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B" w:rsidRPr="00AF5137" w:rsidRDefault="00177B8B" w:rsidP="00177B8B">
      <w:pPr>
        <w:jc w:val="center"/>
        <w:rPr>
          <w:rFonts w:ascii="Calibri" w:hAnsi="Calibri"/>
          <w:sz w:val="22"/>
          <w:szCs w:val="22"/>
        </w:rPr>
      </w:pPr>
    </w:p>
    <w:p w:rsidR="00177B8B" w:rsidRPr="00AF5137" w:rsidRDefault="00177B8B" w:rsidP="00177B8B">
      <w:pPr>
        <w:jc w:val="center"/>
        <w:rPr>
          <w:rFonts w:ascii="Calibri" w:hAnsi="Calibri"/>
          <w:i/>
          <w:sz w:val="22"/>
          <w:szCs w:val="22"/>
        </w:rPr>
      </w:pPr>
      <w:r w:rsidRPr="00AF5137">
        <w:rPr>
          <w:rFonts w:ascii="Calibri" w:hAnsi="Calibri"/>
          <w:noProof/>
          <w:sz w:val="22"/>
          <w:szCs w:val="22"/>
        </w:rPr>
        <w:drawing>
          <wp:inline distT="0" distB="0" distL="0" distR="0">
            <wp:extent cx="26955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362200"/>
                    </a:xfrm>
                    <a:prstGeom prst="rect">
                      <a:avLst/>
                    </a:prstGeom>
                    <a:noFill/>
                    <a:ln>
                      <a:noFill/>
                    </a:ln>
                  </pic:spPr>
                </pic:pic>
              </a:graphicData>
            </a:graphic>
          </wp:inline>
        </w:drawing>
      </w:r>
    </w:p>
    <w:p w:rsidR="00177B8B" w:rsidRPr="00AF5137" w:rsidRDefault="00177B8B" w:rsidP="00177B8B">
      <w:pPr>
        <w:jc w:val="center"/>
        <w:rPr>
          <w:rFonts w:ascii="Calibri" w:hAnsi="Calibri"/>
          <w:sz w:val="22"/>
          <w:szCs w:val="22"/>
        </w:rPr>
      </w:pPr>
    </w:p>
    <w:p w:rsidR="00177B8B" w:rsidRPr="00AF5137" w:rsidRDefault="00FA5B11" w:rsidP="00177B8B">
      <w:pPr>
        <w:jc w:val="center"/>
        <w:rPr>
          <w:rFonts w:ascii="Calibri" w:hAnsi="Calibri"/>
          <w:b/>
          <w:sz w:val="80"/>
          <w:szCs w:val="80"/>
        </w:rPr>
      </w:pPr>
      <w:r>
        <w:rPr>
          <w:rFonts w:ascii="Calibri" w:hAnsi="Calibri"/>
          <w:b/>
          <w:sz w:val="80"/>
          <w:szCs w:val="80"/>
        </w:rPr>
        <w:t>Safeguarding &amp; Child Protection Policy</w:t>
      </w:r>
    </w:p>
    <w:p w:rsidR="00177B8B" w:rsidRPr="00AF5137" w:rsidRDefault="00177B8B" w:rsidP="00177B8B">
      <w:pPr>
        <w:jc w:val="center"/>
        <w:rPr>
          <w:rFonts w:ascii="Calibri" w:hAnsi="Calibri"/>
          <w:sz w:val="22"/>
          <w:szCs w:val="22"/>
        </w:rPr>
      </w:pPr>
    </w:p>
    <w:p w:rsidR="00177B8B" w:rsidRPr="00AF5137" w:rsidRDefault="00177B8B" w:rsidP="00177B8B">
      <w:pPr>
        <w:jc w:val="center"/>
        <w:rPr>
          <w:rFonts w:ascii="Calibri" w:hAnsi="Calibri"/>
          <w:sz w:val="22"/>
          <w:szCs w:val="22"/>
        </w:rPr>
      </w:pPr>
    </w:p>
    <w:p w:rsidR="00177B8B" w:rsidRPr="00AF5137" w:rsidRDefault="00177B8B" w:rsidP="00177B8B">
      <w:pPr>
        <w:jc w:val="center"/>
        <w:rPr>
          <w:rFonts w:ascii="Calibri" w:hAnsi="Calibri"/>
          <w:sz w:val="28"/>
          <w:szCs w:val="28"/>
        </w:rPr>
      </w:pPr>
      <w:r w:rsidRPr="00AF5137">
        <w:rPr>
          <w:rFonts w:ascii="Calibri" w:hAnsi="Calibri"/>
          <w:sz w:val="28"/>
          <w:szCs w:val="28"/>
        </w:rPr>
        <w:t>This policy has been agreed and developed by children, staff, parents                             and governors of the school.</w:t>
      </w:r>
    </w:p>
    <w:p w:rsidR="00177B8B" w:rsidRPr="00AF5137" w:rsidRDefault="00177B8B" w:rsidP="00177B8B">
      <w:pPr>
        <w:jc w:val="center"/>
        <w:rPr>
          <w:rFonts w:ascii="Calibri" w:hAnsi="Calibri"/>
          <w:sz w:val="22"/>
          <w:szCs w:val="22"/>
        </w:rPr>
      </w:pPr>
    </w:p>
    <w:p w:rsidR="00177B8B" w:rsidRPr="00AF5137" w:rsidRDefault="00177B8B" w:rsidP="00177B8B">
      <w:pPr>
        <w:rPr>
          <w:rFonts w:ascii="Calibri" w:hAnsi="Calibri"/>
          <w:sz w:val="22"/>
          <w:szCs w:val="22"/>
        </w:rPr>
      </w:pPr>
    </w:p>
    <w:p w:rsidR="00177B8B" w:rsidRPr="00AF5137" w:rsidRDefault="00177B8B" w:rsidP="00177B8B">
      <w:pPr>
        <w:rPr>
          <w:rFonts w:ascii="Calibri" w:hAnsi="Calibri"/>
          <w:sz w:val="32"/>
          <w:szCs w:val="32"/>
        </w:rPr>
      </w:pPr>
      <w:r w:rsidRPr="00AF5137">
        <w:rPr>
          <w:rFonts w:ascii="Calibri" w:hAnsi="Calibri"/>
          <w:b/>
          <w:sz w:val="32"/>
          <w:szCs w:val="32"/>
        </w:rPr>
        <w:t>Signed on behalf of governors</w:t>
      </w:r>
      <w:r w:rsidRPr="00AF5137">
        <w:rPr>
          <w:rFonts w:ascii="Calibri" w:hAnsi="Calibri"/>
          <w:sz w:val="32"/>
          <w:szCs w:val="32"/>
        </w:rPr>
        <w:t>: …………………….………………………………………</w:t>
      </w:r>
    </w:p>
    <w:p w:rsidR="00177B8B" w:rsidRPr="00AF5137" w:rsidRDefault="00177B8B" w:rsidP="00177B8B">
      <w:pPr>
        <w:rPr>
          <w:rFonts w:ascii="Calibri" w:hAnsi="Calibri"/>
          <w:sz w:val="32"/>
          <w:szCs w:val="32"/>
        </w:rPr>
      </w:pPr>
    </w:p>
    <w:p w:rsidR="00177B8B" w:rsidRPr="00AF5137" w:rsidRDefault="00177B8B" w:rsidP="00177B8B">
      <w:pPr>
        <w:rPr>
          <w:rFonts w:ascii="Calibri" w:hAnsi="Calibri"/>
          <w:sz w:val="32"/>
          <w:szCs w:val="32"/>
        </w:rPr>
      </w:pPr>
      <w:r w:rsidRPr="00AF5137">
        <w:rPr>
          <w:rFonts w:ascii="Calibri" w:hAnsi="Calibri"/>
          <w:b/>
          <w:sz w:val="32"/>
          <w:szCs w:val="32"/>
        </w:rPr>
        <w:t>Date Agreed:</w:t>
      </w:r>
      <w:r w:rsidRPr="00AF5137">
        <w:rPr>
          <w:rFonts w:ascii="Calibri" w:hAnsi="Calibri"/>
          <w:sz w:val="32"/>
          <w:szCs w:val="32"/>
        </w:rPr>
        <w:t xml:space="preserve"> …………………………………..……………………………………………………</w:t>
      </w:r>
    </w:p>
    <w:p w:rsidR="00177B8B" w:rsidRPr="00AF5137" w:rsidRDefault="00177B8B" w:rsidP="00177B8B">
      <w:pPr>
        <w:rPr>
          <w:rFonts w:ascii="Calibri" w:hAnsi="Calibri"/>
          <w:sz w:val="32"/>
          <w:szCs w:val="32"/>
        </w:rPr>
      </w:pPr>
    </w:p>
    <w:p w:rsidR="00177B8B" w:rsidRPr="00AF5137" w:rsidRDefault="00177B8B" w:rsidP="00177B8B">
      <w:pPr>
        <w:rPr>
          <w:rFonts w:ascii="Calibri" w:hAnsi="Calibri"/>
          <w:sz w:val="32"/>
          <w:szCs w:val="32"/>
        </w:rPr>
      </w:pPr>
      <w:r w:rsidRPr="00AF5137">
        <w:rPr>
          <w:rFonts w:ascii="Calibri" w:hAnsi="Calibri"/>
          <w:b/>
          <w:sz w:val="32"/>
          <w:szCs w:val="32"/>
        </w:rPr>
        <w:t>Headteacher:</w:t>
      </w:r>
      <w:r w:rsidRPr="00AF5137">
        <w:rPr>
          <w:rFonts w:ascii="Calibri" w:hAnsi="Calibri"/>
          <w:sz w:val="32"/>
          <w:szCs w:val="32"/>
        </w:rPr>
        <w:t xml:space="preserve"> …………………………………………..…………………………………………..</w:t>
      </w:r>
    </w:p>
    <w:p w:rsidR="00177B8B" w:rsidRPr="00AF5137" w:rsidRDefault="00177B8B" w:rsidP="00177B8B">
      <w:pPr>
        <w:rPr>
          <w:rFonts w:ascii="Calibri" w:hAnsi="Calibri"/>
          <w:sz w:val="32"/>
          <w:szCs w:val="32"/>
        </w:rPr>
      </w:pPr>
    </w:p>
    <w:p w:rsidR="00177B8B" w:rsidRPr="00AF5137" w:rsidRDefault="00177B8B" w:rsidP="00177B8B">
      <w:pPr>
        <w:rPr>
          <w:rFonts w:ascii="Calibri" w:hAnsi="Calibri"/>
          <w:sz w:val="32"/>
          <w:szCs w:val="32"/>
        </w:rPr>
      </w:pPr>
      <w:r w:rsidRPr="00AF5137">
        <w:rPr>
          <w:rFonts w:ascii="Calibri" w:hAnsi="Calibri"/>
          <w:b/>
          <w:sz w:val="32"/>
          <w:szCs w:val="32"/>
        </w:rPr>
        <w:t>Review Due:</w:t>
      </w:r>
      <w:r w:rsidRPr="00AF5137">
        <w:rPr>
          <w:rFonts w:ascii="Calibri" w:hAnsi="Calibri"/>
          <w:sz w:val="32"/>
          <w:szCs w:val="32"/>
        </w:rPr>
        <w:t xml:space="preserve"> </w:t>
      </w:r>
      <w:r w:rsidR="00FA5B11">
        <w:rPr>
          <w:rFonts w:ascii="Calibri" w:hAnsi="Calibri"/>
          <w:sz w:val="32"/>
          <w:szCs w:val="32"/>
        </w:rPr>
        <w:t>Spring 19</w:t>
      </w:r>
    </w:p>
    <w:p w:rsidR="00177B8B" w:rsidRPr="00AF5137" w:rsidRDefault="00177B8B" w:rsidP="00177B8B">
      <w:pPr>
        <w:rPr>
          <w:rFonts w:ascii="Calibri" w:hAnsi="Calibri"/>
          <w:sz w:val="32"/>
          <w:szCs w:val="32"/>
        </w:rPr>
      </w:pPr>
    </w:p>
    <w:p w:rsidR="00177B8B" w:rsidRPr="00AF5137" w:rsidRDefault="00177B8B" w:rsidP="00177B8B">
      <w:pPr>
        <w:rPr>
          <w:rFonts w:ascii="Calibri" w:hAnsi="Calibri"/>
          <w:sz w:val="22"/>
          <w:szCs w:val="22"/>
        </w:rPr>
      </w:pPr>
      <w:r w:rsidRPr="00AF5137">
        <w:rPr>
          <w:rFonts w:ascii="Calibri" w:hAnsi="Calibri"/>
          <w:b/>
          <w:sz w:val="32"/>
          <w:szCs w:val="32"/>
        </w:rPr>
        <w:t>Policy Author:</w:t>
      </w:r>
      <w:r w:rsidRPr="00AF5137">
        <w:rPr>
          <w:rFonts w:ascii="Calibri" w:hAnsi="Calibri"/>
          <w:sz w:val="32"/>
          <w:szCs w:val="32"/>
        </w:rPr>
        <w:t xml:space="preserve"> </w:t>
      </w:r>
      <w:r w:rsidR="005C2193">
        <w:rPr>
          <w:rFonts w:ascii="Calibri" w:hAnsi="Calibri"/>
          <w:sz w:val="32"/>
          <w:szCs w:val="32"/>
        </w:rPr>
        <w:t>NRCS Headteacher &amp; Safeguarding Lead</w:t>
      </w:r>
      <w:bookmarkStart w:id="0" w:name="_GoBack"/>
      <w:bookmarkEnd w:id="0"/>
    </w:p>
    <w:p w:rsidR="00177B8B" w:rsidRPr="00AF5137" w:rsidRDefault="00177B8B" w:rsidP="00177B8B">
      <w:pPr>
        <w:rPr>
          <w:rFonts w:ascii="Calibri" w:hAnsi="Calibri"/>
          <w:sz w:val="22"/>
          <w:szCs w:val="22"/>
          <w:u w:val="single"/>
        </w:rPr>
      </w:pPr>
    </w:p>
    <w:p w:rsidR="00177B8B" w:rsidRPr="00AF5137" w:rsidRDefault="00177B8B" w:rsidP="00177B8B">
      <w:pPr>
        <w:tabs>
          <w:tab w:val="left" w:pos="426"/>
        </w:tabs>
        <w:rPr>
          <w:rFonts w:ascii="Calibri" w:hAnsi="Calibri"/>
          <w:b/>
          <w:sz w:val="22"/>
          <w:szCs w:val="22"/>
          <w:u w:val="single"/>
        </w:rPr>
      </w:pPr>
      <w:r w:rsidRPr="00AF5137">
        <w:rPr>
          <w:rFonts w:ascii="Calibri" w:hAnsi="Calibri"/>
          <w:b/>
          <w:sz w:val="22"/>
          <w:szCs w:val="22"/>
          <w:u w:val="single"/>
        </w:rPr>
        <w:t>Rationale</w:t>
      </w:r>
    </w:p>
    <w:p w:rsidR="00177B8B" w:rsidRPr="00AF5137" w:rsidRDefault="00177B8B" w:rsidP="00177B8B">
      <w:pPr>
        <w:tabs>
          <w:tab w:val="left" w:pos="426"/>
        </w:tabs>
        <w:rPr>
          <w:rFonts w:ascii="Calibri" w:hAnsi="Calibri"/>
          <w:sz w:val="22"/>
          <w:szCs w:val="22"/>
          <w:u w:val="single"/>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6"/>
        <w:gridCol w:w="4791"/>
        <w:gridCol w:w="1985"/>
      </w:tblGrid>
      <w:tr w:rsidR="00177B8B" w:rsidRPr="00AF5137" w:rsidTr="002913B8">
        <w:tc>
          <w:tcPr>
            <w:tcW w:w="1389" w:type="dxa"/>
            <w:shd w:val="clear" w:color="auto" w:fill="auto"/>
          </w:tcPr>
          <w:p w:rsidR="00177B8B" w:rsidRPr="00AF5137" w:rsidRDefault="00177B8B" w:rsidP="00177B8B">
            <w:pPr>
              <w:tabs>
                <w:tab w:val="left" w:pos="426"/>
              </w:tabs>
              <w:jc w:val="center"/>
              <w:rPr>
                <w:rFonts w:ascii="Calibri" w:eastAsia="MS Mincho" w:hAnsi="Calibri"/>
                <w:b/>
                <w:sz w:val="22"/>
                <w:szCs w:val="22"/>
              </w:rPr>
            </w:pPr>
          </w:p>
          <w:p w:rsidR="00177B8B" w:rsidRPr="00AF5137" w:rsidRDefault="00177B8B" w:rsidP="00177B8B">
            <w:pPr>
              <w:tabs>
                <w:tab w:val="left" w:pos="426"/>
              </w:tabs>
              <w:jc w:val="center"/>
              <w:rPr>
                <w:rFonts w:ascii="Calibri" w:eastAsia="MS Mincho" w:hAnsi="Calibri"/>
                <w:b/>
                <w:sz w:val="22"/>
                <w:szCs w:val="22"/>
              </w:rPr>
            </w:pPr>
            <w:r w:rsidRPr="00AF5137">
              <w:rPr>
                <w:rFonts w:ascii="Calibri" w:eastAsia="MS Mincho" w:hAnsi="Calibri"/>
                <w:b/>
                <w:sz w:val="22"/>
                <w:szCs w:val="22"/>
              </w:rPr>
              <w:t>Review No:</w:t>
            </w:r>
          </w:p>
          <w:p w:rsidR="00177B8B" w:rsidRPr="00AF5137" w:rsidRDefault="00177B8B" w:rsidP="00177B8B">
            <w:pPr>
              <w:tabs>
                <w:tab w:val="left" w:pos="426"/>
              </w:tabs>
              <w:jc w:val="center"/>
              <w:rPr>
                <w:rFonts w:ascii="Calibri" w:eastAsia="MS Mincho" w:hAnsi="Calibri"/>
                <w:b/>
                <w:sz w:val="22"/>
                <w:szCs w:val="22"/>
              </w:rPr>
            </w:pPr>
          </w:p>
        </w:tc>
        <w:tc>
          <w:tcPr>
            <w:tcW w:w="1446" w:type="dxa"/>
            <w:shd w:val="clear" w:color="auto" w:fill="auto"/>
          </w:tcPr>
          <w:p w:rsidR="00177B8B" w:rsidRPr="00AF5137" w:rsidRDefault="00177B8B" w:rsidP="00177B8B">
            <w:pPr>
              <w:tabs>
                <w:tab w:val="left" w:pos="426"/>
              </w:tabs>
              <w:jc w:val="center"/>
              <w:rPr>
                <w:rFonts w:ascii="Calibri" w:eastAsia="MS Mincho" w:hAnsi="Calibri"/>
                <w:b/>
                <w:sz w:val="22"/>
                <w:szCs w:val="22"/>
              </w:rPr>
            </w:pPr>
          </w:p>
          <w:p w:rsidR="00177B8B" w:rsidRPr="00AF5137" w:rsidRDefault="00177B8B" w:rsidP="00177B8B">
            <w:pPr>
              <w:tabs>
                <w:tab w:val="left" w:pos="426"/>
              </w:tabs>
              <w:jc w:val="center"/>
              <w:rPr>
                <w:rFonts w:ascii="Calibri" w:eastAsia="MS Mincho" w:hAnsi="Calibri"/>
                <w:b/>
                <w:sz w:val="22"/>
                <w:szCs w:val="22"/>
              </w:rPr>
            </w:pPr>
            <w:r w:rsidRPr="00AF5137">
              <w:rPr>
                <w:rFonts w:ascii="Calibri" w:eastAsia="MS Mincho" w:hAnsi="Calibri"/>
                <w:b/>
                <w:sz w:val="22"/>
                <w:szCs w:val="22"/>
              </w:rPr>
              <w:t>Date</w:t>
            </w:r>
          </w:p>
          <w:p w:rsidR="00177B8B" w:rsidRPr="00AF5137" w:rsidRDefault="00177B8B" w:rsidP="00177B8B">
            <w:pPr>
              <w:tabs>
                <w:tab w:val="left" w:pos="426"/>
              </w:tabs>
              <w:jc w:val="center"/>
              <w:rPr>
                <w:rFonts w:ascii="Calibri" w:eastAsia="MS Mincho" w:hAnsi="Calibri"/>
                <w:b/>
                <w:sz w:val="22"/>
                <w:szCs w:val="22"/>
              </w:rPr>
            </w:pPr>
          </w:p>
        </w:tc>
        <w:tc>
          <w:tcPr>
            <w:tcW w:w="4791" w:type="dxa"/>
            <w:shd w:val="clear" w:color="auto" w:fill="auto"/>
          </w:tcPr>
          <w:p w:rsidR="00177B8B" w:rsidRPr="00AF5137" w:rsidRDefault="00177B8B" w:rsidP="00177B8B">
            <w:pPr>
              <w:tabs>
                <w:tab w:val="left" w:pos="426"/>
              </w:tabs>
              <w:jc w:val="center"/>
              <w:rPr>
                <w:rFonts w:ascii="Calibri" w:eastAsia="MS Mincho" w:hAnsi="Calibri"/>
                <w:b/>
                <w:sz w:val="22"/>
                <w:szCs w:val="22"/>
              </w:rPr>
            </w:pPr>
          </w:p>
          <w:p w:rsidR="00177B8B" w:rsidRPr="00AF5137" w:rsidRDefault="00177B8B" w:rsidP="00177B8B">
            <w:pPr>
              <w:tabs>
                <w:tab w:val="left" w:pos="426"/>
              </w:tabs>
              <w:jc w:val="center"/>
              <w:rPr>
                <w:rFonts w:ascii="Calibri" w:eastAsia="MS Mincho" w:hAnsi="Calibri"/>
                <w:b/>
                <w:sz w:val="22"/>
                <w:szCs w:val="22"/>
              </w:rPr>
            </w:pPr>
            <w:r w:rsidRPr="00AF5137">
              <w:rPr>
                <w:rFonts w:ascii="Calibri" w:eastAsia="MS Mincho" w:hAnsi="Calibri"/>
                <w:b/>
                <w:sz w:val="22"/>
                <w:szCs w:val="22"/>
              </w:rPr>
              <w:t>Summary of Changes</w:t>
            </w:r>
          </w:p>
        </w:tc>
        <w:tc>
          <w:tcPr>
            <w:tcW w:w="1985" w:type="dxa"/>
            <w:shd w:val="clear" w:color="auto" w:fill="auto"/>
          </w:tcPr>
          <w:p w:rsidR="00177B8B" w:rsidRPr="00AF5137" w:rsidRDefault="00177B8B" w:rsidP="00177B8B">
            <w:pPr>
              <w:tabs>
                <w:tab w:val="left" w:pos="426"/>
              </w:tabs>
              <w:jc w:val="center"/>
              <w:rPr>
                <w:rFonts w:ascii="Calibri" w:eastAsia="MS Mincho" w:hAnsi="Calibri"/>
                <w:b/>
                <w:sz w:val="22"/>
                <w:szCs w:val="22"/>
              </w:rPr>
            </w:pPr>
          </w:p>
          <w:p w:rsidR="00177B8B" w:rsidRPr="00AF5137" w:rsidRDefault="00177B8B" w:rsidP="00177B8B">
            <w:pPr>
              <w:tabs>
                <w:tab w:val="left" w:pos="426"/>
              </w:tabs>
              <w:jc w:val="center"/>
              <w:rPr>
                <w:rFonts w:ascii="Calibri" w:eastAsia="MS Mincho" w:hAnsi="Calibri"/>
                <w:b/>
                <w:sz w:val="22"/>
                <w:szCs w:val="22"/>
              </w:rPr>
            </w:pPr>
            <w:r w:rsidRPr="00AF5137">
              <w:rPr>
                <w:rFonts w:ascii="Calibri" w:eastAsia="MS Mincho" w:hAnsi="Calibri"/>
                <w:b/>
                <w:sz w:val="22"/>
                <w:szCs w:val="22"/>
              </w:rPr>
              <w:t>Reviewer</w:t>
            </w:r>
          </w:p>
        </w:tc>
      </w:tr>
      <w:tr w:rsidR="00177B8B" w:rsidRPr="00AF5137" w:rsidTr="002913B8">
        <w:tc>
          <w:tcPr>
            <w:tcW w:w="1389"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446"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4791"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985"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r>
      <w:tr w:rsidR="00177B8B" w:rsidRPr="00AF5137" w:rsidTr="002913B8">
        <w:tc>
          <w:tcPr>
            <w:tcW w:w="1389"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446"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4791"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985"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r>
      <w:tr w:rsidR="00177B8B" w:rsidRPr="00AF5137" w:rsidTr="002913B8">
        <w:tc>
          <w:tcPr>
            <w:tcW w:w="1389"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446"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4791"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c>
          <w:tcPr>
            <w:tcW w:w="1985" w:type="dxa"/>
            <w:shd w:val="clear" w:color="auto" w:fill="auto"/>
          </w:tcPr>
          <w:p w:rsidR="00177B8B" w:rsidRPr="00AF5137" w:rsidRDefault="00177B8B" w:rsidP="00177B8B">
            <w:pPr>
              <w:tabs>
                <w:tab w:val="left" w:pos="426"/>
              </w:tabs>
              <w:rPr>
                <w:rFonts w:ascii="Calibri" w:eastAsia="MS Mincho" w:hAnsi="Calibri"/>
                <w:sz w:val="22"/>
                <w:szCs w:val="22"/>
                <w:u w:val="single"/>
              </w:rPr>
            </w:pPr>
          </w:p>
        </w:tc>
      </w:tr>
    </w:tbl>
    <w:p w:rsidR="00177B8B" w:rsidRDefault="00177B8B" w:rsidP="00177B8B">
      <w:pPr>
        <w:shd w:val="clear" w:color="auto" w:fill="FFFFFF"/>
        <w:ind w:right="-1"/>
        <w:jc w:val="center"/>
        <w:rPr>
          <w:rFonts w:asciiTheme="minorHAnsi" w:hAnsiTheme="minorHAnsi" w:cstheme="minorHAnsi"/>
          <w:b/>
          <w:bCs/>
          <w:color w:val="000000"/>
          <w:spacing w:val="-19"/>
          <w:sz w:val="28"/>
          <w:szCs w:val="28"/>
        </w:rPr>
      </w:pPr>
    </w:p>
    <w:p w:rsidR="002D5B0E" w:rsidRPr="002D5B0E" w:rsidRDefault="002D5B0E" w:rsidP="002D5B0E">
      <w:pPr>
        <w:pStyle w:val="ListParagraph"/>
        <w:ind w:left="426"/>
        <w:rPr>
          <w:rFonts w:asciiTheme="minorHAnsi" w:hAnsiTheme="minorHAnsi" w:cs="Calibri"/>
          <w:b/>
          <w:sz w:val="36"/>
          <w:szCs w:val="36"/>
        </w:rPr>
      </w:pPr>
      <w:r w:rsidRPr="002D5B0E">
        <w:rPr>
          <w:rFonts w:asciiTheme="minorHAnsi" w:hAnsiTheme="minorHAnsi" w:cs="Calibri"/>
          <w:b/>
          <w:sz w:val="36"/>
          <w:szCs w:val="36"/>
        </w:rPr>
        <w:lastRenderedPageBreak/>
        <w:t>Contents</w:t>
      </w:r>
    </w:p>
    <w:p w:rsidR="002D5B0E" w:rsidRPr="002D5B0E" w:rsidRDefault="002D5B0E" w:rsidP="002D5B0E">
      <w:pPr>
        <w:pStyle w:val="ListParagraph"/>
        <w:ind w:left="426"/>
        <w:rPr>
          <w:rFonts w:asciiTheme="minorHAnsi" w:hAnsiTheme="minorHAnsi" w:cs="Calibri"/>
          <w:b/>
        </w:rPr>
      </w:pP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Children Missing Education Policy</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2D5B0E">
        <w:rPr>
          <w:rFonts w:asciiTheme="minorHAnsi" w:hAnsiTheme="minorHAnsi" w:cs="Calibri"/>
          <w:b/>
          <w:sz w:val="28"/>
          <w:szCs w:val="28"/>
        </w:rPr>
        <w:t>Pages 2-</w:t>
      </w:r>
      <w:r w:rsidR="008435BD">
        <w:rPr>
          <w:rFonts w:asciiTheme="minorHAnsi" w:hAnsiTheme="minorHAnsi" w:cs="Calibri"/>
          <w:b/>
          <w:sz w:val="28"/>
          <w:szCs w:val="28"/>
        </w:rPr>
        <w:t>9</w:t>
      </w:r>
      <w:r w:rsidRPr="002D5B0E">
        <w:rPr>
          <w:rFonts w:asciiTheme="minorHAnsi" w:hAnsiTheme="minorHAnsi" w:cs="Calibri"/>
          <w:b/>
          <w:sz w:val="28"/>
          <w:szCs w:val="28"/>
        </w:rPr>
        <w:t xml:space="preserve"> </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 xml:space="preserve">Anti-Bullying &amp; Harassment </w:t>
      </w:r>
      <w:r w:rsidRPr="002D5B0E">
        <w:rPr>
          <w:rFonts w:asciiTheme="minorHAnsi" w:hAnsiTheme="minorHAnsi" w:cs="Calibri"/>
          <w:b/>
          <w:sz w:val="28"/>
          <w:szCs w:val="28"/>
        </w:rPr>
        <w:t>Policy</w:t>
      </w:r>
      <w:r w:rsidRPr="002D5B0E">
        <w:rPr>
          <w:rFonts w:asciiTheme="minorHAnsi" w:hAnsiTheme="minorHAnsi" w:cs="Calibri"/>
          <w:b/>
          <w:sz w:val="28"/>
          <w:szCs w:val="28"/>
        </w:rPr>
        <w:tab/>
      </w:r>
      <w:r w:rsidRPr="002D5B0E">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2D5B0E">
        <w:rPr>
          <w:rFonts w:asciiTheme="minorHAnsi" w:hAnsiTheme="minorHAnsi" w:cs="Calibri"/>
          <w:b/>
          <w:sz w:val="28"/>
          <w:szCs w:val="28"/>
        </w:rPr>
        <w:t xml:space="preserve">Pages </w:t>
      </w:r>
      <w:r w:rsidR="008435BD">
        <w:rPr>
          <w:rFonts w:asciiTheme="minorHAnsi" w:hAnsiTheme="minorHAnsi" w:cs="Calibri"/>
          <w:b/>
          <w:sz w:val="28"/>
          <w:szCs w:val="28"/>
        </w:rPr>
        <w:t>9</w:t>
      </w:r>
      <w:r w:rsidRPr="002D5B0E">
        <w:rPr>
          <w:rFonts w:asciiTheme="minorHAnsi" w:hAnsiTheme="minorHAnsi" w:cs="Calibri"/>
          <w:b/>
          <w:sz w:val="28"/>
          <w:szCs w:val="28"/>
        </w:rPr>
        <w:t>-</w:t>
      </w:r>
      <w:r w:rsidR="008435BD">
        <w:rPr>
          <w:rFonts w:asciiTheme="minorHAnsi" w:hAnsiTheme="minorHAnsi" w:cs="Calibri"/>
          <w:b/>
          <w:sz w:val="28"/>
          <w:szCs w:val="28"/>
        </w:rPr>
        <w:t>11</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Educational Visits Policy</w:t>
      </w:r>
      <w:r>
        <w:rPr>
          <w:rFonts w:asciiTheme="minorHAnsi" w:hAnsiTheme="minorHAnsi" w:cs="Calibri"/>
          <w:b/>
          <w:sz w:val="28"/>
          <w:szCs w:val="28"/>
        </w:rPr>
        <w:tab/>
      </w:r>
      <w:r w:rsidR="008435BD">
        <w:rPr>
          <w:rFonts w:asciiTheme="minorHAnsi" w:hAnsiTheme="minorHAnsi" w:cs="Calibri"/>
          <w:b/>
          <w:sz w:val="28"/>
          <w:szCs w:val="28"/>
        </w:rPr>
        <w:tab/>
      </w:r>
      <w:r w:rsidR="008435BD">
        <w:rPr>
          <w:rFonts w:asciiTheme="minorHAnsi" w:hAnsiTheme="minorHAnsi" w:cs="Calibri"/>
          <w:b/>
          <w:sz w:val="28"/>
          <w:szCs w:val="28"/>
        </w:rPr>
        <w:tab/>
      </w:r>
      <w:r w:rsidR="008435BD">
        <w:rPr>
          <w:rFonts w:asciiTheme="minorHAnsi" w:hAnsiTheme="minorHAnsi" w:cs="Calibri"/>
          <w:b/>
          <w:sz w:val="28"/>
          <w:szCs w:val="28"/>
        </w:rPr>
        <w:tab/>
      </w:r>
      <w:r w:rsidR="008435BD">
        <w:rPr>
          <w:rFonts w:asciiTheme="minorHAnsi" w:hAnsiTheme="minorHAnsi" w:cs="Calibri"/>
          <w:b/>
          <w:sz w:val="28"/>
          <w:szCs w:val="28"/>
        </w:rPr>
        <w:tab/>
        <w:t>Pages 11</w:t>
      </w:r>
      <w:r w:rsidRPr="002D5B0E">
        <w:rPr>
          <w:rFonts w:asciiTheme="minorHAnsi" w:hAnsiTheme="minorHAnsi" w:cs="Calibri"/>
          <w:b/>
          <w:sz w:val="28"/>
          <w:szCs w:val="28"/>
        </w:rPr>
        <w:t>-</w:t>
      </w:r>
      <w:r w:rsidR="008435BD">
        <w:rPr>
          <w:rFonts w:asciiTheme="minorHAnsi" w:hAnsiTheme="minorHAnsi" w:cs="Calibri"/>
          <w:b/>
          <w:sz w:val="28"/>
          <w:szCs w:val="28"/>
        </w:rPr>
        <w:t>1</w:t>
      </w:r>
      <w:r w:rsidRPr="002D5B0E">
        <w:rPr>
          <w:rFonts w:asciiTheme="minorHAnsi" w:hAnsiTheme="minorHAnsi" w:cs="Calibri"/>
          <w:b/>
          <w:sz w:val="28"/>
          <w:szCs w:val="28"/>
        </w:rPr>
        <w:t>8</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Hidden Harm Policy</w:t>
      </w:r>
      <w:r>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t xml:space="preserve">Pages </w:t>
      </w:r>
      <w:r w:rsidR="008435BD">
        <w:rPr>
          <w:rFonts w:asciiTheme="minorHAnsi" w:hAnsiTheme="minorHAnsi" w:cs="Calibri"/>
          <w:b/>
          <w:sz w:val="28"/>
          <w:szCs w:val="28"/>
        </w:rPr>
        <w:t>19-20</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Home Visits Policy</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008435BD">
        <w:rPr>
          <w:rFonts w:asciiTheme="minorHAnsi" w:hAnsiTheme="minorHAnsi" w:cs="Calibri"/>
          <w:b/>
          <w:sz w:val="28"/>
          <w:szCs w:val="28"/>
        </w:rPr>
        <w:tab/>
      </w:r>
      <w:r w:rsidR="008435BD">
        <w:rPr>
          <w:rFonts w:asciiTheme="minorHAnsi" w:hAnsiTheme="minorHAnsi" w:cs="Calibri"/>
          <w:b/>
          <w:sz w:val="28"/>
          <w:szCs w:val="28"/>
        </w:rPr>
        <w:tab/>
        <w:t>Pages 20-2</w:t>
      </w:r>
      <w:r w:rsidRPr="002D5B0E">
        <w:rPr>
          <w:rFonts w:asciiTheme="minorHAnsi" w:hAnsiTheme="minorHAnsi" w:cs="Calibri"/>
          <w:b/>
          <w:sz w:val="28"/>
          <w:szCs w:val="28"/>
        </w:rPr>
        <w:t>3</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Intimate &amp; Personal Care Policy</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008435BD">
        <w:rPr>
          <w:rFonts w:asciiTheme="minorHAnsi" w:hAnsiTheme="minorHAnsi" w:cs="Calibri"/>
          <w:b/>
          <w:sz w:val="28"/>
          <w:szCs w:val="28"/>
        </w:rPr>
        <w:t>Pages 23-28</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Photos and Images Policy</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2D5B0E">
        <w:rPr>
          <w:rFonts w:asciiTheme="minorHAnsi" w:hAnsiTheme="minorHAnsi" w:cs="Calibri"/>
          <w:b/>
          <w:sz w:val="28"/>
          <w:szCs w:val="28"/>
        </w:rPr>
        <w:t>Pages 2</w:t>
      </w:r>
      <w:r w:rsidR="008435BD">
        <w:rPr>
          <w:rFonts w:asciiTheme="minorHAnsi" w:hAnsiTheme="minorHAnsi" w:cs="Calibri"/>
          <w:b/>
          <w:sz w:val="28"/>
          <w:szCs w:val="28"/>
        </w:rPr>
        <w:t>8-30</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Positive Handling &amp; Restraint Policy</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2D5B0E">
        <w:rPr>
          <w:rFonts w:asciiTheme="minorHAnsi" w:hAnsiTheme="minorHAnsi" w:cs="Calibri"/>
          <w:b/>
          <w:sz w:val="28"/>
          <w:szCs w:val="28"/>
        </w:rPr>
        <w:t xml:space="preserve">Pages </w:t>
      </w:r>
      <w:r w:rsidR="008435BD">
        <w:rPr>
          <w:rFonts w:asciiTheme="minorHAnsi" w:hAnsiTheme="minorHAnsi" w:cs="Calibri"/>
          <w:b/>
          <w:sz w:val="28"/>
          <w:szCs w:val="28"/>
        </w:rPr>
        <w:t>30</w:t>
      </w:r>
      <w:r w:rsidRPr="002D5B0E">
        <w:rPr>
          <w:rFonts w:asciiTheme="minorHAnsi" w:hAnsiTheme="minorHAnsi" w:cs="Calibri"/>
          <w:b/>
          <w:sz w:val="28"/>
          <w:szCs w:val="28"/>
        </w:rPr>
        <w:t>-</w:t>
      </w:r>
      <w:r w:rsidR="008435BD">
        <w:rPr>
          <w:rFonts w:asciiTheme="minorHAnsi" w:hAnsiTheme="minorHAnsi" w:cs="Calibri"/>
          <w:b/>
          <w:sz w:val="28"/>
          <w:szCs w:val="28"/>
        </w:rPr>
        <w:t>32</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Recruitment and Selection Policy</w:t>
      </w:r>
      <w:r w:rsidRPr="002D5B0E">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r>
      <w:r w:rsidRPr="002D5B0E">
        <w:rPr>
          <w:rFonts w:asciiTheme="minorHAnsi" w:hAnsiTheme="minorHAnsi" w:cs="Calibri"/>
          <w:b/>
          <w:sz w:val="28"/>
          <w:szCs w:val="28"/>
        </w:rPr>
        <w:tab/>
        <w:t xml:space="preserve">Pages </w:t>
      </w:r>
      <w:r w:rsidR="008435BD">
        <w:rPr>
          <w:rFonts w:asciiTheme="minorHAnsi" w:hAnsiTheme="minorHAnsi" w:cs="Calibri"/>
          <w:b/>
          <w:sz w:val="28"/>
          <w:szCs w:val="28"/>
        </w:rPr>
        <w:t>33</w:t>
      </w:r>
      <w:r w:rsidRPr="002D5B0E">
        <w:rPr>
          <w:rFonts w:asciiTheme="minorHAnsi" w:hAnsiTheme="minorHAnsi" w:cs="Calibri"/>
          <w:b/>
          <w:sz w:val="28"/>
          <w:szCs w:val="28"/>
        </w:rPr>
        <w:t>-</w:t>
      </w:r>
      <w:r w:rsidR="00C329EE">
        <w:rPr>
          <w:rFonts w:asciiTheme="minorHAnsi" w:hAnsiTheme="minorHAnsi" w:cs="Calibri"/>
          <w:b/>
          <w:sz w:val="28"/>
          <w:szCs w:val="28"/>
        </w:rPr>
        <w:t>41</w:t>
      </w:r>
    </w:p>
    <w:p w:rsidR="002D5B0E" w:rsidRPr="002D5B0E" w:rsidRDefault="002D5B0E" w:rsidP="00F509F8">
      <w:pPr>
        <w:pStyle w:val="ListParagraph"/>
        <w:widowControl/>
        <w:numPr>
          <w:ilvl w:val="0"/>
          <w:numId w:val="102"/>
        </w:numPr>
        <w:autoSpaceDE/>
        <w:autoSpaceDN/>
        <w:adjustRightInd/>
        <w:ind w:left="993" w:hanging="567"/>
        <w:rPr>
          <w:rFonts w:asciiTheme="minorHAnsi" w:hAnsiTheme="minorHAnsi" w:cs="Calibri"/>
          <w:b/>
          <w:sz w:val="28"/>
          <w:szCs w:val="28"/>
        </w:rPr>
      </w:pPr>
      <w:r>
        <w:rPr>
          <w:rFonts w:asciiTheme="minorHAnsi" w:hAnsiTheme="minorHAnsi" w:cs="Calibri"/>
          <w:b/>
          <w:sz w:val="28"/>
          <w:szCs w:val="28"/>
        </w:rPr>
        <w:t>Appendices</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2D5B0E">
        <w:rPr>
          <w:rFonts w:asciiTheme="minorHAnsi" w:hAnsiTheme="minorHAnsi" w:cs="Calibri"/>
          <w:b/>
          <w:sz w:val="28"/>
          <w:szCs w:val="28"/>
        </w:rPr>
        <w:t xml:space="preserve">Pages </w:t>
      </w:r>
      <w:r w:rsidR="00C329EE">
        <w:rPr>
          <w:rFonts w:asciiTheme="minorHAnsi" w:hAnsiTheme="minorHAnsi" w:cs="Calibri"/>
          <w:b/>
          <w:sz w:val="28"/>
          <w:szCs w:val="28"/>
        </w:rPr>
        <w:t>41</w:t>
      </w:r>
      <w:r w:rsidRPr="002D5B0E">
        <w:rPr>
          <w:rFonts w:asciiTheme="minorHAnsi" w:hAnsiTheme="minorHAnsi" w:cs="Calibri"/>
          <w:b/>
          <w:sz w:val="28"/>
          <w:szCs w:val="28"/>
        </w:rPr>
        <w:t>-</w:t>
      </w:r>
      <w:r w:rsidR="00C329EE">
        <w:rPr>
          <w:rFonts w:asciiTheme="minorHAnsi" w:hAnsiTheme="minorHAnsi" w:cs="Calibri"/>
          <w:b/>
          <w:sz w:val="28"/>
          <w:szCs w:val="28"/>
        </w:rPr>
        <w:t>76</w:t>
      </w:r>
    </w:p>
    <w:p w:rsidR="002D5B0E" w:rsidRDefault="002D5B0E" w:rsidP="002D5B0E">
      <w:pPr>
        <w:rPr>
          <w:rFonts w:asciiTheme="minorHAnsi" w:hAnsiTheme="minorHAnsi"/>
          <w:b/>
          <w:bCs/>
          <w:color w:val="0000FF"/>
          <w:sz w:val="28"/>
          <w:szCs w:val="28"/>
        </w:rPr>
      </w:pPr>
    </w:p>
    <w:p w:rsidR="002D5B0E" w:rsidRPr="002D5B0E" w:rsidRDefault="002D5B0E" w:rsidP="002D5B0E">
      <w:pPr>
        <w:rPr>
          <w:rFonts w:asciiTheme="minorHAnsi" w:hAnsiTheme="minorHAnsi"/>
          <w:b/>
          <w:bCs/>
          <w:color w:val="0000FF"/>
          <w:sz w:val="28"/>
          <w:szCs w:val="28"/>
        </w:rPr>
      </w:pPr>
    </w:p>
    <w:p w:rsidR="002D5B0E" w:rsidRPr="002D5B0E" w:rsidRDefault="002D5B0E" w:rsidP="002D5B0E">
      <w:pPr>
        <w:shd w:val="clear" w:color="auto" w:fill="FFFFFF"/>
        <w:ind w:right="40"/>
        <w:rPr>
          <w:rFonts w:asciiTheme="minorHAnsi" w:hAnsiTheme="minorHAnsi" w:cstheme="minorHAnsi"/>
          <w:b/>
          <w:sz w:val="28"/>
          <w:szCs w:val="28"/>
        </w:rPr>
      </w:pPr>
      <w:r>
        <w:rPr>
          <w:rFonts w:asciiTheme="minorHAnsi" w:hAnsiTheme="minorHAnsi" w:cstheme="minorHAnsi"/>
          <w:b/>
          <w:sz w:val="28"/>
          <w:szCs w:val="28"/>
        </w:rPr>
        <w:t>Identifying, Engaging &amp; Locating Children Missing from Education Policy</w:t>
      </w:r>
    </w:p>
    <w:p w:rsidR="00A0194B" w:rsidRPr="002D5B0E" w:rsidRDefault="00A0194B" w:rsidP="00A84923">
      <w:pPr>
        <w:shd w:val="clear" w:color="auto" w:fill="FFFFFF"/>
        <w:ind w:left="25"/>
        <w:rPr>
          <w:rFonts w:asciiTheme="minorHAnsi" w:hAnsiTheme="minorHAnsi" w:cstheme="minorHAnsi"/>
          <w:sz w:val="24"/>
          <w:szCs w:val="24"/>
        </w:rPr>
      </w:pPr>
    </w:p>
    <w:p w:rsidR="002D5B0E" w:rsidRPr="002D5B0E" w:rsidRDefault="002D5B0E" w:rsidP="00F509F8">
      <w:pPr>
        <w:pStyle w:val="ListParagraph"/>
        <w:numPr>
          <w:ilvl w:val="0"/>
          <w:numId w:val="90"/>
        </w:numPr>
        <w:shd w:val="clear" w:color="auto" w:fill="FFFFFF"/>
        <w:ind w:left="426" w:right="40" w:hanging="426"/>
        <w:rPr>
          <w:rFonts w:asciiTheme="minorHAnsi" w:hAnsiTheme="minorHAnsi" w:cstheme="minorHAnsi"/>
          <w:b/>
          <w:sz w:val="28"/>
          <w:szCs w:val="28"/>
        </w:rPr>
      </w:pPr>
      <w:r w:rsidRPr="002D5B0E">
        <w:rPr>
          <w:rFonts w:asciiTheme="minorHAnsi" w:hAnsiTheme="minorHAnsi" w:cstheme="minorHAnsi"/>
          <w:b/>
          <w:sz w:val="28"/>
          <w:szCs w:val="28"/>
        </w:rPr>
        <w:t>Introduction</w:t>
      </w:r>
    </w:p>
    <w:p w:rsidR="00837C24" w:rsidRPr="002D5B0E" w:rsidRDefault="00121C3C" w:rsidP="00F509F8">
      <w:pPr>
        <w:pStyle w:val="ListParagraph"/>
        <w:numPr>
          <w:ilvl w:val="1"/>
          <w:numId w:val="90"/>
        </w:numPr>
        <w:shd w:val="clear" w:color="auto" w:fill="FFFFFF"/>
        <w:ind w:left="993" w:hanging="567"/>
        <w:rPr>
          <w:rFonts w:asciiTheme="minorHAnsi" w:hAnsiTheme="minorHAnsi" w:cstheme="minorHAnsi"/>
          <w:color w:val="000000"/>
          <w:spacing w:val="-13"/>
          <w:sz w:val="24"/>
          <w:szCs w:val="24"/>
        </w:rPr>
      </w:pPr>
      <w:r w:rsidRPr="002D5B0E">
        <w:rPr>
          <w:rFonts w:asciiTheme="minorHAnsi" w:hAnsiTheme="minorHAnsi" w:cstheme="minorHAnsi"/>
          <w:color w:val="000000"/>
          <w:spacing w:val="-8"/>
          <w:sz w:val="24"/>
          <w:szCs w:val="24"/>
        </w:rPr>
        <w:t xml:space="preserve">Children Missing Education are defined as children of compulsory school age who are not on a </w:t>
      </w:r>
      <w:r w:rsidRPr="002D5B0E">
        <w:rPr>
          <w:rFonts w:asciiTheme="minorHAnsi" w:hAnsiTheme="minorHAnsi" w:cstheme="minorHAnsi"/>
          <w:color w:val="000000"/>
          <w:spacing w:val="-5"/>
          <w:sz w:val="24"/>
          <w:szCs w:val="24"/>
        </w:rPr>
        <w:t xml:space="preserve">school roll, and who are not receiving a suitable education elsewhere: for example, at home, </w:t>
      </w:r>
      <w:r w:rsidRPr="002D5B0E">
        <w:rPr>
          <w:rFonts w:asciiTheme="minorHAnsi" w:hAnsiTheme="minorHAnsi" w:cstheme="minorHAnsi"/>
          <w:bCs/>
          <w:color w:val="000000"/>
          <w:spacing w:val="-13"/>
          <w:sz w:val="24"/>
          <w:szCs w:val="24"/>
        </w:rPr>
        <w:t xml:space="preserve">privately, Or in alternative provision. </w:t>
      </w:r>
      <w:r w:rsidRPr="002D5B0E">
        <w:rPr>
          <w:rFonts w:asciiTheme="minorHAnsi" w:hAnsiTheme="minorHAnsi" w:cstheme="minorHAnsi"/>
          <w:color w:val="000000"/>
          <w:spacing w:val="-13"/>
          <w:sz w:val="24"/>
          <w:szCs w:val="24"/>
        </w:rPr>
        <w:t>(Education and Inspections Act 2006).</w:t>
      </w:r>
    </w:p>
    <w:p w:rsidR="00837C24" w:rsidRPr="002D5B0E" w:rsidRDefault="0018270A" w:rsidP="00F509F8">
      <w:pPr>
        <w:pStyle w:val="ListParagraph"/>
        <w:numPr>
          <w:ilvl w:val="1"/>
          <w:numId w:val="90"/>
        </w:numPr>
        <w:shd w:val="clear" w:color="auto" w:fill="FFFFFF"/>
        <w:ind w:left="993" w:hanging="567"/>
        <w:rPr>
          <w:rFonts w:asciiTheme="minorHAnsi" w:hAnsiTheme="minorHAnsi" w:cstheme="minorHAnsi"/>
          <w:color w:val="000000"/>
          <w:spacing w:val="-13"/>
          <w:sz w:val="24"/>
          <w:szCs w:val="24"/>
        </w:rPr>
      </w:pPr>
      <w:r w:rsidRPr="002D5B0E">
        <w:rPr>
          <w:rFonts w:asciiTheme="minorHAnsi" w:hAnsiTheme="minorHAnsi" w:cstheme="minorHAnsi"/>
          <w:color w:val="000000"/>
          <w:spacing w:val="-8"/>
          <w:sz w:val="24"/>
          <w:szCs w:val="24"/>
        </w:rPr>
        <w:t xml:space="preserve">Doncaster Council has developed and implemented a robust, effective and sustainable system </w:t>
      </w:r>
      <w:r w:rsidRPr="002D5B0E">
        <w:rPr>
          <w:rFonts w:asciiTheme="minorHAnsi" w:hAnsiTheme="minorHAnsi" w:cstheme="minorHAnsi"/>
          <w:color w:val="000000"/>
          <w:spacing w:val="-7"/>
          <w:sz w:val="24"/>
          <w:szCs w:val="24"/>
        </w:rPr>
        <w:t xml:space="preserve">for monitoring and preventing Children being </w:t>
      </w:r>
      <w:r w:rsidR="008435BD">
        <w:rPr>
          <w:rFonts w:asciiTheme="minorHAnsi" w:hAnsiTheme="minorHAnsi" w:cstheme="minorHAnsi"/>
          <w:color w:val="000000"/>
          <w:spacing w:val="-7"/>
          <w:sz w:val="24"/>
          <w:szCs w:val="24"/>
        </w:rPr>
        <w:t>m</w:t>
      </w:r>
      <w:r w:rsidRPr="002D5B0E">
        <w:rPr>
          <w:rFonts w:asciiTheme="minorHAnsi" w:hAnsiTheme="minorHAnsi" w:cstheme="minorHAnsi"/>
          <w:color w:val="000000"/>
          <w:spacing w:val="-7"/>
          <w:sz w:val="24"/>
          <w:szCs w:val="24"/>
        </w:rPr>
        <w:t xml:space="preserve">issing from education. This was commended in </w:t>
      </w:r>
      <w:r w:rsidRPr="002D5B0E">
        <w:rPr>
          <w:rFonts w:asciiTheme="minorHAnsi" w:hAnsiTheme="minorHAnsi" w:cstheme="minorHAnsi"/>
          <w:color w:val="000000"/>
          <w:sz w:val="24"/>
          <w:szCs w:val="24"/>
        </w:rPr>
        <w:t>the 2012 Ofsted Report of Doncaster Children's Services.</w:t>
      </w:r>
    </w:p>
    <w:p w:rsidR="00837C24" w:rsidRPr="002D5B0E" w:rsidRDefault="0018270A" w:rsidP="00F509F8">
      <w:pPr>
        <w:pStyle w:val="ListParagraph"/>
        <w:numPr>
          <w:ilvl w:val="1"/>
          <w:numId w:val="90"/>
        </w:numPr>
        <w:shd w:val="clear" w:color="auto" w:fill="FFFFFF"/>
        <w:ind w:left="993" w:hanging="567"/>
        <w:rPr>
          <w:rFonts w:asciiTheme="minorHAnsi" w:hAnsiTheme="minorHAnsi" w:cstheme="minorHAnsi"/>
          <w:color w:val="000000"/>
          <w:spacing w:val="-13"/>
          <w:sz w:val="24"/>
          <w:szCs w:val="24"/>
        </w:rPr>
      </w:pPr>
      <w:r w:rsidRPr="002D5B0E">
        <w:rPr>
          <w:rFonts w:asciiTheme="minorHAnsi" w:hAnsiTheme="minorHAnsi" w:cstheme="minorHAnsi"/>
          <w:color w:val="000000"/>
          <w:spacing w:val="-8"/>
          <w:sz w:val="24"/>
          <w:szCs w:val="24"/>
        </w:rPr>
        <w:t xml:space="preserve">Children Missing Education are amongst the most vulnerable in our communities. They may be </w:t>
      </w:r>
      <w:r w:rsidRPr="002D5B0E">
        <w:rPr>
          <w:rFonts w:asciiTheme="minorHAnsi" w:hAnsiTheme="minorHAnsi" w:cstheme="minorHAnsi"/>
          <w:color w:val="000000"/>
          <w:spacing w:val="-6"/>
          <w:sz w:val="24"/>
          <w:szCs w:val="24"/>
        </w:rPr>
        <w:t xml:space="preserve">from disadvantaged families, travelling communities, immigrant families, be unaccompanied </w:t>
      </w:r>
      <w:r w:rsidRPr="002D5B0E">
        <w:rPr>
          <w:rFonts w:asciiTheme="minorHAnsi" w:hAnsiTheme="minorHAnsi" w:cstheme="minorHAnsi"/>
          <w:color w:val="000000"/>
          <w:spacing w:val="-4"/>
          <w:sz w:val="24"/>
          <w:szCs w:val="24"/>
        </w:rPr>
        <w:t xml:space="preserve">asylum seeking or trafficked children, or be at risk of neglect or abuse and it is vital that all </w:t>
      </w:r>
      <w:r w:rsidRPr="002D5B0E">
        <w:rPr>
          <w:rFonts w:asciiTheme="minorHAnsi" w:hAnsiTheme="minorHAnsi" w:cstheme="minorHAnsi"/>
          <w:color w:val="000000"/>
          <w:spacing w:val="-5"/>
          <w:sz w:val="24"/>
          <w:szCs w:val="24"/>
        </w:rPr>
        <w:t xml:space="preserve">practitioners work together to identify and re-engage these children back into appropriate </w:t>
      </w:r>
      <w:r w:rsidRPr="002D5B0E">
        <w:rPr>
          <w:rFonts w:asciiTheme="minorHAnsi" w:hAnsiTheme="minorHAnsi" w:cstheme="minorHAnsi"/>
          <w:color w:val="000000"/>
          <w:sz w:val="24"/>
          <w:szCs w:val="24"/>
        </w:rPr>
        <w:t>education p</w:t>
      </w:r>
      <w:r w:rsidR="00837C24" w:rsidRPr="002D5B0E">
        <w:rPr>
          <w:rFonts w:asciiTheme="minorHAnsi" w:hAnsiTheme="minorHAnsi" w:cstheme="minorHAnsi"/>
          <w:color w:val="000000"/>
          <w:sz w:val="24"/>
          <w:szCs w:val="24"/>
        </w:rPr>
        <w:t>rovision as quickly as possible.</w:t>
      </w:r>
    </w:p>
    <w:p w:rsidR="0018270A" w:rsidRPr="002D5B0E" w:rsidRDefault="0018270A" w:rsidP="00F509F8">
      <w:pPr>
        <w:pStyle w:val="ListParagraph"/>
        <w:numPr>
          <w:ilvl w:val="1"/>
          <w:numId w:val="90"/>
        </w:numPr>
        <w:shd w:val="clear" w:color="auto" w:fill="FFFFFF"/>
        <w:ind w:left="993" w:hanging="567"/>
        <w:rPr>
          <w:rFonts w:asciiTheme="minorHAnsi" w:hAnsiTheme="minorHAnsi" w:cstheme="minorHAnsi"/>
          <w:color w:val="000000"/>
          <w:spacing w:val="-13"/>
          <w:sz w:val="24"/>
          <w:szCs w:val="24"/>
        </w:rPr>
      </w:pPr>
      <w:r w:rsidRPr="002D5B0E">
        <w:rPr>
          <w:rFonts w:asciiTheme="minorHAnsi" w:hAnsiTheme="minorHAnsi" w:cstheme="minorHAnsi"/>
          <w:color w:val="000000"/>
          <w:spacing w:val="-4"/>
          <w:sz w:val="24"/>
          <w:szCs w:val="24"/>
        </w:rPr>
        <w:t xml:space="preserve">Any child who is identified as not being on roll at a school and not receiving any appropriate </w:t>
      </w:r>
      <w:r w:rsidRPr="002D5B0E">
        <w:rPr>
          <w:rFonts w:asciiTheme="minorHAnsi" w:hAnsiTheme="minorHAnsi" w:cstheme="minorHAnsi"/>
          <w:color w:val="000000"/>
          <w:spacing w:val="-7"/>
          <w:sz w:val="24"/>
          <w:szCs w:val="24"/>
        </w:rPr>
        <w:t xml:space="preserve">education MUST be placed on the Children Missing Education Register. This includes children </w:t>
      </w:r>
      <w:r w:rsidRPr="002D5B0E">
        <w:rPr>
          <w:rFonts w:asciiTheme="minorHAnsi" w:hAnsiTheme="minorHAnsi" w:cstheme="minorHAnsi"/>
          <w:color w:val="000000"/>
          <w:spacing w:val="-5"/>
          <w:sz w:val="24"/>
          <w:szCs w:val="24"/>
        </w:rPr>
        <w:t xml:space="preserve">who have applied for a school place but not yet admitted to a school and children who have </w:t>
      </w:r>
      <w:r w:rsidRPr="002D5B0E">
        <w:rPr>
          <w:rFonts w:asciiTheme="minorHAnsi" w:hAnsiTheme="minorHAnsi" w:cstheme="minorHAnsi"/>
          <w:color w:val="000000"/>
          <w:spacing w:val="-9"/>
          <w:sz w:val="24"/>
          <w:szCs w:val="24"/>
        </w:rPr>
        <w:t>been removed from a school register before being placed on another school roll.</w:t>
      </w:r>
    </w:p>
    <w:p w:rsidR="00765239" w:rsidRPr="00FA5B11" w:rsidRDefault="00765239" w:rsidP="00A84923">
      <w:pPr>
        <w:shd w:val="clear" w:color="auto" w:fill="FFFFFF"/>
        <w:ind w:left="7" w:right="40"/>
        <w:rPr>
          <w:rFonts w:asciiTheme="minorHAnsi" w:hAnsiTheme="minorHAnsi" w:cstheme="minorHAnsi"/>
          <w:sz w:val="24"/>
          <w:szCs w:val="24"/>
        </w:rPr>
      </w:pPr>
    </w:p>
    <w:p w:rsidR="00121C3C" w:rsidRPr="002D5B0E" w:rsidRDefault="006013D5" w:rsidP="00F509F8">
      <w:pPr>
        <w:pStyle w:val="ListParagraph"/>
        <w:numPr>
          <w:ilvl w:val="0"/>
          <w:numId w:val="90"/>
        </w:numPr>
        <w:shd w:val="clear" w:color="auto" w:fill="FFFFFF"/>
        <w:ind w:left="426" w:right="40" w:hanging="426"/>
        <w:rPr>
          <w:rFonts w:asciiTheme="minorHAnsi" w:hAnsiTheme="minorHAnsi" w:cstheme="minorHAnsi"/>
          <w:b/>
          <w:sz w:val="28"/>
          <w:szCs w:val="28"/>
        </w:rPr>
      </w:pPr>
      <w:r w:rsidRPr="002D5B0E">
        <w:rPr>
          <w:rFonts w:asciiTheme="minorHAnsi" w:hAnsiTheme="minorHAnsi" w:cstheme="minorHAnsi"/>
          <w:b/>
          <w:sz w:val="28"/>
          <w:szCs w:val="28"/>
        </w:rPr>
        <w:t xml:space="preserve">Aims &amp; </w:t>
      </w:r>
      <w:r w:rsidR="00121C3C" w:rsidRPr="002D5B0E">
        <w:rPr>
          <w:rFonts w:asciiTheme="minorHAnsi" w:hAnsiTheme="minorHAnsi" w:cstheme="minorHAnsi"/>
          <w:b/>
          <w:sz w:val="28"/>
          <w:szCs w:val="28"/>
        </w:rPr>
        <w:t>Scope of Policy</w:t>
      </w:r>
    </w:p>
    <w:p w:rsidR="00B27523" w:rsidRDefault="00837C24" w:rsidP="00B27523">
      <w:pPr>
        <w:shd w:val="clear" w:color="auto" w:fill="FFFFFF"/>
        <w:ind w:left="993" w:right="34" w:hanging="567"/>
        <w:rPr>
          <w:rFonts w:asciiTheme="minorHAnsi" w:hAnsiTheme="minorHAnsi" w:cstheme="minorHAnsi"/>
          <w:color w:val="000000"/>
          <w:spacing w:val="-8"/>
          <w:sz w:val="24"/>
          <w:szCs w:val="24"/>
        </w:rPr>
      </w:pPr>
      <w:r>
        <w:rPr>
          <w:rFonts w:asciiTheme="minorHAnsi" w:hAnsiTheme="minorHAnsi" w:cstheme="minorHAnsi"/>
          <w:color w:val="000000"/>
          <w:spacing w:val="-4"/>
          <w:sz w:val="24"/>
          <w:szCs w:val="24"/>
        </w:rPr>
        <w:t>2.1</w:t>
      </w:r>
      <w:r>
        <w:rPr>
          <w:rFonts w:asciiTheme="minorHAnsi" w:hAnsiTheme="minorHAnsi" w:cstheme="minorHAnsi"/>
          <w:color w:val="000000"/>
          <w:spacing w:val="-4"/>
          <w:sz w:val="24"/>
          <w:szCs w:val="24"/>
        </w:rPr>
        <w:tab/>
      </w:r>
      <w:r w:rsidR="0018270A" w:rsidRPr="00FA5B11">
        <w:rPr>
          <w:rFonts w:asciiTheme="minorHAnsi" w:hAnsiTheme="minorHAnsi" w:cstheme="minorHAnsi"/>
          <w:color w:val="000000"/>
          <w:spacing w:val="-4"/>
          <w:sz w:val="24"/>
          <w:szCs w:val="24"/>
        </w:rPr>
        <w:t xml:space="preserve">This document describes the procedures that are to be employed in Doncaster to identify, </w:t>
      </w:r>
      <w:r w:rsidR="0018270A" w:rsidRPr="00FA5B11">
        <w:rPr>
          <w:rFonts w:asciiTheme="minorHAnsi" w:hAnsiTheme="minorHAnsi" w:cstheme="minorHAnsi"/>
          <w:color w:val="000000"/>
          <w:spacing w:val="-6"/>
          <w:sz w:val="24"/>
          <w:szCs w:val="24"/>
        </w:rPr>
        <w:t xml:space="preserve">locate and engage children who are missing from education. These procedures have been </w:t>
      </w:r>
      <w:r w:rsidR="0018270A" w:rsidRPr="00FA5B11">
        <w:rPr>
          <w:rFonts w:asciiTheme="minorHAnsi" w:hAnsiTheme="minorHAnsi" w:cstheme="minorHAnsi"/>
          <w:color w:val="000000"/>
          <w:spacing w:val="-4"/>
          <w:sz w:val="24"/>
          <w:szCs w:val="24"/>
        </w:rPr>
        <w:t xml:space="preserve">written for the guidance of all professionals who work with children and families. Following </w:t>
      </w:r>
      <w:r w:rsidR="0018270A" w:rsidRPr="00FA5B11">
        <w:rPr>
          <w:rFonts w:asciiTheme="minorHAnsi" w:hAnsiTheme="minorHAnsi" w:cstheme="minorHAnsi"/>
          <w:color w:val="000000"/>
          <w:spacing w:val="-7"/>
          <w:sz w:val="24"/>
          <w:szCs w:val="24"/>
        </w:rPr>
        <w:t>these procedures will also ensure Don</w:t>
      </w:r>
      <w:r w:rsidR="008435BD">
        <w:rPr>
          <w:rFonts w:asciiTheme="minorHAnsi" w:hAnsiTheme="minorHAnsi" w:cstheme="minorHAnsi"/>
          <w:color w:val="000000"/>
          <w:spacing w:val="-7"/>
          <w:sz w:val="24"/>
          <w:szCs w:val="24"/>
        </w:rPr>
        <w:t>caster Local Authority meets it</w:t>
      </w:r>
      <w:r w:rsidR="0018270A" w:rsidRPr="00FA5B11">
        <w:rPr>
          <w:rFonts w:asciiTheme="minorHAnsi" w:hAnsiTheme="minorHAnsi" w:cstheme="minorHAnsi"/>
          <w:color w:val="000000"/>
          <w:spacing w:val="-7"/>
          <w:sz w:val="24"/>
          <w:szCs w:val="24"/>
        </w:rPr>
        <w:t>s statutory duties relating</w:t>
      </w:r>
      <w:r w:rsidR="00765239" w:rsidRPr="00FA5B11">
        <w:rPr>
          <w:rFonts w:asciiTheme="minorHAnsi" w:hAnsiTheme="minorHAnsi" w:cstheme="minorHAnsi"/>
          <w:color w:val="000000"/>
          <w:spacing w:val="-7"/>
          <w:sz w:val="24"/>
          <w:szCs w:val="24"/>
        </w:rPr>
        <w:t xml:space="preserve"> </w:t>
      </w:r>
      <w:r w:rsidR="0018270A" w:rsidRPr="00FA5B11">
        <w:rPr>
          <w:rFonts w:asciiTheme="minorHAnsi" w:hAnsiTheme="minorHAnsi" w:cstheme="minorHAnsi"/>
          <w:color w:val="000000"/>
          <w:spacing w:val="-10"/>
          <w:sz w:val="24"/>
          <w:szCs w:val="24"/>
        </w:rPr>
        <w:t xml:space="preserve">to the provision of education and safeguarding the welfare of children missing education (Section </w:t>
      </w:r>
      <w:r w:rsidR="0018270A" w:rsidRPr="00FA5B11">
        <w:rPr>
          <w:rFonts w:asciiTheme="minorHAnsi" w:hAnsiTheme="minorHAnsi" w:cstheme="minorHAnsi"/>
          <w:color w:val="000000"/>
          <w:spacing w:val="-9"/>
          <w:sz w:val="24"/>
          <w:szCs w:val="24"/>
        </w:rPr>
        <w:t>14</w:t>
      </w:r>
      <w:r w:rsidR="00430313" w:rsidRPr="00FA5B11">
        <w:rPr>
          <w:rFonts w:asciiTheme="minorHAnsi" w:hAnsiTheme="minorHAnsi" w:cstheme="minorHAnsi"/>
          <w:color w:val="000000"/>
          <w:spacing w:val="-9"/>
          <w:sz w:val="24"/>
          <w:szCs w:val="24"/>
        </w:rPr>
        <w:t xml:space="preserve"> (1), S7, S437 (1), S19(1), S19(</w:t>
      </w:r>
      <w:r w:rsidR="0018270A" w:rsidRPr="00FA5B11">
        <w:rPr>
          <w:rFonts w:asciiTheme="minorHAnsi" w:hAnsiTheme="minorHAnsi" w:cstheme="minorHAnsi"/>
          <w:color w:val="000000"/>
          <w:spacing w:val="-9"/>
          <w:sz w:val="24"/>
          <w:szCs w:val="24"/>
        </w:rPr>
        <w:t>4a) of the 1996 Education Act, S175 of 2002 Education Act, Circular 11/99 Social</w:t>
      </w:r>
      <w:r w:rsidR="00765239" w:rsidRPr="00FA5B11">
        <w:rPr>
          <w:rFonts w:asciiTheme="minorHAnsi" w:hAnsiTheme="minorHAnsi" w:cstheme="minorHAnsi"/>
          <w:color w:val="000000"/>
          <w:spacing w:val="-9"/>
          <w:sz w:val="24"/>
          <w:szCs w:val="24"/>
        </w:rPr>
        <w:t xml:space="preserve"> </w:t>
      </w:r>
      <w:r w:rsidR="0018270A" w:rsidRPr="00FA5B11">
        <w:rPr>
          <w:rFonts w:asciiTheme="minorHAnsi" w:hAnsiTheme="minorHAnsi" w:cstheme="minorHAnsi"/>
          <w:color w:val="000000"/>
          <w:spacing w:val="-8"/>
          <w:sz w:val="24"/>
          <w:szCs w:val="24"/>
        </w:rPr>
        <w:t>Inclusion: the Local Education Authority role in pupil</w:t>
      </w:r>
      <w:r w:rsidR="00B27523">
        <w:rPr>
          <w:rFonts w:asciiTheme="minorHAnsi" w:hAnsiTheme="minorHAnsi" w:cstheme="minorHAnsi"/>
          <w:color w:val="000000"/>
          <w:spacing w:val="-8"/>
          <w:sz w:val="24"/>
          <w:szCs w:val="24"/>
        </w:rPr>
        <w:t xml:space="preserve"> support, Children's Act 2004).</w:t>
      </w:r>
    </w:p>
    <w:p w:rsidR="0018270A" w:rsidRPr="00FA5B11" w:rsidRDefault="00B27523" w:rsidP="00B27523">
      <w:pPr>
        <w:shd w:val="clear" w:color="auto" w:fill="FFFFFF"/>
        <w:ind w:left="993" w:right="34" w:hanging="567"/>
        <w:rPr>
          <w:rFonts w:asciiTheme="minorHAnsi" w:hAnsiTheme="minorHAnsi" w:cstheme="minorHAnsi"/>
          <w:color w:val="000000"/>
          <w:spacing w:val="-8"/>
          <w:sz w:val="24"/>
          <w:szCs w:val="24"/>
        </w:rPr>
      </w:pPr>
      <w:r>
        <w:rPr>
          <w:rFonts w:asciiTheme="minorHAnsi" w:hAnsiTheme="minorHAnsi" w:cstheme="minorHAnsi"/>
          <w:color w:val="000000"/>
          <w:spacing w:val="-8"/>
          <w:sz w:val="24"/>
          <w:szCs w:val="24"/>
        </w:rPr>
        <w:t>2.2</w:t>
      </w:r>
      <w:r>
        <w:rPr>
          <w:rFonts w:asciiTheme="minorHAnsi" w:hAnsiTheme="minorHAnsi" w:cstheme="minorHAnsi"/>
          <w:color w:val="000000"/>
          <w:spacing w:val="-8"/>
          <w:sz w:val="24"/>
          <w:szCs w:val="24"/>
        </w:rPr>
        <w:tab/>
      </w:r>
      <w:r w:rsidR="0018270A" w:rsidRPr="00FA5B11">
        <w:rPr>
          <w:rFonts w:asciiTheme="minorHAnsi" w:hAnsiTheme="minorHAnsi" w:cstheme="minorHAnsi"/>
          <w:color w:val="000000"/>
          <w:spacing w:val="-6"/>
          <w:sz w:val="24"/>
          <w:szCs w:val="24"/>
        </w:rPr>
        <w:t>These procedures which are endorsed by Doncaster schools, Children and Young People's Service and partner agencies will help to ensure that a</w:t>
      </w:r>
      <w:r w:rsidR="00121C3C" w:rsidRPr="00FA5B11">
        <w:rPr>
          <w:rFonts w:asciiTheme="minorHAnsi" w:hAnsiTheme="minorHAnsi" w:cstheme="minorHAnsi"/>
          <w:color w:val="000000"/>
          <w:spacing w:val="-6"/>
          <w:sz w:val="24"/>
          <w:szCs w:val="24"/>
        </w:rPr>
        <w:t>l</w:t>
      </w:r>
      <w:r w:rsidR="0018270A" w:rsidRPr="00FA5B11">
        <w:rPr>
          <w:rFonts w:asciiTheme="minorHAnsi" w:hAnsiTheme="minorHAnsi" w:cstheme="minorHAnsi"/>
          <w:color w:val="000000"/>
          <w:spacing w:val="-6"/>
          <w:sz w:val="24"/>
          <w:szCs w:val="24"/>
        </w:rPr>
        <w:t xml:space="preserve">l children in Doncaster achieve the five </w:t>
      </w:r>
      <w:r w:rsidR="0018270A" w:rsidRPr="00FA5B11">
        <w:rPr>
          <w:rFonts w:asciiTheme="minorHAnsi" w:hAnsiTheme="minorHAnsi" w:cstheme="minorHAnsi"/>
          <w:color w:val="000000"/>
          <w:spacing w:val="-5"/>
          <w:sz w:val="24"/>
          <w:szCs w:val="24"/>
        </w:rPr>
        <w:t xml:space="preserve">core outcomes under the Children's Act (2004): Being Healthy; Staying Safe; Enjoying and </w:t>
      </w:r>
      <w:r w:rsidR="0018270A" w:rsidRPr="00FA5B11">
        <w:rPr>
          <w:rFonts w:asciiTheme="minorHAnsi" w:hAnsiTheme="minorHAnsi" w:cstheme="minorHAnsi"/>
          <w:color w:val="000000"/>
          <w:spacing w:val="-8"/>
          <w:sz w:val="24"/>
          <w:szCs w:val="24"/>
        </w:rPr>
        <w:t>Achieving; Making a Positive Contribution; Achieving Economic well-being.</w:t>
      </w:r>
    </w:p>
    <w:p w:rsidR="00765239" w:rsidRPr="00FA5B11" w:rsidRDefault="00765239" w:rsidP="00121C3C">
      <w:pPr>
        <w:shd w:val="clear" w:color="auto" w:fill="FFFFFF"/>
        <w:ind w:left="18" w:right="22"/>
        <w:rPr>
          <w:rFonts w:asciiTheme="minorHAnsi" w:hAnsiTheme="minorHAnsi" w:cstheme="minorHAnsi"/>
          <w:sz w:val="24"/>
          <w:szCs w:val="24"/>
        </w:rPr>
      </w:pPr>
    </w:p>
    <w:p w:rsidR="0018270A" w:rsidRPr="006013D5"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6013D5">
        <w:rPr>
          <w:rFonts w:asciiTheme="minorHAnsi" w:hAnsiTheme="minorHAnsi" w:cstheme="minorHAnsi"/>
          <w:b/>
          <w:bCs/>
          <w:color w:val="000000"/>
          <w:sz w:val="28"/>
          <w:szCs w:val="28"/>
        </w:rPr>
        <w:lastRenderedPageBreak/>
        <w:t>Why Children go missing from Education</w:t>
      </w:r>
    </w:p>
    <w:p w:rsidR="0018270A" w:rsidRPr="00B27523" w:rsidRDefault="0018270A" w:rsidP="00F509F8">
      <w:pPr>
        <w:pStyle w:val="ListParagraph"/>
        <w:numPr>
          <w:ilvl w:val="1"/>
          <w:numId w:val="91"/>
        </w:numPr>
        <w:shd w:val="clear" w:color="auto" w:fill="FFFFFF"/>
        <w:ind w:left="993" w:hanging="567"/>
        <w:rPr>
          <w:rFonts w:asciiTheme="minorHAnsi" w:hAnsiTheme="minorHAnsi" w:cstheme="minorHAnsi"/>
          <w:b/>
          <w:color w:val="000000"/>
          <w:spacing w:val="-8"/>
          <w:sz w:val="24"/>
          <w:szCs w:val="24"/>
        </w:rPr>
      </w:pPr>
      <w:r w:rsidRPr="00B27523">
        <w:rPr>
          <w:rFonts w:asciiTheme="minorHAnsi" w:hAnsiTheme="minorHAnsi" w:cstheme="minorHAnsi"/>
          <w:b/>
          <w:color w:val="000000"/>
          <w:spacing w:val="-8"/>
          <w:sz w:val="24"/>
          <w:szCs w:val="24"/>
        </w:rPr>
        <w:t>Children go missing from the education system for various reasons. They:</w:t>
      </w:r>
    </w:p>
    <w:p w:rsidR="00B27523" w:rsidRP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FA5B11">
        <w:rPr>
          <w:rFonts w:asciiTheme="minorHAnsi" w:hAnsiTheme="minorHAnsi" w:cstheme="minorHAnsi"/>
          <w:color w:val="000000"/>
          <w:spacing w:val="-8"/>
          <w:sz w:val="24"/>
          <w:szCs w:val="24"/>
        </w:rPr>
        <w:t>Fail to start school at Reception, never</w:t>
      </w:r>
      <w:r w:rsidR="00B27523">
        <w:rPr>
          <w:rFonts w:asciiTheme="minorHAnsi" w:hAnsiTheme="minorHAnsi" w:cstheme="minorHAnsi"/>
          <w:color w:val="000000"/>
          <w:spacing w:val="-8"/>
          <w:sz w:val="24"/>
          <w:szCs w:val="24"/>
        </w:rPr>
        <w:t xml:space="preserve"> entering the authority's system</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Fail to complete transition between Key Stage 1 and 2 or Key Stage 2 and 3</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Are excluded from school and further provision is not immediately put in place</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Are withdrawn by parent/carer</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6"/>
          <w:sz w:val="24"/>
          <w:szCs w:val="24"/>
        </w:rPr>
        <w:t xml:space="preserve">Parents/Carers chose Elective Home Education, but following advice and support the education provided is unsuitable to the child's, age aptitude and ability and any special </w:t>
      </w:r>
      <w:r w:rsidRPr="00B27523">
        <w:rPr>
          <w:rFonts w:asciiTheme="minorHAnsi" w:hAnsiTheme="minorHAnsi" w:cstheme="minorHAnsi"/>
          <w:color w:val="000000"/>
          <w:sz w:val="24"/>
          <w:szCs w:val="24"/>
        </w:rPr>
        <w:t>needs they may have</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Move to a different Local Authority and no school place identified.</w:t>
      </w:r>
    </w:p>
    <w:p w:rsid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Arrive in the country via asylum, refugee status or as EL) nationals</w:t>
      </w:r>
    </w:p>
    <w:p w:rsidR="0018270A" w:rsidRPr="00B27523" w:rsidRDefault="0018270A" w:rsidP="00B27523">
      <w:pPr>
        <w:numPr>
          <w:ilvl w:val="0"/>
          <w:numId w:val="1"/>
        </w:numPr>
        <w:shd w:val="clear" w:color="auto" w:fill="FFFFFF"/>
        <w:ind w:left="1276" w:hanging="283"/>
        <w:rPr>
          <w:rFonts w:asciiTheme="minorHAnsi" w:hAnsiTheme="minorHAnsi" w:cstheme="minorHAnsi"/>
          <w:color w:val="000000"/>
          <w:sz w:val="24"/>
          <w:szCs w:val="24"/>
        </w:rPr>
      </w:pPr>
      <w:r w:rsidRPr="00B27523">
        <w:rPr>
          <w:rFonts w:asciiTheme="minorHAnsi" w:hAnsiTheme="minorHAnsi" w:cstheme="minorHAnsi"/>
          <w:color w:val="000000"/>
          <w:spacing w:val="-9"/>
          <w:sz w:val="24"/>
          <w:szCs w:val="24"/>
        </w:rPr>
        <w:t>Leave the country</w:t>
      </w:r>
    </w:p>
    <w:p w:rsidR="00430313" w:rsidRPr="00FA5B11" w:rsidRDefault="00430313" w:rsidP="00430313">
      <w:pPr>
        <w:shd w:val="clear" w:color="auto" w:fill="FFFFFF"/>
        <w:tabs>
          <w:tab w:val="left" w:pos="756"/>
        </w:tabs>
        <w:ind w:left="403"/>
        <w:rPr>
          <w:rFonts w:asciiTheme="minorHAnsi" w:hAnsiTheme="minorHAnsi" w:cstheme="minorHAnsi"/>
          <w:color w:val="000000"/>
          <w:sz w:val="24"/>
          <w:szCs w:val="24"/>
        </w:rPr>
      </w:pPr>
    </w:p>
    <w:p w:rsidR="0018270A" w:rsidRPr="006013D5" w:rsidRDefault="00765239" w:rsidP="00F509F8">
      <w:pPr>
        <w:pStyle w:val="ListParagraph"/>
        <w:numPr>
          <w:ilvl w:val="0"/>
          <w:numId w:val="90"/>
        </w:numPr>
        <w:shd w:val="clear" w:color="auto" w:fill="FFFFFF"/>
        <w:ind w:left="426" w:hanging="426"/>
        <w:rPr>
          <w:rFonts w:asciiTheme="minorHAnsi" w:hAnsiTheme="minorHAnsi" w:cstheme="minorHAnsi"/>
          <w:b/>
          <w:sz w:val="28"/>
          <w:szCs w:val="28"/>
        </w:rPr>
      </w:pPr>
      <w:r w:rsidRPr="006013D5">
        <w:rPr>
          <w:rFonts w:asciiTheme="minorHAnsi" w:hAnsiTheme="minorHAnsi" w:cstheme="minorHAnsi"/>
          <w:b/>
          <w:bCs/>
          <w:color w:val="000000"/>
          <w:spacing w:val="-11"/>
          <w:sz w:val="28"/>
          <w:szCs w:val="28"/>
        </w:rPr>
        <w:t>I</w:t>
      </w:r>
      <w:r w:rsidR="0018270A" w:rsidRPr="006013D5">
        <w:rPr>
          <w:rFonts w:asciiTheme="minorHAnsi" w:hAnsiTheme="minorHAnsi" w:cstheme="minorHAnsi"/>
          <w:b/>
          <w:bCs/>
          <w:color w:val="000000"/>
          <w:spacing w:val="-11"/>
          <w:sz w:val="28"/>
          <w:szCs w:val="28"/>
        </w:rPr>
        <w:t>dentifying and Engaging Stakeholders</w:t>
      </w:r>
    </w:p>
    <w:p w:rsidR="00B27523" w:rsidRDefault="0018270A" w:rsidP="00F509F8">
      <w:pPr>
        <w:pStyle w:val="ListParagraph"/>
        <w:numPr>
          <w:ilvl w:val="1"/>
          <w:numId w:val="92"/>
        </w:numPr>
        <w:shd w:val="clear" w:color="auto" w:fill="FFFFFF"/>
        <w:ind w:left="993" w:hanging="567"/>
        <w:rPr>
          <w:rFonts w:asciiTheme="minorHAnsi" w:hAnsiTheme="minorHAnsi" w:cstheme="minorHAnsi"/>
          <w:bCs/>
          <w:color w:val="000000"/>
          <w:sz w:val="24"/>
          <w:szCs w:val="24"/>
        </w:rPr>
      </w:pPr>
      <w:r w:rsidRPr="00B27523">
        <w:rPr>
          <w:rFonts w:asciiTheme="minorHAnsi" w:hAnsiTheme="minorHAnsi" w:cstheme="minorHAnsi"/>
          <w:bCs/>
          <w:color w:val="000000"/>
          <w:spacing w:val="-8"/>
          <w:sz w:val="24"/>
          <w:szCs w:val="24"/>
        </w:rPr>
        <w:t xml:space="preserve">In the Victoria Climbie Inquiry Report Lord Laming recommends front line staff in each agency </w:t>
      </w:r>
      <w:r w:rsidRPr="00B27523">
        <w:rPr>
          <w:rFonts w:asciiTheme="minorHAnsi" w:hAnsiTheme="minorHAnsi" w:cstheme="minorHAnsi"/>
          <w:bCs/>
          <w:color w:val="000000"/>
          <w:spacing w:val="-5"/>
          <w:sz w:val="24"/>
          <w:szCs w:val="24"/>
        </w:rPr>
        <w:t xml:space="preserve">that regularly comes into contact with families with children must ensure that in each new </w:t>
      </w:r>
      <w:r w:rsidRPr="00B27523">
        <w:rPr>
          <w:rFonts w:asciiTheme="minorHAnsi" w:hAnsiTheme="minorHAnsi" w:cstheme="minorHAnsi"/>
          <w:bCs/>
          <w:color w:val="000000"/>
          <w:spacing w:val="-7"/>
          <w:sz w:val="24"/>
          <w:szCs w:val="24"/>
        </w:rPr>
        <w:t xml:space="preserve">contact, basic information about the child is recorded. This must include the child's name, </w:t>
      </w:r>
      <w:r w:rsidRPr="00B27523">
        <w:rPr>
          <w:rFonts w:asciiTheme="minorHAnsi" w:hAnsiTheme="minorHAnsi" w:cstheme="minorHAnsi"/>
          <w:bCs/>
          <w:color w:val="000000"/>
          <w:sz w:val="24"/>
          <w:szCs w:val="24"/>
        </w:rPr>
        <w:t>address, age, primary carer, GP and the child's school.</w:t>
      </w:r>
    </w:p>
    <w:p w:rsidR="00B27523" w:rsidRDefault="0018270A" w:rsidP="00F509F8">
      <w:pPr>
        <w:pStyle w:val="ListParagraph"/>
        <w:numPr>
          <w:ilvl w:val="1"/>
          <w:numId w:val="92"/>
        </w:numPr>
        <w:shd w:val="clear" w:color="auto" w:fill="FFFFFF"/>
        <w:ind w:left="993" w:hanging="567"/>
        <w:rPr>
          <w:rFonts w:asciiTheme="minorHAnsi" w:hAnsiTheme="minorHAnsi" w:cstheme="minorHAnsi"/>
          <w:bCs/>
          <w:color w:val="000000"/>
          <w:sz w:val="24"/>
          <w:szCs w:val="24"/>
        </w:rPr>
      </w:pPr>
      <w:r w:rsidRPr="00B27523">
        <w:rPr>
          <w:rFonts w:asciiTheme="minorHAnsi" w:hAnsiTheme="minorHAnsi" w:cstheme="minorHAnsi"/>
          <w:bCs/>
          <w:color w:val="000000"/>
          <w:spacing w:val="-5"/>
          <w:sz w:val="24"/>
          <w:szCs w:val="24"/>
        </w:rPr>
        <w:t xml:space="preserve">Often it is the case that another agency, e.g. health, housing, are aware of the existence of a </w:t>
      </w:r>
      <w:r w:rsidRPr="00B27523">
        <w:rPr>
          <w:rFonts w:asciiTheme="minorHAnsi" w:hAnsiTheme="minorHAnsi" w:cstheme="minorHAnsi"/>
          <w:bCs/>
          <w:color w:val="000000"/>
          <w:spacing w:val="-8"/>
          <w:sz w:val="24"/>
          <w:szCs w:val="24"/>
        </w:rPr>
        <w:t xml:space="preserve">child living in the area but not in education before the Local Authority is. It is necessary to raise </w:t>
      </w:r>
      <w:r w:rsidRPr="00B27523">
        <w:rPr>
          <w:rFonts w:asciiTheme="minorHAnsi" w:hAnsiTheme="minorHAnsi" w:cstheme="minorHAnsi"/>
          <w:bCs/>
          <w:color w:val="000000"/>
          <w:spacing w:val="-7"/>
          <w:sz w:val="24"/>
          <w:szCs w:val="24"/>
        </w:rPr>
        <w:t xml:space="preserve">awareness amongst stakeholders about how to inform the Local Authority about children </w:t>
      </w:r>
      <w:r w:rsidRPr="00B27523">
        <w:rPr>
          <w:rFonts w:asciiTheme="minorHAnsi" w:hAnsiTheme="minorHAnsi" w:cstheme="minorHAnsi"/>
          <w:bCs/>
          <w:color w:val="000000"/>
          <w:sz w:val="24"/>
          <w:szCs w:val="24"/>
        </w:rPr>
        <w:t>suspected as missing from education.</w:t>
      </w:r>
    </w:p>
    <w:p w:rsidR="00B27523" w:rsidRDefault="0018270A" w:rsidP="00F509F8">
      <w:pPr>
        <w:pStyle w:val="ListParagraph"/>
        <w:numPr>
          <w:ilvl w:val="1"/>
          <w:numId w:val="92"/>
        </w:numPr>
        <w:shd w:val="clear" w:color="auto" w:fill="FFFFFF"/>
        <w:ind w:left="993" w:hanging="567"/>
        <w:rPr>
          <w:rFonts w:asciiTheme="minorHAnsi" w:hAnsiTheme="minorHAnsi" w:cstheme="minorHAnsi"/>
          <w:bCs/>
          <w:color w:val="000000"/>
          <w:sz w:val="24"/>
          <w:szCs w:val="24"/>
        </w:rPr>
      </w:pPr>
      <w:r w:rsidRPr="00B27523">
        <w:rPr>
          <w:rFonts w:asciiTheme="minorHAnsi" w:hAnsiTheme="minorHAnsi" w:cstheme="minorHAnsi"/>
          <w:bCs/>
          <w:color w:val="000000"/>
          <w:spacing w:val="-8"/>
          <w:sz w:val="24"/>
          <w:szCs w:val="24"/>
        </w:rPr>
        <w:t xml:space="preserve">Children not engaged in education provision can be exposed to greater risks including sexual </w:t>
      </w:r>
      <w:r w:rsidRPr="00B27523">
        <w:rPr>
          <w:rFonts w:asciiTheme="minorHAnsi" w:hAnsiTheme="minorHAnsi" w:cstheme="minorHAnsi"/>
          <w:bCs/>
          <w:color w:val="000000"/>
          <w:spacing w:val="-7"/>
          <w:sz w:val="24"/>
          <w:szCs w:val="24"/>
        </w:rPr>
        <w:t>exploitation, involvement i</w:t>
      </w:r>
      <w:r w:rsidR="00765239" w:rsidRPr="00B27523">
        <w:rPr>
          <w:rFonts w:asciiTheme="minorHAnsi" w:hAnsiTheme="minorHAnsi" w:cstheme="minorHAnsi"/>
          <w:bCs/>
          <w:color w:val="000000"/>
          <w:spacing w:val="-7"/>
          <w:sz w:val="24"/>
          <w:szCs w:val="24"/>
        </w:rPr>
        <w:t>n criminal activity and/or anti-</w:t>
      </w:r>
      <w:r w:rsidRPr="00B27523">
        <w:rPr>
          <w:rFonts w:asciiTheme="minorHAnsi" w:hAnsiTheme="minorHAnsi" w:cstheme="minorHAnsi"/>
          <w:bCs/>
          <w:color w:val="000000"/>
          <w:spacing w:val="-7"/>
          <w:sz w:val="24"/>
          <w:szCs w:val="24"/>
        </w:rPr>
        <w:t xml:space="preserve">social behaviour. These children need to be re-engaged back into education quickly in order to achieve their full potential and reduce </w:t>
      </w:r>
      <w:r w:rsidRPr="00B27523">
        <w:rPr>
          <w:rFonts w:asciiTheme="minorHAnsi" w:hAnsiTheme="minorHAnsi" w:cstheme="minorHAnsi"/>
          <w:bCs/>
          <w:color w:val="000000"/>
          <w:sz w:val="24"/>
          <w:szCs w:val="24"/>
        </w:rPr>
        <w:t>the risk of harm.</w:t>
      </w:r>
    </w:p>
    <w:p w:rsidR="00B27523" w:rsidRDefault="0018270A" w:rsidP="00F509F8">
      <w:pPr>
        <w:pStyle w:val="ListParagraph"/>
        <w:numPr>
          <w:ilvl w:val="1"/>
          <w:numId w:val="92"/>
        </w:numPr>
        <w:shd w:val="clear" w:color="auto" w:fill="FFFFFF"/>
        <w:ind w:left="993" w:hanging="567"/>
        <w:rPr>
          <w:rFonts w:asciiTheme="minorHAnsi" w:hAnsiTheme="minorHAnsi" w:cstheme="minorHAnsi"/>
          <w:bCs/>
          <w:color w:val="000000"/>
          <w:sz w:val="24"/>
          <w:szCs w:val="24"/>
        </w:rPr>
      </w:pPr>
      <w:r w:rsidRPr="00B27523">
        <w:rPr>
          <w:rFonts w:asciiTheme="minorHAnsi" w:hAnsiTheme="minorHAnsi" w:cstheme="minorHAnsi"/>
          <w:bCs/>
          <w:color w:val="000000"/>
          <w:spacing w:val="-6"/>
          <w:sz w:val="24"/>
          <w:szCs w:val="24"/>
        </w:rPr>
        <w:t xml:space="preserve">It is the responsibility of all professionals who work with children to ensure the following </w:t>
      </w:r>
      <w:r w:rsidRPr="00B27523">
        <w:rPr>
          <w:rFonts w:asciiTheme="minorHAnsi" w:hAnsiTheme="minorHAnsi" w:cstheme="minorHAnsi"/>
          <w:bCs/>
          <w:color w:val="000000"/>
          <w:sz w:val="24"/>
          <w:szCs w:val="24"/>
        </w:rPr>
        <w:t>procedures are implemented.</w:t>
      </w:r>
    </w:p>
    <w:p w:rsidR="00430313" w:rsidRPr="00B27523" w:rsidRDefault="00430313" w:rsidP="00F509F8">
      <w:pPr>
        <w:pStyle w:val="ListParagraph"/>
        <w:numPr>
          <w:ilvl w:val="1"/>
          <w:numId w:val="92"/>
        </w:numPr>
        <w:shd w:val="clear" w:color="auto" w:fill="FFFFFF"/>
        <w:ind w:left="993" w:hanging="567"/>
        <w:rPr>
          <w:rFonts w:asciiTheme="minorHAnsi" w:hAnsiTheme="minorHAnsi" w:cstheme="minorHAnsi"/>
          <w:bCs/>
          <w:color w:val="000000"/>
          <w:sz w:val="24"/>
          <w:szCs w:val="24"/>
        </w:rPr>
      </w:pPr>
      <w:r w:rsidRPr="00B27523">
        <w:rPr>
          <w:rFonts w:asciiTheme="minorHAnsi" w:hAnsiTheme="minorHAnsi" w:cstheme="minorHAnsi"/>
          <w:b/>
          <w:bCs/>
          <w:color w:val="000000"/>
          <w:spacing w:val="-9"/>
          <w:sz w:val="24"/>
          <w:szCs w:val="24"/>
        </w:rPr>
        <w:t xml:space="preserve">Key Stakeholders in Doncaster are: </w:t>
      </w:r>
      <w:r w:rsidRPr="00B27523">
        <w:rPr>
          <w:rFonts w:asciiTheme="minorHAnsi" w:hAnsiTheme="minorHAnsi" w:cstheme="minorHAnsi"/>
          <w:bCs/>
          <w:color w:val="000000"/>
          <w:spacing w:val="-4"/>
          <w:sz w:val="24"/>
          <w:szCs w:val="24"/>
        </w:rPr>
        <w:t xml:space="preserve">Doncaster Schools, School Admissions, Ethnic Minority Traveller Achievement Service </w:t>
      </w:r>
      <w:r w:rsidRPr="00B27523">
        <w:rPr>
          <w:rFonts w:asciiTheme="minorHAnsi" w:hAnsiTheme="minorHAnsi" w:cstheme="minorHAnsi"/>
          <w:bCs/>
          <w:color w:val="000000"/>
          <w:spacing w:val="-6"/>
          <w:sz w:val="24"/>
          <w:szCs w:val="24"/>
        </w:rPr>
        <w:t xml:space="preserve">(EMTAS), Early Years providers, Special Educational Needs, The Offsite Provision Service, Children &amp; Young People in Care Education Service, Engagement &amp; Behaviour Service, </w:t>
      </w:r>
      <w:r w:rsidRPr="00B27523">
        <w:rPr>
          <w:rFonts w:asciiTheme="minorHAnsi" w:hAnsiTheme="minorHAnsi" w:cstheme="minorHAnsi"/>
          <w:bCs/>
          <w:color w:val="000000"/>
          <w:spacing w:val="-4"/>
          <w:sz w:val="24"/>
          <w:szCs w:val="24"/>
        </w:rPr>
        <w:t xml:space="preserve">Independent Schools, Social Care, Youth Offending Service, Local Authority and Private </w:t>
      </w:r>
      <w:r w:rsidRPr="00B27523">
        <w:rPr>
          <w:rFonts w:asciiTheme="minorHAnsi" w:hAnsiTheme="minorHAnsi" w:cstheme="minorHAnsi"/>
          <w:bCs/>
          <w:color w:val="000000"/>
          <w:spacing w:val="-7"/>
          <w:sz w:val="24"/>
          <w:szCs w:val="24"/>
        </w:rPr>
        <w:t xml:space="preserve">Housing providers, Homeless Hostels, Domestic Violence Refuges, Health Services; Benefits </w:t>
      </w:r>
      <w:r w:rsidRPr="00B27523">
        <w:rPr>
          <w:rFonts w:asciiTheme="minorHAnsi" w:hAnsiTheme="minorHAnsi" w:cstheme="minorHAnsi"/>
          <w:bCs/>
          <w:color w:val="000000"/>
          <w:sz w:val="24"/>
          <w:szCs w:val="24"/>
        </w:rPr>
        <w:t xml:space="preserve">Agency, Police, and Voluntary Organisations. </w:t>
      </w:r>
      <w:r w:rsidRPr="00B27523">
        <w:rPr>
          <w:rFonts w:asciiTheme="minorHAnsi" w:hAnsiTheme="minorHAnsi" w:cstheme="minorHAnsi"/>
          <w:bCs/>
          <w:color w:val="000000"/>
          <w:spacing w:val="-7"/>
          <w:sz w:val="24"/>
          <w:szCs w:val="24"/>
        </w:rPr>
        <w:t xml:space="preserve">Links are made with all relevant Stakeholders in order to raise awareness of Children Missing </w:t>
      </w:r>
      <w:r w:rsidRPr="00B27523">
        <w:rPr>
          <w:rFonts w:asciiTheme="minorHAnsi" w:hAnsiTheme="minorHAnsi" w:cstheme="minorHAnsi"/>
          <w:bCs/>
          <w:color w:val="000000"/>
          <w:sz w:val="24"/>
          <w:szCs w:val="24"/>
        </w:rPr>
        <w:t>from Education and the procedures to notify the Local Authority.</w:t>
      </w:r>
    </w:p>
    <w:p w:rsidR="0018270A" w:rsidRPr="00FA5B11" w:rsidRDefault="00084B12" w:rsidP="00084B12">
      <w:pPr>
        <w:shd w:val="clear" w:color="auto" w:fill="FFFFFF"/>
        <w:tabs>
          <w:tab w:val="left" w:pos="1170"/>
        </w:tabs>
        <w:ind w:left="29"/>
        <w:rPr>
          <w:rFonts w:asciiTheme="minorHAnsi" w:hAnsiTheme="minorHAnsi" w:cstheme="minorHAnsi"/>
          <w:sz w:val="24"/>
          <w:szCs w:val="24"/>
        </w:rPr>
      </w:pPr>
      <w:r w:rsidRPr="00FA5B11">
        <w:rPr>
          <w:rFonts w:asciiTheme="minorHAnsi" w:hAnsiTheme="minorHAnsi" w:cstheme="minorHAnsi"/>
          <w:sz w:val="24"/>
          <w:szCs w:val="24"/>
        </w:rPr>
        <w:tab/>
      </w: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B27523">
        <w:rPr>
          <w:rFonts w:asciiTheme="minorHAnsi" w:hAnsiTheme="minorHAnsi" w:cstheme="minorHAnsi"/>
          <w:b/>
          <w:bCs/>
          <w:color w:val="000000"/>
          <w:spacing w:val="-10"/>
          <w:sz w:val="28"/>
          <w:szCs w:val="28"/>
        </w:rPr>
        <w:t>Identifying and Tracking Children Missing Education</w:t>
      </w:r>
    </w:p>
    <w:p w:rsidR="00B27523" w:rsidRDefault="0018270A" w:rsidP="00F509F8">
      <w:pPr>
        <w:pStyle w:val="ListParagraph"/>
        <w:numPr>
          <w:ilvl w:val="1"/>
          <w:numId w:val="93"/>
        </w:numPr>
        <w:shd w:val="clear" w:color="auto" w:fill="FFFFFF"/>
        <w:ind w:left="993" w:right="32" w:hanging="567"/>
        <w:rPr>
          <w:rFonts w:asciiTheme="minorHAnsi" w:hAnsiTheme="minorHAnsi" w:cstheme="minorHAnsi"/>
          <w:color w:val="000000"/>
          <w:spacing w:val="-9"/>
          <w:sz w:val="24"/>
          <w:szCs w:val="24"/>
        </w:rPr>
      </w:pPr>
      <w:r w:rsidRPr="00B27523">
        <w:rPr>
          <w:rFonts w:asciiTheme="minorHAnsi" w:hAnsiTheme="minorHAnsi" w:cstheme="minorHAnsi"/>
          <w:color w:val="000000"/>
          <w:spacing w:val="-6"/>
          <w:sz w:val="24"/>
          <w:szCs w:val="24"/>
        </w:rPr>
        <w:t xml:space="preserve">The Attendance and Pupil Welfare Service is part of the Learner Engagement Service. The </w:t>
      </w:r>
      <w:r w:rsidRPr="00B27523">
        <w:rPr>
          <w:rFonts w:asciiTheme="minorHAnsi" w:hAnsiTheme="minorHAnsi" w:cstheme="minorHAnsi"/>
          <w:color w:val="000000"/>
          <w:spacing w:val="-9"/>
          <w:sz w:val="24"/>
          <w:szCs w:val="24"/>
        </w:rPr>
        <w:t>Attendance &amp; Pupil Welfare Service is responsible for tracking, monitoring and CME casework.</w:t>
      </w:r>
    </w:p>
    <w:p w:rsidR="0018270A" w:rsidRPr="00B27523" w:rsidRDefault="0018270A" w:rsidP="00F509F8">
      <w:pPr>
        <w:pStyle w:val="ListParagraph"/>
        <w:numPr>
          <w:ilvl w:val="1"/>
          <w:numId w:val="93"/>
        </w:numPr>
        <w:shd w:val="clear" w:color="auto" w:fill="FFFFFF"/>
        <w:ind w:left="993" w:right="32" w:hanging="567"/>
        <w:rPr>
          <w:rFonts w:asciiTheme="minorHAnsi" w:hAnsiTheme="minorHAnsi" w:cstheme="minorHAnsi"/>
          <w:color w:val="000000"/>
          <w:spacing w:val="-9"/>
          <w:sz w:val="24"/>
          <w:szCs w:val="24"/>
        </w:rPr>
      </w:pPr>
      <w:r w:rsidRPr="00B27523">
        <w:rPr>
          <w:rFonts w:asciiTheme="minorHAnsi" w:hAnsiTheme="minorHAnsi" w:cstheme="minorHAnsi"/>
          <w:color w:val="000000"/>
          <w:spacing w:val="-5"/>
          <w:sz w:val="24"/>
          <w:szCs w:val="24"/>
        </w:rPr>
        <w:t xml:space="preserve">In Doncaster the Service Manager of Attendance and Pupil Welfare is the named contact to </w:t>
      </w:r>
      <w:r w:rsidRPr="00B27523">
        <w:rPr>
          <w:rFonts w:asciiTheme="minorHAnsi" w:hAnsiTheme="minorHAnsi" w:cstheme="minorHAnsi"/>
          <w:color w:val="000000"/>
          <w:spacing w:val="-6"/>
          <w:sz w:val="24"/>
          <w:szCs w:val="24"/>
        </w:rPr>
        <w:t xml:space="preserve">receive details about children not receiving an education. Details of any of these children can be passed to the Service Manager of Attendance and Pupil Welfare by completing the 'Pupil </w:t>
      </w:r>
      <w:r w:rsidRPr="00B27523">
        <w:rPr>
          <w:rFonts w:asciiTheme="minorHAnsi" w:hAnsiTheme="minorHAnsi" w:cstheme="minorHAnsi"/>
          <w:color w:val="000000"/>
          <w:spacing w:val="-10"/>
          <w:sz w:val="24"/>
          <w:szCs w:val="24"/>
        </w:rPr>
        <w:t xml:space="preserve">moved out of Doncaster (or whereabouts unknown) Form' (see Appendix </w:t>
      </w:r>
      <w:r w:rsidR="00121C3C" w:rsidRPr="00B27523">
        <w:rPr>
          <w:rFonts w:asciiTheme="minorHAnsi" w:hAnsiTheme="minorHAnsi" w:cstheme="minorHAnsi"/>
          <w:color w:val="000000"/>
          <w:spacing w:val="-10"/>
          <w:sz w:val="24"/>
          <w:szCs w:val="24"/>
        </w:rPr>
        <w:t>A</w:t>
      </w:r>
      <w:r w:rsidRPr="00B27523">
        <w:rPr>
          <w:rFonts w:asciiTheme="minorHAnsi" w:hAnsiTheme="minorHAnsi" w:cstheme="minorHAnsi"/>
          <w:color w:val="000000"/>
          <w:spacing w:val="-10"/>
          <w:sz w:val="24"/>
          <w:szCs w:val="24"/>
        </w:rPr>
        <w:t xml:space="preserve">). Or Pupil Not on Roll </w:t>
      </w:r>
      <w:r w:rsidRPr="00B27523">
        <w:rPr>
          <w:rFonts w:asciiTheme="minorHAnsi" w:hAnsiTheme="minorHAnsi" w:cstheme="minorHAnsi"/>
          <w:color w:val="000000"/>
          <w:spacing w:val="-9"/>
          <w:sz w:val="24"/>
          <w:szCs w:val="24"/>
        </w:rPr>
        <w:t xml:space="preserve">Form (see Appendix </w:t>
      </w:r>
      <w:r w:rsidR="00121C3C" w:rsidRPr="00B27523">
        <w:rPr>
          <w:rFonts w:asciiTheme="minorHAnsi" w:hAnsiTheme="minorHAnsi" w:cstheme="minorHAnsi"/>
          <w:color w:val="000000"/>
          <w:spacing w:val="-9"/>
          <w:sz w:val="24"/>
          <w:szCs w:val="24"/>
        </w:rPr>
        <w:t>C</w:t>
      </w:r>
      <w:r w:rsidRPr="00B27523">
        <w:rPr>
          <w:rFonts w:asciiTheme="minorHAnsi" w:hAnsiTheme="minorHAnsi" w:cstheme="minorHAnsi"/>
          <w:color w:val="000000"/>
          <w:spacing w:val="-9"/>
          <w:sz w:val="24"/>
          <w:szCs w:val="24"/>
        </w:rPr>
        <w:t>) whichever is appropriate. Forms can be sent by the following methods:</w:t>
      </w:r>
    </w:p>
    <w:p w:rsidR="00765239" w:rsidRPr="00B27523" w:rsidRDefault="00765239" w:rsidP="00B27523">
      <w:pPr>
        <w:shd w:val="clear" w:color="auto" w:fill="FFFFFF"/>
        <w:ind w:left="993" w:right="32"/>
        <w:rPr>
          <w:rFonts w:asciiTheme="minorHAnsi" w:hAnsiTheme="minorHAnsi" w:cstheme="minorHAnsi"/>
          <w:color w:val="000000"/>
          <w:spacing w:val="-9"/>
          <w:sz w:val="24"/>
          <w:szCs w:val="24"/>
        </w:rPr>
      </w:pPr>
      <w:r w:rsidRPr="00B27523">
        <w:rPr>
          <w:rFonts w:asciiTheme="minorHAnsi" w:hAnsiTheme="minorHAnsi" w:cstheme="minorHAnsi"/>
          <w:b/>
          <w:color w:val="000000"/>
          <w:spacing w:val="-9"/>
          <w:sz w:val="24"/>
          <w:szCs w:val="24"/>
        </w:rPr>
        <w:t>E-mail:</w:t>
      </w:r>
      <w:r w:rsidRPr="00B27523">
        <w:rPr>
          <w:rFonts w:asciiTheme="minorHAnsi" w:hAnsiTheme="minorHAnsi" w:cstheme="minorHAnsi"/>
          <w:color w:val="000000"/>
          <w:spacing w:val="-9"/>
          <w:sz w:val="24"/>
          <w:szCs w:val="24"/>
        </w:rPr>
        <w:t xml:space="preserve"> </w:t>
      </w:r>
      <w:r w:rsidRPr="00B27523">
        <w:rPr>
          <w:rFonts w:asciiTheme="minorHAnsi" w:hAnsiTheme="minorHAnsi" w:cstheme="minorHAnsi"/>
          <w:color w:val="000000"/>
          <w:spacing w:val="-9"/>
          <w:sz w:val="24"/>
          <w:szCs w:val="24"/>
        </w:rPr>
        <w:tab/>
        <w:t>‘Children Missing Education’ mailbox (DMBC staff only)</w:t>
      </w:r>
    </w:p>
    <w:p w:rsidR="00765239" w:rsidRPr="00B27523" w:rsidRDefault="0007111E" w:rsidP="00A84923">
      <w:pPr>
        <w:shd w:val="clear" w:color="auto" w:fill="FFFFFF"/>
        <w:ind w:left="7" w:right="32"/>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ab/>
      </w:r>
      <w:r w:rsidR="00A84923" w:rsidRPr="00B27523">
        <w:rPr>
          <w:rFonts w:asciiTheme="minorHAnsi" w:hAnsiTheme="minorHAnsi" w:cstheme="minorHAnsi"/>
          <w:color w:val="000000"/>
          <w:spacing w:val="-9"/>
          <w:sz w:val="24"/>
          <w:szCs w:val="24"/>
        </w:rPr>
        <w:tab/>
      </w:r>
      <w:r w:rsidR="00A84923" w:rsidRPr="00B27523">
        <w:rPr>
          <w:rFonts w:asciiTheme="minorHAnsi" w:hAnsiTheme="minorHAnsi" w:cstheme="minorHAnsi"/>
          <w:color w:val="000000"/>
          <w:spacing w:val="-9"/>
          <w:sz w:val="24"/>
          <w:szCs w:val="24"/>
        </w:rPr>
        <w:tab/>
      </w:r>
      <w:hyperlink r:id="rId9" w:history="1">
        <w:r w:rsidR="00765239" w:rsidRPr="00B27523">
          <w:rPr>
            <w:rStyle w:val="Hyperlink"/>
            <w:rFonts w:asciiTheme="minorHAnsi" w:hAnsiTheme="minorHAnsi" w:cstheme="minorHAnsi"/>
            <w:spacing w:val="-9"/>
            <w:sz w:val="24"/>
            <w:szCs w:val="24"/>
          </w:rPr>
          <w:t>childrenmissingeducation@doncaster.gcsx.gov.uk</w:t>
        </w:r>
      </w:hyperlink>
      <w:r w:rsidR="00765239" w:rsidRPr="00B27523">
        <w:rPr>
          <w:rFonts w:asciiTheme="minorHAnsi" w:hAnsiTheme="minorHAnsi" w:cstheme="minorHAnsi"/>
          <w:color w:val="000000"/>
          <w:spacing w:val="-9"/>
          <w:sz w:val="24"/>
          <w:szCs w:val="24"/>
        </w:rPr>
        <w:t xml:space="preserve"> (external agencies)</w:t>
      </w:r>
    </w:p>
    <w:p w:rsidR="00765239" w:rsidRPr="00B27523" w:rsidRDefault="00765239" w:rsidP="00B27523">
      <w:pPr>
        <w:shd w:val="clear" w:color="auto" w:fill="FFFFFF"/>
        <w:ind w:left="993" w:right="32"/>
        <w:rPr>
          <w:rFonts w:asciiTheme="minorHAnsi" w:hAnsiTheme="minorHAnsi" w:cstheme="minorHAnsi"/>
          <w:color w:val="000000"/>
          <w:spacing w:val="-9"/>
          <w:sz w:val="24"/>
          <w:szCs w:val="24"/>
        </w:rPr>
      </w:pPr>
      <w:r w:rsidRPr="00B27523">
        <w:rPr>
          <w:rFonts w:asciiTheme="minorHAnsi" w:hAnsiTheme="minorHAnsi" w:cstheme="minorHAnsi"/>
          <w:b/>
          <w:color w:val="000000"/>
          <w:spacing w:val="-9"/>
          <w:sz w:val="24"/>
          <w:szCs w:val="24"/>
        </w:rPr>
        <w:t>Fax:</w:t>
      </w:r>
      <w:r w:rsidRPr="00B27523">
        <w:rPr>
          <w:rFonts w:asciiTheme="minorHAnsi" w:hAnsiTheme="minorHAnsi" w:cstheme="minorHAnsi"/>
          <w:color w:val="000000"/>
          <w:spacing w:val="-9"/>
          <w:sz w:val="24"/>
          <w:szCs w:val="24"/>
        </w:rPr>
        <w:t xml:space="preserve"> </w:t>
      </w:r>
      <w:r w:rsidRPr="00B27523">
        <w:rPr>
          <w:rFonts w:asciiTheme="minorHAnsi" w:hAnsiTheme="minorHAnsi" w:cstheme="minorHAnsi"/>
          <w:color w:val="000000"/>
          <w:spacing w:val="-9"/>
          <w:sz w:val="24"/>
          <w:szCs w:val="24"/>
        </w:rPr>
        <w:tab/>
        <w:t>01302 737342</w:t>
      </w:r>
    </w:p>
    <w:p w:rsidR="00765239" w:rsidRPr="00B27523" w:rsidRDefault="00765239" w:rsidP="00B27523">
      <w:pPr>
        <w:shd w:val="clear" w:color="auto" w:fill="FFFFFF"/>
        <w:ind w:left="993" w:right="32"/>
        <w:rPr>
          <w:rFonts w:asciiTheme="minorHAnsi" w:hAnsiTheme="minorHAnsi" w:cstheme="minorHAnsi"/>
          <w:color w:val="000000"/>
          <w:spacing w:val="-9"/>
          <w:sz w:val="24"/>
          <w:szCs w:val="24"/>
        </w:rPr>
      </w:pPr>
      <w:r w:rsidRPr="00B27523">
        <w:rPr>
          <w:rFonts w:asciiTheme="minorHAnsi" w:hAnsiTheme="minorHAnsi" w:cstheme="minorHAnsi"/>
          <w:b/>
          <w:color w:val="000000"/>
          <w:spacing w:val="-9"/>
          <w:sz w:val="24"/>
          <w:szCs w:val="24"/>
        </w:rPr>
        <w:lastRenderedPageBreak/>
        <w:t>Post:</w:t>
      </w:r>
      <w:r w:rsidRPr="00B27523">
        <w:rPr>
          <w:rFonts w:asciiTheme="minorHAnsi" w:hAnsiTheme="minorHAnsi" w:cstheme="minorHAnsi"/>
          <w:color w:val="000000"/>
          <w:spacing w:val="-9"/>
          <w:sz w:val="24"/>
          <w:szCs w:val="24"/>
        </w:rPr>
        <w:tab/>
        <w:t>Children Missing Education</w:t>
      </w:r>
    </w:p>
    <w:p w:rsidR="00765239" w:rsidRPr="00B27523" w:rsidRDefault="00765239" w:rsidP="00121C3C">
      <w:pPr>
        <w:shd w:val="clear" w:color="auto" w:fill="FFFFFF"/>
        <w:ind w:left="7" w:right="32"/>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ab/>
      </w:r>
      <w:r w:rsidR="00B4469C" w:rsidRPr="00B27523">
        <w:rPr>
          <w:rFonts w:asciiTheme="minorHAnsi" w:hAnsiTheme="minorHAnsi" w:cstheme="minorHAnsi"/>
          <w:color w:val="000000"/>
          <w:spacing w:val="-9"/>
          <w:sz w:val="24"/>
          <w:szCs w:val="24"/>
        </w:rPr>
        <w:tab/>
      </w:r>
      <w:r w:rsidR="00A84923" w:rsidRPr="00B27523">
        <w:rPr>
          <w:rFonts w:asciiTheme="minorHAnsi" w:hAnsiTheme="minorHAnsi" w:cstheme="minorHAnsi"/>
          <w:color w:val="000000"/>
          <w:spacing w:val="-9"/>
          <w:sz w:val="24"/>
          <w:szCs w:val="24"/>
        </w:rPr>
        <w:tab/>
      </w:r>
      <w:r w:rsidRPr="00B27523">
        <w:rPr>
          <w:rFonts w:asciiTheme="minorHAnsi" w:hAnsiTheme="minorHAnsi" w:cstheme="minorHAnsi"/>
          <w:color w:val="000000"/>
          <w:spacing w:val="-9"/>
          <w:sz w:val="24"/>
          <w:szCs w:val="24"/>
        </w:rPr>
        <w:t>Attendance and Pupil Welfare Service</w:t>
      </w:r>
    </w:p>
    <w:p w:rsidR="00765239" w:rsidRPr="00B27523" w:rsidRDefault="00765239" w:rsidP="00A84923">
      <w:pPr>
        <w:shd w:val="clear" w:color="auto" w:fill="FFFFFF"/>
        <w:ind w:left="1447" w:right="32" w:firstLine="713"/>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Doncaster Council</w:t>
      </w:r>
    </w:p>
    <w:p w:rsidR="00B4469C" w:rsidRPr="00B27523" w:rsidRDefault="00B4469C" w:rsidP="00A84923">
      <w:pPr>
        <w:shd w:val="clear" w:color="auto" w:fill="FFFFFF"/>
        <w:ind w:left="1447" w:right="32" w:firstLine="713"/>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Floor 3, The Civic Building</w:t>
      </w:r>
    </w:p>
    <w:p w:rsidR="00B4469C" w:rsidRPr="00B27523" w:rsidRDefault="00B4469C" w:rsidP="00A84923">
      <w:pPr>
        <w:shd w:val="clear" w:color="auto" w:fill="FFFFFF"/>
        <w:ind w:left="1447" w:right="32" w:firstLine="713"/>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Waterdale</w:t>
      </w:r>
    </w:p>
    <w:p w:rsidR="00B4469C" w:rsidRPr="00B27523" w:rsidRDefault="00B4469C" w:rsidP="00A84923">
      <w:pPr>
        <w:shd w:val="clear" w:color="auto" w:fill="FFFFFF"/>
        <w:ind w:left="1447" w:right="32" w:firstLine="713"/>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Doncaster</w:t>
      </w:r>
    </w:p>
    <w:p w:rsidR="00B4469C" w:rsidRPr="00B27523" w:rsidRDefault="00B4469C" w:rsidP="00A84923">
      <w:pPr>
        <w:shd w:val="clear" w:color="auto" w:fill="FFFFFF"/>
        <w:ind w:left="1447" w:right="32" w:firstLine="713"/>
        <w:rPr>
          <w:rFonts w:asciiTheme="minorHAnsi" w:hAnsiTheme="minorHAnsi" w:cstheme="minorHAnsi"/>
          <w:color w:val="000000"/>
          <w:spacing w:val="-9"/>
          <w:sz w:val="24"/>
          <w:szCs w:val="24"/>
        </w:rPr>
      </w:pPr>
      <w:r w:rsidRPr="00B27523">
        <w:rPr>
          <w:rFonts w:asciiTheme="minorHAnsi" w:hAnsiTheme="minorHAnsi" w:cstheme="minorHAnsi"/>
          <w:color w:val="000000"/>
          <w:spacing w:val="-9"/>
          <w:sz w:val="24"/>
          <w:szCs w:val="24"/>
        </w:rPr>
        <w:t>DN1 3BU</w:t>
      </w:r>
    </w:p>
    <w:p w:rsidR="00B4469C" w:rsidRPr="00B27523" w:rsidRDefault="00B4469C" w:rsidP="00B27523">
      <w:pPr>
        <w:shd w:val="clear" w:color="auto" w:fill="FFFFFF"/>
        <w:ind w:left="993" w:right="32"/>
        <w:rPr>
          <w:rFonts w:asciiTheme="minorHAnsi" w:hAnsiTheme="minorHAnsi" w:cstheme="minorHAnsi"/>
          <w:color w:val="000000"/>
          <w:spacing w:val="-9"/>
          <w:sz w:val="24"/>
          <w:szCs w:val="24"/>
        </w:rPr>
      </w:pPr>
      <w:r w:rsidRPr="00B27523">
        <w:rPr>
          <w:rFonts w:asciiTheme="minorHAnsi" w:hAnsiTheme="minorHAnsi" w:cstheme="minorHAnsi"/>
          <w:b/>
          <w:color w:val="000000"/>
          <w:spacing w:val="-9"/>
          <w:sz w:val="24"/>
          <w:szCs w:val="24"/>
        </w:rPr>
        <w:t>Tel:</w:t>
      </w:r>
      <w:r w:rsidRPr="00B27523">
        <w:rPr>
          <w:rFonts w:asciiTheme="minorHAnsi" w:hAnsiTheme="minorHAnsi" w:cstheme="minorHAnsi"/>
          <w:color w:val="000000"/>
          <w:spacing w:val="-9"/>
          <w:sz w:val="24"/>
          <w:szCs w:val="24"/>
        </w:rPr>
        <w:tab/>
      </w:r>
      <w:r w:rsidR="00B27523" w:rsidRPr="00B27523">
        <w:rPr>
          <w:rFonts w:asciiTheme="minorHAnsi" w:hAnsiTheme="minorHAnsi" w:cstheme="minorHAnsi"/>
          <w:color w:val="000000"/>
          <w:spacing w:val="-9"/>
          <w:sz w:val="24"/>
          <w:szCs w:val="24"/>
        </w:rPr>
        <w:tab/>
      </w:r>
      <w:r w:rsidRPr="00B27523">
        <w:rPr>
          <w:rFonts w:asciiTheme="minorHAnsi" w:hAnsiTheme="minorHAnsi" w:cstheme="minorHAnsi"/>
          <w:color w:val="000000"/>
          <w:spacing w:val="-9"/>
          <w:sz w:val="24"/>
          <w:szCs w:val="24"/>
        </w:rPr>
        <w:t>01302 737233</w:t>
      </w:r>
    </w:p>
    <w:p w:rsidR="0018270A" w:rsidRPr="00FA5B11" w:rsidRDefault="00B27523" w:rsidP="00B27523">
      <w:pPr>
        <w:shd w:val="clear" w:color="auto" w:fill="FFFFFF"/>
        <w:ind w:left="993" w:right="32" w:hanging="567"/>
        <w:rPr>
          <w:rFonts w:asciiTheme="minorHAnsi" w:hAnsiTheme="minorHAnsi" w:cstheme="minorHAnsi"/>
          <w:color w:val="000000"/>
          <w:sz w:val="24"/>
          <w:szCs w:val="24"/>
        </w:rPr>
      </w:pPr>
      <w:r>
        <w:rPr>
          <w:rFonts w:asciiTheme="minorHAnsi" w:hAnsiTheme="minorHAnsi" w:cstheme="minorHAnsi"/>
          <w:color w:val="000000"/>
          <w:spacing w:val="-9"/>
          <w:sz w:val="24"/>
          <w:szCs w:val="24"/>
        </w:rPr>
        <w:t>5.3</w:t>
      </w:r>
      <w:r>
        <w:rPr>
          <w:rFonts w:asciiTheme="minorHAnsi" w:hAnsiTheme="minorHAnsi" w:cstheme="minorHAnsi"/>
          <w:color w:val="000000"/>
          <w:spacing w:val="-9"/>
          <w:sz w:val="24"/>
          <w:szCs w:val="24"/>
        </w:rPr>
        <w:tab/>
      </w:r>
      <w:r w:rsidR="0018270A" w:rsidRPr="00FA5B11">
        <w:rPr>
          <w:rFonts w:asciiTheme="minorHAnsi" w:hAnsiTheme="minorHAnsi" w:cstheme="minorHAnsi"/>
          <w:color w:val="000000"/>
          <w:sz w:val="24"/>
          <w:szCs w:val="24"/>
        </w:rPr>
        <w:t>Once a child has been identified as not receiving any education provision, the process of engagement can begin.</w:t>
      </w:r>
    </w:p>
    <w:p w:rsidR="00765239" w:rsidRPr="00FA5B11" w:rsidRDefault="00084B12" w:rsidP="00084B12">
      <w:pPr>
        <w:shd w:val="clear" w:color="auto" w:fill="FFFFFF"/>
        <w:tabs>
          <w:tab w:val="left" w:pos="1110"/>
        </w:tabs>
        <w:ind w:left="11"/>
        <w:rPr>
          <w:rFonts w:asciiTheme="minorHAnsi" w:hAnsiTheme="minorHAnsi" w:cstheme="minorHAnsi"/>
          <w:sz w:val="24"/>
          <w:szCs w:val="24"/>
        </w:rPr>
      </w:pPr>
      <w:r w:rsidRPr="00FA5B11">
        <w:rPr>
          <w:rFonts w:asciiTheme="minorHAnsi" w:hAnsiTheme="minorHAnsi" w:cstheme="minorHAnsi"/>
          <w:sz w:val="24"/>
          <w:szCs w:val="24"/>
        </w:rPr>
        <w:tab/>
      </w: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B27523">
        <w:rPr>
          <w:rFonts w:asciiTheme="minorHAnsi" w:hAnsiTheme="minorHAnsi" w:cstheme="minorHAnsi"/>
          <w:b/>
          <w:bCs/>
          <w:color w:val="000000"/>
          <w:sz w:val="28"/>
          <w:szCs w:val="28"/>
        </w:rPr>
        <w:t>Information Sharing</w:t>
      </w:r>
    </w:p>
    <w:p w:rsidR="00B27523" w:rsidRPr="00B27523" w:rsidRDefault="0018270A" w:rsidP="00F509F8">
      <w:pPr>
        <w:pStyle w:val="ListParagraph"/>
        <w:numPr>
          <w:ilvl w:val="1"/>
          <w:numId w:val="94"/>
        </w:numPr>
        <w:shd w:val="clear" w:color="auto" w:fill="FFFFFF"/>
        <w:ind w:left="993" w:hanging="567"/>
        <w:rPr>
          <w:rFonts w:asciiTheme="minorHAnsi" w:hAnsiTheme="minorHAnsi" w:cstheme="minorHAnsi"/>
          <w:sz w:val="24"/>
          <w:szCs w:val="24"/>
        </w:rPr>
      </w:pPr>
      <w:r w:rsidRPr="00B27523">
        <w:rPr>
          <w:rFonts w:asciiTheme="minorHAnsi" w:hAnsiTheme="minorHAnsi" w:cstheme="minorHAnsi"/>
          <w:color w:val="000000"/>
          <w:spacing w:val="-6"/>
          <w:sz w:val="24"/>
          <w:szCs w:val="24"/>
        </w:rPr>
        <w:t xml:space="preserve">It is necessary to have a network of agencies with which information can be shared in order to </w:t>
      </w:r>
      <w:r w:rsidRPr="00B27523">
        <w:rPr>
          <w:rFonts w:asciiTheme="minorHAnsi" w:hAnsiTheme="minorHAnsi" w:cstheme="minorHAnsi"/>
          <w:color w:val="000000"/>
          <w:spacing w:val="-8"/>
          <w:sz w:val="24"/>
          <w:szCs w:val="24"/>
        </w:rPr>
        <w:t xml:space="preserve">locate children and young people who are believed to be resident in Doncaster. In order that all </w:t>
      </w:r>
      <w:r w:rsidRPr="00B27523">
        <w:rPr>
          <w:rFonts w:asciiTheme="minorHAnsi" w:hAnsiTheme="minorHAnsi" w:cstheme="minorHAnsi"/>
          <w:color w:val="000000"/>
          <w:spacing w:val="-4"/>
          <w:sz w:val="24"/>
          <w:szCs w:val="24"/>
        </w:rPr>
        <w:t xml:space="preserve">agencies can fulfil their responsibilities it is in the interest of all agencies to work together to </w:t>
      </w:r>
      <w:r w:rsidRPr="00B27523">
        <w:rPr>
          <w:rFonts w:asciiTheme="minorHAnsi" w:hAnsiTheme="minorHAnsi" w:cstheme="minorHAnsi"/>
          <w:color w:val="000000"/>
          <w:spacing w:val="-2"/>
          <w:sz w:val="24"/>
          <w:szCs w:val="24"/>
        </w:rPr>
        <w:t xml:space="preserve">ensure children are enrolled in education and attending regularly. Any cases that cause </w:t>
      </w:r>
      <w:r w:rsidRPr="00B27523">
        <w:rPr>
          <w:rFonts w:asciiTheme="minorHAnsi" w:hAnsiTheme="minorHAnsi" w:cstheme="minorHAnsi"/>
          <w:color w:val="000000"/>
          <w:spacing w:val="-3"/>
          <w:sz w:val="24"/>
          <w:szCs w:val="24"/>
        </w:rPr>
        <w:t xml:space="preserve">concern will be escalated to Service Managers. If information is obtained for any known </w:t>
      </w:r>
      <w:r w:rsidRPr="00B27523">
        <w:rPr>
          <w:rFonts w:asciiTheme="minorHAnsi" w:hAnsiTheme="minorHAnsi" w:cstheme="minorHAnsi"/>
          <w:color w:val="000000"/>
          <w:spacing w:val="-6"/>
          <w:sz w:val="24"/>
          <w:szCs w:val="24"/>
        </w:rPr>
        <w:t xml:space="preserve">recorded child missing education on details given previously then the Update/Outcome Form </w:t>
      </w:r>
      <w:r w:rsidRPr="00B27523">
        <w:rPr>
          <w:rFonts w:asciiTheme="minorHAnsi" w:hAnsiTheme="minorHAnsi" w:cstheme="minorHAnsi"/>
          <w:color w:val="000000"/>
          <w:spacing w:val="-8"/>
          <w:sz w:val="24"/>
          <w:szCs w:val="24"/>
        </w:rPr>
        <w:t xml:space="preserve">(see Appendix 9) should be completed </w:t>
      </w:r>
      <w:r w:rsidR="00B4469C" w:rsidRPr="00B27523">
        <w:rPr>
          <w:rFonts w:asciiTheme="minorHAnsi" w:hAnsiTheme="minorHAnsi" w:cstheme="minorHAnsi"/>
          <w:color w:val="000000"/>
          <w:spacing w:val="-8"/>
          <w:sz w:val="24"/>
          <w:szCs w:val="24"/>
        </w:rPr>
        <w:t xml:space="preserve">and sent to the Service Manager </w:t>
      </w:r>
      <w:r w:rsidRPr="00B27523">
        <w:rPr>
          <w:rFonts w:asciiTheme="minorHAnsi" w:hAnsiTheme="minorHAnsi" w:cstheme="minorHAnsi"/>
          <w:color w:val="000000"/>
          <w:spacing w:val="-8"/>
          <w:sz w:val="24"/>
          <w:szCs w:val="24"/>
        </w:rPr>
        <w:t xml:space="preserve">of Attendance &amp; Pupil </w:t>
      </w:r>
      <w:r w:rsidRPr="00B27523">
        <w:rPr>
          <w:rFonts w:asciiTheme="minorHAnsi" w:hAnsiTheme="minorHAnsi" w:cstheme="minorHAnsi"/>
          <w:color w:val="000000"/>
          <w:sz w:val="24"/>
          <w:szCs w:val="24"/>
        </w:rPr>
        <w:t>Welfare Service.</w:t>
      </w:r>
    </w:p>
    <w:p w:rsidR="00B27523" w:rsidRPr="00B27523" w:rsidRDefault="0018270A" w:rsidP="00F509F8">
      <w:pPr>
        <w:pStyle w:val="ListParagraph"/>
        <w:numPr>
          <w:ilvl w:val="1"/>
          <w:numId w:val="94"/>
        </w:numPr>
        <w:shd w:val="clear" w:color="auto" w:fill="FFFFFF"/>
        <w:ind w:left="993" w:hanging="567"/>
        <w:rPr>
          <w:rFonts w:asciiTheme="minorHAnsi" w:hAnsiTheme="minorHAnsi" w:cstheme="minorHAnsi"/>
          <w:sz w:val="24"/>
          <w:szCs w:val="24"/>
        </w:rPr>
      </w:pPr>
      <w:r w:rsidRPr="00B27523">
        <w:rPr>
          <w:rFonts w:asciiTheme="minorHAnsi" w:hAnsiTheme="minorHAnsi" w:cstheme="minorHAnsi"/>
          <w:b/>
          <w:bCs/>
          <w:color w:val="000000"/>
          <w:sz w:val="24"/>
          <w:szCs w:val="24"/>
        </w:rPr>
        <w:t xml:space="preserve">Pupils who have gone missing from a Doncaster School </w:t>
      </w:r>
      <w:r w:rsidRPr="00B27523">
        <w:rPr>
          <w:rFonts w:asciiTheme="minorHAnsi" w:hAnsiTheme="minorHAnsi" w:cstheme="minorHAnsi"/>
          <w:color w:val="000000"/>
          <w:sz w:val="24"/>
          <w:szCs w:val="24"/>
        </w:rPr>
        <w:t xml:space="preserve">(see Appendix </w:t>
      </w:r>
      <w:r w:rsidR="00A84923" w:rsidRPr="00B27523">
        <w:rPr>
          <w:rFonts w:asciiTheme="minorHAnsi" w:hAnsiTheme="minorHAnsi" w:cstheme="minorHAnsi"/>
          <w:color w:val="000000"/>
          <w:sz w:val="24"/>
          <w:szCs w:val="24"/>
        </w:rPr>
        <w:t>B</w:t>
      </w:r>
      <w:r w:rsidRPr="00B27523">
        <w:rPr>
          <w:rFonts w:asciiTheme="minorHAnsi" w:hAnsiTheme="minorHAnsi" w:cstheme="minorHAnsi"/>
          <w:color w:val="000000"/>
          <w:sz w:val="24"/>
          <w:szCs w:val="24"/>
        </w:rPr>
        <w:t>)</w:t>
      </w:r>
      <w:r w:rsidR="00A84923" w:rsidRPr="00B27523">
        <w:rPr>
          <w:rFonts w:asciiTheme="minorHAnsi" w:hAnsiTheme="minorHAnsi" w:cstheme="minorHAnsi"/>
          <w:sz w:val="24"/>
          <w:szCs w:val="24"/>
        </w:rPr>
        <w:t xml:space="preserve"> </w:t>
      </w:r>
      <w:r w:rsidRPr="00B27523">
        <w:rPr>
          <w:rFonts w:asciiTheme="minorHAnsi" w:hAnsiTheme="minorHAnsi" w:cstheme="minorHAnsi"/>
          <w:iCs/>
          <w:color w:val="000000"/>
          <w:spacing w:val="-9"/>
          <w:sz w:val="24"/>
          <w:szCs w:val="24"/>
        </w:rPr>
        <w:t>It is important to note that any child protection concerns regarding the immediate safety or well</w:t>
      </w:r>
      <w:r w:rsidR="00B4469C" w:rsidRPr="00B27523">
        <w:rPr>
          <w:rFonts w:asciiTheme="minorHAnsi" w:hAnsiTheme="minorHAnsi" w:cstheme="minorHAnsi"/>
          <w:iCs/>
          <w:color w:val="000000"/>
          <w:spacing w:val="-9"/>
          <w:sz w:val="24"/>
          <w:szCs w:val="24"/>
        </w:rPr>
        <w:t>-</w:t>
      </w:r>
      <w:r w:rsidRPr="00B27523">
        <w:rPr>
          <w:rFonts w:asciiTheme="minorHAnsi" w:hAnsiTheme="minorHAnsi" w:cstheme="minorHAnsi"/>
          <w:iCs/>
          <w:color w:val="000000"/>
          <w:spacing w:val="-3"/>
          <w:sz w:val="24"/>
          <w:szCs w:val="24"/>
        </w:rPr>
        <w:t xml:space="preserve">being </w:t>
      </w:r>
      <w:r w:rsidR="00B4469C" w:rsidRPr="00B27523">
        <w:rPr>
          <w:rFonts w:asciiTheme="minorHAnsi" w:hAnsiTheme="minorHAnsi" w:cstheme="minorHAnsi"/>
          <w:iCs/>
          <w:color w:val="000000"/>
          <w:spacing w:val="-3"/>
          <w:sz w:val="24"/>
          <w:szCs w:val="24"/>
        </w:rPr>
        <w:t xml:space="preserve">of a child need to be referred </w:t>
      </w:r>
      <w:r w:rsidR="00B4469C" w:rsidRPr="00B27523">
        <w:rPr>
          <w:rFonts w:asciiTheme="minorHAnsi" w:hAnsiTheme="minorHAnsi" w:cstheme="minorHAnsi"/>
          <w:b/>
          <w:iCs/>
          <w:color w:val="000000"/>
          <w:spacing w:val="-3"/>
          <w:sz w:val="24"/>
          <w:szCs w:val="24"/>
        </w:rPr>
        <w:t>i</w:t>
      </w:r>
      <w:r w:rsidRPr="00B27523">
        <w:rPr>
          <w:rFonts w:asciiTheme="minorHAnsi" w:hAnsiTheme="minorHAnsi" w:cstheme="minorHAnsi"/>
          <w:b/>
          <w:iCs/>
          <w:color w:val="000000"/>
          <w:spacing w:val="-3"/>
          <w:sz w:val="24"/>
          <w:szCs w:val="24"/>
        </w:rPr>
        <w:t>mmediately</w:t>
      </w:r>
      <w:r w:rsidRPr="00B27523">
        <w:rPr>
          <w:rFonts w:asciiTheme="minorHAnsi" w:hAnsiTheme="minorHAnsi" w:cstheme="minorHAnsi"/>
          <w:iCs/>
          <w:color w:val="000000"/>
          <w:spacing w:val="-3"/>
          <w:sz w:val="24"/>
          <w:szCs w:val="24"/>
        </w:rPr>
        <w:t xml:space="preserve"> to the Children's MARAS and the police if</w:t>
      </w:r>
      <w:r w:rsidR="00B4469C" w:rsidRPr="00B27523">
        <w:rPr>
          <w:rFonts w:asciiTheme="minorHAnsi" w:hAnsiTheme="minorHAnsi" w:cstheme="minorHAnsi"/>
          <w:iCs/>
          <w:color w:val="000000"/>
          <w:spacing w:val="-3"/>
          <w:sz w:val="24"/>
          <w:szCs w:val="24"/>
        </w:rPr>
        <w:t xml:space="preserve"> </w:t>
      </w:r>
      <w:r w:rsidRPr="00B27523">
        <w:rPr>
          <w:rFonts w:asciiTheme="minorHAnsi" w:hAnsiTheme="minorHAnsi" w:cstheme="minorHAnsi"/>
          <w:iCs/>
          <w:color w:val="000000"/>
          <w:spacing w:val="-10"/>
          <w:sz w:val="24"/>
          <w:szCs w:val="24"/>
        </w:rPr>
        <w:t>appropriate</w:t>
      </w:r>
      <w:r w:rsidR="00B4469C" w:rsidRPr="00B27523">
        <w:rPr>
          <w:rFonts w:asciiTheme="minorHAnsi" w:hAnsiTheme="minorHAnsi" w:cstheme="minorHAnsi"/>
          <w:iCs/>
          <w:color w:val="000000"/>
          <w:spacing w:val="-10"/>
          <w:sz w:val="24"/>
          <w:szCs w:val="24"/>
        </w:rPr>
        <w:t>.</w:t>
      </w:r>
    </w:p>
    <w:p w:rsidR="00B27523" w:rsidRPr="00B27523" w:rsidRDefault="0018270A" w:rsidP="00F509F8">
      <w:pPr>
        <w:pStyle w:val="ListParagraph"/>
        <w:numPr>
          <w:ilvl w:val="1"/>
          <w:numId w:val="94"/>
        </w:numPr>
        <w:shd w:val="clear" w:color="auto" w:fill="FFFFFF"/>
        <w:ind w:left="993" w:hanging="567"/>
        <w:rPr>
          <w:rFonts w:asciiTheme="minorHAnsi" w:hAnsiTheme="minorHAnsi" w:cstheme="minorHAnsi"/>
          <w:sz w:val="24"/>
          <w:szCs w:val="24"/>
        </w:rPr>
      </w:pPr>
      <w:r w:rsidRPr="00B27523">
        <w:rPr>
          <w:rFonts w:asciiTheme="minorHAnsi" w:hAnsiTheme="minorHAnsi" w:cstheme="minorHAnsi"/>
          <w:color w:val="000000"/>
          <w:spacing w:val="-7"/>
          <w:sz w:val="24"/>
          <w:szCs w:val="24"/>
        </w:rPr>
        <w:t xml:space="preserve">Where school suspect they have a missing pupil the following procedures need to take place. </w:t>
      </w:r>
      <w:r w:rsidRPr="00B27523">
        <w:rPr>
          <w:rFonts w:asciiTheme="minorHAnsi" w:hAnsiTheme="minorHAnsi" w:cstheme="minorHAnsi"/>
          <w:color w:val="000000"/>
          <w:spacing w:val="-8"/>
          <w:sz w:val="24"/>
          <w:szCs w:val="24"/>
        </w:rPr>
        <w:t xml:space="preserve">If parents/carers advise school they are leaving, school should obtain any forwarding address </w:t>
      </w:r>
      <w:r w:rsidRPr="00B27523">
        <w:rPr>
          <w:rFonts w:asciiTheme="minorHAnsi" w:hAnsiTheme="minorHAnsi" w:cstheme="minorHAnsi"/>
          <w:color w:val="000000"/>
          <w:spacing w:val="-5"/>
          <w:sz w:val="24"/>
          <w:szCs w:val="24"/>
        </w:rPr>
        <w:t xml:space="preserve">and details of any prospective school from parents/carers before the pupil leaves. Missing </w:t>
      </w:r>
      <w:r w:rsidRPr="00B27523">
        <w:rPr>
          <w:rFonts w:asciiTheme="minorHAnsi" w:hAnsiTheme="minorHAnsi" w:cstheme="minorHAnsi"/>
          <w:color w:val="000000"/>
          <w:spacing w:val="-6"/>
          <w:sz w:val="24"/>
          <w:szCs w:val="24"/>
        </w:rPr>
        <w:t xml:space="preserve">pupils must remain on the school register until all reasonable enquiries have been made. </w:t>
      </w:r>
      <w:r w:rsidRPr="00B27523">
        <w:rPr>
          <w:rFonts w:asciiTheme="minorHAnsi" w:hAnsiTheme="minorHAnsi" w:cstheme="minorHAnsi"/>
          <w:color w:val="000000"/>
          <w:spacing w:val="-3"/>
          <w:sz w:val="24"/>
          <w:szCs w:val="24"/>
        </w:rPr>
        <w:t xml:space="preserve">Education Providers must begin their enquiries within 10 school days or sooner if the </w:t>
      </w:r>
      <w:r w:rsidRPr="00B27523">
        <w:rPr>
          <w:rFonts w:asciiTheme="minorHAnsi" w:hAnsiTheme="minorHAnsi" w:cstheme="minorHAnsi"/>
          <w:color w:val="000000"/>
          <w:spacing w:val="-16"/>
          <w:sz w:val="24"/>
          <w:szCs w:val="24"/>
        </w:rPr>
        <w:t xml:space="preserve">whereabouts of a pupil is not known (Education (Pupil Registration) (England) Regulations 1995). If </w:t>
      </w:r>
      <w:r w:rsidRPr="00B27523">
        <w:rPr>
          <w:rFonts w:asciiTheme="minorHAnsi" w:hAnsiTheme="minorHAnsi" w:cstheme="minorHAnsi"/>
          <w:color w:val="000000"/>
          <w:spacing w:val="-6"/>
          <w:sz w:val="24"/>
          <w:szCs w:val="24"/>
        </w:rPr>
        <w:t xml:space="preserve">school are not able to locate the pupil after their enquiries a referral must be made to the </w:t>
      </w:r>
      <w:r w:rsidRPr="00B27523">
        <w:rPr>
          <w:rFonts w:asciiTheme="minorHAnsi" w:hAnsiTheme="minorHAnsi" w:cstheme="minorHAnsi"/>
          <w:color w:val="000000"/>
          <w:spacing w:val="-8"/>
          <w:sz w:val="24"/>
          <w:szCs w:val="24"/>
        </w:rPr>
        <w:t xml:space="preserve">Attendance and Pupil Welfare Service. The pupil's name will remain on the school register until </w:t>
      </w:r>
      <w:r w:rsidRPr="00B27523">
        <w:rPr>
          <w:rFonts w:asciiTheme="minorHAnsi" w:hAnsiTheme="minorHAnsi" w:cstheme="minorHAnsi"/>
          <w:color w:val="000000"/>
          <w:spacing w:val="-10"/>
          <w:sz w:val="24"/>
          <w:szCs w:val="24"/>
        </w:rPr>
        <w:t xml:space="preserve">a new education place is secured and/or the Attendance and Pupil Welfare Service confirms the </w:t>
      </w:r>
      <w:r w:rsidRPr="00B27523">
        <w:rPr>
          <w:rFonts w:asciiTheme="minorHAnsi" w:hAnsiTheme="minorHAnsi" w:cstheme="minorHAnsi"/>
          <w:color w:val="000000"/>
          <w:spacing w:val="-7"/>
          <w:sz w:val="24"/>
          <w:szCs w:val="24"/>
        </w:rPr>
        <w:t xml:space="preserve">pupil is located in another Local Authority. The pupil's name can be removed from the school </w:t>
      </w:r>
      <w:r w:rsidRPr="00B27523">
        <w:rPr>
          <w:rFonts w:asciiTheme="minorHAnsi" w:hAnsiTheme="minorHAnsi" w:cstheme="minorHAnsi"/>
          <w:color w:val="000000"/>
          <w:spacing w:val="-5"/>
          <w:sz w:val="24"/>
          <w:szCs w:val="24"/>
        </w:rPr>
        <w:t xml:space="preserve">register from the date of confirmation. </w:t>
      </w:r>
    </w:p>
    <w:p w:rsidR="0018270A" w:rsidRPr="00B27523" w:rsidRDefault="0018270A" w:rsidP="00F509F8">
      <w:pPr>
        <w:pStyle w:val="ListParagraph"/>
        <w:numPr>
          <w:ilvl w:val="1"/>
          <w:numId w:val="94"/>
        </w:numPr>
        <w:shd w:val="clear" w:color="auto" w:fill="FFFFFF"/>
        <w:ind w:left="993" w:hanging="567"/>
        <w:rPr>
          <w:rFonts w:asciiTheme="minorHAnsi" w:hAnsiTheme="minorHAnsi" w:cstheme="minorHAnsi"/>
          <w:sz w:val="24"/>
          <w:szCs w:val="24"/>
        </w:rPr>
      </w:pPr>
      <w:r w:rsidRPr="00B27523">
        <w:rPr>
          <w:rFonts w:asciiTheme="minorHAnsi" w:hAnsiTheme="minorHAnsi" w:cstheme="minorHAnsi"/>
          <w:color w:val="000000"/>
          <w:spacing w:val="-5"/>
          <w:sz w:val="24"/>
          <w:szCs w:val="24"/>
        </w:rPr>
        <w:t xml:space="preserve">If the pupil is not found, after 20 school days, the </w:t>
      </w:r>
      <w:r w:rsidRPr="00B27523">
        <w:rPr>
          <w:rFonts w:asciiTheme="minorHAnsi" w:hAnsiTheme="minorHAnsi" w:cstheme="minorHAnsi"/>
          <w:color w:val="000000"/>
          <w:spacing w:val="-9"/>
          <w:sz w:val="24"/>
          <w:szCs w:val="24"/>
        </w:rPr>
        <w:t xml:space="preserve">Attendance and Pupil Welfare Service will advise school the pupil's name can be removed from </w:t>
      </w:r>
      <w:r w:rsidRPr="00B27523">
        <w:rPr>
          <w:rFonts w:asciiTheme="minorHAnsi" w:hAnsiTheme="minorHAnsi" w:cstheme="minorHAnsi"/>
          <w:color w:val="000000"/>
          <w:spacing w:val="-8"/>
          <w:sz w:val="24"/>
          <w:szCs w:val="24"/>
        </w:rPr>
        <w:t xml:space="preserve">the school register. School will send the Common Transfer File to the School 2 School website and the Attendance and Pupil Welfare Service will complete the Pupil Moved Out of Doncaster </w:t>
      </w:r>
      <w:r w:rsidRPr="00B27523">
        <w:rPr>
          <w:rFonts w:asciiTheme="minorHAnsi" w:hAnsiTheme="minorHAnsi" w:cstheme="minorHAnsi"/>
          <w:color w:val="000000"/>
          <w:spacing w:val="-2"/>
          <w:sz w:val="24"/>
          <w:szCs w:val="24"/>
        </w:rPr>
        <w:t xml:space="preserve">(or whereabouts unknown) Form. (See Appendix </w:t>
      </w:r>
      <w:r w:rsidR="00A84923" w:rsidRPr="00B27523">
        <w:rPr>
          <w:rFonts w:asciiTheme="minorHAnsi" w:hAnsiTheme="minorHAnsi" w:cstheme="minorHAnsi"/>
          <w:color w:val="000000"/>
          <w:spacing w:val="-2"/>
          <w:sz w:val="24"/>
          <w:szCs w:val="24"/>
        </w:rPr>
        <w:t>A</w:t>
      </w:r>
      <w:r w:rsidRPr="00B27523">
        <w:rPr>
          <w:rFonts w:asciiTheme="minorHAnsi" w:hAnsiTheme="minorHAnsi" w:cstheme="minorHAnsi"/>
          <w:color w:val="000000"/>
          <w:spacing w:val="-2"/>
          <w:sz w:val="24"/>
          <w:szCs w:val="24"/>
        </w:rPr>
        <w:t xml:space="preserve">) Pupils with statements of special </w:t>
      </w:r>
      <w:r w:rsidR="00314FC6" w:rsidRPr="00B27523">
        <w:rPr>
          <w:rFonts w:asciiTheme="minorHAnsi" w:hAnsiTheme="minorHAnsi" w:cstheme="minorHAnsi"/>
          <w:color w:val="000000"/>
          <w:spacing w:val="-9"/>
          <w:sz w:val="24"/>
          <w:szCs w:val="24"/>
        </w:rPr>
        <w:t xml:space="preserve">educational </w:t>
      </w:r>
      <w:r w:rsidRPr="00B27523">
        <w:rPr>
          <w:rFonts w:asciiTheme="minorHAnsi" w:hAnsiTheme="minorHAnsi" w:cstheme="minorHAnsi"/>
          <w:color w:val="000000"/>
          <w:spacing w:val="-9"/>
          <w:sz w:val="24"/>
          <w:szCs w:val="24"/>
        </w:rPr>
        <w:t xml:space="preserve">needs and are on roll at a special school establishment should </w:t>
      </w:r>
      <w:r w:rsidRPr="00B27523">
        <w:rPr>
          <w:rFonts w:asciiTheme="minorHAnsi" w:hAnsiTheme="minorHAnsi" w:cstheme="minorHAnsi"/>
          <w:b/>
          <w:bCs/>
          <w:color w:val="000000"/>
          <w:spacing w:val="-9"/>
          <w:sz w:val="24"/>
          <w:szCs w:val="24"/>
        </w:rPr>
        <w:t xml:space="preserve">not </w:t>
      </w:r>
      <w:r w:rsidRPr="00B27523">
        <w:rPr>
          <w:rFonts w:asciiTheme="minorHAnsi" w:hAnsiTheme="minorHAnsi" w:cstheme="minorHAnsi"/>
          <w:color w:val="000000"/>
          <w:spacing w:val="-9"/>
          <w:sz w:val="24"/>
          <w:szCs w:val="24"/>
        </w:rPr>
        <w:t xml:space="preserve">be deleted from </w:t>
      </w:r>
      <w:r w:rsidRPr="00B27523">
        <w:rPr>
          <w:rFonts w:asciiTheme="minorHAnsi" w:hAnsiTheme="minorHAnsi" w:cstheme="minorHAnsi"/>
          <w:color w:val="000000"/>
          <w:spacing w:val="-6"/>
          <w:sz w:val="24"/>
          <w:szCs w:val="24"/>
        </w:rPr>
        <w:t xml:space="preserve">the register until a review of the statement has taken place and the authority has agreed to </w:t>
      </w:r>
      <w:r w:rsidRPr="00B27523">
        <w:rPr>
          <w:rFonts w:asciiTheme="minorHAnsi" w:hAnsiTheme="minorHAnsi" w:cstheme="minorHAnsi"/>
          <w:color w:val="000000"/>
          <w:sz w:val="24"/>
          <w:szCs w:val="24"/>
        </w:rPr>
        <w:t>change the name of the school in part IV of the statement</w:t>
      </w:r>
      <w:r w:rsidR="00B4469C" w:rsidRPr="00B27523">
        <w:rPr>
          <w:rFonts w:asciiTheme="minorHAnsi" w:hAnsiTheme="minorHAnsi" w:cstheme="minorHAnsi"/>
          <w:color w:val="000000"/>
          <w:sz w:val="24"/>
          <w:szCs w:val="24"/>
        </w:rPr>
        <w:t>.</w:t>
      </w:r>
    </w:p>
    <w:p w:rsidR="007C4C26" w:rsidRPr="00FA5B11" w:rsidRDefault="007C4C26" w:rsidP="00121C3C">
      <w:pPr>
        <w:shd w:val="clear" w:color="auto" w:fill="FFFFFF"/>
        <w:ind w:right="25"/>
        <w:rPr>
          <w:rFonts w:asciiTheme="minorHAnsi" w:hAnsiTheme="minorHAnsi" w:cstheme="minorHAnsi"/>
          <w:color w:val="000000"/>
          <w:sz w:val="24"/>
          <w:szCs w:val="24"/>
        </w:rPr>
      </w:pP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b/>
          <w:bCs/>
          <w:color w:val="000000"/>
          <w:sz w:val="28"/>
          <w:szCs w:val="28"/>
        </w:rPr>
      </w:pPr>
      <w:r w:rsidRPr="00B27523">
        <w:rPr>
          <w:rFonts w:asciiTheme="minorHAnsi" w:hAnsiTheme="minorHAnsi" w:cstheme="minorHAnsi"/>
          <w:b/>
          <w:bCs/>
          <w:color w:val="000000"/>
          <w:sz w:val="28"/>
          <w:szCs w:val="28"/>
        </w:rPr>
        <w:t>Pupils who are believed to have left the country</w:t>
      </w:r>
    </w:p>
    <w:p w:rsidR="0018270A" w:rsidRPr="00FA5B11" w:rsidRDefault="00B27523" w:rsidP="00B27523">
      <w:pPr>
        <w:shd w:val="clear" w:color="auto" w:fill="FFFFFF"/>
        <w:ind w:left="993" w:right="32" w:hanging="567"/>
        <w:rPr>
          <w:rFonts w:asciiTheme="minorHAnsi" w:hAnsiTheme="minorHAnsi" w:cstheme="minorHAnsi"/>
          <w:color w:val="000000"/>
          <w:sz w:val="24"/>
          <w:szCs w:val="24"/>
        </w:rPr>
      </w:pPr>
      <w:r>
        <w:rPr>
          <w:rFonts w:asciiTheme="minorHAnsi" w:hAnsiTheme="minorHAnsi" w:cstheme="minorHAnsi"/>
          <w:color w:val="000000"/>
          <w:spacing w:val="-3"/>
          <w:sz w:val="24"/>
          <w:szCs w:val="24"/>
        </w:rPr>
        <w:t>7.1</w:t>
      </w:r>
      <w:r>
        <w:rPr>
          <w:rFonts w:asciiTheme="minorHAnsi" w:hAnsiTheme="minorHAnsi" w:cstheme="minorHAnsi"/>
          <w:color w:val="000000"/>
          <w:spacing w:val="-3"/>
          <w:sz w:val="24"/>
          <w:szCs w:val="24"/>
        </w:rPr>
        <w:tab/>
      </w:r>
      <w:r w:rsidR="0018270A" w:rsidRPr="00FA5B11">
        <w:rPr>
          <w:rFonts w:asciiTheme="minorHAnsi" w:hAnsiTheme="minorHAnsi" w:cstheme="minorHAnsi"/>
          <w:color w:val="000000"/>
          <w:spacing w:val="-3"/>
          <w:sz w:val="24"/>
          <w:szCs w:val="24"/>
        </w:rPr>
        <w:t xml:space="preserve">If a school is advised by parents/carers their intention to leave the country and take up </w:t>
      </w:r>
      <w:r w:rsidR="0018270A" w:rsidRPr="00FA5B11">
        <w:rPr>
          <w:rFonts w:asciiTheme="minorHAnsi" w:hAnsiTheme="minorHAnsi" w:cstheme="minorHAnsi"/>
          <w:color w:val="000000"/>
          <w:spacing w:val="-8"/>
          <w:sz w:val="24"/>
          <w:szCs w:val="24"/>
        </w:rPr>
        <w:t xml:space="preserve">residence in another country then schools should complete the 'Emigration/Returning to Home </w:t>
      </w:r>
      <w:r w:rsidR="0018270A" w:rsidRPr="00FA5B11">
        <w:rPr>
          <w:rFonts w:asciiTheme="minorHAnsi" w:hAnsiTheme="minorHAnsi" w:cstheme="minorHAnsi"/>
          <w:color w:val="000000"/>
          <w:spacing w:val="-7"/>
          <w:sz w:val="24"/>
          <w:szCs w:val="24"/>
        </w:rPr>
        <w:t xml:space="preserve">Country' Form (Appendix 8). On the date parents/carers have advised they will be leaving the </w:t>
      </w:r>
      <w:r w:rsidR="0018270A" w:rsidRPr="00FA5B11">
        <w:rPr>
          <w:rFonts w:asciiTheme="minorHAnsi" w:hAnsiTheme="minorHAnsi" w:cstheme="minorHAnsi"/>
          <w:color w:val="000000"/>
          <w:spacing w:val="-5"/>
          <w:sz w:val="24"/>
          <w:szCs w:val="24"/>
        </w:rPr>
        <w:t xml:space="preserve">country, school must refer to the Attendance and Pupil Welfare Service who will confirm if </w:t>
      </w:r>
      <w:r w:rsidR="0018270A" w:rsidRPr="00FA5B11">
        <w:rPr>
          <w:rFonts w:asciiTheme="minorHAnsi" w:hAnsiTheme="minorHAnsi" w:cstheme="minorHAnsi"/>
          <w:color w:val="000000"/>
          <w:spacing w:val="-6"/>
          <w:sz w:val="24"/>
          <w:szCs w:val="24"/>
        </w:rPr>
        <w:t xml:space="preserve">school can remove the pupil from their school roll from that date. The Attendance and Pupil </w:t>
      </w:r>
      <w:r w:rsidR="0018270A" w:rsidRPr="00FA5B11">
        <w:rPr>
          <w:rFonts w:asciiTheme="minorHAnsi" w:hAnsiTheme="minorHAnsi" w:cstheme="minorHAnsi"/>
          <w:color w:val="000000"/>
          <w:spacing w:val="-9"/>
          <w:sz w:val="24"/>
          <w:szCs w:val="24"/>
        </w:rPr>
        <w:lastRenderedPageBreak/>
        <w:t xml:space="preserve">Welfare Service will make a referral to Children Missing Education on 'Moved Out of Doncaster </w:t>
      </w:r>
      <w:r w:rsidR="0018270A" w:rsidRPr="00FA5B11">
        <w:rPr>
          <w:rFonts w:asciiTheme="minorHAnsi" w:hAnsiTheme="minorHAnsi" w:cstheme="minorHAnsi"/>
          <w:color w:val="000000"/>
          <w:sz w:val="24"/>
          <w:szCs w:val="24"/>
        </w:rPr>
        <w:t>(or Wherea</w:t>
      </w:r>
      <w:r w:rsidR="00A84923" w:rsidRPr="00FA5B11">
        <w:rPr>
          <w:rFonts w:asciiTheme="minorHAnsi" w:hAnsiTheme="minorHAnsi" w:cstheme="minorHAnsi"/>
          <w:color w:val="000000"/>
          <w:sz w:val="24"/>
          <w:szCs w:val="24"/>
        </w:rPr>
        <w:t>bouts Unknown)' Form (Appendix A</w:t>
      </w:r>
      <w:r w:rsidR="0018270A" w:rsidRPr="00FA5B11">
        <w:rPr>
          <w:rFonts w:asciiTheme="minorHAnsi" w:hAnsiTheme="minorHAnsi" w:cstheme="minorHAnsi"/>
          <w:color w:val="000000"/>
          <w:sz w:val="24"/>
          <w:szCs w:val="24"/>
        </w:rPr>
        <w:t>).</w:t>
      </w:r>
    </w:p>
    <w:p w:rsidR="00B4469C" w:rsidRPr="00FA5B11" w:rsidRDefault="00B4469C" w:rsidP="00121C3C">
      <w:pPr>
        <w:shd w:val="clear" w:color="auto" w:fill="FFFFFF"/>
        <w:ind w:left="7" w:right="32"/>
        <w:rPr>
          <w:rFonts w:asciiTheme="minorHAnsi" w:hAnsiTheme="minorHAnsi" w:cstheme="minorHAnsi"/>
          <w:sz w:val="24"/>
          <w:szCs w:val="24"/>
        </w:rPr>
      </w:pP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b/>
          <w:color w:val="000000"/>
          <w:spacing w:val="-4"/>
          <w:sz w:val="28"/>
          <w:szCs w:val="28"/>
        </w:rPr>
      </w:pPr>
      <w:r w:rsidRPr="00B27523">
        <w:rPr>
          <w:rFonts w:asciiTheme="minorHAnsi" w:hAnsiTheme="minorHAnsi" w:cstheme="minorHAnsi"/>
          <w:b/>
          <w:bCs/>
          <w:color w:val="000000"/>
          <w:sz w:val="28"/>
          <w:szCs w:val="28"/>
        </w:rPr>
        <w:t>Pupils who have failed to arrive at an Allocated School - During Normal</w:t>
      </w:r>
      <w:r w:rsidR="00B4469C" w:rsidRPr="00B27523">
        <w:rPr>
          <w:rFonts w:asciiTheme="minorHAnsi" w:hAnsiTheme="minorHAnsi" w:cstheme="minorHAnsi"/>
          <w:b/>
          <w:bCs/>
          <w:color w:val="000000"/>
          <w:sz w:val="28"/>
          <w:szCs w:val="28"/>
        </w:rPr>
        <w:t xml:space="preserve"> </w:t>
      </w:r>
      <w:r w:rsidRPr="00B27523">
        <w:rPr>
          <w:rFonts w:asciiTheme="minorHAnsi" w:hAnsiTheme="minorHAnsi" w:cstheme="minorHAnsi"/>
          <w:b/>
          <w:bCs/>
          <w:color w:val="000000"/>
          <w:spacing w:val="-4"/>
          <w:sz w:val="28"/>
          <w:szCs w:val="28"/>
        </w:rPr>
        <w:t>Transition phase</w:t>
      </w:r>
      <w:r w:rsidR="0002031B" w:rsidRPr="00B27523">
        <w:rPr>
          <w:rFonts w:asciiTheme="minorHAnsi" w:hAnsiTheme="minorHAnsi" w:cstheme="minorHAnsi"/>
          <w:b/>
          <w:bCs/>
          <w:color w:val="000000"/>
          <w:spacing w:val="-4"/>
          <w:sz w:val="28"/>
          <w:szCs w:val="28"/>
        </w:rPr>
        <w:t xml:space="preserve"> 6</w:t>
      </w:r>
      <w:r w:rsidRPr="00B27523">
        <w:rPr>
          <w:rFonts w:asciiTheme="minorHAnsi" w:hAnsiTheme="minorHAnsi" w:cstheme="minorHAnsi"/>
          <w:b/>
          <w:bCs/>
          <w:color w:val="000000"/>
          <w:spacing w:val="-4"/>
          <w:sz w:val="28"/>
          <w:szCs w:val="28"/>
        </w:rPr>
        <w:t xml:space="preserve"> </w:t>
      </w:r>
    </w:p>
    <w:p w:rsidR="0018270A" w:rsidRPr="00FA5B11" w:rsidRDefault="00B27523" w:rsidP="00B27523">
      <w:pPr>
        <w:shd w:val="clear" w:color="auto" w:fill="FFFFFF"/>
        <w:ind w:left="993" w:right="29" w:hanging="567"/>
        <w:rPr>
          <w:rFonts w:asciiTheme="minorHAnsi" w:hAnsiTheme="minorHAnsi" w:cstheme="minorHAnsi"/>
          <w:sz w:val="24"/>
          <w:szCs w:val="24"/>
        </w:rPr>
      </w:pPr>
      <w:r>
        <w:rPr>
          <w:rFonts w:asciiTheme="minorHAnsi" w:hAnsiTheme="minorHAnsi" w:cstheme="minorHAnsi"/>
          <w:color w:val="000000"/>
          <w:spacing w:val="-6"/>
          <w:sz w:val="24"/>
          <w:szCs w:val="24"/>
        </w:rPr>
        <w:t>8.1</w:t>
      </w:r>
      <w:r>
        <w:rPr>
          <w:rFonts w:asciiTheme="minorHAnsi" w:hAnsiTheme="minorHAnsi" w:cstheme="minorHAnsi"/>
          <w:color w:val="000000"/>
          <w:spacing w:val="-6"/>
          <w:sz w:val="24"/>
          <w:szCs w:val="24"/>
        </w:rPr>
        <w:tab/>
      </w:r>
      <w:r w:rsidR="0018270A" w:rsidRPr="00FA5B11">
        <w:rPr>
          <w:rFonts w:asciiTheme="minorHAnsi" w:hAnsiTheme="minorHAnsi" w:cstheme="minorHAnsi"/>
          <w:color w:val="000000"/>
          <w:spacing w:val="-6"/>
          <w:sz w:val="24"/>
          <w:szCs w:val="24"/>
        </w:rPr>
        <w:t xml:space="preserve">During a normal transition phase (e.g. Reception, Year 2 - Year 3, Year 6 - Year 7, a child </w:t>
      </w:r>
      <w:r w:rsidR="0018270A" w:rsidRPr="00FA5B11">
        <w:rPr>
          <w:rFonts w:asciiTheme="minorHAnsi" w:hAnsiTheme="minorHAnsi" w:cstheme="minorHAnsi"/>
          <w:color w:val="000000"/>
          <w:spacing w:val="-5"/>
          <w:sz w:val="24"/>
          <w:szCs w:val="24"/>
        </w:rPr>
        <w:t xml:space="preserve">becomes the responsibility of the new school once a place has been allocated. All schools </w:t>
      </w:r>
      <w:r w:rsidR="0018270A" w:rsidRPr="00FA5B11">
        <w:rPr>
          <w:rFonts w:asciiTheme="minorHAnsi" w:hAnsiTheme="minorHAnsi" w:cstheme="minorHAnsi"/>
          <w:color w:val="000000"/>
          <w:spacing w:val="-6"/>
          <w:sz w:val="24"/>
          <w:szCs w:val="24"/>
        </w:rPr>
        <w:t xml:space="preserve">must adopt this policy in order to prevent children becoming missing/lost. All pupils who are </w:t>
      </w:r>
      <w:r w:rsidR="0018270A" w:rsidRPr="00FA5B11">
        <w:rPr>
          <w:rFonts w:asciiTheme="minorHAnsi" w:hAnsiTheme="minorHAnsi" w:cstheme="minorHAnsi"/>
          <w:color w:val="000000"/>
          <w:spacing w:val="-7"/>
          <w:sz w:val="24"/>
          <w:szCs w:val="24"/>
        </w:rPr>
        <w:t xml:space="preserve">allocated a place through the normal transition phase </w:t>
      </w:r>
      <w:r w:rsidR="0018270A" w:rsidRPr="00FA5B11">
        <w:rPr>
          <w:rFonts w:asciiTheme="minorHAnsi" w:hAnsiTheme="minorHAnsi" w:cstheme="minorHAnsi"/>
          <w:b/>
          <w:bCs/>
          <w:color w:val="000000"/>
          <w:spacing w:val="-7"/>
          <w:sz w:val="24"/>
          <w:szCs w:val="24"/>
        </w:rPr>
        <w:t xml:space="preserve">MUST </w:t>
      </w:r>
      <w:r w:rsidR="0018270A" w:rsidRPr="00FA5B11">
        <w:rPr>
          <w:rFonts w:asciiTheme="minorHAnsi" w:hAnsiTheme="minorHAnsi" w:cstheme="minorHAnsi"/>
          <w:color w:val="000000"/>
          <w:spacing w:val="-7"/>
          <w:sz w:val="24"/>
          <w:szCs w:val="24"/>
        </w:rPr>
        <w:t xml:space="preserve">be put on the allocated school's </w:t>
      </w:r>
      <w:r w:rsidR="0018270A" w:rsidRPr="00FA5B11">
        <w:rPr>
          <w:rFonts w:asciiTheme="minorHAnsi" w:hAnsiTheme="minorHAnsi" w:cstheme="minorHAnsi"/>
          <w:color w:val="000000"/>
          <w:spacing w:val="-6"/>
          <w:sz w:val="24"/>
          <w:szCs w:val="24"/>
        </w:rPr>
        <w:t xml:space="preserve">register. If a pupil then fails to attend the allocated school, the school will make all necessary enquiries. If the pupil is located out of Doncaster, the school will refer to the Attendance and Pupil Welfare Service who will make the necessary checks and will advise school when the pupil can be removed from the school register. If another Local Authority has confirmed the </w:t>
      </w:r>
      <w:r w:rsidR="0018270A" w:rsidRPr="00FA5B11">
        <w:rPr>
          <w:rFonts w:asciiTheme="minorHAnsi" w:hAnsiTheme="minorHAnsi" w:cstheme="minorHAnsi"/>
          <w:color w:val="000000"/>
          <w:spacing w:val="-10"/>
          <w:sz w:val="24"/>
          <w:szCs w:val="24"/>
        </w:rPr>
        <w:t xml:space="preserve">pupil is now residing in their authority, or the pupil is on another school register, the pupil can be </w:t>
      </w:r>
      <w:r w:rsidR="0018270A" w:rsidRPr="00FA5B11">
        <w:rPr>
          <w:rFonts w:asciiTheme="minorHAnsi" w:hAnsiTheme="minorHAnsi" w:cstheme="minorHAnsi"/>
          <w:color w:val="000000"/>
          <w:spacing w:val="-9"/>
          <w:sz w:val="24"/>
          <w:szCs w:val="24"/>
        </w:rPr>
        <w:t xml:space="preserve">removed from the school register in Doncaster, otherwise, the pupil must remain on the school </w:t>
      </w:r>
      <w:r w:rsidR="0018270A" w:rsidRPr="00FA5B11">
        <w:rPr>
          <w:rFonts w:asciiTheme="minorHAnsi" w:hAnsiTheme="minorHAnsi" w:cstheme="minorHAnsi"/>
          <w:color w:val="000000"/>
          <w:spacing w:val="-6"/>
          <w:sz w:val="24"/>
          <w:szCs w:val="24"/>
        </w:rPr>
        <w:t xml:space="preserve">register for 20 school days. If a pupil is refusing to attend then the Local Authority's School </w:t>
      </w:r>
      <w:r w:rsidR="0018270A" w:rsidRPr="00FA5B11">
        <w:rPr>
          <w:rFonts w:asciiTheme="minorHAnsi" w:hAnsiTheme="minorHAnsi" w:cstheme="minorHAnsi"/>
          <w:color w:val="000000"/>
          <w:sz w:val="24"/>
          <w:szCs w:val="24"/>
        </w:rPr>
        <w:t>Attendance Enforcement Procedures should be initiated.</w:t>
      </w:r>
    </w:p>
    <w:p w:rsidR="00B4469C" w:rsidRPr="00FA5B11" w:rsidRDefault="00B4469C" w:rsidP="00121C3C">
      <w:pPr>
        <w:shd w:val="clear" w:color="auto" w:fill="FFFFFF"/>
        <w:rPr>
          <w:rFonts w:asciiTheme="minorHAnsi" w:hAnsiTheme="minorHAnsi" w:cstheme="minorHAnsi"/>
          <w:sz w:val="24"/>
          <w:szCs w:val="24"/>
        </w:rPr>
      </w:pP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b/>
          <w:bCs/>
          <w:color w:val="000000"/>
          <w:sz w:val="28"/>
          <w:szCs w:val="28"/>
        </w:rPr>
      </w:pPr>
      <w:r w:rsidRPr="00B27523">
        <w:rPr>
          <w:rFonts w:asciiTheme="minorHAnsi" w:hAnsiTheme="minorHAnsi" w:cstheme="minorHAnsi"/>
          <w:b/>
          <w:bCs/>
          <w:color w:val="000000"/>
          <w:sz w:val="28"/>
          <w:szCs w:val="28"/>
        </w:rPr>
        <w:t xml:space="preserve">Pupils who have failed to arrive at an Allocated School </w:t>
      </w:r>
      <w:r w:rsidR="0002031B" w:rsidRPr="00B27523">
        <w:rPr>
          <w:rFonts w:asciiTheme="minorHAnsi" w:hAnsiTheme="minorHAnsi" w:cstheme="minorHAnsi"/>
          <w:b/>
          <w:bCs/>
          <w:color w:val="000000"/>
          <w:sz w:val="28"/>
          <w:szCs w:val="28"/>
        </w:rPr>
        <w:t>–</w:t>
      </w:r>
      <w:r w:rsidRPr="00B27523">
        <w:rPr>
          <w:rFonts w:asciiTheme="minorHAnsi" w:hAnsiTheme="minorHAnsi" w:cstheme="minorHAnsi"/>
          <w:b/>
          <w:bCs/>
          <w:color w:val="000000"/>
          <w:sz w:val="28"/>
          <w:szCs w:val="28"/>
        </w:rPr>
        <w:t xml:space="preserve"> Mid</w:t>
      </w:r>
      <w:r w:rsidR="0002031B" w:rsidRPr="00B27523">
        <w:rPr>
          <w:rFonts w:asciiTheme="minorHAnsi" w:hAnsiTheme="minorHAnsi" w:cstheme="minorHAnsi"/>
          <w:b/>
          <w:bCs/>
          <w:color w:val="000000"/>
          <w:sz w:val="28"/>
          <w:szCs w:val="28"/>
        </w:rPr>
        <w:t>-T</w:t>
      </w:r>
      <w:r w:rsidRPr="00B27523">
        <w:rPr>
          <w:rFonts w:asciiTheme="minorHAnsi" w:hAnsiTheme="minorHAnsi" w:cstheme="minorHAnsi"/>
          <w:b/>
          <w:bCs/>
          <w:color w:val="000000"/>
          <w:sz w:val="28"/>
          <w:szCs w:val="28"/>
        </w:rPr>
        <w:t>erm</w:t>
      </w:r>
      <w:r w:rsidR="0002031B" w:rsidRPr="00B27523">
        <w:rPr>
          <w:rFonts w:asciiTheme="minorHAnsi" w:hAnsiTheme="minorHAnsi" w:cstheme="minorHAnsi"/>
          <w:b/>
          <w:bCs/>
          <w:color w:val="000000"/>
          <w:sz w:val="28"/>
          <w:szCs w:val="28"/>
        </w:rPr>
        <w:t xml:space="preserve"> Transfer 7</w:t>
      </w:r>
    </w:p>
    <w:p w:rsidR="00B27523" w:rsidRDefault="0018270A" w:rsidP="00F509F8">
      <w:pPr>
        <w:pStyle w:val="ListParagraph"/>
        <w:numPr>
          <w:ilvl w:val="1"/>
          <w:numId w:val="95"/>
        </w:numPr>
        <w:shd w:val="clear" w:color="auto" w:fill="FFFFFF"/>
        <w:ind w:left="993" w:hanging="567"/>
        <w:rPr>
          <w:rFonts w:asciiTheme="minorHAnsi" w:hAnsiTheme="minorHAnsi" w:cstheme="minorHAnsi"/>
          <w:color w:val="000000"/>
          <w:sz w:val="24"/>
          <w:szCs w:val="24"/>
        </w:rPr>
      </w:pPr>
      <w:r w:rsidRPr="00B27523">
        <w:rPr>
          <w:rFonts w:asciiTheme="minorHAnsi" w:hAnsiTheme="minorHAnsi" w:cstheme="minorHAnsi"/>
          <w:color w:val="000000"/>
          <w:spacing w:val="-8"/>
          <w:sz w:val="24"/>
          <w:szCs w:val="24"/>
        </w:rPr>
        <w:t xml:space="preserve">When a child is allocated a place mid-term, if a start date has been agreed with the parent/carer </w:t>
      </w:r>
      <w:r w:rsidRPr="00B27523">
        <w:rPr>
          <w:rFonts w:asciiTheme="minorHAnsi" w:hAnsiTheme="minorHAnsi" w:cstheme="minorHAnsi"/>
          <w:color w:val="000000"/>
          <w:spacing w:val="-7"/>
          <w:sz w:val="24"/>
          <w:szCs w:val="24"/>
        </w:rPr>
        <w:t xml:space="preserve">the school must put the pupil on the school register from the agreed start date, even if the pupil </w:t>
      </w:r>
      <w:r w:rsidRPr="00B27523">
        <w:rPr>
          <w:rFonts w:asciiTheme="minorHAnsi" w:hAnsiTheme="minorHAnsi" w:cstheme="minorHAnsi"/>
          <w:color w:val="000000"/>
          <w:spacing w:val="-6"/>
          <w:sz w:val="24"/>
          <w:szCs w:val="24"/>
        </w:rPr>
        <w:t xml:space="preserve">then fails to attend. If there has been no contact with parent/carer and no start date has been </w:t>
      </w:r>
      <w:r w:rsidRPr="00B27523">
        <w:rPr>
          <w:rFonts w:asciiTheme="minorHAnsi" w:hAnsiTheme="minorHAnsi" w:cstheme="minorHAnsi"/>
          <w:color w:val="000000"/>
          <w:sz w:val="24"/>
          <w:szCs w:val="24"/>
        </w:rPr>
        <w:t>agreed the school will not enter the pupils name on to the register.</w:t>
      </w:r>
    </w:p>
    <w:p w:rsidR="0018270A" w:rsidRPr="00B27523" w:rsidRDefault="0018270A" w:rsidP="00F509F8">
      <w:pPr>
        <w:pStyle w:val="ListParagraph"/>
        <w:numPr>
          <w:ilvl w:val="1"/>
          <w:numId w:val="95"/>
        </w:numPr>
        <w:shd w:val="clear" w:color="auto" w:fill="FFFFFF"/>
        <w:ind w:left="993" w:hanging="567"/>
        <w:rPr>
          <w:rFonts w:asciiTheme="minorHAnsi" w:hAnsiTheme="minorHAnsi" w:cstheme="minorHAnsi"/>
          <w:color w:val="000000"/>
          <w:sz w:val="24"/>
          <w:szCs w:val="24"/>
        </w:rPr>
      </w:pPr>
      <w:r w:rsidRPr="00B27523">
        <w:rPr>
          <w:rFonts w:asciiTheme="minorHAnsi" w:hAnsiTheme="minorHAnsi" w:cstheme="minorHAnsi"/>
          <w:color w:val="000000"/>
          <w:spacing w:val="-3"/>
          <w:sz w:val="24"/>
          <w:szCs w:val="24"/>
        </w:rPr>
        <w:t xml:space="preserve">When a child does not arrive at their allocated school, school must make all reasonable </w:t>
      </w:r>
      <w:r w:rsidRPr="00B27523">
        <w:rPr>
          <w:rFonts w:asciiTheme="minorHAnsi" w:hAnsiTheme="minorHAnsi" w:cstheme="minorHAnsi"/>
          <w:color w:val="000000"/>
          <w:spacing w:val="-7"/>
          <w:sz w:val="24"/>
          <w:szCs w:val="24"/>
        </w:rPr>
        <w:t xml:space="preserve">enquiries. School need to contact the family by phone and/or letter. Enquiries should be made </w:t>
      </w:r>
      <w:r w:rsidRPr="00B27523">
        <w:rPr>
          <w:rFonts w:asciiTheme="minorHAnsi" w:hAnsiTheme="minorHAnsi" w:cstheme="minorHAnsi"/>
          <w:color w:val="000000"/>
          <w:spacing w:val="-5"/>
          <w:sz w:val="24"/>
          <w:szCs w:val="24"/>
        </w:rPr>
        <w:t xml:space="preserve">with School Admissions to check whether another school has been allocated. If school are </w:t>
      </w:r>
      <w:r w:rsidRPr="00B27523">
        <w:rPr>
          <w:rFonts w:asciiTheme="minorHAnsi" w:hAnsiTheme="minorHAnsi" w:cstheme="minorHAnsi"/>
          <w:color w:val="000000"/>
          <w:spacing w:val="-3"/>
          <w:sz w:val="24"/>
          <w:szCs w:val="24"/>
        </w:rPr>
        <w:t xml:space="preserve">unable to locate the child or are unable to establish whether the child is attending another </w:t>
      </w:r>
      <w:r w:rsidRPr="00B27523">
        <w:rPr>
          <w:rFonts w:asciiTheme="minorHAnsi" w:hAnsiTheme="minorHAnsi" w:cstheme="minorHAnsi"/>
          <w:color w:val="000000"/>
          <w:spacing w:val="-7"/>
          <w:sz w:val="24"/>
          <w:szCs w:val="24"/>
        </w:rPr>
        <w:t xml:space="preserve">school then a referral must be made to the Attendance and Pupil Welfare Service. Attendance </w:t>
      </w:r>
      <w:r w:rsidRPr="00B27523">
        <w:rPr>
          <w:rFonts w:asciiTheme="minorHAnsi" w:hAnsiTheme="minorHAnsi" w:cstheme="minorHAnsi"/>
          <w:color w:val="000000"/>
          <w:spacing w:val="-5"/>
          <w:sz w:val="24"/>
          <w:szCs w:val="24"/>
        </w:rPr>
        <w:t xml:space="preserve">and Pupil Welfare Service will undertake investigations to include a home visit. If the pupil is </w:t>
      </w:r>
      <w:r w:rsidRPr="00B27523">
        <w:rPr>
          <w:rFonts w:asciiTheme="minorHAnsi" w:hAnsiTheme="minorHAnsi" w:cstheme="minorHAnsi"/>
          <w:color w:val="000000"/>
          <w:spacing w:val="-4"/>
          <w:sz w:val="24"/>
          <w:szCs w:val="24"/>
        </w:rPr>
        <w:t xml:space="preserve">unable to be located then the Attendance and Pupil Welfare Service will complete a Pupil </w:t>
      </w:r>
      <w:r w:rsidRPr="00B27523">
        <w:rPr>
          <w:rFonts w:asciiTheme="minorHAnsi" w:hAnsiTheme="minorHAnsi" w:cstheme="minorHAnsi"/>
          <w:color w:val="000000"/>
          <w:sz w:val="24"/>
          <w:szCs w:val="24"/>
        </w:rPr>
        <w:t>Moved out of Doncaster (or whereabouts unknown) Form.</w:t>
      </w:r>
    </w:p>
    <w:p w:rsidR="00B4469C" w:rsidRPr="00FA5B11" w:rsidRDefault="00B4469C" w:rsidP="00121C3C">
      <w:pPr>
        <w:shd w:val="clear" w:color="auto" w:fill="FFFFFF"/>
        <w:ind w:left="11" w:right="7"/>
        <w:rPr>
          <w:rFonts w:asciiTheme="minorHAnsi" w:hAnsiTheme="minorHAnsi" w:cstheme="minorHAnsi"/>
          <w:sz w:val="24"/>
          <w:szCs w:val="24"/>
        </w:rPr>
      </w:pPr>
    </w:p>
    <w:p w:rsidR="0018270A" w:rsidRPr="00B27523" w:rsidRDefault="0018270A" w:rsidP="00F509F8">
      <w:pPr>
        <w:pStyle w:val="ListParagraph"/>
        <w:numPr>
          <w:ilvl w:val="0"/>
          <w:numId w:val="90"/>
        </w:numPr>
        <w:shd w:val="clear" w:color="auto" w:fill="FFFFFF"/>
        <w:ind w:left="426" w:hanging="426"/>
        <w:rPr>
          <w:rFonts w:asciiTheme="minorHAnsi" w:hAnsiTheme="minorHAnsi" w:cstheme="minorHAnsi"/>
          <w:b/>
          <w:bCs/>
          <w:color w:val="000000"/>
          <w:sz w:val="28"/>
          <w:szCs w:val="28"/>
        </w:rPr>
      </w:pPr>
      <w:r w:rsidRPr="00B27523">
        <w:rPr>
          <w:rFonts w:asciiTheme="minorHAnsi" w:hAnsiTheme="minorHAnsi" w:cstheme="minorHAnsi"/>
          <w:b/>
          <w:bCs/>
          <w:color w:val="000000"/>
          <w:sz w:val="28"/>
          <w:szCs w:val="28"/>
        </w:rPr>
        <w:t>Pupils not registered at a school through exclusion</w:t>
      </w:r>
    </w:p>
    <w:p w:rsidR="0018270A" w:rsidRPr="00FA5B11" w:rsidRDefault="00B27523" w:rsidP="002F7A78">
      <w:pPr>
        <w:shd w:val="clear" w:color="auto" w:fill="FFFFFF"/>
        <w:ind w:left="993" w:right="22" w:hanging="567"/>
        <w:rPr>
          <w:rFonts w:asciiTheme="minorHAnsi" w:hAnsiTheme="minorHAnsi" w:cstheme="minorHAnsi"/>
          <w:color w:val="000000"/>
          <w:spacing w:val="-8"/>
          <w:sz w:val="24"/>
          <w:szCs w:val="24"/>
        </w:rPr>
      </w:pPr>
      <w:r>
        <w:rPr>
          <w:rFonts w:asciiTheme="minorHAnsi" w:hAnsiTheme="minorHAnsi" w:cstheme="minorHAnsi"/>
          <w:color w:val="000000"/>
          <w:spacing w:val="-1"/>
          <w:sz w:val="24"/>
          <w:szCs w:val="24"/>
        </w:rPr>
        <w:t>10.1</w:t>
      </w:r>
      <w:r>
        <w:rPr>
          <w:rFonts w:asciiTheme="minorHAnsi" w:hAnsiTheme="minorHAnsi" w:cstheme="minorHAnsi"/>
          <w:color w:val="000000"/>
          <w:spacing w:val="-1"/>
          <w:sz w:val="24"/>
          <w:szCs w:val="24"/>
        </w:rPr>
        <w:tab/>
      </w:r>
      <w:r w:rsidR="0018270A" w:rsidRPr="00FA5B11">
        <w:rPr>
          <w:rFonts w:asciiTheme="minorHAnsi" w:hAnsiTheme="minorHAnsi" w:cstheme="minorHAnsi"/>
          <w:color w:val="000000"/>
          <w:spacing w:val="-1"/>
          <w:sz w:val="24"/>
          <w:szCs w:val="24"/>
        </w:rPr>
        <w:t xml:space="preserve">In Doncaster there is a robust system to provide education for pupils who have been </w:t>
      </w:r>
      <w:r w:rsidR="0018270A" w:rsidRPr="00FA5B11">
        <w:rPr>
          <w:rFonts w:asciiTheme="minorHAnsi" w:hAnsiTheme="minorHAnsi" w:cstheme="minorHAnsi"/>
          <w:color w:val="000000"/>
          <w:spacing w:val="-5"/>
          <w:sz w:val="24"/>
          <w:szCs w:val="24"/>
        </w:rPr>
        <w:t xml:space="preserve">permanently excluded from school. However these pupils will be tracked by being placed on </w:t>
      </w:r>
      <w:r w:rsidR="0018270A" w:rsidRPr="00FA5B11">
        <w:rPr>
          <w:rFonts w:asciiTheme="minorHAnsi" w:hAnsiTheme="minorHAnsi" w:cstheme="minorHAnsi"/>
          <w:color w:val="000000"/>
          <w:spacing w:val="-8"/>
          <w:sz w:val="24"/>
          <w:szCs w:val="24"/>
        </w:rPr>
        <w:t>the Children Missing Education register until their future education provision is confirmed.</w:t>
      </w:r>
    </w:p>
    <w:p w:rsidR="00B4469C" w:rsidRPr="00FA5B11" w:rsidRDefault="00B4469C" w:rsidP="00121C3C">
      <w:pPr>
        <w:shd w:val="clear" w:color="auto" w:fill="FFFFFF"/>
        <w:ind w:left="7" w:right="22"/>
        <w:rPr>
          <w:rFonts w:asciiTheme="minorHAnsi" w:hAnsiTheme="minorHAnsi" w:cstheme="minorHAnsi"/>
          <w:sz w:val="24"/>
          <w:szCs w:val="24"/>
        </w:rPr>
      </w:pPr>
    </w:p>
    <w:p w:rsidR="0018270A" w:rsidRPr="002F7A78" w:rsidRDefault="0018270A" w:rsidP="00F509F8">
      <w:pPr>
        <w:pStyle w:val="ListParagraph"/>
        <w:numPr>
          <w:ilvl w:val="0"/>
          <w:numId w:val="90"/>
        </w:numPr>
        <w:shd w:val="clear" w:color="auto" w:fill="FFFFFF"/>
        <w:ind w:left="426" w:hanging="426"/>
        <w:rPr>
          <w:rFonts w:asciiTheme="minorHAnsi" w:hAnsiTheme="minorHAnsi" w:cstheme="minorHAnsi"/>
          <w:b/>
          <w:bCs/>
          <w:color w:val="000000"/>
          <w:sz w:val="28"/>
          <w:szCs w:val="28"/>
        </w:rPr>
      </w:pPr>
      <w:r w:rsidRPr="002F7A78">
        <w:rPr>
          <w:rFonts w:asciiTheme="minorHAnsi" w:hAnsiTheme="minorHAnsi" w:cstheme="minorHAnsi"/>
          <w:b/>
          <w:bCs/>
          <w:color w:val="000000"/>
          <w:sz w:val="28"/>
          <w:szCs w:val="28"/>
        </w:rPr>
        <w:t>Missing EU Nationals, Refugees, Asylum Seekers</w:t>
      </w:r>
    </w:p>
    <w:p w:rsidR="0018270A" w:rsidRPr="00FA5B11" w:rsidRDefault="002F7A78" w:rsidP="002F7A78">
      <w:pPr>
        <w:shd w:val="clear" w:color="auto" w:fill="FFFFFF"/>
        <w:ind w:left="993" w:right="4" w:hanging="567"/>
        <w:rPr>
          <w:rFonts w:asciiTheme="minorHAnsi" w:hAnsiTheme="minorHAnsi" w:cstheme="minorHAnsi"/>
          <w:color w:val="000000"/>
          <w:sz w:val="24"/>
          <w:szCs w:val="24"/>
        </w:rPr>
      </w:pPr>
      <w:r>
        <w:rPr>
          <w:rFonts w:asciiTheme="minorHAnsi" w:hAnsiTheme="minorHAnsi" w:cstheme="minorHAnsi"/>
          <w:color w:val="000000"/>
          <w:spacing w:val="-5"/>
          <w:sz w:val="24"/>
          <w:szCs w:val="24"/>
        </w:rPr>
        <w:t>11.1</w:t>
      </w:r>
      <w:r>
        <w:rPr>
          <w:rFonts w:asciiTheme="minorHAnsi" w:hAnsiTheme="minorHAnsi" w:cstheme="minorHAnsi"/>
          <w:color w:val="000000"/>
          <w:spacing w:val="-5"/>
          <w:sz w:val="24"/>
          <w:szCs w:val="24"/>
        </w:rPr>
        <w:tab/>
      </w:r>
      <w:r w:rsidR="0018270A" w:rsidRPr="00FA5B11">
        <w:rPr>
          <w:rFonts w:asciiTheme="minorHAnsi" w:hAnsiTheme="minorHAnsi" w:cstheme="minorHAnsi"/>
          <w:color w:val="000000"/>
          <w:spacing w:val="-5"/>
          <w:sz w:val="24"/>
          <w:szCs w:val="24"/>
        </w:rPr>
        <w:t xml:space="preserve">In Doncaster there is an increasing number of EU Nationals, Refugees and Asylum Seekers </w:t>
      </w:r>
      <w:r w:rsidR="0018270A" w:rsidRPr="00FA5B11">
        <w:rPr>
          <w:rFonts w:asciiTheme="minorHAnsi" w:hAnsiTheme="minorHAnsi" w:cstheme="minorHAnsi"/>
          <w:color w:val="000000"/>
          <w:spacing w:val="-6"/>
          <w:sz w:val="24"/>
          <w:szCs w:val="24"/>
        </w:rPr>
        <w:t xml:space="preserve">that enter the education system and then fail to attend school, or attend a school and then go </w:t>
      </w:r>
      <w:r w:rsidR="0018270A" w:rsidRPr="00FA5B11">
        <w:rPr>
          <w:rFonts w:asciiTheme="minorHAnsi" w:hAnsiTheme="minorHAnsi" w:cstheme="minorHAnsi"/>
          <w:color w:val="000000"/>
          <w:spacing w:val="-8"/>
          <w:sz w:val="24"/>
          <w:szCs w:val="24"/>
        </w:rPr>
        <w:t xml:space="preserve">missing/return to their home country. The following procedures are designed to help reduce the </w:t>
      </w:r>
      <w:r w:rsidR="0018270A" w:rsidRPr="00FA5B11">
        <w:rPr>
          <w:rFonts w:asciiTheme="minorHAnsi" w:hAnsiTheme="minorHAnsi" w:cstheme="minorHAnsi"/>
          <w:color w:val="000000"/>
          <w:spacing w:val="-5"/>
          <w:sz w:val="24"/>
          <w:szCs w:val="24"/>
        </w:rPr>
        <w:t xml:space="preserve">number of children who may go on to become Children Missing from Education. To help the Local Authority track missing children it would be helpful if schools, when admitting a pupil, </w:t>
      </w:r>
      <w:r w:rsidR="0018270A" w:rsidRPr="00FA5B11">
        <w:rPr>
          <w:rFonts w:asciiTheme="minorHAnsi" w:hAnsiTheme="minorHAnsi" w:cstheme="minorHAnsi"/>
          <w:color w:val="000000"/>
          <w:spacing w:val="-4"/>
          <w:sz w:val="24"/>
          <w:szCs w:val="24"/>
        </w:rPr>
        <w:t xml:space="preserve">obtain the name and address of any school the pupil previously attended outside of Great </w:t>
      </w:r>
      <w:r w:rsidR="0018270A" w:rsidRPr="00FA5B11">
        <w:rPr>
          <w:rFonts w:asciiTheme="minorHAnsi" w:hAnsiTheme="minorHAnsi" w:cstheme="minorHAnsi"/>
          <w:color w:val="000000"/>
          <w:sz w:val="24"/>
          <w:szCs w:val="24"/>
        </w:rPr>
        <w:t>Britain.</w:t>
      </w:r>
    </w:p>
    <w:p w:rsidR="00B4469C" w:rsidRPr="00FA5B11" w:rsidRDefault="00B4469C" w:rsidP="00121C3C">
      <w:pPr>
        <w:shd w:val="clear" w:color="auto" w:fill="FFFFFF"/>
        <w:ind w:right="4"/>
        <w:rPr>
          <w:rFonts w:asciiTheme="minorHAnsi" w:hAnsiTheme="minorHAnsi" w:cstheme="minorHAnsi"/>
          <w:sz w:val="24"/>
          <w:szCs w:val="24"/>
        </w:rPr>
      </w:pPr>
    </w:p>
    <w:p w:rsidR="0018270A" w:rsidRPr="002F7A78" w:rsidRDefault="0018270A" w:rsidP="00F509F8">
      <w:pPr>
        <w:pStyle w:val="ListParagraph"/>
        <w:numPr>
          <w:ilvl w:val="0"/>
          <w:numId w:val="90"/>
        </w:numPr>
        <w:shd w:val="clear" w:color="auto" w:fill="FFFFFF"/>
        <w:ind w:left="426" w:hanging="426"/>
        <w:rPr>
          <w:rFonts w:asciiTheme="minorHAnsi" w:hAnsiTheme="minorHAnsi" w:cstheme="minorHAnsi"/>
          <w:b/>
          <w:bCs/>
          <w:color w:val="000000"/>
          <w:spacing w:val="-9"/>
          <w:sz w:val="28"/>
          <w:szCs w:val="28"/>
        </w:rPr>
      </w:pPr>
      <w:r w:rsidRPr="002F7A78">
        <w:rPr>
          <w:rFonts w:asciiTheme="minorHAnsi" w:hAnsiTheme="minorHAnsi" w:cstheme="minorHAnsi"/>
          <w:b/>
          <w:bCs/>
          <w:color w:val="000000"/>
          <w:spacing w:val="-9"/>
          <w:sz w:val="28"/>
          <w:szCs w:val="28"/>
        </w:rPr>
        <w:t>Pupil attending school and school are advised returning to their home country</w:t>
      </w:r>
    </w:p>
    <w:p w:rsidR="002F7A78" w:rsidRDefault="0018270A" w:rsidP="00F509F8">
      <w:pPr>
        <w:pStyle w:val="ListParagraph"/>
        <w:numPr>
          <w:ilvl w:val="1"/>
          <w:numId w:val="96"/>
        </w:numPr>
        <w:shd w:val="clear" w:color="auto" w:fill="FFFFFF"/>
        <w:ind w:left="993" w:right="7" w:hanging="567"/>
        <w:rPr>
          <w:rFonts w:asciiTheme="minorHAnsi" w:hAnsiTheme="minorHAnsi" w:cstheme="minorHAnsi"/>
          <w:color w:val="000000"/>
          <w:spacing w:val="-4"/>
          <w:sz w:val="24"/>
          <w:szCs w:val="24"/>
        </w:rPr>
      </w:pPr>
      <w:r w:rsidRPr="002F7A78">
        <w:rPr>
          <w:rFonts w:asciiTheme="minorHAnsi" w:hAnsiTheme="minorHAnsi" w:cstheme="minorHAnsi"/>
          <w:bCs/>
          <w:color w:val="000000"/>
          <w:spacing w:val="-7"/>
          <w:sz w:val="24"/>
          <w:szCs w:val="24"/>
        </w:rPr>
        <w:t xml:space="preserve">If </w:t>
      </w:r>
      <w:r w:rsidRPr="002F7A78">
        <w:rPr>
          <w:rFonts w:asciiTheme="minorHAnsi" w:hAnsiTheme="minorHAnsi" w:cstheme="minorHAnsi"/>
          <w:color w:val="000000"/>
          <w:spacing w:val="-7"/>
          <w:sz w:val="24"/>
          <w:szCs w:val="24"/>
        </w:rPr>
        <w:t xml:space="preserve">a parent/carer advises school that the family are returning to their home country but intend to </w:t>
      </w:r>
      <w:r w:rsidRPr="002F7A78">
        <w:rPr>
          <w:rFonts w:asciiTheme="minorHAnsi" w:hAnsiTheme="minorHAnsi" w:cstheme="minorHAnsi"/>
          <w:color w:val="000000"/>
          <w:spacing w:val="-9"/>
          <w:sz w:val="24"/>
          <w:szCs w:val="24"/>
        </w:rPr>
        <w:lastRenderedPageBreak/>
        <w:t xml:space="preserve">return, then school should complete the 'Extended Leave/Out of Country form (see Appendix 5). </w:t>
      </w:r>
      <w:r w:rsidRPr="002F7A78">
        <w:rPr>
          <w:rFonts w:asciiTheme="minorHAnsi" w:hAnsiTheme="minorHAnsi" w:cstheme="minorHAnsi"/>
          <w:color w:val="000000"/>
          <w:spacing w:val="-6"/>
          <w:sz w:val="24"/>
          <w:szCs w:val="24"/>
        </w:rPr>
        <w:t xml:space="preserve">If the pupil then fails to return to the school on the agreed date school will make the necessary </w:t>
      </w:r>
      <w:r w:rsidRPr="002F7A78">
        <w:rPr>
          <w:rFonts w:asciiTheme="minorHAnsi" w:hAnsiTheme="minorHAnsi" w:cstheme="minorHAnsi"/>
          <w:color w:val="000000"/>
          <w:spacing w:val="-4"/>
          <w:sz w:val="24"/>
          <w:szCs w:val="24"/>
        </w:rPr>
        <w:t xml:space="preserve">enquiries to establish the family's current location. </w:t>
      </w:r>
    </w:p>
    <w:p w:rsidR="0018270A" w:rsidRPr="002F7A78" w:rsidRDefault="0018270A" w:rsidP="00F509F8">
      <w:pPr>
        <w:pStyle w:val="ListParagraph"/>
        <w:numPr>
          <w:ilvl w:val="1"/>
          <w:numId w:val="96"/>
        </w:numPr>
        <w:shd w:val="clear" w:color="auto" w:fill="FFFFFF"/>
        <w:ind w:left="993" w:right="7" w:hanging="567"/>
        <w:rPr>
          <w:rFonts w:asciiTheme="minorHAnsi" w:hAnsiTheme="minorHAnsi" w:cstheme="minorHAnsi"/>
          <w:color w:val="000000"/>
          <w:spacing w:val="-4"/>
          <w:sz w:val="24"/>
          <w:szCs w:val="24"/>
        </w:rPr>
      </w:pPr>
      <w:r w:rsidRPr="002F7A78">
        <w:rPr>
          <w:rFonts w:asciiTheme="minorHAnsi" w:hAnsiTheme="minorHAnsi" w:cstheme="minorHAnsi"/>
          <w:color w:val="000000"/>
          <w:spacing w:val="-4"/>
          <w:sz w:val="24"/>
          <w:szCs w:val="24"/>
        </w:rPr>
        <w:t xml:space="preserve">If the pupil is not located, or if the pupil is </w:t>
      </w:r>
      <w:r w:rsidRPr="002F7A78">
        <w:rPr>
          <w:rFonts w:asciiTheme="minorHAnsi" w:hAnsiTheme="minorHAnsi" w:cstheme="minorHAnsi"/>
          <w:color w:val="000000"/>
          <w:spacing w:val="-6"/>
          <w:sz w:val="24"/>
          <w:szCs w:val="24"/>
        </w:rPr>
        <w:t xml:space="preserve">located but will not be returning to their registered school and not registered at another school then school will make a referral to the Attendance and Pupil Welfare Service. The Attendance </w:t>
      </w:r>
      <w:r w:rsidRPr="002F7A78">
        <w:rPr>
          <w:rFonts w:asciiTheme="minorHAnsi" w:hAnsiTheme="minorHAnsi" w:cstheme="minorHAnsi"/>
          <w:color w:val="000000"/>
          <w:spacing w:val="-7"/>
          <w:sz w:val="24"/>
          <w:szCs w:val="24"/>
        </w:rPr>
        <w:t xml:space="preserve">and Pupil Welfare Service will make the necessary checks and complete the 'Pupil Moved Out </w:t>
      </w:r>
      <w:r w:rsidRPr="002F7A78">
        <w:rPr>
          <w:rFonts w:asciiTheme="minorHAnsi" w:hAnsiTheme="minorHAnsi" w:cstheme="minorHAnsi"/>
          <w:color w:val="000000"/>
          <w:spacing w:val="-3"/>
          <w:sz w:val="24"/>
          <w:szCs w:val="24"/>
        </w:rPr>
        <w:t xml:space="preserve">of Doncaster' (or whereabouts unknown) Form. A pupil may be removed from the school </w:t>
      </w:r>
      <w:r w:rsidRPr="002F7A78">
        <w:rPr>
          <w:rFonts w:asciiTheme="minorHAnsi" w:hAnsiTheme="minorHAnsi" w:cstheme="minorHAnsi"/>
          <w:color w:val="000000"/>
          <w:spacing w:val="-8"/>
          <w:sz w:val="24"/>
          <w:szCs w:val="24"/>
        </w:rPr>
        <w:t xml:space="preserve">register after 10 school days immediately following the expiry of the period for which such leave </w:t>
      </w:r>
      <w:r w:rsidRPr="002F7A78">
        <w:rPr>
          <w:rFonts w:asciiTheme="minorHAnsi" w:hAnsiTheme="minorHAnsi" w:cstheme="minorHAnsi"/>
          <w:color w:val="000000"/>
          <w:spacing w:val="-4"/>
          <w:sz w:val="24"/>
          <w:szCs w:val="24"/>
        </w:rPr>
        <w:t xml:space="preserve">was requested providing there are no reasonable grounds to believe the pupil is unable to </w:t>
      </w:r>
      <w:r w:rsidRPr="002F7A78">
        <w:rPr>
          <w:rFonts w:asciiTheme="minorHAnsi" w:hAnsiTheme="minorHAnsi" w:cstheme="minorHAnsi"/>
          <w:color w:val="000000"/>
          <w:spacing w:val="-9"/>
          <w:sz w:val="24"/>
          <w:szCs w:val="24"/>
        </w:rPr>
        <w:t xml:space="preserve">attend the school due to sickness or other unavoidable cause and both the school and the Local </w:t>
      </w:r>
      <w:r w:rsidRPr="002F7A78">
        <w:rPr>
          <w:rFonts w:asciiTheme="minorHAnsi" w:hAnsiTheme="minorHAnsi" w:cstheme="minorHAnsi"/>
          <w:color w:val="000000"/>
          <w:sz w:val="24"/>
          <w:szCs w:val="24"/>
        </w:rPr>
        <w:t>Authority have failed to ascertain where the pupil is.</w:t>
      </w:r>
    </w:p>
    <w:p w:rsidR="002F7A78" w:rsidRPr="002F7A78" w:rsidRDefault="002F7A78" w:rsidP="002F7A78">
      <w:pPr>
        <w:pStyle w:val="ListParagraph"/>
        <w:shd w:val="clear" w:color="auto" w:fill="FFFFFF"/>
        <w:ind w:left="993" w:right="7"/>
        <w:rPr>
          <w:rFonts w:asciiTheme="minorHAnsi" w:hAnsiTheme="minorHAnsi" w:cstheme="minorHAnsi"/>
          <w:color w:val="000000"/>
          <w:spacing w:val="-4"/>
          <w:sz w:val="24"/>
          <w:szCs w:val="24"/>
        </w:rPr>
      </w:pPr>
    </w:p>
    <w:p w:rsidR="0018270A" w:rsidRPr="002F7A78"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2F7A78">
        <w:rPr>
          <w:rFonts w:asciiTheme="minorHAnsi" w:hAnsiTheme="minorHAnsi" w:cstheme="minorHAnsi"/>
          <w:b/>
          <w:bCs/>
          <w:color w:val="000000"/>
          <w:sz w:val="28"/>
          <w:szCs w:val="28"/>
        </w:rPr>
        <w:t>Elective Home Education</w:t>
      </w:r>
    </w:p>
    <w:p w:rsidR="002F7A78" w:rsidRPr="002F7A78" w:rsidRDefault="0018270A" w:rsidP="00F509F8">
      <w:pPr>
        <w:pStyle w:val="ListParagraph"/>
        <w:numPr>
          <w:ilvl w:val="1"/>
          <w:numId w:val="97"/>
        </w:numPr>
        <w:shd w:val="clear" w:color="auto" w:fill="FFFFFF"/>
        <w:ind w:left="993" w:right="7" w:hanging="567"/>
        <w:rPr>
          <w:rFonts w:asciiTheme="minorHAnsi" w:hAnsiTheme="minorHAnsi" w:cstheme="minorHAnsi"/>
          <w:sz w:val="24"/>
          <w:szCs w:val="24"/>
        </w:rPr>
      </w:pPr>
      <w:r w:rsidRPr="002F7A78">
        <w:rPr>
          <w:rFonts w:asciiTheme="minorHAnsi" w:hAnsiTheme="minorHAnsi" w:cstheme="minorHAnsi"/>
          <w:color w:val="000000"/>
          <w:spacing w:val="-7"/>
          <w:sz w:val="24"/>
          <w:szCs w:val="24"/>
        </w:rPr>
        <w:t xml:space="preserve">The Education Act 1996 Section 7 states "the parent of every child of compulsory school age shall cause him/her to receive efficient full-time education suitable to age, ability and aptitude </w:t>
      </w:r>
      <w:r w:rsidRPr="002F7A78">
        <w:rPr>
          <w:rFonts w:asciiTheme="minorHAnsi" w:hAnsiTheme="minorHAnsi" w:cstheme="minorHAnsi"/>
          <w:color w:val="000000"/>
          <w:spacing w:val="-8"/>
          <w:sz w:val="24"/>
          <w:szCs w:val="24"/>
        </w:rPr>
        <w:t xml:space="preserve">and to any special educational needs he/she may have, either by regular attendance at school </w:t>
      </w:r>
      <w:r w:rsidRPr="002F7A78">
        <w:rPr>
          <w:rFonts w:asciiTheme="minorHAnsi" w:hAnsiTheme="minorHAnsi" w:cstheme="minorHAnsi"/>
          <w:color w:val="000000"/>
          <w:spacing w:val="-7"/>
          <w:sz w:val="24"/>
          <w:szCs w:val="24"/>
        </w:rPr>
        <w:t xml:space="preserve">or otherwise". Parents/carers may remove their child from school and provide them with an </w:t>
      </w:r>
      <w:r w:rsidRPr="002F7A78">
        <w:rPr>
          <w:rFonts w:asciiTheme="minorHAnsi" w:hAnsiTheme="minorHAnsi" w:cstheme="minorHAnsi"/>
          <w:color w:val="000000"/>
          <w:sz w:val="24"/>
          <w:szCs w:val="24"/>
        </w:rPr>
        <w:t>education at home.</w:t>
      </w:r>
    </w:p>
    <w:p w:rsidR="002F7A78" w:rsidRPr="002F7A78" w:rsidRDefault="0018270A" w:rsidP="00F509F8">
      <w:pPr>
        <w:pStyle w:val="ListParagraph"/>
        <w:numPr>
          <w:ilvl w:val="1"/>
          <w:numId w:val="97"/>
        </w:numPr>
        <w:shd w:val="clear" w:color="auto" w:fill="FFFFFF"/>
        <w:ind w:left="993" w:right="7" w:hanging="567"/>
        <w:rPr>
          <w:rFonts w:asciiTheme="minorHAnsi" w:hAnsiTheme="minorHAnsi" w:cstheme="minorHAnsi"/>
          <w:sz w:val="24"/>
          <w:szCs w:val="24"/>
        </w:rPr>
      </w:pPr>
      <w:r w:rsidRPr="002F7A78">
        <w:rPr>
          <w:rFonts w:asciiTheme="minorHAnsi" w:hAnsiTheme="minorHAnsi" w:cstheme="minorHAnsi"/>
          <w:color w:val="000000"/>
          <w:spacing w:val="-7"/>
          <w:sz w:val="24"/>
          <w:szCs w:val="24"/>
        </w:rPr>
        <w:t xml:space="preserve">If concerns are raised to the Local Authority that the education a pupil is receiving at home is </w:t>
      </w:r>
      <w:r w:rsidRPr="002F7A78">
        <w:rPr>
          <w:rFonts w:asciiTheme="minorHAnsi" w:hAnsiTheme="minorHAnsi" w:cstheme="minorHAnsi"/>
          <w:color w:val="000000"/>
          <w:spacing w:val="-6"/>
          <w:sz w:val="24"/>
          <w:szCs w:val="24"/>
        </w:rPr>
        <w:t xml:space="preserve">not appropriate, the parent/carer will be given the opportunity, support and advice to enable </w:t>
      </w:r>
      <w:r w:rsidRPr="002F7A78">
        <w:rPr>
          <w:rFonts w:asciiTheme="minorHAnsi" w:hAnsiTheme="minorHAnsi" w:cstheme="minorHAnsi"/>
          <w:color w:val="000000"/>
          <w:spacing w:val="-9"/>
          <w:sz w:val="24"/>
          <w:szCs w:val="24"/>
        </w:rPr>
        <w:t xml:space="preserve">them to demonstrate that a suitable education is being provided. However, if the parent/carer is not able to, the child will be placed on the Children Missing Education register until this concern </w:t>
      </w:r>
      <w:r w:rsidRPr="002F7A78">
        <w:rPr>
          <w:rFonts w:asciiTheme="minorHAnsi" w:hAnsiTheme="minorHAnsi" w:cstheme="minorHAnsi"/>
          <w:color w:val="000000"/>
          <w:sz w:val="24"/>
          <w:szCs w:val="24"/>
        </w:rPr>
        <w:t>has been investigated.</w:t>
      </w:r>
    </w:p>
    <w:p w:rsidR="002F7A78" w:rsidRPr="002F7A78" w:rsidRDefault="0018270A" w:rsidP="00F509F8">
      <w:pPr>
        <w:pStyle w:val="ListParagraph"/>
        <w:numPr>
          <w:ilvl w:val="1"/>
          <w:numId w:val="97"/>
        </w:numPr>
        <w:shd w:val="clear" w:color="auto" w:fill="FFFFFF"/>
        <w:ind w:left="993" w:right="7" w:hanging="567"/>
        <w:rPr>
          <w:rFonts w:asciiTheme="minorHAnsi" w:hAnsiTheme="minorHAnsi" w:cstheme="minorHAnsi"/>
          <w:sz w:val="24"/>
          <w:szCs w:val="24"/>
        </w:rPr>
      </w:pPr>
      <w:r w:rsidRPr="002F7A78">
        <w:rPr>
          <w:rFonts w:asciiTheme="minorHAnsi" w:hAnsiTheme="minorHAnsi" w:cstheme="minorHAnsi"/>
          <w:color w:val="000000"/>
          <w:spacing w:val="-7"/>
          <w:sz w:val="24"/>
          <w:szCs w:val="24"/>
        </w:rPr>
        <w:t xml:space="preserve">Under Section 437(1) of the Education Act 1996 the Local Authority may issue a School </w:t>
      </w:r>
      <w:r w:rsidRPr="002F7A78">
        <w:rPr>
          <w:rFonts w:asciiTheme="minorHAnsi" w:hAnsiTheme="minorHAnsi" w:cstheme="minorHAnsi"/>
          <w:color w:val="000000"/>
          <w:spacing w:val="-5"/>
          <w:sz w:val="24"/>
          <w:szCs w:val="24"/>
        </w:rPr>
        <w:t xml:space="preserve">Attendance Order. The Local Authority can also apply for a child assessment order under </w:t>
      </w:r>
      <w:r w:rsidRPr="002F7A78">
        <w:rPr>
          <w:rFonts w:asciiTheme="minorHAnsi" w:hAnsiTheme="minorHAnsi" w:cstheme="minorHAnsi"/>
          <w:color w:val="000000"/>
          <w:spacing w:val="-10"/>
          <w:sz w:val="24"/>
          <w:szCs w:val="24"/>
        </w:rPr>
        <w:t xml:space="preserve">Section 43 of the Children Act 1989 if it believes there is reasonable cause to do so where there </w:t>
      </w:r>
      <w:r w:rsidRPr="002F7A78">
        <w:rPr>
          <w:rFonts w:asciiTheme="minorHAnsi" w:hAnsiTheme="minorHAnsi" w:cstheme="minorHAnsi"/>
          <w:color w:val="000000"/>
          <w:sz w:val="24"/>
          <w:szCs w:val="24"/>
        </w:rPr>
        <w:t>is a risk of significant harm to the child.</w:t>
      </w:r>
    </w:p>
    <w:p w:rsidR="0018270A" w:rsidRPr="002F7A78" w:rsidRDefault="0018270A" w:rsidP="00F509F8">
      <w:pPr>
        <w:pStyle w:val="ListParagraph"/>
        <w:numPr>
          <w:ilvl w:val="1"/>
          <w:numId w:val="97"/>
        </w:numPr>
        <w:shd w:val="clear" w:color="auto" w:fill="FFFFFF"/>
        <w:ind w:left="993" w:right="7" w:hanging="567"/>
        <w:rPr>
          <w:rFonts w:asciiTheme="minorHAnsi" w:hAnsiTheme="minorHAnsi" w:cstheme="minorHAnsi"/>
          <w:sz w:val="24"/>
          <w:szCs w:val="24"/>
        </w:rPr>
      </w:pPr>
      <w:r w:rsidRPr="002F7A78">
        <w:rPr>
          <w:rFonts w:asciiTheme="minorHAnsi" w:hAnsiTheme="minorHAnsi" w:cstheme="minorHAnsi"/>
          <w:color w:val="000000"/>
          <w:spacing w:val="-5"/>
          <w:sz w:val="24"/>
          <w:szCs w:val="24"/>
        </w:rPr>
        <w:t xml:space="preserve">The Local Authority does not support schools advising parents to opt for Elective Home </w:t>
      </w:r>
      <w:r w:rsidRPr="002F7A78">
        <w:rPr>
          <w:rFonts w:asciiTheme="minorHAnsi" w:hAnsiTheme="minorHAnsi" w:cstheme="minorHAnsi"/>
          <w:color w:val="000000"/>
          <w:spacing w:val="-10"/>
          <w:sz w:val="24"/>
          <w:szCs w:val="24"/>
        </w:rPr>
        <w:t xml:space="preserve">Education and recommend school make a referral to the Inclusion Panels in order for the pupil's </w:t>
      </w:r>
      <w:r w:rsidRPr="002F7A78">
        <w:rPr>
          <w:rFonts w:asciiTheme="minorHAnsi" w:hAnsiTheme="minorHAnsi" w:cstheme="minorHAnsi"/>
          <w:color w:val="000000"/>
          <w:sz w:val="24"/>
          <w:szCs w:val="24"/>
        </w:rPr>
        <w:t>needs to be assessed.</w:t>
      </w:r>
    </w:p>
    <w:p w:rsidR="00B4469C" w:rsidRPr="00FA5B11" w:rsidRDefault="00B4469C" w:rsidP="00121C3C">
      <w:pPr>
        <w:shd w:val="clear" w:color="auto" w:fill="FFFFFF"/>
        <w:ind w:left="11" w:right="18"/>
        <w:rPr>
          <w:rFonts w:asciiTheme="minorHAnsi" w:hAnsiTheme="minorHAnsi" w:cstheme="minorHAnsi"/>
          <w:sz w:val="24"/>
          <w:szCs w:val="24"/>
        </w:rPr>
      </w:pPr>
    </w:p>
    <w:p w:rsidR="002F7A78" w:rsidRDefault="0018270A" w:rsidP="00F509F8">
      <w:pPr>
        <w:pStyle w:val="ListParagraph"/>
        <w:numPr>
          <w:ilvl w:val="0"/>
          <w:numId w:val="90"/>
        </w:numPr>
        <w:shd w:val="clear" w:color="auto" w:fill="FFFFFF"/>
        <w:ind w:left="426" w:hanging="426"/>
        <w:rPr>
          <w:rFonts w:asciiTheme="minorHAnsi" w:hAnsiTheme="minorHAnsi" w:cstheme="minorHAnsi"/>
          <w:b/>
          <w:bCs/>
          <w:color w:val="000000"/>
          <w:sz w:val="28"/>
          <w:szCs w:val="28"/>
        </w:rPr>
      </w:pPr>
      <w:r w:rsidRPr="002F7A78">
        <w:rPr>
          <w:rFonts w:asciiTheme="minorHAnsi" w:hAnsiTheme="minorHAnsi" w:cstheme="minorHAnsi"/>
          <w:b/>
          <w:bCs/>
          <w:color w:val="000000"/>
          <w:sz w:val="28"/>
          <w:szCs w:val="28"/>
        </w:rPr>
        <w:t>Children in Care</w:t>
      </w:r>
    </w:p>
    <w:p w:rsidR="00F5518C" w:rsidRPr="00F5518C" w:rsidRDefault="0018270A" w:rsidP="00F509F8">
      <w:pPr>
        <w:pStyle w:val="ListParagraph"/>
        <w:numPr>
          <w:ilvl w:val="1"/>
          <w:numId w:val="98"/>
        </w:numPr>
        <w:shd w:val="clear" w:color="auto" w:fill="FFFFFF"/>
        <w:ind w:left="993" w:hanging="562"/>
        <w:rPr>
          <w:rFonts w:asciiTheme="minorHAnsi" w:hAnsiTheme="minorHAnsi" w:cstheme="minorHAnsi"/>
          <w:b/>
          <w:bCs/>
          <w:color w:val="000000"/>
          <w:sz w:val="28"/>
          <w:szCs w:val="28"/>
        </w:rPr>
      </w:pPr>
      <w:r w:rsidRPr="00F5518C">
        <w:rPr>
          <w:rFonts w:asciiTheme="minorHAnsi" w:hAnsiTheme="minorHAnsi" w:cstheme="minorHAnsi"/>
          <w:color w:val="000000"/>
          <w:spacing w:val="-6"/>
          <w:sz w:val="24"/>
          <w:szCs w:val="24"/>
        </w:rPr>
        <w:t xml:space="preserve">Children in care have a right to expect the outcomes we want for every child. As corporate </w:t>
      </w:r>
      <w:r w:rsidRPr="00F5518C">
        <w:rPr>
          <w:rFonts w:asciiTheme="minorHAnsi" w:hAnsiTheme="minorHAnsi" w:cstheme="minorHAnsi"/>
          <w:color w:val="000000"/>
          <w:spacing w:val="-9"/>
          <w:sz w:val="24"/>
          <w:szCs w:val="24"/>
        </w:rPr>
        <w:t xml:space="preserve">parents, Doncaster Local Authority will demonstrate the strongest commitment to helping every </w:t>
      </w:r>
      <w:r w:rsidRPr="00F5518C">
        <w:rPr>
          <w:rFonts w:asciiTheme="minorHAnsi" w:hAnsiTheme="minorHAnsi" w:cstheme="minorHAnsi"/>
          <w:color w:val="000000"/>
          <w:spacing w:val="-6"/>
          <w:sz w:val="24"/>
          <w:szCs w:val="24"/>
        </w:rPr>
        <w:t xml:space="preserve">child they look after to achieve the highest educational standards he or she possibly can. Doncaster Local Authority will give children in care the highest priority in their admission arrangements. If allocating a place for a child in care will take the school over their numbers, the pupil admissions will refer to the Virtual School Head of the Children in Care Education </w:t>
      </w:r>
      <w:r w:rsidRPr="00F5518C">
        <w:rPr>
          <w:rFonts w:asciiTheme="minorHAnsi" w:hAnsiTheme="minorHAnsi" w:cstheme="minorHAnsi"/>
          <w:color w:val="000000"/>
          <w:spacing w:val="-9"/>
          <w:sz w:val="24"/>
          <w:szCs w:val="24"/>
        </w:rPr>
        <w:t xml:space="preserve">Services who has responsibility for ensuring that admissions powers to admit children in care to </w:t>
      </w:r>
      <w:r w:rsidRPr="00F5518C">
        <w:rPr>
          <w:rFonts w:asciiTheme="minorHAnsi" w:hAnsiTheme="minorHAnsi" w:cstheme="minorHAnsi"/>
          <w:color w:val="000000"/>
          <w:sz w:val="24"/>
          <w:szCs w:val="24"/>
        </w:rPr>
        <w:t>the most appropriate school are used wherever necessary.</w:t>
      </w:r>
    </w:p>
    <w:p w:rsidR="00F5518C" w:rsidRPr="00F5518C" w:rsidRDefault="0018270A" w:rsidP="00F509F8">
      <w:pPr>
        <w:pStyle w:val="ListParagraph"/>
        <w:numPr>
          <w:ilvl w:val="1"/>
          <w:numId w:val="98"/>
        </w:numPr>
        <w:shd w:val="clear" w:color="auto" w:fill="FFFFFF"/>
        <w:ind w:left="993" w:hanging="562"/>
        <w:rPr>
          <w:rFonts w:asciiTheme="minorHAnsi" w:hAnsiTheme="minorHAnsi" w:cstheme="minorHAnsi"/>
          <w:b/>
          <w:bCs/>
          <w:color w:val="000000"/>
          <w:sz w:val="28"/>
          <w:szCs w:val="28"/>
        </w:rPr>
      </w:pPr>
      <w:r w:rsidRPr="00F5518C">
        <w:rPr>
          <w:rFonts w:asciiTheme="minorHAnsi" w:hAnsiTheme="minorHAnsi" w:cstheme="minorHAnsi"/>
          <w:color w:val="000000"/>
          <w:spacing w:val="-6"/>
          <w:sz w:val="24"/>
          <w:szCs w:val="24"/>
        </w:rPr>
        <w:t xml:space="preserve">Where it is not possible to maintain an existing educational placement, the Local Authority, </w:t>
      </w:r>
      <w:r w:rsidRPr="00F5518C">
        <w:rPr>
          <w:rFonts w:asciiTheme="minorHAnsi" w:hAnsiTheme="minorHAnsi" w:cstheme="minorHAnsi"/>
          <w:color w:val="000000"/>
          <w:spacing w:val="-9"/>
          <w:sz w:val="24"/>
          <w:szCs w:val="24"/>
        </w:rPr>
        <w:t xml:space="preserve">through the child's social worker and accountable team manager, should ensure that a suitable </w:t>
      </w:r>
      <w:r w:rsidRPr="00F5518C">
        <w:rPr>
          <w:rFonts w:asciiTheme="minorHAnsi" w:hAnsiTheme="minorHAnsi" w:cstheme="minorHAnsi"/>
          <w:color w:val="000000"/>
          <w:sz w:val="24"/>
          <w:szCs w:val="24"/>
        </w:rPr>
        <w:t>new education placement is s</w:t>
      </w:r>
      <w:r w:rsidR="00B4469C" w:rsidRPr="00F5518C">
        <w:rPr>
          <w:rFonts w:asciiTheme="minorHAnsi" w:hAnsiTheme="minorHAnsi" w:cstheme="minorHAnsi"/>
          <w:color w:val="000000"/>
          <w:sz w:val="24"/>
          <w:szCs w:val="24"/>
        </w:rPr>
        <w:t>ecured within 20 school days.</w:t>
      </w:r>
      <w:r w:rsidRPr="00F5518C">
        <w:rPr>
          <w:rFonts w:asciiTheme="minorHAnsi" w:hAnsiTheme="minorHAnsi" w:cstheme="minorHAnsi"/>
          <w:color w:val="000000"/>
          <w:sz w:val="24"/>
          <w:szCs w:val="24"/>
        </w:rPr>
        <w:t xml:space="preserve"> In all other cases suitable</w:t>
      </w:r>
      <w:r w:rsidR="00B4469C" w:rsidRPr="00F5518C">
        <w:rPr>
          <w:rFonts w:asciiTheme="minorHAnsi" w:hAnsiTheme="minorHAnsi" w:cstheme="minorHAnsi"/>
          <w:color w:val="000000"/>
          <w:sz w:val="24"/>
          <w:szCs w:val="24"/>
        </w:rPr>
        <w:t xml:space="preserve"> </w:t>
      </w:r>
      <w:r w:rsidRPr="00F5518C">
        <w:rPr>
          <w:rFonts w:asciiTheme="minorHAnsi" w:hAnsiTheme="minorHAnsi" w:cstheme="minorHAnsi"/>
          <w:color w:val="000000"/>
          <w:spacing w:val="-21"/>
          <w:sz w:val="24"/>
          <w:szCs w:val="24"/>
        </w:rPr>
        <w:t>education</w:t>
      </w:r>
      <w:r w:rsidR="00B4469C" w:rsidRPr="00F5518C">
        <w:rPr>
          <w:rFonts w:asciiTheme="minorHAnsi" w:hAnsiTheme="minorHAnsi" w:cstheme="minorHAnsi"/>
          <w:color w:val="000000"/>
          <w:spacing w:val="-21"/>
          <w:sz w:val="24"/>
          <w:szCs w:val="24"/>
        </w:rPr>
        <w:t xml:space="preserve"> s</w:t>
      </w:r>
      <w:r w:rsidRPr="00F5518C">
        <w:rPr>
          <w:rFonts w:asciiTheme="minorHAnsi" w:hAnsiTheme="minorHAnsi" w:cstheme="minorHAnsi"/>
          <w:color w:val="000000"/>
          <w:spacing w:val="-21"/>
          <w:sz w:val="24"/>
          <w:szCs w:val="24"/>
        </w:rPr>
        <w:t xml:space="preserve">hould be arranged before a Child is placed. (Care Planning, Placement and Case Review </w:t>
      </w:r>
      <w:r w:rsidRPr="00F5518C">
        <w:rPr>
          <w:rFonts w:asciiTheme="minorHAnsi" w:hAnsiTheme="minorHAnsi" w:cstheme="minorHAnsi"/>
          <w:bCs/>
          <w:color w:val="000000"/>
          <w:sz w:val="24"/>
          <w:szCs w:val="24"/>
        </w:rPr>
        <w:t>(England) Regulations 2010- regulation 10, avoidance of disruption in education)</w:t>
      </w:r>
      <w:r w:rsidR="00B4469C" w:rsidRPr="00F5518C">
        <w:rPr>
          <w:rFonts w:asciiTheme="minorHAnsi" w:hAnsiTheme="minorHAnsi" w:cstheme="minorHAnsi"/>
          <w:bCs/>
          <w:color w:val="000000"/>
          <w:sz w:val="24"/>
          <w:szCs w:val="24"/>
        </w:rPr>
        <w:t>.</w:t>
      </w:r>
    </w:p>
    <w:p w:rsidR="0018270A" w:rsidRPr="00F5518C" w:rsidRDefault="0018270A" w:rsidP="00F509F8">
      <w:pPr>
        <w:pStyle w:val="ListParagraph"/>
        <w:numPr>
          <w:ilvl w:val="1"/>
          <w:numId w:val="98"/>
        </w:numPr>
        <w:shd w:val="clear" w:color="auto" w:fill="FFFFFF"/>
        <w:ind w:left="993" w:hanging="562"/>
        <w:rPr>
          <w:rFonts w:asciiTheme="minorHAnsi" w:hAnsiTheme="minorHAnsi" w:cstheme="minorHAnsi"/>
          <w:b/>
          <w:bCs/>
          <w:color w:val="000000"/>
          <w:sz w:val="28"/>
          <w:szCs w:val="28"/>
        </w:rPr>
      </w:pPr>
      <w:r w:rsidRPr="00F5518C">
        <w:rPr>
          <w:rFonts w:asciiTheme="minorHAnsi" w:hAnsiTheme="minorHAnsi" w:cstheme="minorHAnsi"/>
          <w:color w:val="000000"/>
          <w:spacing w:val="-6"/>
          <w:sz w:val="24"/>
          <w:szCs w:val="24"/>
        </w:rPr>
        <w:t xml:space="preserve">Where it has been confirmed by the social worker a looked after chid has moved to another </w:t>
      </w:r>
      <w:r w:rsidRPr="00F5518C">
        <w:rPr>
          <w:rFonts w:asciiTheme="minorHAnsi" w:hAnsiTheme="minorHAnsi" w:cstheme="minorHAnsi"/>
          <w:color w:val="000000"/>
          <w:spacing w:val="-10"/>
          <w:sz w:val="24"/>
          <w:szCs w:val="24"/>
        </w:rPr>
        <w:t xml:space="preserve">authority and will no longer be attending the school in Doncaster, the name can be deleted from </w:t>
      </w:r>
      <w:r w:rsidRPr="00F5518C">
        <w:rPr>
          <w:rFonts w:asciiTheme="minorHAnsi" w:hAnsiTheme="minorHAnsi" w:cstheme="minorHAnsi"/>
          <w:color w:val="000000"/>
          <w:spacing w:val="-7"/>
          <w:sz w:val="24"/>
          <w:szCs w:val="24"/>
        </w:rPr>
        <w:t xml:space="preserve">the register. If the child is not yet accessing education then the Pupil Moved Out of Doncaster </w:t>
      </w:r>
      <w:r w:rsidRPr="00F5518C">
        <w:rPr>
          <w:rFonts w:asciiTheme="minorHAnsi" w:hAnsiTheme="minorHAnsi" w:cstheme="minorHAnsi"/>
          <w:color w:val="000000"/>
          <w:spacing w:val="-6"/>
          <w:sz w:val="24"/>
          <w:szCs w:val="24"/>
        </w:rPr>
        <w:t xml:space="preserve">(or Whereabouts unknown) Form must be completed by the social worker and sent to the </w:t>
      </w:r>
      <w:r w:rsidRPr="00F5518C">
        <w:rPr>
          <w:rFonts w:asciiTheme="minorHAnsi" w:hAnsiTheme="minorHAnsi" w:cstheme="minorHAnsi"/>
          <w:color w:val="000000"/>
          <w:sz w:val="24"/>
          <w:szCs w:val="24"/>
        </w:rPr>
        <w:lastRenderedPageBreak/>
        <w:t>Attendance and Pupil Welfare Service.</w:t>
      </w:r>
    </w:p>
    <w:p w:rsidR="00B4469C" w:rsidRPr="00FA5B11" w:rsidRDefault="00B4469C" w:rsidP="00121C3C">
      <w:pPr>
        <w:shd w:val="clear" w:color="auto" w:fill="FFFFFF"/>
        <w:ind w:left="4"/>
        <w:rPr>
          <w:rFonts w:asciiTheme="minorHAnsi" w:hAnsiTheme="minorHAnsi" w:cstheme="minorHAnsi"/>
          <w:sz w:val="24"/>
          <w:szCs w:val="24"/>
        </w:rPr>
      </w:pPr>
    </w:p>
    <w:p w:rsidR="0018270A" w:rsidRPr="00F5518C"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F5518C">
        <w:rPr>
          <w:rFonts w:asciiTheme="minorHAnsi" w:hAnsiTheme="minorHAnsi" w:cstheme="minorHAnsi"/>
          <w:b/>
          <w:bCs/>
          <w:color w:val="000000"/>
          <w:sz w:val="28"/>
          <w:szCs w:val="28"/>
        </w:rPr>
        <w:t>Gypsy, Roma and Traveller Pupils</w:t>
      </w:r>
    </w:p>
    <w:p w:rsidR="0018270A" w:rsidRPr="00FA5B11" w:rsidRDefault="00F5518C" w:rsidP="00F5518C">
      <w:pPr>
        <w:shd w:val="clear" w:color="auto" w:fill="FFFFFF"/>
        <w:ind w:left="993" w:right="4" w:hanging="567"/>
        <w:rPr>
          <w:rFonts w:asciiTheme="minorHAnsi" w:hAnsiTheme="minorHAnsi" w:cstheme="minorHAnsi"/>
          <w:color w:val="000000"/>
          <w:sz w:val="24"/>
          <w:szCs w:val="24"/>
        </w:rPr>
      </w:pPr>
      <w:r>
        <w:rPr>
          <w:rFonts w:asciiTheme="minorHAnsi" w:hAnsiTheme="minorHAnsi" w:cstheme="minorHAnsi"/>
          <w:color w:val="000000"/>
          <w:spacing w:val="-10"/>
          <w:sz w:val="24"/>
          <w:szCs w:val="24"/>
        </w:rPr>
        <w:t>15.1</w:t>
      </w:r>
      <w:r>
        <w:rPr>
          <w:rFonts w:asciiTheme="minorHAnsi" w:hAnsiTheme="minorHAnsi" w:cstheme="minorHAnsi"/>
          <w:color w:val="000000"/>
          <w:spacing w:val="-10"/>
          <w:sz w:val="24"/>
          <w:szCs w:val="24"/>
        </w:rPr>
        <w:tab/>
      </w:r>
      <w:r w:rsidR="00B4469C" w:rsidRPr="00FA5B11">
        <w:rPr>
          <w:rFonts w:asciiTheme="minorHAnsi" w:hAnsiTheme="minorHAnsi" w:cstheme="minorHAnsi"/>
          <w:color w:val="000000"/>
          <w:spacing w:val="-10"/>
          <w:sz w:val="24"/>
          <w:szCs w:val="24"/>
        </w:rPr>
        <w:t>D</w:t>
      </w:r>
      <w:r w:rsidR="0018270A" w:rsidRPr="00FA5B11">
        <w:rPr>
          <w:rFonts w:asciiTheme="minorHAnsi" w:hAnsiTheme="minorHAnsi" w:cstheme="minorHAnsi"/>
          <w:color w:val="000000"/>
          <w:spacing w:val="-10"/>
          <w:sz w:val="24"/>
          <w:szCs w:val="24"/>
        </w:rPr>
        <w:t xml:space="preserve">oncaster has a high proportion of Gypsy, Roma and Traveller Pupils and some of these pupils </w:t>
      </w:r>
      <w:r w:rsidR="0018270A" w:rsidRPr="00FA5B11">
        <w:rPr>
          <w:rFonts w:asciiTheme="minorHAnsi" w:hAnsiTheme="minorHAnsi" w:cstheme="minorHAnsi"/>
          <w:color w:val="000000"/>
          <w:spacing w:val="-7"/>
          <w:sz w:val="24"/>
          <w:szCs w:val="24"/>
        </w:rPr>
        <w:t>may go on to become Children Missing Education. It is important for schools and the Local</w:t>
      </w:r>
      <w:r w:rsidR="00314FC6" w:rsidRPr="00FA5B11">
        <w:rPr>
          <w:rFonts w:asciiTheme="minorHAnsi" w:hAnsiTheme="minorHAnsi" w:cstheme="minorHAnsi"/>
          <w:color w:val="000000"/>
          <w:spacing w:val="-7"/>
          <w:sz w:val="24"/>
          <w:szCs w:val="24"/>
        </w:rPr>
        <w:t xml:space="preserve"> </w:t>
      </w:r>
      <w:r w:rsidR="0018270A" w:rsidRPr="00FA5B11">
        <w:rPr>
          <w:rFonts w:asciiTheme="minorHAnsi" w:hAnsiTheme="minorHAnsi" w:cstheme="minorHAnsi"/>
          <w:color w:val="000000"/>
          <w:spacing w:val="-2"/>
          <w:sz w:val="24"/>
          <w:szCs w:val="24"/>
        </w:rPr>
        <w:t>Authority</w:t>
      </w:r>
      <w:r w:rsidR="00314FC6" w:rsidRPr="00FA5B11">
        <w:rPr>
          <w:rFonts w:asciiTheme="minorHAnsi" w:hAnsiTheme="minorHAnsi" w:cstheme="minorHAnsi"/>
          <w:color w:val="000000"/>
          <w:spacing w:val="-2"/>
          <w:sz w:val="24"/>
          <w:szCs w:val="24"/>
        </w:rPr>
        <w:t xml:space="preserve"> to understand the culture of these groups as this reduces the risk </w:t>
      </w:r>
      <w:r w:rsidR="0018270A" w:rsidRPr="00FA5B11">
        <w:rPr>
          <w:rFonts w:asciiTheme="minorHAnsi" w:hAnsiTheme="minorHAnsi" w:cstheme="minorHAnsi"/>
          <w:color w:val="000000"/>
          <w:spacing w:val="-2"/>
          <w:sz w:val="24"/>
          <w:szCs w:val="24"/>
        </w:rPr>
        <w:t>of</w:t>
      </w:r>
      <w:r w:rsidR="00314FC6" w:rsidRPr="00FA5B11">
        <w:rPr>
          <w:rFonts w:asciiTheme="minorHAnsi" w:hAnsiTheme="minorHAnsi" w:cstheme="minorHAnsi"/>
          <w:sz w:val="24"/>
          <w:szCs w:val="24"/>
        </w:rPr>
        <w:t xml:space="preserve"> </w:t>
      </w:r>
      <w:r w:rsidR="0018270A" w:rsidRPr="00FA5B11">
        <w:rPr>
          <w:rFonts w:asciiTheme="minorHAnsi" w:hAnsiTheme="minorHAnsi" w:cstheme="minorHAnsi"/>
          <w:color w:val="000000"/>
          <w:spacing w:val="-7"/>
          <w:sz w:val="24"/>
          <w:szCs w:val="24"/>
        </w:rPr>
        <w:t xml:space="preserve">underachievement The following guidelines apply only if the parent/carer is engaged in a trade </w:t>
      </w:r>
      <w:r w:rsidR="0018270A" w:rsidRPr="00FA5B11">
        <w:rPr>
          <w:rFonts w:asciiTheme="minorHAnsi" w:hAnsiTheme="minorHAnsi" w:cstheme="minorHAnsi"/>
          <w:color w:val="000000"/>
          <w:spacing w:val="-9"/>
          <w:sz w:val="24"/>
          <w:szCs w:val="24"/>
        </w:rPr>
        <w:t xml:space="preserve">or business of such a nature that requires them to travel from place to place and does not mean </w:t>
      </w:r>
      <w:r w:rsidR="0018270A" w:rsidRPr="00FA5B11">
        <w:rPr>
          <w:rFonts w:asciiTheme="minorHAnsi" w:hAnsiTheme="minorHAnsi" w:cstheme="minorHAnsi"/>
          <w:color w:val="000000"/>
          <w:spacing w:val="-4"/>
          <w:sz w:val="24"/>
          <w:szCs w:val="24"/>
        </w:rPr>
        <w:t xml:space="preserve">travelling as part of a holiday or extended holiday. Schools are advised, when admitting a </w:t>
      </w:r>
      <w:r w:rsidR="0018270A" w:rsidRPr="00FA5B11">
        <w:rPr>
          <w:rFonts w:asciiTheme="minorHAnsi" w:hAnsiTheme="minorHAnsi" w:cstheme="minorHAnsi"/>
          <w:color w:val="000000"/>
          <w:spacing w:val="-7"/>
          <w:sz w:val="24"/>
          <w:szCs w:val="24"/>
        </w:rPr>
        <w:t xml:space="preserve">Gypsy, Roma or Traveller Pupil, to advise parents/carers that their child could be deleted from </w:t>
      </w:r>
      <w:r w:rsidR="0018270A" w:rsidRPr="00FA5B11">
        <w:rPr>
          <w:rFonts w:asciiTheme="minorHAnsi" w:hAnsiTheme="minorHAnsi" w:cstheme="minorHAnsi"/>
          <w:color w:val="000000"/>
          <w:spacing w:val="-5"/>
          <w:sz w:val="24"/>
          <w:szCs w:val="24"/>
        </w:rPr>
        <w:t xml:space="preserve">the school register if school are not informed the pupil is travelling and school are not able to </w:t>
      </w:r>
      <w:r w:rsidR="0018270A" w:rsidRPr="00FA5B11">
        <w:rPr>
          <w:rFonts w:asciiTheme="minorHAnsi" w:hAnsiTheme="minorHAnsi" w:cstheme="minorHAnsi"/>
          <w:color w:val="000000"/>
          <w:spacing w:val="-1"/>
          <w:sz w:val="24"/>
          <w:szCs w:val="24"/>
        </w:rPr>
        <w:t xml:space="preserve">confirm the whereabouts/reason for absence. If it is not known if the pupil is absent for </w:t>
      </w:r>
      <w:r w:rsidR="0018270A" w:rsidRPr="00FA5B11">
        <w:rPr>
          <w:rFonts w:asciiTheme="minorHAnsi" w:hAnsiTheme="minorHAnsi" w:cstheme="minorHAnsi"/>
          <w:color w:val="000000"/>
          <w:spacing w:val="-9"/>
          <w:sz w:val="24"/>
          <w:szCs w:val="24"/>
        </w:rPr>
        <w:t xml:space="preserve">travelling reasons then school should record as unauthorised absence and school and the Local </w:t>
      </w:r>
      <w:r w:rsidR="0018270A" w:rsidRPr="00FA5B11">
        <w:rPr>
          <w:rFonts w:asciiTheme="minorHAnsi" w:hAnsiTheme="minorHAnsi" w:cstheme="minorHAnsi"/>
          <w:color w:val="000000"/>
          <w:spacing w:val="-7"/>
          <w:sz w:val="24"/>
          <w:szCs w:val="24"/>
        </w:rPr>
        <w:t xml:space="preserve">Authority has to take all reasonable steps to find out what has happened to the pupil as with all </w:t>
      </w:r>
      <w:r w:rsidR="0018270A" w:rsidRPr="00FA5B11">
        <w:rPr>
          <w:rFonts w:asciiTheme="minorHAnsi" w:hAnsiTheme="minorHAnsi" w:cstheme="minorHAnsi"/>
          <w:color w:val="000000"/>
          <w:spacing w:val="-8"/>
          <w:sz w:val="24"/>
          <w:szCs w:val="24"/>
        </w:rPr>
        <w:t>pupils. Procedures for 'Pupils who have gone missing from a Doncaster School</w:t>
      </w:r>
      <w:r w:rsidR="0018270A" w:rsidRPr="00FA5B11">
        <w:rPr>
          <w:rFonts w:asciiTheme="minorHAnsi" w:hAnsiTheme="minorHAnsi" w:cstheme="minorHAnsi"/>
          <w:color w:val="000000"/>
          <w:spacing w:val="-8"/>
          <w:sz w:val="24"/>
          <w:szCs w:val="24"/>
          <w:vertAlign w:val="superscript"/>
        </w:rPr>
        <w:t>5</w:t>
      </w:r>
      <w:r w:rsidR="0018270A" w:rsidRPr="00FA5B11">
        <w:rPr>
          <w:rFonts w:asciiTheme="minorHAnsi" w:hAnsiTheme="minorHAnsi" w:cstheme="minorHAnsi"/>
          <w:color w:val="000000"/>
          <w:spacing w:val="-8"/>
          <w:sz w:val="24"/>
          <w:szCs w:val="24"/>
        </w:rPr>
        <w:t xml:space="preserve"> (Appendix 2) </w:t>
      </w:r>
      <w:r w:rsidR="0018270A" w:rsidRPr="00FA5B11">
        <w:rPr>
          <w:rFonts w:asciiTheme="minorHAnsi" w:hAnsiTheme="minorHAnsi" w:cstheme="minorHAnsi"/>
          <w:color w:val="000000"/>
          <w:spacing w:val="-5"/>
          <w:sz w:val="24"/>
          <w:szCs w:val="24"/>
        </w:rPr>
        <w:t xml:space="preserve">must be followed. A pupil from a Gypsy, Roma or Traveller family is sometimes registered at </w:t>
      </w:r>
      <w:r w:rsidR="0018270A" w:rsidRPr="00FA5B11">
        <w:rPr>
          <w:rFonts w:asciiTheme="minorHAnsi" w:hAnsiTheme="minorHAnsi" w:cstheme="minorHAnsi"/>
          <w:color w:val="000000"/>
          <w:spacing w:val="-6"/>
          <w:sz w:val="24"/>
          <w:szCs w:val="24"/>
        </w:rPr>
        <w:t xml:space="preserve">more than one school. The 'base school' is the school the pupil attends when the family is not </w:t>
      </w:r>
      <w:r w:rsidR="0018270A" w:rsidRPr="00FA5B11">
        <w:rPr>
          <w:rFonts w:asciiTheme="minorHAnsi" w:hAnsiTheme="minorHAnsi" w:cstheme="minorHAnsi"/>
          <w:color w:val="000000"/>
          <w:spacing w:val="-7"/>
          <w:sz w:val="24"/>
          <w:szCs w:val="24"/>
        </w:rPr>
        <w:t xml:space="preserve">travelling. The pupil cannot be removed from the base school register just because they have </w:t>
      </w:r>
      <w:r w:rsidR="0018270A" w:rsidRPr="00FA5B11">
        <w:rPr>
          <w:rFonts w:asciiTheme="minorHAnsi" w:hAnsiTheme="minorHAnsi" w:cstheme="minorHAnsi"/>
          <w:color w:val="000000"/>
          <w:sz w:val="24"/>
          <w:szCs w:val="24"/>
        </w:rPr>
        <w:t>registered at another school.</w:t>
      </w:r>
    </w:p>
    <w:p w:rsidR="0007111E" w:rsidRPr="00FA5B11" w:rsidRDefault="0007111E" w:rsidP="00121C3C">
      <w:pPr>
        <w:shd w:val="clear" w:color="auto" w:fill="FFFFFF"/>
        <w:ind w:left="18"/>
        <w:rPr>
          <w:rFonts w:asciiTheme="minorHAnsi" w:hAnsiTheme="minorHAnsi" w:cstheme="minorHAnsi"/>
          <w:b/>
          <w:bCs/>
          <w:color w:val="000000"/>
          <w:spacing w:val="-9"/>
          <w:sz w:val="24"/>
          <w:szCs w:val="24"/>
        </w:rPr>
      </w:pPr>
    </w:p>
    <w:p w:rsidR="0018270A" w:rsidRPr="00F5518C"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F5518C">
        <w:rPr>
          <w:rFonts w:asciiTheme="minorHAnsi" w:hAnsiTheme="minorHAnsi" w:cstheme="minorHAnsi"/>
          <w:b/>
          <w:bCs/>
          <w:color w:val="000000"/>
          <w:spacing w:val="-9"/>
          <w:sz w:val="28"/>
          <w:szCs w:val="28"/>
        </w:rPr>
        <w:t>Pupils believed to have arrived In Doncaster</w:t>
      </w:r>
    </w:p>
    <w:p w:rsidR="00F5518C" w:rsidRDefault="0018270A" w:rsidP="00F509F8">
      <w:pPr>
        <w:pStyle w:val="ListParagraph"/>
        <w:numPr>
          <w:ilvl w:val="1"/>
          <w:numId w:val="99"/>
        </w:numPr>
        <w:shd w:val="clear" w:color="auto" w:fill="FFFFFF"/>
        <w:ind w:left="993" w:right="14" w:hanging="567"/>
        <w:rPr>
          <w:rFonts w:asciiTheme="minorHAnsi" w:hAnsiTheme="minorHAnsi" w:cstheme="minorHAnsi"/>
          <w:color w:val="000000"/>
          <w:sz w:val="24"/>
          <w:szCs w:val="24"/>
        </w:rPr>
      </w:pPr>
      <w:r w:rsidRPr="00F5518C">
        <w:rPr>
          <w:rFonts w:asciiTheme="minorHAnsi" w:hAnsiTheme="minorHAnsi" w:cstheme="minorHAnsi"/>
          <w:color w:val="000000"/>
          <w:spacing w:val="-7"/>
          <w:sz w:val="24"/>
          <w:szCs w:val="24"/>
        </w:rPr>
        <w:t xml:space="preserve">If another authority contact Doncaster to inform a pupil from their authority may have moved in </w:t>
      </w:r>
      <w:r w:rsidRPr="00F5518C">
        <w:rPr>
          <w:rFonts w:asciiTheme="minorHAnsi" w:hAnsiTheme="minorHAnsi" w:cstheme="minorHAnsi"/>
          <w:color w:val="000000"/>
          <w:spacing w:val="-6"/>
          <w:sz w:val="24"/>
          <w:szCs w:val="24"/>
        </w:rPr>
        <w:t xml:space="preserve">to Doncaster, this pupil will be recorded on the CME Register as Other Authority Enquiry and </w:t>
      </w:r>
      <w:r w:rsidRPr="00F5518C">
        <w:rPr>
          <w:rFonts w:asciiTheme="minorHAnsi" w:hAnsiTheme="minorHAnsi" w:cstheme="minorHAnsi"/>
          <w:color w:val="000000"/>
          <w:spacing w:val="-5"/>
          <w:sz w:val="24"/>
          <w:szCs w:val="24"/>
        </w:rPr>
        <w:t xml:space="preserve">the 'Checklist to locate children who may have arrived in Doncaster' form completed (see </w:t>
      </w:r>
      <w:r w:rsidRPr="00F5518C">
        <w:rPr>
          <w:rFonts w:asciiTheme="minorHAnsi" w:hAnsiTheme="minorHAnsi" w:cstheme="minorHAnsi"/>
          <w:color w:val="000000"/>
          <w:spacing w:val="-6"/>
          <w:sz w:val="24"/>
          <w:szCs w:val="24"/>
        </w:rPr>
        <w:t xml:space="preserve">Appendix 6). The Attendance and Pupil Welfare Service will then make the necessary checks </w:t>
      </w:r>
      <w:r w:rsidRPr="00F5518C">
        <w:rPr>
          <w:rFonts w:asciiTheme="minorHAnsi" w:hAnsiTheme="minorHAnsi" w:cstheme="minorHAnsi"/>
          <w:color w:val="000000"/>
          <w:spacing w:val="-1"/>
          <w:sz w:val="24"/>
          <w:szCs w:val="24"/>
        </w:rPr>
        <w:t xml:space="preserve">to locate the pupil and ensure they are admitted to a school, if the pupil is not located </w:t>
      </w:r>
      <w:r w:rsidRPr="00F5518C">
        <w:rPr>
          <w:rFonts w:asciiTheme="minorHAnsi" w:hAnsiTheme="minorHAnsi" w:cstheme="minorHAnsi"/>
          <w:color w:val="000000"/>
          <w:spacing w:val="-6"/>
          <w:sz w:val="24"/>
          <w:szCs w:val="24"/>
        </w:rPr>
        <w:t xml:space="preserve">immediately the Attendance and Pupil Welfare Service will continue to make checks over the </w:t>
      </w:r>
      <w:r w:rsidRPr="00F5518C">
        <w:rPr>
          <w:rFonts w:asciiTheme="minorHAnsi" w:hAnsiTheme="minorHAnsi" w:cstheme="minorHAnsi"/>
          <w:color w:val="000000"/>
          <w:spacing w:val="-2"/>
          <w:sz w:val="24"/>
          <w:szCs w:val="24"/>
        </w:rPr>
        <w:t xml:space="preserve">following 6 weeks. If the pupil is not located after 6 weeks, the referring Authority will be </w:t>
      </w:r>
      <w:r w:rsidRPr="00F5518C">
        <w:rPr>
          <w:rFonts w:asciiTheme="minorHAnsi" w:hAnsiTheme="minorHAnsi" w:cstheme="minorHAnsi"/>
          <w:color w:val="000000"/>
          <w:spacing w:val="-6"/>
          <w:sz w:val="24"/>
          <w:szCs w:val="24"/>
        </w:rPr>
        <w:t xml:space="preserve">advised the pupil has not been located in Doncaster and will be removed from the Doncaster </w:t>
      </w:r>
      <w:r w:rsidRPr="00F5518C">
        <w:rPr>
          <w:rFonts w:asciiTheme="minorHAnsi" w:hAnsiTheme="minorHAnsi" w:cstheme="minorHAnsi"/>
          <w:color w:val="000000"/>
          <w:sz w:val="24"/>
          <w:szCs w:val="24"/>
        </w:rPr>
        <w:t>Children Missing Education register.</w:t>
      </w:r>
    </w:p>
    <w:p w:rsidR="0018270A" w:rsidRPr="00F5518C" w:rsidRDefault="0018270A" w:rsidP="00F509F8">
      <w:pPr>
        <w:pStyle w:val="ListParagraph"/>
        <w:numPr>
          <w:ilvl w:val="1"/>
          <w:numId w:val="99"/>
        </w:numPr>
        <w:shd w:val="clear" w:color="auto" w:fill="FFFFFF"/>
        <w:ind w:left="993" w:right="14" w:hanging="567"/>
        <w:rPr>
          <w:rFonts w:asciiTheme="minorHAnsi" w:hAnsiTheme="minorHAnsi" w:cstheme="minorHAnsi"/>
          <w:color w:val="000000"/>
          <w:sz w:val="24"/>
          <w:szCs w:val="24"/>
        </w:rPr>
      </w:pPr>
      <w:r w:rsidRPr="00F5518C">
        <w:rPr>
          <w:rFonts w:asciiTheme="minorHAnsi" w:hAnsiTheme="minorHAnsi" w:cstheme="minorHAnsi"/>
          <w:color w:val="000000"/>
          <w:spacing w:val="-5"/>
          <w:sz w:val="24"/>
          <w:szCs w:val="24"/>
        </w:rPr>
        <w:t xml:space="preserve">When an application has been submitted for a child who is resident / or will be resident in the </w:t>
      </w:r>
      <w:r w:rsidRPr="00F5518C">
        <w:rPr>
          <w:rFonts w:asciiTheme="minorHAnsi" w:hAnsiTheme="minorHAnsi" w:cstheme="minorHAnsi"/>
          <w:color w:val="000000"/>
          <w:spacing w:val="-6"/>
          <w:sz w:val="24"/>
          <w:szCs w:val="24"/>
        </w:rPr>
        <w:t xml:space="preserve">Doncaster area from another Local authority. The Admissions team will send the application form to CME mailbox. System Support Team will then log this as a Moved In pupil and check </w:t>
      </w:r>
      <w:r w:rsidRPr="00F5518C">
        <w:rPr>
          <w:rFonts w:asciiTheme="minorHAnsi" w:hAnsiTheme="minorHAnsi" w:cstheme="minorHAnsi"/>
          <w:color w:val="000000"/>
          <w:sz w:val="24"/>
          <w:szCs w:val="24"/>
        </w:rPr>
        <w:t>the outcome of the application and track until on roll in a School.</w:t>
      </w:r>
    </w:p>
    <w:p w:rsidR="00314FC6" w:rsidRPr="00FA5B11" w:rsidRDefault="00314FC6" w:rsidP="00121C3C">
      <w:pPr>
        <w:shd w:val="clear" w:color="auto" w:fill="FFFFFF"/>
        <w:ind w:right="22"/>
        <w:rPr>
          <w:rFonts w:asciiTheme="minorHAnsi" w:hAnsiTheme="minorHAnsi" w:cstheme="minorHAnsi"/>
          <w:color w:val="000000"/>
          <w:sz w:val="24"/>
          <w:szCs w:val="24"/>
        </w:rPr>
      </w:pPr>
    </w:p>
    <w:p w:rsidR="00F5518C" w:rsidRDefault="0018270A" w:rsidP="00F509F8">
      <w:pPr>
        <w:pStyle w:val="ListParagraph"/>
        <w:numPr>
          <w:ilvl w:val="0"/>
          <w:numId w:val="90"/>
        </w:numPr>
        <w:shd w:val="clear" w:color="auto" w:fill="FFFFFF"/>
        <w:ind w:left="426" w:right="29" w:hanging="426"/>
        <w:rPr>
          <w:rFonts w:asciiTheme="minorHAnsi" w:hAnsiTheme="minorHAnsi" w:cstheme="minorHAnsi"/>
          <w:b/>
          <w:bCs/>
          <w:color w:val="000000"/>
          <w:sz w:val="28"/>
          <w:szCs w:val="28"/>
        </w:rPr>
      </w:pPr>
      <w:r w:rsidRPr="00F5518C">
        <w:rPr>
          <w:rFonts w:asciiTheme="minorHAnsi" w:hAnsiTheme="minorHAnsi" w:cstheme="minorHAnsi"/>
          <w:b/>
          <w:bCs/>
          <w:color w:val="000000"/>
          <w:sz w:val="28"/>
          <w:szCs w:val="28"/>
        </w:rPr>
        <w:t>Pupils resident in Doncaster who are on roll at a school in a different Local Authority</w:t>
      </w:r>
    </w:p>
    <w:p w:rsidR="00F5518C" w:rsidRPr="00F5518C" w:rsidRDefault="0018270A" w:rsidP="00F509F8">
      <w:pPr>
        <w:pStyle w:val="ListParagraph"/>
        <w:numPr>
          <w:ilvl w:val="1"/>
          <w:numId w:val="100"/>
        </w:numPr>
        <w:shd w:val="clear" w:color="auto" w:fill="FFFFFF"/>
        <w:ind w:left="993" w:right="29" w:hanging="567"/>
        <w:rPr>
          <w:rFonts w:asciiTheme="minorHAnsi" w:hAnsiTheme="minorHAnsi" w:cstheme="minorHAnsi"/>
          <w:b/>
          <w:bCs/>
          <w:color w:val="000000"/>
          <w:sz w:val="28"/>
          <w:szCs w:val="28"/>
        </w:rPr>
      </w:pPr>
      <w:r w:rsidRPr="00F5518C">
        <w:rPr>
          <w:rFonts w:asciiTheme="minorHAnsi" w:hAnsiTheme="minorHAnsi" w:cstheme="minorHAnsi"/>
          <w:color w:val="000000"/>
          <w:spacing w:val="-4"/>
          <w:sz w:val="24"/>
          <w:szCs w:val="24"/>
        </w:rPr>
        <w:t xml:space="preserve">There are pupils resident in Doncaster who are registered at a school in a different Local </w:t>
      </w:r>
      <w:r w:rsidRPr="00F5518C">
        <w:rPr>
          <w:rFonts w:asciiTheme="minorHAnsi" w:hAnsiTheme="minorHAnsi" w:cstheme="minorHAnsi"/>
          <w:color w:val="000000"/>
          <w:spacing w:val="-7"/>
          <w:sz w:val="24"/>
          <w:szCs w:val="24"/>
        </w:rPr>
        <w:t xml:space="preserve">Authority. If Doncaster receives information from another Local Authority that a pupil resident in Doncaster has stopped attending this school then Doncaster will record the pupil as CME. The </w:t>
      </w:r>
      <w:r w:rsidRPr="00F5518C">
        <w:rPr>
          <w:rFonts w:asciiTheme="minorHAnsi" w:hAnsiTheme="minorHAnsi" w:cstheme="minorHAnsi"/>
          <w:color w:val="000000"/>
          <w:spacing w:val="-8"/>
          <w:sz w:val="24"/>
          <w:szCs w:val="24"/>
        </w:rPr>
        <w:t xml:space="preserve">Attendance and Pupil Welfare Service will contact the family to ensure arrangements are made </w:t>
      </w:r>
      <w:r w:rsidRPr="00F5518C">
        <w:rPr>
          <w:rFonts w:asciiTheme="minorHAnsi" w:hAnsiTheme="minorHAnsi" w:cstheme="minorHAnsi"/>
          <w:color w:val="000000"/>
          <w:sz w:val="24"/>
          <w:szCs w:val="24"/>
        </w:rPr>
        <w:t>in order for the pupil to continue with their education.</w:t>
      </w:r>
    </w:p>
    <w:p w:rsidR="0018270A" w:rsidRPr="00F5518C" w:rsidRDefault="0018270A" w:rsidP="00F509F8">
      <w:pPr>
        <w:pStyle w:val="ListParagraph"/>
        <w:numPr>
          <w:ilvl w:val="1"/>
          <w:numId w:val="100"/>
        </w:numPr>
        <w:shd w:val="clear" w:color="auto" w:fill="FFFFFF"/>
        <w:ind w:left="993" w:right="29" w:hanging="567"/>
        <w:rPr>
          <w:rFonts w:asciiTheme="minorHAnsi" w:hAnsiTheme="minorHAnsi" w:cstheme="minorHAnsi"/>
          <w:b/>
          <w:bCs/>
          <w:color w:val="000000"/>
          <w:sz w:val="28"/>
          <w:szCs w:val="28"/>
        </w:rPr>
      </w:pPr>
      <w:r w:rsidRPr="00F5518C">
        <w:rPr>
          <w:rFonts w:asciiTheme="minorHAnsi" w:hAnsiTheme="minorHAnsi" w:cstheme="minorHAnsi"/>
          <w:color w:val="000000"/>
          <w:spacing w:val="-9"/>
          <w:sz w:val="24"/>
          <w:szCs w:val="24"/>
        </w:rPr>
        <w:t xml:space="preserve">If a pupil resident in Doncaster and attending a school in a different Local Authority, expresses a </w:t>
      </w:r>
      <w:r w:rsidRPr="00F5518C">
        <w:rPr>
          <w:rFonts w:asciiTheme="minorHAnsi" w:hAnsiTheme="minorHAnsi" w:cstheme="minorHAnsi"/>
          <w:color w:val="000000"/>
          <w:spacing w:val="-8"/>
          <w:sz w:val="24"/>
          <w:szCs w:val="24"/>
        </w:rPr>
        <w:t xml:space="preserve">preference to attend a school in Doncaster and this application is declined, the System Support </w:t>
      </w:r>
      <w:r w:rsidRPr="00F5518C">
        <w:rPr>
          <w:rFonts w:asciiTheme="minorHAnsi" w:hAnsiTheme="minorHAnsi" w:cstheme="minorHAnsi"/>
          <w:color w:val="000000"/>
          <w:spacing w:val="-6"/>
          <w:sz w:val="24"/>
          <w:szCs w:val="24"/>
        </w:rPr>
        <w:t xml:space="preserve">Team will make enquiries to ensure the pupil is still attending the school they are on roll at. If it </w:t>
      </w:r>
      <w:r w:rsidRPr="00F5518C">
        <w:rPr>
          <w:rFonts w:asciiTheme="minorHAnsi" w:hAnsiTheme="minorHAnsi" w:cstheme="minorHAnsi"/>
          <w:color w:val="000000"/>
          <w:spacing w:val="-7"/>
          <w:sz w:val="24"/>
          <w:szCs w:val="24"/>
        </w:rPr>
        <w:t xml:space="preserve">is found the pupil is not attending the school they are on roll at the pupil remain on the Children </w:t>
      </w:r>
      <w:r w:rsidRPr="00F5518C">
        <w:rPr>
          <w:rFonts w:asciiTheme="minorHAnsi" w:hAnsiTheme="minorHAnsi" w:cstheme="minorHAnsi"/>
          <w:color w:val="000000"/>
          <w:spacing w:val="-5"/>
          <w:sz w:val="24"/>
          <w:szCs w:val="24"/>
        </w:rPr>
        <w:t xml:space="preserve">Missing Education List in Doncaster and the Children Missing Education Welfare Officer will </w:t>
      </w:r>
      <w:r w:rsidRPr="00F5518C">
        <w:rPr>
          <w:rFonts w:asciiTheme="minorHAnsi" w:hAnsiTheme="minorHAnsi" w:cstheme="minorHAnsi"/>
          <w:color w:val="000000"/>
          <w:spacing w:val="-8"/>
          <w:sz w:val="24"/>
          <w:szCs w:val="24"/>
        </w:rPr>
        <w:t>engage with the family to ensure the pupil is receiving a suitable education.</w:t>
      </w:r>
    </w:p>
    <w:p w:rsidR="00314FC6" w:rsidRPr="00FA5B11" w:rsidRDefault="00314FC6" w:rsidP="00121C3C">
      <w:pPr>
        <w:shd w:val="clear" w:color="auto" w:fill="FFFFFF"/>
        <w:rPr>
          <w:rFonts w:asciiTheme="minorHAnsi" w:hAnsiTheme="minorHAnsi" w:cstheme="minorHAnsi"/>
          <w:b/>
          <w:bCs/>
          <w:color w:val="000000"/>
          <w:sz w:val="24"/>
          <w:szCs w:val="24"/>
        </w:rPr>
      </w:pPr>
    </w:p>
    <w:p w:rsidR="0018270A" w:rsidRPr="002A4AF7" w:rsidRDefault="0018270A" w:rsidP="00F509F8">
      <w:pPr>
        <w:pStyle w:val="ListParagraph"/>
        <w:numPr>
          <w:ilvl w:val="0"/>
          <w:numId w:val="90"/>
        </w:numPr>
        <w:shd w:val="clear" w:color="auto" w:fill="FFFFFF"/>
        <w:ind w:left="426" w:hanging="426"/>
        <w:rPr>
          <w:rFonts w:asciiTheme="minorHAnsi" w:hAnsiTheme="minorHAnsi" w:cstheme="minorHAnsi"/>
          <w:sz w:val="28"/>
          <w:szCs w:val="28"/>
        </w:rPr>
      </w:pPr>
      <w:r w:rsidRPr="002A4AF7">
        <w:rPr>
          <w:rFonts w:asciiTheme="minorHAnsi" w:hAnsiTheme="minorHAnsi" w:cstheme="minorHAnsi"/>
          <w:b/>
          <w:bCs/>
          <w:color w:val="000000"/>
          <w:sz w:val="28"/>
          <w:szCs w:val="28"/>
        </w:rPr>
        <w:t>Registration, Tracking, Monitoring</w:t>
      </w:r>
    </w:p>
    <w:p w:rsidR="002A4AF7" w:rsidRDefault="0018270A" w:rsidP="00F509F8">
      <w:pPr>
        <w:pStyle w:val="ListParagraph"/>
        <w:numPr>
          <w:ilvl w:val="1"/>
          <w:numId w:val="101"/>
        </w:numPr>
        <w:shd w:val="clear" w:color="auto" w:fill="FFFFFF"/>
        <w:ind w:left="993" w:hanging="562"/>
        <w:rPr>
          <w:rFonts w:asciiTheme="minorHAnsi" w:hAnsiTheme="minorHAnsi" w:cstheme="minorHAnsi"/>
          <w:color w:val="000000"/>
          <w:sz w:val="24"/>
          <w:szCs w:val="24"/>
        </w:rPr>
      </w:pPr>
      <w:r w:rsidRPr="002A4AF7">
        <w:rPr>
          <w:rFonts w:asciiTheme="minorHAnsi" w:hAnsiTheme="minorHAnsi" w:cstheme="minorHAnsi"/>
          <w:color w:val="000000"/>
          <w:spacing w:val="-7"/>
          <w:sz w:val="24"/>
          <w:szCs w:val="24"/>
        </w:rPr>
        <w:t xml:space="preserve">The Systems Support Team (SST) will be responsible for receiving all new referrals. The SST </w:t>
      </w:r>
      <w:r w:rsidRPr="002A4AF7">
        <w:rPr>
          <w:rFonts w:asciiTheme="minorHAnsi" w:hAnsiTheme="minorHAnsi" w:cstheme="minorHAnsi"/>
          <w:color w:val="000000"/>
          <w:spacing w:val="-6"/>
          <w:sz w:val="24"/>
          <w:szCs w:val="24"/>
        </w:rPr>
        <w:t xml:space="preserve">will instigate search procedures and refer as necessary to the Children Missing Education, </w:t>
      </w:r>
      <w:r w:rsidRPr="002A4AF7">
        <w:rPr>
          <w:rFonts w:asciiTheme="minorHAnsi" w:hAnsiTheme="minorHAnsi" w:cstheme="minorHAnsi"/>
          <w:color w:val="000000"/>
          <w:spacing w:val="-10"/>
          <w:sz w:val="24"/>
          <w:szCs w:val="24"/>
        </w:rPr>
        <w:t xml:space="preserve">Education Welfare Officer (CME EWO). Weekly meetings will be held between the SST and the CME EWO to discuss new cases and update on existing cases. Referrals can be received from </w:t>
      </w:r>
      <w:r w:rsidRPr="002A4AF7">
        <w:rPr>
          <w:rFonts w:asciiTheme="minorHAnsi" w:hAnsiTheme="minorHAnsi" w:cstheme="minorHAnsi"/>
          <w:color w:val="000000"/>
          <w:sz w:val="24"/>
          <w:szCs w:val="24"/>
        </w:rPr>
        <w:t>any agency or service.</w:t>
      </w:r>
    </w:p>
    <w:p w:rsidR="0018270A" w:rsidRPr="002A4AF7" w:rsidRDefault="0018270A" w:rsidP="00F509F8">
      <w:pPr>
        <w:pStyle w:val="ListParagraph"/>
        <w:numPr>
          <w:ilvl w:val="1"/>
          <w:numId w:val="101"/>
        </w:numPr>
        <w:shd w:val="clear" w:color="auto" w:fill="FFFFFF"/>
        <w:ind w:left="993" w:hanging="562"/>
        <w:rPr>
          <w:rFonts w:asciiTheme="minorHAnsi" w:hAnsiTheme="minorHAnsi" w:cstheme="minorHAnsi"/>
          <w:color w:val="000000"/>
          <w:sz w:val="24"/>
          <w:szCs w:val="24"/>
        </w:rPr>
      </w:pPr>
      <w:r w:rsidRPr="002A4AF7">
        <w:rPr>
          <w:rFonts w:asciiTheme="minorHAnsi" w:hAnsiTheme="minorHAnsi" w:cstheme="minorHAnsi"/>
          <w:color w:val="000000"/>
          <w:spacing w:val="-7"/>
          <w:sz w:val="24"/>
          <w:szCs w:val="24"/>
        </w:rPr>
        <w:t xml:space="preserve">Any referrals received by a member of the public about potential children not receiving an education will be passed to the Attendance and Pupil Welfare Service to make enquiries. The </w:t>
      </w:r>
      <w:r w:rsidRPr="002A4AF7">
        <w:rPr>
          <w:rFonts w:asciiTheme="minorHAnsi" w:hAnsiTheme="minorHAnsi" w:cstheme="minorHAnsi"/>
          <w:color w:val="000000"/>
          <w:spacing w:val="-6"/>
          <w:sz w:val="24"/>
          <w:szCs w:val="24"/>
        </w:rPr>
        <w:t xml:space="preserve">Attendance and Pupil Welfare Service will be responsible for completing a Referral form if </w:t>
      </w:r>
      <w:r w:rsidRPr="002A4AF7">
        <w:rPr>
          <w:rFonts w:asciiTheme="minorHAnsi" w:hAnsiTheme="minorHAnsi" w:cstheme="minorHAnsi"/>
          <w:color w:val="000000"/>
          <w:sz w:val="24"/>
          <w:szCs w:val="24"/>
        </w:rPr>
        <w:t>appropriate.</w:t>
      </w:r>
    </w:p>
    <w:p w:rsidR="00314FC6" w:rsidRPr="00FA5B11" w:rsidRDefault="0018270A" w:rsidP="008B0A4E">
      <w:pPr>
        <w:shd w:val="clear" w:color="auto" w:fill="FFFFFF"/>
        <w:ind w:left="1276"/>
        <w:rPr>
          <w:rFonts w:asciiTheme="minorHAnsi" w:hAnsiTheme="minorHAnsi" w:cstheme="minorHAnsi"/>
          <w:b/>
          <w:color w:val="000000"/>
          <w:spacing w:val="-10"/>
          <w:sz w:val="24"/>
          <w:szCs w:val="24"/>
        </w:rPr>
      </w:pPr>
      <w:r w:rsidRPr="00FA5B11">
        <w:rPr>
          <w:rFonts w:asciiTheme="minorHAnsi" w:hAnsiTheme="minorHAnsi" w:cstheme="minorHAnsi"/>
          <w:b/>
          <w:color w:val="000000"/>
          <w:spacing w:val="-10"/>
          <w:sz w:val="24"/>
          <w:szCs w:val="24"/>
        </w:rPr>
        <w:t>All referrals will be recorded on ONE under one of</w:t>
      </w:r>
      <w:r w:rsidR="0086312F" w:rsidRPr="00FA5B11">
        <w:rPr>
          <w:rFonts w:asciiTheme="minorHAnsi" w:hAnsiTheme="minorHAnsi" w:cstheme="minorHAnsi"/>
          <w:b/>
          <w:color w:val="000000"/>
          <w:spacing w:val="-10"/>
          <w:sz w:val="24"/>
          <w:szCs w:val="24"/>
        </w:rPr>
        <w:t xml:space="preserve"> the following four categories:</w:t>
      </w:r>
    </w:p>
    <w:p w:rsidR="0018270A" w:rsidRPr="00FA5B11" w:rsidRDefault="0018270A" w:rsidP="008B0A4E">
      <w:pPr>
        <w:numPr>
          <w:ilvl w:val="0"/>
          <w:numId w:val="2"/>
        </w:numPr>
        <w:shd w:val="clear" w:color="auto" w:fill="FFFFFF"/>
        <w:ind w:left="1701" w:hanging="425"/>
        <w:rPr>
          <w:rFonts w:asciiTheme="minorHAnsi" w:hAnsiTheme="minorHAnsi" w:cstheme="minorHAnsi"/>
          <w:color w:val="000000"/>
          <w:sz w:val="24"/>
          <w:szCs w:val="24"/>
        </w:rPr>
      </w:pPr>
      <w:r w:rsidRPr="00FA5B11">
        <w:rPr>
          <w:rFonts w:asciiTheme="minorHAnsi" w:hAnsiTheme="minorHAnsi" w:cstheme="minorHAnsi"/>
          <w:b/>
          <w:bCs/>
          <w:color w:val="000000"/>
          <w:spacing w:val="-4"/>
          <w:sz w:val="24"/>
          <w:szCs w:val="24"/>
        </w:rPr>
        <w:t xml:space="preserve">Missing </w:t>
      </w:r>
      <w:r w:rsidRPr="00FA5B11">
        <w:rPr>
          <w:rFonts w:asciiTheme="minorHAnsi" w:hAnsiTheme="minorHAnsi" w:cstheme="minorHAnsi"/>
          <w:color w:val="000000"/>
          <w:spacing w:val="-4"/>
          <w:sz w:val="24"/>
          <w:szCs w:val="24"/>
        </w:rPr>
        <w:t xml:space="preserve">In - Children who are reported to have arrived in Doncaster from another </w:t>
      </w:r>
      <w:r w:rsidRPr="00FA5B11">
        <w:rPr>
          <w:rFonts w:asciiTheme="minorHAnsi" w:hAnsiTheme="minorHAnsi" w:cstheme="minorHAnsi"/>
          <w:color w:val="000000"/>
          <w:spacing w:val="-7"/>
          <w:sz w:val="24"/>
          <w:szCs w:val="24"/>
        </w:rPr>
        <w:t xml:space="preserve">authority and an address in Doncaster is given. Once it has been confirmed they live at </w:t>
      </w:r>
      <w:r w:rsidRPr="00FA5B11">
        <w:rPr>
          <w:rFonts w:asciiTheme="minorHAnsi" w:hAnsiTheme="minorHAnsi" w:cstheme="minorHAnsi"/>
          <w:color w:val="000000"/>
          <w:spacing w:val="-9"/>
          <w:sz w:val="24"/>
          <w:szCs w:val="24"/>
        </w:rPr>
        <w:t>an address in Doncaster they will be recorded under the Off Roll category.</w:t>
      </w:r>
    </w:p>
    <w:p w:rsidR="00D21AE6" w:rsidRPr="00FA5B11" w:rsidRDefault="0018270A" w:rsidP="00D21AE6">
      <w:pPr>
        <w:numPr>
          <w:ilvl w:val="0"/>
          <w:numId w:val="2"/>
        </w:numPr>
        <w:shd w:val="clear" w:color="auto" w:fill="FFFFFF"/>
        <w:ind w:left="1701" w:right="22" w:hanging="425"/>
        <w:rPr>
          <w:rFonts w:asciiTheme="minorHAnsi" w:hAnsiTheme="minorHAnsi" w:cstheme="minorHAnsi"/>
          <w:color w:val="000000"/>
          <w:sz w:val="24"/>
          <w:szCs w:val="24"/>
        </w:rPr>
      </w:pPr>
      <w:r w:rsidRPr="00FA5B11">
        <w:rPr>
          <w:rFonts w:asciiTheme="minorHAnsi" w:hAnsiTheme="minorHAnsi" w:cstheme="minorHAnsi"/>
          <w:b/>
          <w:bCs/>
          <w:color w:val="000000"/>
          <w:spacing w:val="-7"/>
          <w:sz w:val="24"/>
          <w:szCs w:val="24"/>
        </w:rPr>
        <w:t xml:space="preserve">Missing Out </w:t>
      </w:r>
      <w:r w:rsidRPr="00FA5B11">
        <w:rPr>
          <w:rFonts w:asciiTheme="minorHAnsi" w:hAnsiTheme="minorHAnsi" w:cstheme="minorHAnsi"/>
          <w:color w:val="000000"/>
          <w:spacing w:val="-7"/>
          <w:sz w:val="24"/>
          <w:szCs w:val="24"/>
        </w:rPr>
        <w:t xml:space="preserve">- Children who were previously resident in Doncaster and have become </w:t>
      </w:r>
      <w:r w:rsidRPr="00FA5B11">
        <w:rPr>
          <w:rFonts w:asciiTheme="minorHAnsi" w:hAnsiTheme="minorHAnsi" w:cstheme="minorHAnsi"/>
          <w:color w:val="000000"/>
          <w:spacing w:val="-10"/>
          <w:sz w:val="24"/>
          <w:szCs w:val="24"/>
        </w:rPr>
        <w:t>missing/lost, and a forwarding address or school cannot be confirmed.</w:t>
      </w:r>
    </w:p>
    <w:p w:rsidR="00D21AE6" w:rsidRPr="00FA5B11" w:rsidRDefault="0018270A" w:rsidP="00D21AE6">
      <w:pPr>
        <w:numPr>
          <w:ilvl w:val="0"/>
          <w:numId w:val="2"/>
        </w:numPr>
        <w:shd w:val="clear" w:color="auto" w:fill="FFFFFF"/>
        <w:ind w:left="1701" w:right="22" w:hanging="425"/>
        <w:rPr>
          <w:rFonts w:asciiTheme="minorHAnsi" w:hAnsiTheme="minorHAnsi" w:cstheme="minorHAnsi"/>
          <w:color w:val="000000"/>
          <w:sz w:val="24"/>
          <w:szCs w:val="24"/>
        </w:rPr>
      </w:pPr>
      <w:r w:rsidRPr="00FA5B11">
        <w:rPr>
          <w:rFonts w:asciiTheme="minorHAnsi" w:hAnsiTheme="minorHAnsi" w:cstheme="minorHAnsi"/>
          <w:b/>
          <w:bCs/>
          <w:color w:val="000000"/>
          <w:spacing w:val="-8"/>
          <w:sz w:val="24"/>
          <w:szCs w:val="24"/>
        </w:rPr>
        <w:t xml:space="preserve">Off Roll </w:t>
      </w:r>
      <w:r w:rsidRPr="00FA5B11">
        <w:rPr>
          <w:rFonts w:asciiTheme="minorHAnsi" w:hAnsiTheme="minorHAnsi" w:cstheme="minorHAnsi"/>
          <w:color w:val="000000"/>
          <w:spacing w:val="-8"/>
          <w:sz w:val="24"/>
          <w:szCs w:val="24"/>
        </w:rPr>
        <w:t>- Children living in Doncaster who are not on a school register</w:t>
      </w:r>
    </w:p>
    <w:p w:rsidR="0018270A" w:rsidRPr="00FA5B11" w:rsidRDefault="0018270A" w:rsidP="00D21AE6">
      <w:pPr>
        <w:numPr>
          <w:ilvl w:val="0"/>
          <w:numId w:val="2"/>
        </w:numPr>
        <w:shd w:val="clear" w:color="auto" w:fill="FFFFFF"/>
        <w:ind w:left="1701" w:right="22" w:hanging="425"/>
        <w:rPr>
          <w:rFonts w:asciiTheme="minorHAnsi" w:hAnsiTheme="minorHAnsi" w:cstheme="minorHAnsi"/>
          <w:color w:val="000000"/>
          <w:sz w:val="24"/>
          <w:szCs w:val="24"/>
        </w:rPr>
      </w:pPr>
      <w:r w:rsidRPr="00FA5B11">
        <w:rPr>
          <w:rFonts w:asciiTheme="minorHAnsi" w:hAnsiTheme="minorHAnsi" w:cstheme="minorHAnsi"/>
          <w:b/>
          <w:bCs/>
          <w:color w:val="000000"/>
          <w:spacing w:val="-9"/>
          <w:sz w:val="24"/>
          <w:szCs w:val="24"/>
        </w:rPr>
        <w:t xml:space="preserve">Local Authority Enquiry </w:t>
      </w:r>
      <w:r w:rsidRPr="00FA5B11">
        <w:rPr>
          <w:rFonts w:asciiTheme="minorHAnsi" w:hAnsiTheme="minorHAnsi" w:cstheme="minorHAnsi"/>
          <w:color w:val="000000"/>
          <w:spacing w:val="-9"/>
          <w:sz w:val="24"/>
          <w:szCs w:val="24"/>
        </w:rPr>
        <w:t>- General enquiries received from another authority.</w:t>
      </w:r>
    </w:p>
    <w:p w:rsidR="00314FC6" w:rsidRPr="00FA5B11" w:rsidRDefault="00314FC6" w:rsidP="00121C3C">
      <w:pPr>
        <w:shd w:val="clear" w:color="auto" w:fill="FFFFFF"/>
        <w:ind w:left="18"/>
        <w:rPr>
          <w:rFonts w:asciiTheme="minorHAnsi" w:hAnsiTheme="minorHAnsi" w:cstheme="minorHAnsi"/>
          <w:b/>
          <w:bCs/>
          <w:color w:val="000000"/>
          <w:sz w:val="24"/>
          <w:szCs w:val="24"/>
        </w:rPr>
      </w:pPr>
    </w:p>
    <w:p w:rsidR="0018270A" w:rsidRPr="002D5B0E" w:rsidRDefault="0018270A" w:rsidP="00F509F8">
      <w:pPr>
        <w:pStyle w:val="ListParagraph"/>
        <w:numPr>
          <w:ilvl w:val="0"/>
          <w:numId w:val="90"/>
        </w:numPr>
        <w:shd w:val="clear" w:color="auto" w:fill="FFFFFF"/>
        <w:ind w:left="567" w:hanging="567"/>
        <w:rPr>
          <w:rFonts w:asciiTheme="minorHAnsi" w:hAnsiTheme="minorHAnsi" w:cstheme="minorHAnsi"/>
          <w:sz w:val="28"/>
          <w:szCs w:val="28"/>
        </w:rPr>
      </w:pPr>
      <w:r w:rsidRPr="002D5B0E">
        <w:rPr>
          <w:rFonts w:asciiTheme="minorHAnsi" w:hAnsiTheme="minorHAnsi" w:cstheme="minorHAnsi"/>
          <w:b/>
          <w:bCs/>
          <w:color w:val="000000"/>
          <w:sz w:val="28"/>
          <w:szCs w:val="28"/>
        </w:rPr>
        <w:t xml:space="preserve">Missing In </w:t>
      </w:r>
      <w:r w:rsidR="002A4AF7" w:rsidRPr="002D5B0E">
        <w:rPr>
          <w:rFonts w:asciiTheme="minorHAnsi" w:hAnsiTheme="minorHAnsi" w:cstheme="minorHAnsi"/>
          <w:b/>
          <w:bCs/>
          <w:color w:val="000000"/>
          <w:sz w:val="28"/>
          <w:szCs w:val="28"/>
        </w:rPr>
        <w:t>Education</w:t>
      </w:r>
    </w:p>
    <w:p w:rsidR="0018270A" w:rsidRPr="00FA5B11" w:rsidRDefault="00207122" w:rsidP="00207122">
      <w:pPr>
        <w:shd w:val="clear" w:color="auto" w:fill="FFFFFF"/>
        <w:ind w:left="1134" w:right="14" w:hanging="567"/>
        <w:rPr>
          <w:rFonts w:asciiTheme="minorHAnsi" w:hAnsiTheme="minorHAnsi" w:cstheme="minorHAnsi"/>
          <w:sz w:val="24"/>
          <w:szCs w:val="24"/>
        </w:rPr>
      </w:pPr>
      <w:r w:rsidRPr="00FA5B11">
        <w:rPr>
          <w:rFonts w:asciiTheme="minorHAnsi" w:hAnsiTheme="minorHAnsi" w:cstheme="minorHAnsi"/>
          <w:color w:val="000000"/>
          <w:spacing w:val="-6"/>
          <w:sz w:val="24"/>
          <w:szCs w:val="24"/>
        </w:rPr>
        <w:t>1</w:t>
      </w:r>
      <w:r w:rsidR="002D5B0E">
        <w:rPr>
          <w:rFonts w:asciiTheme="minorHAnsi" w:hAnsiTheme="minorHAnsi" w:cstheme="minorHAnsi"/>
          <w:color w:val="000000"/>
          <w:spacing w:val="-6"/>
          <w:sz w:val="24"/>
          <w:szCs w:val="24"/>
        </w:rPr>
        <w:t>9</w:t>
      </w:r>
      <w:r w:rsidRPr="00FA5B11">
        <w:rPr>
          <w:rFonts w:asciiTheme="minorHAnsi" w:hAnsiTheme="minorHAnsi" w:cstheme="minorHAnsi"/>
          <w:color w:val="000000"/>
          <w:spacing w:val="-6"/>
          <w:sz w:val="24"/>
          <w:szCs w:val="24"/>
        </w:rPr>
        <w:t>.1</w:t>
      </w:r>
      <w:r w:rsidRPr="00FA5B11">
        <w:rPr>
          <w:rFonts w:asciiTheme="minorHAnsi" w:hAnsiTheme="minorHAnsi" w:cstheme="minorHAnsi"/>
          <w:color w:val="000000"/>
          <w:spacing w:val="-6"/>
          <w:sz w:val="24"/>
          <w:szCs w:val="24"/>
        </w:rPr>
        <w:tab/>
      </w:r>
      <w:r w:rsidR="0018270A" w:rsidRPr="00FA5B11">
        <w:rPr>
          <w:rFonts w:asciiTheme="minorHAnsi" w:hAnsiTheme="minorHAnsi" w:cstheme="minorHAnsi"/>
          <w:color w:val="000000"/>
          <w:spacing w:val="-6"/>
          <w:sz w:val="24"/>
          <w:szCs w:val="24"/>
        </w:rPr>
        <w:t xml:space="preserve">When a referral is received from another authority who believe one of their pupils may have </w:t>
      </w:r>
      <w:r w:rsidR="0018270A" w:rsidRPr="00FA5B11">
        <w:rPr>
          <w:rFonts w:asciiTheme="minorHAnsi" w:hAnsiTheme="minorHAnsi" w:cstheme="minorHAnsi"/>
          <w:color w:val="000000"/>
          <w:spacing w:val="-8"/>
          <w:sz w:val="24"/>
          <w:szCs w:val="24"/>
        </w:rPr>
        <w:t xml:space="preserve">moved in to Doncaster, SST will ensure the referral is logged on ONE within twenty four hours </w:t>
      </w:r>
      <w:r w:rsidR="0018270A" w:rsidRPr="00FA5B11">
        <w:rPr>
          <w:rFonts w:asciiTheme="minorHAnsi" w:hAnsiTheme="minorHAnsi" w:cstheme="minorHAnsi"/>
          <w:color w:val="000000"/>
          <w:spacing w:val="-9"/>
          <w:sz w:val="24"/>
          <w:szCs w:val="24"/>
        </w:rPr>
        <w:t xml:space="preserve">of receiving the referral. SST will refer to the CME EWO for a home visit or contact to be made. </w:t>
      </w:r>
      <w:r w:rsidR="0018270A" w:rsidRPr="00FA5B11">
        <w:rPr>
          <w:rFonts w:asciiTheme="minorHAnsi" w:hAnsiTheme="minorHAnsi" w:cstheme="minorHAnsi"/>
          <w:color w:val="000000"/>
          <w:spacing w:val="-6"/>
          <w:sz w:val="24"/>
          <w:szCs w:val="24"/>
        </w:rPr>
        <w:t xml:space="preserve">The SST will check Liquid Logic, ONE and Pupil Admissions. If the pupil is not recorded the </w:t>
      </w:r>
      <w:r w:rsidR="0018270A" w:rsidRPr="00FA5B11">
        <w:rPr>
          <w:rFonts w:asciiTheme="minorHAnsi" w:hAnsiTheme="minorHAnsi" w:cstheme="minorHAnsi"/>
          <w:color w:val="000000"/>
          <w:spacing w:val="-7"/>
          <w:sz w:val="24"/>
          <w:szCs w:val="24"/>
        </w:rPr>
        <w:t xml:space="preserve">SST will send out local search letters to the St Leger Homes, Benefits, NHS and Child Hearth. If an address is confirmed the pupil will then be recorded under the 'Off Roll' category and the </w:t>
      </w:r>
      <w:r w:rsidR="0018270A" w:rsidRPr="00FA5B11">
        <w:rPr>
          <w:rFonts w:asciiTheme="minorHAnsi" w:hAnsiTheme="minorHAnsi" w:cstheme="minorHAnsi"/>
          <w:color w:val="000000"/>
          <w:spacing w:val="-6"/>
          <w:sz w:val="24"/>
          <w:szCs w:val="24"/>
        </w:rPr>
        <w:t xml:space="preserve">referral passed to the CME EWO for an assessment. Where an address is identified but not confirmed the referral will be passed to the CME EWO who will ensure the Attendance and Pupil Welfare Service undertake checks through home visits and further enquiries. If the </w:t>
      </w:r>
      <w:r w:rsidR="0018270A" w:rsidRPr="00FA5B11">
        <w:rPr>
          <w:rFonts w:asciiTheme="minorHAnsi" w:hAnsiTheme="minorHAnsi" w:cstheme="minorHAnsi"/>
          <w:color w:val="000000"/>
          <w:spacing w:val="-7"/>
          <w:sz w:val="24"/>
          <w:szCs w:val="24"/>
        </w:rPr>
        <w:t xml:space="preserve">Attendance and Pupil Welfare Service is able to confirm the pupil is resident in Doncaster, the </w:t>
      </w:r>
      <w:r w:rsidR="0018270A" w:rsidRPr="00FA5B11">
        <w:rPr>
          <w:rFonts w:asciiTheme="minorHAnsi" w:hAnsiTheme="minorHAnsi" w:cstheme="minorHAnsi"/>
          <w:color w:val="000000"/>
          <w:spacing w:val="-5"/>
          <w:sz w:val="24"/>
          <w:szCs w:val="24"/>
        </w:rPr>
        <w:t xml:space="preserve">pupil will be placed on the 'Off Roil' category. After 4 weeks the case will be reviewed and a </w:t>
      </w:r>
      <w:r w:rsidR="0018270A" w:rsidRPr="00FA5B11">
        <w:rPr>
          <w:rFonts w:asciiTheme="minorHAnsi" w:hAnsiTheme="minorHAnsi" w:cstheme="minorHAnsi"/>
          <w:color w:val="000000"/>
          <w:spacing w:val="-8"/>
          <w:sz w:val="24"/>
          <w:szCs w:val="24"/>
        </w:rPr>
        <w:t xml:space="preserve">decision will be made whether to pursue a School attendance Order. If the decision is 'yes' the CME Education Welfare Officer will start the School Attendance Order Process. If the decision is 'no' the case will be tracked until the pupil is on roll at a school. If, despite enquiries, the pupil </w:t>
      </w:r>
      <w:r w:rsidR="0018270A" w:rsidRPr="00FA5B11">
        <w:rPr>
          <w:rFonts w:asciiTheme="minorHAnsi" w:hAnsiTheme="minorHAnsi" w:cstheme="minorHAnsi"/>
          <w:color w:val="000000"/>
          <w:spacing w:val="-7"/>
          <w:sz w:val="24"/>
          <w:szCs w:val="24"/>
        </w:rPr>
        <w:t xml:space="preserve">is not located within four weeks of the referral, the referrer will be notified and will be removed </w:t>
      </w:r>
      <w:r w:rsidR="0018270A" w:rsidRPr="00FA5B11">
        <w:rPr>
          <w:rFonts w:asciiTheme="minorHAnsi" w:hAnsiTheme="minorHAnsi" w:cstheme="minorHAnsi"/>
          <w:color w:val="000000"/>
          <w:spacing w:val="-9"/>
          <w:sz w:val="24"/>
          <w:szCs w:val="24"/>
        </w:rPr>
        <w:t xml:space="preserve">from Doncaster's CME register. The Pupils details will also be sent to South Yorkshire Police to </w:t>
      </w:r>
      <w:r w:rsidR="0018270A" w:rsidRPr="00FA5B11">
        <w:rPr>
          <w:rFonts w:asciiTheme="minorHAnsi" w:hAnsiTheme="minorHAnsi" w:cstheme="minorHAnsi"/>
          <w:color w:val="000000"/>
          <w:sz w:val="24"/>
          <w:szCs w:val="24"/>
        </w:rPr>
        <w:t>be logged as a missing child.</w:t>
      </w:r>
    </w:p>
    <w:p w:rsidR="0018270A" w:rsidRPr="00FA5B11" w:rsidRDefault="0018270A" w:rsidP="00121C3C">
      <w:pPr>
        <w:shd w:val="clear" w:color="auto" w:fill="FFFFFF"/>
        <w:ind w:left="22"/>
        <w:rPr>
          <w:rFonts w:asciiTheme="minorHAnsi" w:hAnsiTheme="minorHAnsi" w:cstheme="minorHAnsi"/>
          <w:sz w:val="24"/>
          <w:szCs w:val="24"/>
        </w:rPr>
      </w:pPr>
    </w:p>
    <w:p w:rsidR="0018270A" w:rsidRPr="002D5B0E" w:rsidRDefault="0018270A" w:rsidP="00F509F8">
      <w:pPr>
        <w:pStyle w:val="ListParagraph"/>
        <w:numPr>
          <w:ilvl w:val="0"/>
          <w:numId w:val="90"/>
        </w:numPr>
        <w:shd w:val="clear" w:color="auto" w:fill="FFFFFF"/>
        <w:ind w:left="567" w:hanging="567"/>
        <w:rPr>
          <w:rFonts w:asciiTheme="minorHAnsi" w:hAnsiTheme="minorHAnsi" w:cstheme="minorHAnsi"/>
          <w:sz w:val="28"/>
          <w:szCs w:val="28"/>
        </w:rPr>
      </w:pPr>
      <w:r w:rsidRPr="002D5B0E">
        <w:rPr>
          <w:rFonts w:asciiTheme="minorHAnsi" w:hAnsiTheme="minorHAnsi" w:cstheme="minorHAnsi"/>
          <w:b/>
          <w:bCs/>
          <w:color w:val="000000"/>
          <w:sz w:val="28"/>
          <w:szCs w:val="28"/>
        </w:rPr>
        <w:t xml:space="preserve">Missing Out </w:t>
      </w:r>
    </w:p>
    <w:p w:rsidR="0018270A" w:rsidRPr="00FA5B11" w:rsidRDefault="002D5B0E" w:rsidP="008F0DD8">
      <w:pPr>
        <w:shd w:val="clear" w:color="auto" w:fill="FFFFFF"/>
        <w:ind w:left="1134" w:right="11" w:hanging="567"/>
        <w:rPr>
          <w:rFonts w:asciiTheme="minorHAnsi" w:hAnsiTheme="minorHAnsi" w:cstheme="minorHAnsi"/>
          <w:sz w:val="24"/>
          <w:szCs w:val="24"/>
        </w:rPr>
      </w:pPr>
      <w:r>
        <w:rPr>
          <w:rFonts w:asciiTheme="minorHAnsi" w:hAnsiTheme="minorHAnsi" w:cstheme="minorHAnsi"/>
          <w:color w:val="000000"/>
          <w:spacing w:val="-8"/>
          <w:sz w:val="24"/>
          <w:szCs w:val="24"/>
        </w:rPr>
        <w:t>20</w:t>
      </w:r>
      <w:r w:rsidR="008F0DD8" w:rsidRPr="00FA5B11">
        <w:rPr>
          <w:rFonts w:asciiTheme="minorHAnsi" w:hAnsiTheme="minorHAnsi" w:cstheme="minorHAnsi"/>
          <w:color w:val="000000"/>
          <w:spacing w:val="-8"/>
          <w:sz w:val="24"/>
          <w:szCs w:val="24"/>
        </w:rPr>
        <w:t>.1</w:t>
      </w:r>
      <w:r w:rsidR="008F0DD8" w:rsidRPr="00FA5B11">
        <w:rPr>
          <w:rFonts w:asciiTheme="minorHAnsi" w:hAnsiTheme="minorHAnsi" w:cstheme="minorHAnsi"/>
          <w:color w:val="000000"/>
          <w:spacing w:val="-8"/>
          <w:sz w:val="24"/>
          <w:szCs w:val="24"/>
        </w:rPr>
        <w:tab/>
      </w:r>
      <w:r w:rsidR="0018270A" w:rsidRPr="00FA5B11">
        <w:rPr>
          <w:rFonts w:asciiTheme="minorHAnsi" w:hAnsiTheme="minorHAnsi" w:cstheme="minorHAnsi"/>
          <w:color w:val="000000"/>
          <w:spacing w:val="-8"/>
          <w:sz w:val="24"/>
          <w:szCs w:val="24"/>
        </w:rPr>
        <w:t xml:space="preserve">If a pupil on a Doncaster school register becomes missing/lost a referral will be received by the </w:t>
      </w:r>
      <w:r w:rsidR="0018270A" w:rsidRPr="00FA5B11">
        <w:rPr>
          <w:rFonts w:asciiTheme="minorHAnsi" w:hAnsiTheme="minorHAnsi" w:cstheme="minorHAnsi"/>
          <w:color w:val="000000"/>
          <w:spacing w:val="-9"/>
          <w:sz w:val="24"/>
          <w:szCs w:val="24"/>
        </w:rPr>
        <w:t xml:space="preserve">SST who will record the pupil on ONE under the category 'Missing Ouf within twenty four hours </w:t>
      </w:r>
      <w:r w:rsidR="0018270A" w:rsidRPr="00FA5B11">
        <w:rPr>
          <w:rFonts w:asciiTheme="minorHAnsi" w:hAnsiTheme="minorHAnsi" w:cstheme="minorHAnsi"/>
          <w:color w:val="000000"/>
          <w:spacing w:val="-7"/>
          <w:sz w:val="24"/>
          <w:szCs w:val="24"/>
        </w:rPr>
        <w:t xml:space="preserve">of receiving the referral. The SST will check the social work database, the EMS ONE system and Pupil Admissions. If the pupil is not recorded the SST will ensure all relevant checks have been made, and will instigate any checks not yet undertaken. Local search letters will be sent </w:t>
      </w:r>
      <w:r w:rsidR="0018270A" w:rsidRPr="00FA5B11">
        <w:rPr>
          <w:rFonts w:asciiTheme="minorHAnsi" w:hAnsiTheme="minorHAnsi" w:cstheme="minorHAnsi"/>
          <w:color w:val="000000"/>
          <w:spacing w:val="-9"/>
          <w:sz w:val="24"/>
          <w:szCs w:val="24"/>
        </w:rPr>
        <w:t xml:space="preserve">and Pupil Admissions database monitored. It remains the responsibility of the referrer to ensure </w:t>
      </w:r>
      <w:r w:rsidR="0018270A" w:rsidRPr="00FA5B11">
        <w:rPr>
          <w:rFonts w:asciiTheme="minorHAnsi" w:hAnsiTheme="minorHAnsi" w:cstheme="minorHAnsi"/>
          <w:color w:val="000000"/>
          <w:spacing w:val="-10"/>
          <w:sz w:val="24"/>
          <w:szCs w:val="24"/>
        </w:rPr>
        <w:t xml:space="preserve">any further information obtained is passed to the Attendance and Pupil Welfare Service who will </w:t>
      </w:r>
      <w:r w:rsidR="0018270A" w:rsidRPr="00FA5B11">
        <w:rPr>
          <w:rFonts w:asciiTheme="minorHAnsi" w:hAnsiTheme="minorHAnsi" w:cstheme="minorHAnsi"/>
          <w:color w:val="000000"/>
          <w:spacing w:val="-7"/>
          <w:sz w:val="24"/>
          <w:szCs w:val="24"/>
        </w:rPr>
        <w:t xml:space="preserve">complete an update and outcome form and will email this information to the Children Missing </w:t>
      </w:r>
      <w:r w:rsidR="0018270A" w:rsidRPr="00FA5B11">
        <w:rPr>
          <w:rFonts w:asciiTheme="minorHAnsi" w:hAnsiTheme="minorHAnsi" w:cstheme="minorHAnsi"/>
          <w:color w:val="000000"/>
          <w:sz w:val="24"/>
          <w:szCs w:val="24"/>
        </w:rPr>
        <w:lastRenderedPageBreak/>
        <w:t>Education mailbox.</w:t>
      </w:r>
    </w:p>
    <w:p w:rsidR="00314FC6" w:rsidRPr="00FA5B11" w:rsidRDefault="00314FC6" w:rsidP="00121C3C">
      <w:pPr>
        <w:shd w:val="clear" w:color="auto" w:fill="FFFFFF"/>
        <w:ind w:left="14"/>
        <w:rPr>
          <w:rFonts w:asciiTheme="minorHAnsi" w:hAnsiTheme="minorHAnsi" w:cstheme="minorHAnsi"/>
          <w:b/>
          <w:bCs/>
          <w:color w:val="000000"/>
          <w:sz w:val="24"/>
          <w:szCs w:val="24"/>
        </w:rPr>
      </w:pPr>
    </w:p>
    <w:p w:rsidR="0018270A" w:rsidRPr="002D5B0E" w:rsidRDefault="002D5B0E" w:rsidP="00F509F8">
      <w:pPr>
        <w:pStyle w:val="ListParagraph"/>
        <w:numPr>
          <w:ilvl w:val="0"/>
          <w:numId w:val="90"/>
        </w:numPr>
        <w:shd w:val="clear" w:color="auto" w:fill="FFFFFF"/>
        <w:ind w:left="567" w:hanging="567"/>
        <w:rPr>
          <w:rFonts w:asciiTheme="minorHAnsi" w:hAnsiTheme="minorHAnsi" w:cstheme="minorHAnsi"/>
          <w:sz w:val="28"/>
          <w:szCs w:val="28"/>
        </w:rPr>
      </w:pPr>
      <w:r w:rsidRPr="002D5B0E">
        <w:rPr>
          <w:rFonts w:asciiTheme="minorHAnsi" w:hAnsiTheme="minorHAnsi" w:cstheme="minorHAnsi"/>
          <w:b/>
          <w:bCs/>
          <w:color w:val="000000"/>
          <w:sz w:val="28"/>
          <w:szCs w:val="28"/>
        </w:rPr>
        <w:t xml:space="preserve">Off Roll </w:t>
      </w:r>
    </w:p>
    <w:p w:rsidR="008F0DD8" w:rsidRPr="00FA5B11" w:rsidRDefault="0018270A" w:rsidP="00F509F8">
      <w:pPr>
        <w:pStyle w:val="ListParagraph"/>
        <w:numPr>
          <w:ilvl w:val="1"/>
          <w:numId w:val="90"/>
        </w:numPr>
        <w:shd w:val="clear" w:color="auto" w:fill="FFFFFF"/>
        <w:ind w:left="1134" w:right="14" w:hanging="567"/>
        <w:rPr>
          <w:rFonts w:asciiTheme="minorHAnsi" w:hAnsiTheme="minorHAnsi" w:cstheme="minorHAnsi"/>
          <w:color w:val="000000"/>
          <w:spacing w:val="-9"/>
          <w:sz w:val="24"/>
          <w:szCs w:val="24"/>
        </w:rPr>
      </w:pPr>
      <w:r w:rsidRPr="00FA5B11">
        <w:rPr>
          <w:rFonts w:asciiTheme="minorHAnsi" w:hAnsiTheme="minorHAnsi" w:cstheme="minorHAnsi"/>
          <w:color w:val="000000"/>
          <w:spacing w:val="-4"/>
          <w:sz w:val="24"/>
          <w:szCs w:val="24"/>
        </w:rPr>
        <w:t xml:space="preserve">If a pupil is known to be resident in Doncaster and is not on a school roll a referral must be </w:t>
      </w:r>
      <w:r w:rsidRPr="00FA5B11">
        <w:rPr>
          <w:rFonts w:asciiTheme="minorHAnsi" w:hAnsiTheme="minorHAnsi" w:cstheme="minorHAnsi"/>
          <w:color w:val="000000"/>
          <w:spacing w:val="-5"/>
          <w:sz w:val="24"/>
          <w:szCs w:val="24"/>
        </w:rPr>
        <w:t xml:space="preserve">made to the Attendance and Pupil Welfare Service. The SST will record the pupil on ONE </w:t>
      </w:r>
      <w:r w:rsidRPr="00FA5B11">
        <w:rPr>
          <w:rFonts w:asciiTheme="minorHAnsi" w:hAnsiTheme="minorHAnsi" w:cstheme="minorHAnsi"/>
          <w:color w:val="000000"/>
          <w:spacing w:val="-10"/>
          <w:sz w:val="24"/>
          <w:szCs w:val="24"/>
        </w:rPr>
        <w:t xml:space="preserve">under the category 'Off Roll' and will check the social work database, the EMS ONE system and </w:t>
      </w:r>
      <w:r w:rsidRPr="00FA5B11">
        <w:rPr>
          <w:rFonts w:asciiTheme="minorHAnsi" w:hAnsiTheme="minorHAnsi" w:cstheme="minorHAnsi"/>
          <w:color w:val="000000"/>
          <w:spacing w:val="-7"/>
          <w:sz w:val="24"/>
          <w:szCs w:val="24"/>
        </w:rPr>
        <w:t xml:space="preserve">Pupil Admissions. The SST will ensure all relevant checks have been made, and will instigate </w:t>
      </w:r>
      <w:r w:rsidRPr="00FA5B11">
        <w:rPr>
          <w:rFonts w:asciiTheme="minorHAnsi" w:hAnsiTheme="minorHAnsi" w:cstheme="minorHAnsi"/>
          <w:color w:val="000000"/>
          <w:sz w:val="24"/>
          <w:szCs w:val="24"/>
        </w:rPr>
        <w:t xml:space="preserve">any checks not yet undertaken. The referral will be passed to the CME EWO for an </w:t>
      </w:r>
      <w:r w:rsidRPr="00FA5B11">
        <w:rPr>
          <w:rFonts w:asciiTheme="minorHAnsi" w:hAnsiTheme="minorHAnsi" w:cstheme="minorHAnsi"/>
          <w:color w:val="000000"/>
          <w:spacing w:val="-9"/>
          <w:sz w:val="24"/>
          <w:szCs w:val="24"/>
        </w:rPr>
        <w:t>assessment of educational need to be made. From the assessment the CME EWO will refer to the appropriate Local Authority Officer in order to support the pupil back in to education.</w:t>
      </w:r>
    </w:p>
    <w:p w:rsidR="0018270A" w:rsidRPr="00FA5B11" w:rsidRDefault="0018270A" w:rsidP="00F509F8">
      <w:pPr>
        <w:pStyle w:val="ListParagraph"/>
        <w:numPr>
          <w:ilvl w:val="1"/>
          <w:numId w:val="90"/>
        </w:numPr>
        <w:shd w:val="clear" w:color="auto" w:fill="FFFFFF"/>
        <w:ind w:left="1134" w:right="14" w:hanging="567"/>
        <w:rPr>
          <w:rFonts w:asciiTheme="minorHAnsi" w:hAnsiTheme="minorHAnsi" w:cstheme="minorHAnsi"/>
          <w:color w:val="000000"/>
          <w:spacing w:val="-9"/>
          <w:sz w:val="24"/>
          <w:szCs w:val="24"/>
        </w:rPr>
      </w:pPr>
      <w:r w:rsidRPr="00FA5B11">
        <w:rPr>
          <w:rFonts w:asciiTheme="minorHAnsi" w:hAnsiTheme="minorHAnsi" w:cstheme="minorHAnsi"/>
          <w:color w:val="000000"/>
          <w:spacing w:val="-8"/>
          <w:sz w:val="24"/>
          <w:szCs w:val="24"/>
        </w:rPr>
        <w:t xml:space="preserve">All school applications for pupils living in Doncaster but not on a school roll in Doncaster will be </w:t>
      </w:r>
      <w:r w:rsidRPr="00FA5B11">
        <w:rPr>
          <w:rFonts w:asciiTheme="minorHAnsi" w:hAnsiTheme="minorHAnsi" w:cstheme="minorHAnsi"/>
          <w:color w:val="000000"/>
          <w:spacing w:val="-5"/>
          <w:sz w:val="24"/>
          <w:szCs w:val="24"/>
        </w:rPr>
        <w:t xml:space="preserve">passed to SST who will record the pupil on CME. SST will track the application for up to 2 weeks after allocation of a school place. If the pupil remains off roll, SST will refer this to the </w:t>
      </w:r>
      <w:r w:rsidRPr="00FA5B11">
        <w:rPr>
          <w:rFonts w:asciiTheme="minorHAnsi" w:hAnsiTheme="minorHAnsi" w:cstheme="minorHAnsi"/>
          <w:color w:val="000000"/>
          <w:spacing w:val="-10"/>
          <w:sz w:val="24"/>
          <w:szCs w:val="24"/>
        </w:rPr>
        <w:t xml:space="preserve">Attendance &amp; Pupil Welfare Service Managers who will allocate to an Education Welfare Officer </w:t>
      </w:r>
      <w:r w:rsidRPr="00FA5B11">
        <w:rPr>
          <w:rFonts w:asciiTheme="minorHAnsi" w:hAnsiTheme="minorHAnsi" w:cstheme="minorHAnsi"/>
          <w:color w:val="000000"/>
          <w:sz w:val="24"/>
          <w:szCs w:val="24"/>
        </w:rPr>
        <w:t>for intervention.</w:t>
      </w:r>
    </w:p>
    <w:p w:rsidR="00314FC6" w:rsidRPr="00FA5B11" w:rsidRDefault="00314FC6" w:rsidP="00121C3C">
      <w:pPr>
        <w:shd w:val="clear" w:color="auto" w:fill="FFFFFF"/>
        <w:ind w:left="142" w:right="4"/>
        <w:rPr>
          <w:rFonts w:asciiTheme="minorHAnsi" w:hAnsiTheme="minorHAnsi" w:cstheme="minorHAnsi"/>
          <w:sz w:val="24"/>
          <w:szCs w:val="24"/>
        </w:rPr>
      </w:pPr>
    </w:p>
    <w:p w:rsidR="0018270A" w:rsidRPr="002D5B0E" w:rsidRDefault="0018270A" w:rsidP="00F509F8">
      <w:pPr>
        <w:pStyle w:val="ListParagraph"/>
        <w:numPr>
          <w:ilvl w:val="0"/>
          <w:numId w:val="90"/>
        </w:numPr>
        <w:shd w:val="clear" w:color="auto" w:fill="FFFFFF"/>
        <w:ind w:left="567" w:hanging="567"/>
        <w:rPr>
          <w:rFonts w:asciiTheme="minorHAnsi" w:hAnsiTheme="minorHAnsi" w:cstheme="minorHAnsi"/>
          <w:sz w:val="28"/>
          <w:szCs w:val="28"/>
        </w:rPr>
      </w:pPr>
      <w:r w:rsidRPr="002D5B0E">
        <w:rPr>
          <w:rFonts w:asciiTheme="minorHAnsi" w:hAnsiTheme="minorHAnsi" w:cstheme="minorHAnsi"/>
          <w:b/>
          <w:bCs/>
          <w:color w:val="000000"/>
          <w:sz w:val="28"/>
          <w:szCs w:val="28"/>
        </w:rPr>
        <w:t>Local Authority Enquiry</w:t>
      </w:r>
    </w:p>
    <w:p w:rsidR="0018270A" w:rsidRPr="00FA5B11" w:rsidRDefault="008F0DD8" w:rsidP="006250AE">
      <w:pPr>
        <w:shd w:val="clear" w:color="auto" w:fill="FFFFFF"/>
        <w:ind w:left="1134" w:hanging="567"/>
        <w:rPr>
          <w:rFonts w:asciiTheme="minorHAnsi" w:hAnsiTheme="minorHAnsi" w:cstheme="minorHAnsi"/>
          <w:sz w:val="24"/>
          <w:szCs w:val="24"/>
        </w:rPr>
      </w:pPr>
      <w:r w:rsidRPr="00FA5B11">
        <w:rPr>
          <w:rFonts w:asciiTheme="minorHAnsi" w:hAnsiTheme="minorHAnsi" w:cstheme="minorHAnsi"/>
          <w:color w:val="000000"/>
          <w:spacing w:val="-8"/>
          <w:sz w:val="24"/>
          <w:szCs w:val="24"/>
        </w:rPr>
        <w:t>2</w:t>
      </w:r>
      <w:r w:rsidR="002D5B0E">
        <w:rPr>
          <w:rFonts w:asciiTheme="minorHAnsi" w:hAnsiTheme="minorHAnsi" w:cstheme="minorHAnsi"/>
          <w:color w:val="000000"/>
          <w:spacing w:val="-8"/>
          <w:sz w:val="24"/>
          <w:szCs w:val="24"/>
        </w:rPr>
        <w:t>2</w:t>
      </w:r>
      <w:r w:rsidRPr="00FA5B11">
        <w:rPr>
          <w:rFonts w:asciiTheme="minorHAnsi" w:hAnsiTheme="minorHAnsi" w:cstheme="minorHAnsi"/>
          <w:color w:val="000000"/>
          <w:spacing w:val="-8"/>
          <w:sz w:val="24"/>
          <w:szCs w:val="24"/>
        </w:rPr>
        <w:t xml:space="preserve">.1 </w:t>
      </w:r>
      <w:r w:rsidRPr="00FA5B11">
        <w:rPr>
          <w:rFonts w:asciiTheme="minorHAnsi" w:hAnsiTheme="minorHAnsi" w:cstheme="minorHAnsi"/>
          <w:color w:val="000000"/>
          <w:spacing w:val="-8"/>
          <w:sz w:val="24"/>
          <w:szCs w:val="24"/>
        </w:rPr>
        <w:tab/>
      </w:r>
      <w:r w:rsidR="0018270A" w:rsidRPr="00FA5B11">
        <w:rPr>
          <w:rFonts w:asciiTheme="minorHAnsi" w:hAnsiTheme="minorHAnsi" w:cstheme="minorHAnsi"/>
          <w:color w:val="000000"/>
          <w:spacing w:val="-8"/>
          <w:sz w:val="24"/>
          <w:szCs w:val="24"/>
        </w:rPr>
        <w:t xml:space="preserve">Occasionally Doncaster may receive an enquiry from another Local Authority asking if a pupil has turned up in Doncaster. This is a general enquiry and will not have any specific information </w:t>
      </w:r>
      <w:r w:rsidR="0018270A" w:rsidRPr="00FA5B11">
        <w:rPr>
          <w:rFonts w:asciiTheme="minorHAnsi" w:hAnsiTheme="minorHAnsi" w:cstheme="minorHAnsi"/>
          <w:color w:val="000000"/>
          <w:spacing w:val="-6"/>
          <w:sz w:val="24"/>
          <w:szCs w:val="24"/>
        </w:rPr>
        <w:t xml:space="preserve">to say this pupil has arrived in Doncaster. In this instance the enquiry will only be logged as a </w:t>
      </w:r>
      <w:r w:rsidR="0018270A" w:rsidRPr="00FA5B11">
        <w:rPr>
          <w:rFonts w:asciiTheme="minorHAnsi" w:hAnsiTheme="minorHAnsi" w:cstheme="minorHAnsi"/>
          <w:color w:val="000000"/>
          <w:spacing w:val="-8"/>
          <w:sz w:val="24"/>
          <w:szCs w:val="24"/>
        </w:rPr>
        <w:t xml:space="preserve">'Local Authority Enquiry'. The pupil's details will not be entered onto Doncaster's database and </w:t>
      </w:r>
      <w:r w:rsidR="0018270A" w:rsidRPr="00FA5B11">
        <w:rPr>
          <w:rFonts w:asciiTheme="minorHAnsi" w:hAnsiTheme="minorHAnsi" w:cstheme="minorHAnsi"/>
          <w:color w:val="000000"/>
          <w:spacing w:val="-6"/>
          <w:sz w:val="24"/>
          <w:szCs w:val="24"/>
        </w:rPr>
        <w:t xml:space="preserve">will not be recorded as CME in Doncaster. The SST will make investigations by checking all </w:t>
      </w:r>
      <w:r w:rsidR="0018270A" w:rsidRPr="00FA5B11">
        <w:rPr>
          <w:rFonts w:asciiTheme="minorHAnsi" w:hAnsiTheme="minorHAnsi" w:cstheme="minorHAnsi"/>
          <w:color w:val="000000"/>
          <w:spacing w:val="-7"/>
          <w:sz w:val="24"/>
          <w:szCs w:val="24"/>
        </w:rPr>
        <w:t xml:space="preserve">relevant database's available in Doncaster and by checking with Pupil Admissions for any </w:t>
      </w:r>
      <w:r w:rsidR="0018270A" w:rsidRPr="00FA5B11">
        <w:rPr>
          <w:rFonts w:asciiTheme="minorHAnsi" w:hAnsiTheme="minorHAnsi" w:cstheme="minorHAnsi"/>
          <w:color w:val="000000"/>
          <w:spacing w:val="-5"/>
          <w:sz w:val="24"/>
          <w:szCs w:val="24"/>
        </w:rPr>
        <w:t xml:space="preserve">applications for a school place in Doncaster. If the pupil is not known in Doncaster, SST will </w:t>
      </w:r>
      <w:r w:rsidR="0018270A" w:rsidRPr="00FA5B11">
        <w:rPr>
          <w:rFonts w:asciiTheme="minorHAnsi" w:hAnsiTheme="minorHAnsi" w:cstheme="minorHAnsi"/>
          <w:color w:val="000000"/>
          <w:sz w:val="24"/>
          <w:szCs w:val="24"/>
        </w:rPr>
        <w:t>advise the enquiring Local Authority.</w:t>
      </w:r>
    </w:p>
    <w:p w:rsidR="0018270A" w:rsidRPr="00FA5B11" w:rsidRDefault="0018270A" w:rsidP="00121C3C">
      <w:pPr>
        <w:shd w:val="clear" w:color="auto" w:fill="FFFFFF"/>
        <w:ind w:left="7"/>
        <w:rPr>
          <w:rFonts w:asciiTheme="minorHAnsi" w:hAnsiTheme="minorHAnsi" w:cstheme="minorHAnsi"/>
          <w:sz w:val="24"/>
          <w:szCs w:val="24"/>
        </w:rPr>
      </w:pPr>
    </w:p>
    <w:p w:rsidR="00C67B67" w:rsidRPr="006013D5" w:rsidRDefault="006013D5" w:rsidP="00121C3C">
      <w:pPr>
        <w:shd w:val="clear" w:color="auto" w:fill="FFFFFF"/>
        <w:rPr>
          <w:rFonts w:asciiTheme="minorHAnsi" w:hAnsiTheme="minorHAnsi" w:cstheme="minorHAnsi"/>
          <w:b/>
          <w:sz w:val="28"/>
          <w:szCs w:val="28"/>
        </w:rPr>
      </w:pPr>
      <w:r w:rsidRPr="006013D5">
        <w:rPr>
          <w:rFonts w:asciiTheme="minorHAnsi" w:hAnsiTheme="minorHAnsi" w:cstheme="minorHAnsi"/>
          <w:b/>
          <w:sz w:val="28"/>
          <w:szCs w:val="28"/>
        </w:rPr>
        <w:t>Anti-Bullying &amp; Racism Policy</w:t>
      </w:r>
    </w:p>
    <w:p w:rsidR="006013D5" w:rsidRPr="00FA5B11" w:rsidRDefault="006013D5" w:rsidP="00121C3C">
      <w:pPr>
        <w:shd w:val="clear" w:color="auto" w:fill="FFFFFF"/>
        <w:rPr>
          <w:rFonts w:asciiTheme="minorHAnsi" w:hAnsiTheme="minorHAnsi" w:cstheme="minorHAnsi"/>
          <w:sz w:val="24"/>
          <w:szCs w:val="24"/>
        </w:rPr>
      </w:pPr>
    </w:p>
    <w:p w:rsidR="006013D5" w:rsidRPr="006250AE" w:rsidRDefault="006013D5" w:rsidP="00F509F8">
      <w:pPr>
        <w:pStyle w:val="ListParagraph"/>
        <w:numPr>
          <w:ilvl w:val="0"/>
          <w:numId w:val="103"/>
        </w:numPr>
        <w:ind w:left="567" w:hanging="567"/>
        <w:rPr>
          <w:rFonts w:asciiTheme="minorHAnsi" w:hAnsiTheme="minorHAnsi" w:cs="Calibri"/>
          <w:b/>
          <w:bCs/>
          <w:sz w:val="28"/>
          <w:szCs w:val="28"/>
        </w:rPr>
      </w:pPr>
      <w:r w:rsidRPr="006250AE">
        <w:rPr>
          <w:rFonts w:asciiTheme="minorHAnsi" w:hAnsiTheme="minorHAnsi" w:cs="Calibri"/>
          <w:b/>
          <w:bCs/>
          <w:sz w:val="28"/>
          <w:szCs w:val="28"/>
        </w:rPr>
        <w:t>Introduction</w:t>
      </w:r>
    </w:p>
    <w:p w:rsidR="006013D5" w:rsidRPr="006013D5" w:rsidRDefault="006250AE" w:rsidP="006250AE">
      <w:pPr>
        <w:ind w:left="1134" w:hanging="567"/>
        <w:rPr>
          <w:rFonts w:asciiTheme="minorHAnsi" w:hAnsiTheme="minorHAnsi" w:cs="Calibri"/>
          <w:sz w:val="24"/>
          <w:szCs w:val="24"/>
        </w:rPr>
      </w:pPr>
      <w:r>
        <w:rPr>
          <w:rFonts w:asciiTheme="minorHAnsi" w:hAnsiTheme="minorHAnsi" w:cs="Calibri"/>
          <w:sz w:val="24"/>
          <w:szCs w:val="24"/>
        </w:rPr>
        <w:t>1.1</w:t>
      </w:r>
      <w:r>
        <w:rPr>
          <w:rFonts w:asciiTheme="minorHAnsi" w:hAnsiTheme="minorHAnsi" w:cs="Calibri"/>
          <w:sz w:val="24"/>
          <w:szCs w:val="24"/>
        </w:rPr>
        <w:tab/>
      </w:r>
      <w:r w:rsidR="006013D5" w:rsidRPr="006013D5">
        <w:rPr>
          <w:rFonts w:asciiTheme="minorHAnsi" w:hAnsiTheme="minorHAnsi" w:cs="Calibri"/>
          <w:sz w:val="24"/>
          <w:szCs w:val="24"/>
        </w:rPr>
        <w:t>Bullying/Racism may be defined as “behaviour by one or more people who produce damaging or hurtful effects, physically or emotionally to an individual”.</w:t>
      </w:r>
    </w:p>
    <w:p w:rsidR="006013D5" w:rsidRPr="006013D5" w:rsidRDefault="006013D5" w:rsidP="006013D5">
      <w:pPr>
        <w:rPr>
          <w:rFonts w:asciiTheme="minorHAnsi" w:hAnsiTheme="minorHAnsi" w:cs="Calibri"/>
          <w:sz w:val="24"/>
          <w:szCs w:val="24"/>
        </w:rPr>
      </w:pPr>
    </w:p>
    <w:p w:rsidR="006013D5" w:rsidRPr="006250AE" w:rsidRDefault="006013D5" w:rsidP="00F509F8">
      <w:pPr>
        <w:pStyle w:val="ListParagraph"/>
        <w:numPr>
          <w:ilvl w:val="0"/>
          <w:numId w:val="103"/>
        </w:numPr>
        <w:ind w:left="567" w:hanging="567"/>
        <w:rPr>
          <w:rFonts w:asciiTheme="minorHAnsi" w:hAnsiTheme="minorHAnsi" w:cs="Calibri"/>
          <w:b/>
          <w:bCs/>
          <w:sz w:val="28"/>
          <w:szCs w:val="28"/>
        </w:rPr>
      </w:pPr>
      <w:r w:rsidRPr="006250AE">
        <w:rPr>
          <w:rFonts w:asciiTheme="minorHAnsi" w:hAnsiTheme="minorHAnsi" w:cs="Calibri"/>
          <w:b/>
          <w:bCs/>
          <w:sz w:val="28"/>
          <w:szCs w:val="28"/>
        </w:rPr>
        <w:t>Aims &amp; Scope of Policy</w:t>
      </w:r>
    </w:p>
    <w:p w:rsidR="006013D5" w:rsidRPr="006013D5" w:rsidRDefault="006250AE" w:rsidP="006250AE">
      <w:pPr>
        <w:ind w:left="1134" w:hanging="567"/>
        <w:rPr>
          <w:rFonts w:asciiTheme="minorHAnsi" w:hAnsiTheme="minorHAnsi" w:cs="Calibri"/>
          <w:sz w:val="24"/>
          <w:szCs w:val="24"/>
        </w:rPr>
      </w:pPr>
      <w:r>
        <w:rPr>
          <w:rFonts w:asciiTheme="minorHAnsi" w:hAnsiTheme="minorHAnsi" w:cs="Calibri"/>
          <w:sz w:val="24"/>
          <w:szCs w:val="24"/>
        </w:rPr>
        <w:t>2.1</w:t>
      </w:r>
      <w:r>
        <w:rPr>
          <w:rFonts w:asciiTheme="minorHAnsi" w:hAnsiTheme="minorHAnsi" w:cs="Calibri"/>
          <w:sz w:val="24"/>
          <w:szCs w:val="24"/>
        </w:rPr>
        <w:tab/>
      </w:r>
      <w:r w:rsidR="006013D5" w:rsidRPr="006013D5">
        <w:rPr>
          <w:rFonts w:asciiTheme="minorHAnsi" w:hAnsiTheme="minorHAnsi" w:cs="Calibri"/>
          <w:sz w:val="24"/>
          <w:szCs w:val="24"/>
        </w:rPr>
        <w:t>The aims of North Ridge Community School in formulating this statement are:</w:t>
      </w:r>
    </w:p>
    <w:p w:rsidR="006013D5" w:rsidRPr="006013D5" w:rsidRDefault="006013D5" w:rsidP="00F509F8">
      <w:pPr>
        <w:widowControl/>
        <w:numPr>
          <w:ilvl w:val="0"/>
          <w:numId w:val="6"/>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t>To reduce and eradicate while at school instances in which anyone is subjected to Bullying/Racism in any form</w:t>
      </w:r>
    </w:p>
    <w:p w:rsidR="006013D5" w:rsidRPr="006013D5" w:rsidRDefault="006013D5" w:rsidP="00F509F8">
      <w:pPr>
        <w:widowControl/>
        <w:numPr>
          <w:ilvl w:val="0"/>
          <w:numId w:val="6"/>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t>To establish appropriate means of providing after-care should an incident of Bullying/Racism occur</w:t>
      </w:r>
    </w:p>
    <w:p w:rsidR="006013D5" w:rsidRPr="006013D5" w:rsidRDefault="006013D5" w:rsidP="00F509F8">
      <w:pPr>
        <w:widowControl/>
        <w:numPr>
          <w:ilvl w:val="0"/>
          <w:numId w:val="6"/>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t>To ensure that all pupils and staff are aware of this policy and fulfil their obligations to it</w:t>
      </w:r>
    </w:p>
    <w:p w:rsidR="006013D5" w:rsidRPr="006013D5" w:rsidRDefault="006013D5" w:rsidP="00F509F8">
      <w:pPr>
        <w:widowControl/>
        <w:numPr>
          <w:ilvl w:val="0"/>
          <w:numId w:val="6"/>
        </w:numPr>
        <w:tabs>
          <w:tab w:val="clear" w:pos="720"/>
        </w:tabs>
        <w:autoSpaceDE/>
        <w:autoSpaceDN/>
        <w:adjustRightInd/>
        <w:ind w:left="567" w:hanging="567"/>
        <w:rPr>
          <w:rFonts w:asciiTheme="minorHAnsi" w:hAnsiTheme="minorHAnsi" w:cs="Calibri"/>
          <w:sz w:val="24"/>
          <w:szCs w:val="24"/>
        </w:rPr>
      </w:pPr>
      <w:r w:rsidRPr="006013D5">
        <w:rPr>
          <w:rFonts w:asciiTheme="minorHAnsi" w:hAnsiTheme="minorHAnsi" w:cs="Calibri"/>
          <w:sz w:val="24"/>
          <w:szCs w:val="24"/>
        </w:rPr>
        <w:t>To meet any legal obligations which rest with the school</w:t>
      </w:r>
    </w:p>
    <w:p w:rsidR="006013D5" w:rsidRPr="006013D5" w:rsidRDefault="006013D5" w:rsidP="006013D5">
      <w:pPr>
        <w:rPr>
          <w:rFonts w:asciiTheme="minorHAnsi" w:hAnsiTheme="minorHAnsi" w:cs="Calibri"/>
          <w:sz w:val="24"/>
          <w:szCs w:val="24"/>
        </w:rPr>
      </w:pPr>
    </w:p>
    <w:p w:rsidR="006013D5" w:rsidRPr="006250AE" w:rsidRDefault="006013D5" w:rsidP="00F509F8">
      <w:pPr>
        <w:pStyle w:val="ListParagraph"/>
        <w:numPr>
          <w:ilvl w:val="0"/>
          <w:numId w:val="103"/>
        </w:numPr>
        <w:ind w:left="567" w:hanging="567"/>
        <w:rPr>
          <w:rFonts w:asciiTheme="minorHAnsi" w:hAnsiTheme="minorHAnsi" w:cs="Calibri"/>
          <w:b/>
          <w:bCs/>
          <w:sz w:val="28"/>
          <w:szCs w:val="28"/>
        </w:rPr>
      </w:pPr>
      <w:r w:rsidRPr="006250AE">
        <w:rPr>
          <w:rFonts w:asciiTheme="minorHAnsi" w:hAnsiTheme="minorHAnsi" w:cs="Calibri"/>
          <w:b/>
          <w:bCs/>
          <w:sz w:val="28"/>
          <w:szCs w:val="28"/>
        </w:rPr>
        <w:t>Setting Standards</w:t>
      </w:r>
    </w:p>
    <w:p w:rsidR="006013D5" w:rsidRPr="006013D5" w:rsidRDefault="006250AE" w:rsidP="006250AE">
      <w:pPr>
        <w:pStyle w:val="BodyText2"/>
        <w:spacing w:after="0" w:line="240" w:lineRule="auto"/>
        <w:ind w:left="1134" w:hanging="567"/>
        <w:rPr>
          <w:rFonts w:asciiTheme="minorHAnsi" w:hAnsiTheme="minorHAnsi" w:cs="Calibri"/>
        </w:rPr>
      </w:pPr>
      <w:r>
        <w:rPr>
          <w:rFonts w:asciiTheme="minorHAnsi" w:hAnsiTheme="minorHAnsi" w:cs="Calibri"/>
        </w:rPr>
        <w:t>3.1</w:t>
      </w:r>
      <w:r>
        <w:rPr>
          <w:rFonts w:asciiTheme="minorHAnsi" w:hAnsiTheme="minorHAnsi" w:cs="Calibri"/>
        </w:rPr>
        <w:tab/>
      </w:r>
      <w:r w:rsidR="006013D5" w:rsidRPr="006013D5">
        <w:rPr>
          <w:rFonts w:asciiTheme="minorHAnsi" w:hAnsiTheme="minorHAnsi" w:cs="Calibri"/>
        </w:rPr>
        <w:t>The values and beliefs underlying this policy may be considered in the context of the following statements:</w:t>
      </w:r>
    </w:p>
    <w:p w:rsidR="006013D5" w:rsidRPr="006013D5" w:rsidRDefault="006013D5" w:rsidP="00F509F8">
      <w:pPr>
        <w:pStyle w:val="BodyText2"/>
        <w:numPr>
          <w:ilvl w:val="0"/>
          <w:numId w:val="7"/>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All Bullying/Racism is unacceptable, regardless of how it is delivered or what excuses are given to justify it</w:t>
      </w:r>
    </w:p>
    <w:p w:rsidR="006013D5" w:rsidRPr="006013D5" w:rsidRDefault="006013D5" w:rsidP="00F509F8">
      <w:pPr>
        <w:pStyle w:val="BodyText2"/>
        <w:numPr>
          <w:ilvl w:val="0"/>
          <w:numId w:val="7"/>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lastRenderedPageBreak/>
        <w:t>The school recognises the detrimental effect on people who may be subjected to Bullying/Racism and will work actively to minimise the risks</w:t>
      </w:r>
    </w:p>
    <w:p w:rsidR="006013D5" w:rsidRPr="006013D5" w:rsidRDefault="006013D5" w:rsidP="00F509F8">
      <w:pPr>
        <w:pStyle w:val="BodyText2"/>
        <w:numPr>
          <w:ilvl w:val="0"/>
          <w:numId w:val="7"/>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Victims of Bullying/Racism will be treated in a supportive manner, rather than being regarded as a burden to staff and peer groups</w:t>
      </w:r>
    </w:p>
    <w:p w:rsidR="006013D5" w:rsidRPr="006013D5" w:rsidRDefault="006013D5" w:rsidP="00F509F8">
      <w:pPr>
        <w:pStyle w:val="BodyText2"/>
        <w:numPr>
          <w:ilvl w:val="0"/>
          <w:numId w:val="7"/>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The harmful effect on performance which can be occasioned by Bullying/Racism is recognised and the school is committed to combating all Bullying/Racism behaviour</w:t>
      </w:r>
    </w:p>
    <w:p w:rsidR="006013D5" w:rsidRPr="006013D5" w:rsidRDefault="006013D5" w:rsidP="006013D5">
      <w:pPr>
        <w:rPr>
          <w:rFonts w:asciiTheme="minorHAnsi" w:hAnsiTheme="minorHAnsi" w:cs="Calibri"/>
          <w:b/>
          <w:bCs/>
          <w:sz w:val="24"/>
          <w:szCs w:val="24"/>
          <w:u w:val="single"/>
        </w:rPr>
      </w:pPr>
    </w:p>
    <w:p w:rsidR="006013D5" w:rsidRPr="006250AE" w:rsidRDefault="006013D5" w:rsidP="00F509F8">
      <w:pPr>
        <w:pStyle w:val="ListParagraph"/>
        <w:numPr>
          <w:ilvl w:val="0"/>
          <w:numId w:val="103"/>
        </w:numPr>
        <w:ind w:left="567" w:hanging="567"/>
        <w:rPr>
          <w:rFonts w:asciiTheme="minorHAnsi" w:hAnsiTheme="minorHAnsi" w:cs="Calibri"/>
          <w:b/>
          <w:bCs/>
          <w:sz w:val="28"/>
          <w:szCs w:val="28"/>
        </w:rPr>
      </w:pPr>
      <w:r w:rsidRPr="006250AE">
        <w:rPr>
          <w:rFonts w:asciiTheme="minorHAnsi" w:hAnsiTheme="minorHAnsi" w:cs="Calibri"/>
          <w:b/>
          <w:bCs/>
          <w:sz w:val="28"/>
          <w:szCs w:val="28"/>
        </w:rPr>
        <w:t>Persons Covered By This Policy</w:t>
      </w:r>
    </w:p>
    <w:p w:rsidR="006013D5" w:rsidRPr="006013D5" w:rsidRDefault="006250AE" w:rsidP="006250AE">
      <w:pPr>
        <w:pStyle w:val="BodyText2"/>
        <w:spacing w:after="0" w:line="240" w:lineRule="auto"/>
        <w:ind w:left="1134" w:hanging="567"/>
        <w:rPr>
          <w:rFonts w:asciiTheme="minorHAnsi" w:hAnsiTheme="minorHAnsi" w:cs="Calibri"/>
        </w:rPr>
      </w:pPr>
      <w:r>
        <w:rPr>
          <w:rFonts w:asciiTheme="minorHAnsi" w:hAnsiTheme="minorHAnsi" w:cs="Calibri"/>
        </w:rPr>
        <w:t>4.1</w:t>
      </w:r>
      <w:r>
        <w:rPr>
          <w:rFonts w:asciiTheme="minorHAnsi" w:hAnsiTheme="minorHAnsi" w:cs="Calibri"/>
        </w:rPr>
        <w:tab/>
      </w:r>
      <w:r w:rsidR="006013D5" w:rsidRPr="006013D5">
        <w:rPr>
          <w:rFonts w:asciiTheme="minorHAnsi" w:hAnsiTheme="minorHAnsi" w:cs="Calibri"/>
        </w:rPr>
        <w:t>Everyone, whether permanently or temporarily on the school roll, will be covered by this policy.</w:t>
      </w:r>
    </w:p>
    <w:p w:rsidR="006013D5" w:rsidRPr="006013D5" w:rsidRDefault="006013D5" w:rsidP="006013D5">
      <w:pPr>
        <w:rPr>
          <w:rFonts w:asciiTheme="minorHAnsi" w:hAnsiTheme="minorHAnsi" w:cs="Calibri"/>
          <w:sz w:val="24"/>
          <w:szCs w:val="24"/>
        </w:rPr>
      </w:pPr>
    </w:p>
    <w:p w:rsidR="006013D5" w:rsidRPr="006250AE" w:rsidRDefault="006013D5" w:rsidP="00F509F8">
      <w:pPr>
        <w:pStyle w:val="ListParagraph"/>
        <w:numPr>
          <w:ilvl w:val="0"/>
          <w:numId w:val="103"/>
        </w:numPr>
        <w:ind w:left="567" w:hanging="567"/>
        <w:rPr>
          <w:rFonts w:asciiTheme="minorHAnsi" w:hAnsiTheme="minorHAnsi" w:cs="Calibri"/>
          <w:b/>
          <w:bCs/>
          <w:sz w:val="28"/>
          <w:szCs w:val="28"/>
        </w:rPr>
      </w:pPr>
      <w:r w:rsidRPr="006250AE">
        <w:rPr>
          <w:rFonts w:asciiTheme="minorHAnsi" w:hAnsiTheme="minorHAnsi" w:cs="Calibri"/>
          <w:b/>
          <w:bCs/>
          <w:sz w:val="28"/>
          <w:szCs w:val="28"/>
        </w:rPr>
        <w:t>Action to Combat Bullying/Racism</w:t>
      </w:r>
    </w:p>
    <w:p w:rsidR="006013D5" w:rsidRPr="006013D5" w:rsidRDefault="006250AE" w:rsidP="006250AE">
      <w:pPr>
        <w:pStyle w:val="BodyText2"/>
        <w:spacing w:after="0" w:line="240" w:lineRule="auto"/>
        <w:ind w:left="1134" w:hanging="567"/>
        <w:rPr>
          <w:rFonts w:asciiTheme="minorHAnsi" w:hAnsiTheme="minorHAnsi" w:cs="Calibri"/>
        </w:rPr>
      </w:pPr>
      <w:r>
        <w:rPr>
          <w:rFonts w:asciiTheme="minorHAnsi" w:hAnsiTheme="minorHAnsi" w:cs="Calibri"/>
        </w:rPr>
        <w:t>5.1</w:t>
      </w:r>
      <w:r>
        <w:rPr>
          <w:rFonts w:asciiTheme="minorHAnsi" w:hAnsiTheme="minorHAnsi" w:cs="Calibri"/>
        </w:rPr>
        <w:tab/>
      </w:r>
      <w:r w:rsidR="006013D5" w:rsidRPr="006013D5">
        <w:rPr>
          <w:rFonts w:asciiTheme="minorHAnsi" w:hAnsiTheme="minorHAnsi" w:cs="Calibri"/>
        </w:rPr>
        <w:t>Among the activities which the school will establish and maintain in an effort to combat Bullying/Racism behaviour are:</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Sanctions against perpetrators (refer to behaviour policy).</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Allocation of specific roles and responsibilities in order that incidents may be detected, behaviour monitored, and appropriate after-care delivered.</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Communication of the policy and periodic update, in order to ensure that staff and pupils are continuously aware of the policy and also of their individual responsibilities.</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Examination of preventative measures such as alteration to the school environment, procedures and practices, in an effort to reduce the risks of Bullying/Racism behaviour occurring.</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Staff training to ensure that all responsibilities in respect of this policy can be delivered in a competent, caring and efficient manner.</w:t>
      </w:r>
    </w:p>
    <w:p w:rsidR="006013D5" w:rsidRPr="006013D5" w:rsidRDefault="006013D5" w:rsidP="00F509F8">
      <w:pPr>
        <w:pStyle w:val="BodyText2"/>
        <w:numPr>
          <w:ilvl w:val="0"/>
          <w:numId w:val="8"/>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Establishing an appropriate forum in order that current issues with regard to Bullying/Racism can be discussed on a regular basis.</w:t>
      </w:r>
    </w:p>
    <w:p w:rsidR="006013D5" w:rsidRPr="006013D5" w:rsidRDefault="006013D5" w:rsidP="006013D5">
      <w:pPr>
        <w:pStyle w:val="BodyText2"/>
        <w:spacing w:after="0" w:line="240" w:lineRule="auto"/>
        <w:rPr>
          <w:rFonts w:asciiTheme="minorHAnsi" w:hAnsiTheme="minorHAnsi" w:cs="Calibri"/>
        </w:rPr>
      </w:pPr>
    </w:p>
    <w:p w:rsidR="006013D5" w:rsidRPr="006250AE" w:rsidRDefault="006013D5" w:rsidP="00F509F8">
      <w:pPr>
        <w:pStyle w:val="BodyText2"/>
        <w:numPr>
          <w:ilvl w:val="0"/>
          <w:numId w:val="103"/>
        </w:numPr>
        <w:spacing w:after="0" w:line="240" w:lineRule="auto"/>
        <w:ind w:left="567" w:hanging="567"/>
        <w:rPr>
          <w:rFonts w:asciiTheme="minorHAnsi" w:hAnsiTheme="minorHAnsi" w:cs="Calibri"/>
          <w:b/>
          <w:sz w:val="28"/>
          <w:szCs w:val="28"/>
        </w:rPr>
      </w:pPr>
      <w:r w:rsidRPr="006250AE">
        <w:rPr>
          <w:rFonts w:asciiTheme="minorHAnsi" w:hAnsiTheme="minorHAnsi" w:cs="Calibri"/>
          <w:b/>
          <w:sz w:val="28"/>
          <w:szCs w:val="28"/>
        </w:rPr>
        <w:t>Individual Responsibilities</w:t>
      </w:r>
    </w:p>
    <w:p w:rsidR="006013D5" w:rsidRPr="006013D5" w:rsidRDefault="006250AE" w:rsidP="006250AE">
      <w:pPr>
        <w:pStyle w:val="BodyText2"/>
        <w:spacing w:after="0" w:line="240" w:lineRule="auto"/>
        <w:ind w:left="1134" w:hanging="567"/>
        <w:rPr>
          <w:rFonts w:asciiTheme="minorHAnsi" w:hAnsiTheme="minorHAnsi" w:cs="Calibri"/>
        </w:rPr>
      </w:pPr>
      <w:r>
        <w:rPr>
          <w:rFonts w:asciiTheme="minorHAnsi" w:hAnsiTheme="minorHAnsi" w:cs="Calibri"/>
        </w:rPr>
        <w:t>6.1</w:t>
      </w:r>
      <w:r>
        <w:rPr>
          <w:rFonts w:asciiTheme="minorHAnsi" w:hAnsiTheme="minorHAnsi" w:cs="Calibri"/>
        </w:rPr>
        <w:tab/>
      </w:r>
      <w:r w:rsidR="006013D5" w:rsidRPr="006013D5">
        <w:rPr>
          <w:rFonts w:asciiTheme="minorHAnsi" w:hAnsiTheme="minorHAnsi" w:cs="Calibri"/>
        </w:rPr>
        <w:t>It is important that we recognise the difficulties which we may encounter in ensuring that the purpose and intent of the anti-Bullying/Racism policy can be effectively introduced and enforced.  In this regard, we are all expected to:</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Report all incidents of Bullying/Racism using the procedures in place</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Act in a respectful and supportive manner, reporting any suspected incidents which the victim may be afraid to report</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Adhere to and promote the aims and objectives of this statement</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Refrain at all times from any behaviour which would constitute Bullying/Racism of fellow pupils</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Pastoral Manager to fulfil statutory duty to report on Bullying/Racism and racist incidents through SIMS system to LA. (Including NIL returns on monthly basis if applicable).</w:t>
      </w:r>
    </w:p>
    <w:p w:rsidR="006013D5" w:rsidRPr="006013D5" w:rsidRDefault="006013D5" w:rsidP="00F509F8">
      <w:pPr>
        <w:pStyle w:val="BodyText2"/>
        <w:numPr>
          <w:ilvl w:val="0"/>
          <w:numId w:val="9"/>
        </w:numPr>
        <w:tabs>
          <w:tab w:val="clear" w:pos="720"/>
        </w:tabs>
        <w:spacing w:after="0" w:line="240" w:lineRule="auto"/>
        <w:ind w:left="1560" w:hanging="426"/>
        <w:rPr>
          <w:rFonts w:asciiTheme="minorHAnsi" w:hAnsiTheme="minorHAnsi" w:cs="Calibri"/>
        </w:rPr>
      </w:pPr>
      <w:r w:rsidRPr="006013D5">
        <w:rPr>
          <w:rFonts w:asciiTheme="minorHAnsi" w:hAnsiTheme="minorHAnsi" w:cs="Calibri"/>
        </w:rPr>
        <w:t>Pastoral Manager to generate termly report for governing body.</w:t>
      </w:r>
    </w:p>
    <w:p w:rsidR="006013D5" w:rsidRPr="006013D5" w:rsidRDefault="006250AE" w:rsidP="006250AE">
      <w:pPr>
        <w:pStyle w:val="BodyText2"/>
        <w:spacing w:after="0" w:line="240" w:lineRule="auto"/>
        <w:ind w:left="1134" w:hanging="567"/>
        <w:rPr>
          <w:rFonts w:asciiTheme="minorHAnsi" w:hAnsiTheme="minorHAnsi" w:cs="Calibri"/>
        </w:rPr>
      </w:pPr>
      <w:r>
        <w:rPr>
          <w:rFonts w:asciiTheme="minorHAnsi" w:hAnsiTheme="minorHAnsi" w:cs="Calibri"/>
        </w:rPr>
        <w:t>6.2</w:t>
      </w:r>
      <w:r>
        <w:rPr>
          <w:rFonts w:asciiTheme="minorHAnsi" w:hAnsiTheme="minorHAnsi" w:cs="Calibri"/>
        </w:rPr>
        <w:tab/>
      </w:r>
      <w:r w:rsidR="006013D5" w:rsidRPr="006013D5">
        <w:rPr>
          <w:rFonts w:asciiTheme="minorHAnsi" w:hAnsiTheme="minorHAnsi" w:cs="Calibri"/>
        </w:rPr>
        <w:t>In respect of the above, staff must take cognisance of the level of pupils’ cognitive development in their communication and language skills.</w:t>
      </w:r>
    </w:p>
    <w:p w:rsidR="006013D5" w:rsidRPr="006250AE" w:rsidRDefault="006013D5" w:rsidP="006250AE">
      <w:pPr>
        <w:ind w:left="1134"/>
        <w:rPr>
          <w:rFonts w:asciiTheme="minorHAnsi" w:hAnsiTheme="minorHAnsi" w:cs="Calibri"/>
          <w:b/>
          <w:sz w:val="24"/>
          <w:szCs w:val="24"/>
        </w:rPr>
      </w:pPr>
      <w:r w:rsidRPr="006250AE">
        <w:rPr>
          <w:rFonts w:asciiTheme="minorHAnsi" w:hAnsiTheme="minorHAnsi" w:cs="Calibri"/>
          <w:b/>
          <w:sz w:val="24"/>
          <w:szCs w:val="24"/>
        </w:rPr>
        <w:t>Parents too can play a vital role by:</w:t>
      </w:r>
    </w:p>
    <w:p w:rsidR="006013D5" w:rsidRPr="006013D5" w:rsidRDefault="006013D5" w:rsidP="00F509F8">
      <w:pPr>
        <w:widowControl/>
        <w:numPr>
          <w:ilvl w:val="0"/>
          <w:numId w:val="10"/>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t>Stressing to pupils the importance of sociable behaviour</w:t>
      </w:r>
    </w:p>
    <w:p w:rsidR="006013D5" w:rsidRPr="006013D5" w:rsidRDefault="006013D5" w:rsidP="00F509F8">
      <w:pPr>
        <w:widowControl/>
        <w:numPr>
          <w:ilvl w:val="0"/>
          <w:numId w:val="10"/>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t>Reporting any misgivings they have concerning either victims or perpetrators of Bullying/Racism</w:t>
      </w:r>
    </w:p>
    <w:p w:rsidR="006013D5" w:rsidRPr="006013D5" w:rsidRDefault="006013D5" w:rsidP="00F509F8">
      <w:pPr>
        <w:widowControl/>
        <w:numPr>
          <w:ilvl w:val="0"/>
          <w:numId w:val="10"/>
        </w:numPr>
        <w:tabs>
          <w:tab w:val="clear" w:pos="720"/>
        </w:tabs>
        <w:autoSpaceDE/>
        <w:autoSpaceDN/>
        <w:adjustRightInd/>
        <w:ind w:left="1560" w:hanging="426"/>
        <w:rPr>
          <w:rFonts w:asciiTheme="minorHAnsi" w:hAnsiTheme="minorHAnsi" w:cs="Calibri"/>
          <w:sz w:val="24"/>
          <w:szCs w:val="24"/>
        </w:rPr>
      </w:pPr>
      <w:r w:rsidRPr="006013D5">
        <w:rPr>
          <w:rFonts w:asciiTheme="minorHAnsi" w:hAnsiTheme="minorHAnsi" w:cs="Calibri"/>
          <w:sz w:val="24"/>
          <w:szCs w:val="24"/>
        </w:rPr>
        <w:lastRenderedPageBreak/>
        <w:t>Actively endorsing and supporting the Bullying/Racism policy</w:t>
      </w:r>
    </w:p>
    <w:p w:rsidR="00121C3C" w:rsidRDefault="00121C3C" w:rsidP="00121C3C">
      <w:pPr>
        <w:shd w:val="clear" w:color="auto" w:fill="FFFFFF"/>
        <w:rPr>
          <w:rFonts w:asciiTheme="minorHAnsi" w:hAnsiTheme="minorHAnsi" w:cstheme="minorHAnsi"/>
          <w:sz w:val="24"/>
          <w:szCs w:val="24"/>
        </w:rPr>
      </w:pPr>
    </w:p>
    <w:p w:rsidR="002913B8" w:rsidRPr="006250AE" w:rsidRDefault="006250AE" w:rsidP="00121C3C">
      <w:pPr>
        <w:shd w:val="clear" w:color="auto" w:fill="FFFFFF"/>
        <w:rPr>
          <w:rFonts w:asciiTheme="minorHAnsi" w:hAnsiTheme="minorHAnsi" w:cstheme="minorHAnsi"/>
          <w:b/>
          <w:sz w:val="28"/>
          <w:szCs w:val="28"/>
        </w:rPr>
      </w:pPr>
      <w:r>
        <w:rPr>
          <w:rFonts w:asciiTheme="minorHAnsi" w:hAnsiTheme="minorHAnsi" w:cstheme="minorHAnsi"/>
          <w:b/>
          <w:sz w:val="28"/>
          <w:szCs w:val="28"/>
        </w:rPr>
        <w:t xml:space="preserve">Arrangements for </w:t>
      </w:r>
      <w:r w:rsidR="002913B8" w:rsidRPr="006250AE">
        <w:rPr>
          <w:rFonts w:asciiTheme="minorHAnsi" w:hAnsiTheme="minorHAnsi" w:cstheme="minorHAnsi"/>
          <w:b/>
          <w:sz w:val="28"/>
          <w:szCs w:val="28"/>
        </w:rPr>
        <w:t>Educational Visits Policy</w:t>
      </w:r>
    </w:p>
    <w:p w:rsidR="006013D5" w:rsidRPr="006250AE" w:rsidRDefault="006013D5" w:rsidP="00F509F8">
      <w:pPr>
        <w:widowControl/>
        <w:numPr>
          <w:ilvl w:val="0"/>
          <w:numId w:val="24"/>
        </w:numPr>
        <w:overflowPunct w:val="0"/>
        <w:ind w:left="426" w:hanging="426"/>
        <w:textAlignment w:val="baseline"/>
        <w:rPr>
          <w:rFonts w:asciiTheme="minorHAnsi" w:hAnsiTheme="minorHAnsi"/>
          <w:b/>
          <w:sz w:val="28"/>
          <w:szCs w:val="28"/>
        </w:rPr>
      </w:pPr>
      <w:r w:rsidRPr="006250AE">
        <w:rPr>
          <w:rFonts w:asciiTheme="minorHAnsi" w:hAnsiTheme="minorHAnsi"/>
          <w:b/>
          <w:sz w:val="28"/>
          <w:szCs w:val="28"/>
        </w:rPr>
        <w:t>Introduction</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1.1</w:t>
      </w:r>
      <w:r w:rsidRPr="006013D5">
        <w:rPr>
          <w:rFonts w:asciiTheme="minorHAnsi" w:hAnsiTheme="minorHAnsi"/>
          <w:sz w:val="24"/>
          <w:szCs w:val="24"/>
        </w:rPr>
        <w:tab/>
        <w:t>The school is committed to educational visits and incorporating educational visits into its departmental schemes of work, providing that they will enhance students’ relevant understanding and experiences, and that their inclusion is practicable, considering the constraints of staffing, cost and time. Visits help to develop a student's investigative skills and longer visits in particular encourage greater independence. All staff in the school has the option to take part in visits. Educational visits should be available to all students, and should be organised accordingly.</w:t>
      </w:r>
    </w:p>
    <w:p w:rsidR="006013D5" w:rsidRPr="006013D5" w:rsidRDefault="006013D5" w:rsidP="006013D5">
      <w:pPr>
        <w:rPr>
          <w:rFonts w:asciiTheme="minorHAnsi" w:hAnsiTheme="minorHAnsi"/>
          <w:sz w:val="24"/>
          <w:szCs w:val="24"/>
        </w:rPr>
      </w:pPr>
    </w:p>
    <w:p w:rsidR="006013D5" w:rsidRPr="006250AE" w:rsidRDefault="006013D5" w:rsidP="00F509F8">
      <w:pPr>
        <w:widowControl/>
        <w:numPr>
          <w:ilvl w:val="0"/>
          <w:numId w:val="24"/>
        </w:numPr>
        <w:overflowPunct w:val="0"/>
        <w:ind w:left="426" w:hanging="426"/>
        <w:textAlignment w:val="baseline"/>
        <w:rPr>
          <w:rFonts w:asciiTheme="minorHAnsi" w:hAnsiTheme="minorHAnsi"/>
          <w:b/>
          <w:sz w:val="28"/>
          <w:szCs w:val="28"/>
        </w:rPr>
      </w:pPr>
      <w:r w:rsidRPr="006250AE">
        <w:rPr>
          <w:rFonts w:asciiTheme="minorHAnsi" w:hAnsiTheme="minorHAnsi"/>
          <w:b/>
          <w:sz w:val="28"/>
          <w:szCs w:val="28"/>
        </w:rPr>
        <w:t>Aims/Scope of Policy</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It is important that educational visits have clear, relevant and achievable aims and objectives.</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A major consideration in the organisation of any visit must be the safety of the participants, and in this, as in all other respects, both the LA guidelines and the School policy must be complied with.  The minimum adult-to-student ratio is dependent on the nature of the visit and the age of the students - staff must therefore check that they comply with all school and LA requirements and regulations (see DMBC’s adult/student ratio). The organiser must be satisfied that the venue is a suitable one, with all that this entails, and, where applicable, that any officials from the venue who will be involved in the visit, are qualified and dependable.</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6013D5" w:rsidRPr="006250AE" w:rsidRDefault="006250AE" w:rsidP="00F509F8">
      <w:pPr>
        <w:widowControl/>
        <w:numPr>
          <w:ilvl w:val="0"/>
          <w:numId w:val="24"/>
        </w:numPr>
        <w:overflowPunct w:val="0"/>
        <w:ind w:left="426" w:hanging="426"/>
        <w:textAlignment w:val="baseline"/>
        <w:rPr>
          <w:rFonts w:asciiTheme="minorHAnsi" w:hAnsiTheme="minorHAnsi"/>
          <w:b/>
          <w:sz w:val="28"/>
          <w:szCs w:val="28"/>
        </w:rPr>
      </w:pPr>
      <w:r w:rsidRPr="006250AE">
        <w:rPr>
          <w:rFonts w:asciiTheme="minorHAnsi" w:hAnsiTheme="minorHAnsi"/>
          <w:b/>
          <w:sz w:val="28"/>
          <w:szCs w:val="28"/>
        </w:rPr>
        <w:t>Before the Visit</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3.1</w:t>
      </w:r>
      <w:r w:rsidRPr="006013D5">
        <w:rPr>
          <w:rFonts w:asciiTheme="minorHAnsi" w:hAnsiTheme="minorHAnsi"/>
          <w:sz w:val="24"/>
          <w:szCs w:val="24"/>
        </w:rPr>
        <w:tab/>
        <w:t>Staff are advised to ensure that they are fully conversant with DMBC’s Guidelines for Visits Policy which is available from the School Visit Co-ordinator. This policy includes information on:</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1 – Duty of Care</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2 – General Guidance</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3 – Categories for Visits</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4 – Safety Management</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5 – Generic Guidelines</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6 – General Information</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7 – Emergency procedures</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8 – Transport Guidance</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9 – QES24 Website Guidance</w:t>
      </w:r>
    </w:p>
    <w:p w:rsidR="006013D5" w:rsidRPr="006013D5" w:rsidRDefault="006013D5" w:rsidP="00F509F8">
      <w:pPr>
        <w:widowControl/>
        <w:numPr>
          <w:ilvl w:val="0"/>
          <w:numId w:val="2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Section 10 - Forms</w:t>
      </w:r>
    </w:p>
    <w:p w:rsidR="006013D5" w:rsidRPr="006013D5" w:rsidRDefault="006013D5" w:rsidP="006013D5">
      <w:pPr>
        <w:rPr>
          <w:rFonts w:asciiTheme="minorHAnsi" w:hAnsiTheme="minorHAnsi"/>
          <w:sz w:val="24"/>
          <w:szCs w:val="24"/>
        </w:rPr>
      </w:pPr>
    </w:p>
    <w:p w:rsidR="006013D5" w:rsidRPr="006250AE" w:rsidRDefault="006013D5" w:rsidP="00F509F8">
      <w:pPr>
        <w:widowControl/>
        <w:numPr>
          <w:ilvl w:val="0"/>
          <w:numId w:val="24"/>
        </w:numPr>
        <w:overflowPunct w:val="0"/>
        <w:ind w:left="426" w:hanging="426"/>
        <w:textAlignment w:val="baseline"/>
        <w:rPr>
          <w:rFonts w:asciiTheme="minorHAnsi" w:hAnsiTheme="minorHAnsi"/>
          <w:b/>
          <w:sz w:val="28"/>
          <w:szCs w:val="28"/>
        </w:rPr>
      </w:pPr>
      <w:r w:rsidRPr="006250AE">
        <w:rPr>
          <w:rFonts w:asciiTheme="minorHAnsi" w:hAnsiTheme="minorHAnsi"/>
          <w:b/>
          <w:sz w:val="28"/>
          <w:szCs w:val="28"/>
        </w:rPr>
        <w:t>Exploratory/preliminary visits</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All visits will benefit from an exploratory/preliminary visit if the visit is not a regular event. For outdoor activities the exploratory visit is absolutely necessary for safety reasons but also for reasons of sound educational planning.</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Exploratory visits contribute to overall planning by ensuring that the venue:</w:t>
      </w:r>
    </w:p>
    <w:p w:rsidR="006013D5" w:rsidRPr="006013D5" w:rsidRDefault="006013D5" w:rsidP="00F509F8">
      <w:pPr>
        <w:widowControl/>
        <w:numPr>
          <w:ilvl w:val="0"/>
          <w:numId w:val="11"/>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can be assessed with regard to its ability to meet the aims and objectives of the visit;</w:t>
      </w:r>
    </w:p>
    <w:p w:rsidR="006013D5" w:rsidRPr="006013D5" w:rsidRDefault="006013D5" w:rsidP="00F509F8">
      <w:pPr>
        <w:widowControl/>
        <w:numPr>
          <w:ilvl w:val="0"/>
          <w:numId w:val="11"/>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can be effectively assessed for risk;</w:t>
      </w:r>
    </w:p>
    <w:p w:rsidR="006013D5" w:rsidRPr="006013D5" w:rsidRDefault="006013D5" w:rsidP="00F509F8">
      <w:pPr>
        <w:widowControl/>
        <w:numPr>
          <w:ilvl w:val="0"/>
          <w:numId w:val="11"/>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can cater for the individual needs of the group;</w:t>
      </w:r>
    </w:p>
    <w:p w:rsidR="006013D5" w:rsidRPr="006013D5" w:rsidRDefault="006013D5" w:rsidP="00F509F8">
      <w:pPr>
        <w:widowControl/>
        <w:numPr>
          <w:ilvl w:val="0"/>
          <w:numId w:val="11"/>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lastRenderedPageBreak/>
        <w:t>can direct the visit's itinerary to make the best use of the venue's educational potential.</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4.3</w:t>
      </w:r>
      <w:r w:rsidRPr="006013D5">
        <w:rPr>
          <w:rFonts w:asciiTheme="minorHAnsi" w:hAnsiTheme="minorHAnsi"/>
          <w:sz w:val="24"/>
          <w:szCs w:val="24"/>
        </w:rPr>
        <w:tab/>
        <w:t>Exploratory visits contribute to overall planning by ensuring that the Group Leader:</w:t>
      </w:r>
    </w:p>
    <w:p w:rsidR="006013D5" w:rsidRPr="006013D5" w:rsidRDefault="006013D5" w:rsidP="00F509F8">
      <w:pPr>
        <w:widowControl/>
        <w:numPr>
          <w:ilvl w:val="0"/>
          <w:numId w:val="1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is familiar with the geographical, logistical and social aspects of the venue;</w:t>
      </w:r>
    </w:p>
    <w:p w:rsidR="006013D5" w:rsidRPr="006013D5" w:rsidRDefault="006013D5" w:rsidP="00F509F8">
      <w:pPr>
        <w:widowControl/>
        <w:numPr>
          <w:ilvl w:val="0"/>
          <w:numId w:val="1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has obtained names and addresses of other schools who have used the venue;</w:t>
      </w:r>
    </w:p>
    <w:p w:rsidR="006013D5" w:rsidRPr="006013D5" w:rsidRDefault="006013D5" w:rsidP="00F509F8">
      <w:pPr>
        <w:widowControl/>
        <w:numPr>
          <w:ilvl w:val="0"/>
          <w:numId w:val="1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has met staff at the venue and has obtained advice from them.</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4.4</w:t>
      </w:r>
      <w:r w:rsidRPr="006013D5">
        <w:rPr>
          <w:rFonts w:asciiTheme="minorHAnsi" w:hAnsiTheme="minorHAnsi"/>
          <w:b/>
          <w:sz w:val="24"/>
          <w:szCs w:val="24"/>
        </w:rPr>
        <w:tab/>
      </w:r>
      <w:r w:rsidRPr="006013D5">
        <w:rPr>
          <w:rFonts w:asciiTheme="minorHAnsi" w:hAnsiTheme="minorHAnsi"/>
          <w:sz w:val="24"/>
          <w:szCs w:val="24"/>
        </w:rPr>
        <w:t>If the venue for the visit is not familiar to a prospective group leader then an exploratory visit must be undertaken if:</w:t>
      </w:r>
    </w:p>
    <w:p w:rsidR="006013D5" w:rsidRPr="006013D5" w:rsidRDefault="006013D5" w:rsidP="00F509F8">
      <w:pPr>
        <w:widowControl/>
        <w:numPr>
          <w:ilvl w:val="0"/>
          <w:numId w:val="1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the visit involves a residential element or;</w:t>
      </w:r>
    </w:p>
    <w:p w:rsidR="006013D5" w:rsidRPr="006013D5" w:rsidRDefault="006013D5" w:rsidP="00F509F8">
      <w:pPr>
        <w:widowControl/>
        <w:numPr>
          <w:ilvl w:val="0"/>
          <w:numId w:val="1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the visit involves outdoor activities, e.g. caving, climbing, hill walking, trekking or water sports.</w:t>
      </w:r>
    </w:p>
    <w:p w:rsidR="006013D5" w:rsidRPr="006013D5" w:rsidRDefault="006013D5" w:rsidP="00F509F8">
      <w:pPr>
        <w:widowControl/>
        <w:numPr>
          <w:ilvl w:val="0"/>
          <w:numId w:val="13"/>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the visit is abroad</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4.5</w:t>
      </w:r>
      <w:r w:rsidRPr="006013D5">
        <w:rPr>
          <w:rFonts w:asciiTheme="minorHAnsi" w:hAnsiTheme="minorHAnsi"/>
          <w:sz w:val="24"/>
          <w:szCs w:val="24"/>
        </w:rPr>
        <w:tab/>
        <w:t>Many visits are straight forward repeats of a previously successful visit but with a different group of students.  However many factors at the venue can alter during the course of the year, e.g. museum displays may change, pollution may appear on a shoreline and the weather is likely to be totally different from a previous year.  For these reasons it is still good practice to conduct an exploratory visit in order that planning and risk assessments are effective. If an exploratory visit really is not possible then the Group Leader should obtain written information from the venue, from other schools who have recently visited it, and from local organisations such as tourist boards in order to complete a risk assessment - good practice would suggest that the visit should not take place if this information has not been obtained.</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4.6</w:t>
      </w:r>
      <w:r w:rsidRPr="006013D5">
        <w:rPr>
          <w:rFonts w:asciiTheme="minorHAnsi" w:hAnsiTheme="minorHAnsi"/>
          <w:sz w:val="24"/>
          <w:szCs w:val="24"/>
        </w:rPr>
        <w:tab/>
        <w:t>Group Leaders must ensure the venue has completed a Service Provider Enquiry Form (PE1) to comply with Health &amp; safety Legislation.</w:t>
      </w:r>
    </w:p>
    <w:p w:rsidR="006013D5" w:rsidRPr="006013D5" w:rsidRDefault="006013D5" w:rsidP="006013D5">
      <w:pPr>
        <w:ind w:left="851"/>
        <w:rPr>
          <w:rFonts w:asciiTheme="minorHAnsi" w:hAnsiTheme="minorHAnsi"/>
          <w:sz w:val="24"/>
          <w:szCs w:val="24"/>
        </w:rPr>
      </w:pPr>
      <w:r w:rsidRPr="006013D5">
        <w:rPr>
          <w:rFonts w:asciiTheme="minorHAnsi" w:hAnsiTheme="minorHAnsi"/>
          <w:sz w:val="24"/>
          <w:szCs w:val="24"/>
        </w:rPr>
        <w:t>Other factors to be considered during the initial planning include:</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facilities/equipment/clothing to be provided by parents for the visit;</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facilities/equipment/clothing to be provided by the School for the visit;</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facilities/equipment/clothing to be provided by the venue for the visit;</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identification the need for and provide relevant staff training;</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designation of someone to record the details of the visit and to carry accident forms etc.;</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transport arrangements;</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insurance arrangements;</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information to the provider, e.g. names, ages, genders, special dietary requirements, etc.;</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arrangements for communication between the group and the school;</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supervision ratios; contingency measures for enforced change of plan, late return, sending students home early or other emergency arrangements;</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measures to keep parents fully informed;</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preparation of students - to include knowledge and learning skills, safety awareness, code of behaviour, etc.;</w:t>
      </w:r>
    </w:p>
    <w:p w:rsidR="006013D5" w:rsidRPr="006013D5" w:rsidRDefault="006013D5" w:rsidP="00F509F8">
      <w:pPr>
        <w:widowControl/>
        <w:numPr>
          <w:ilvl w:val="0"/>
          <w:numId w:val="14"/>
        </w:numPr>
        <w:tabs>
          <w:tab w:val="clear" w:pos="720"/>
        </w:tabs>
        <w:overflowPunct w:val="0"/>
        <w:ind w:left="1134" w:hanging="283"/>
        <w:textAlignment w:val="baseline"/>
        <w:rPr>
          <w:rFonts w:asciiTheme="minorHAnsi" w:hAnsiTheme="minorHAnsi"/>
          <w:sz w:val="24"/>
          <w:szCs w:val="24"/>
        </w:rPr>
      </w:pPr>
      <w:r w:rsidRPr="006013D5">
        <w:rPr>
          <w:rFonts w:asciiTheme="minorHAnsi" w:hAnsiTheme="minorHAnsi"/>
          <w:sz w:val="24"/>
          <w:szCs w:val="24"/>
        </w:rPr>
        <w:t>the preparation of a plan using an alternative venue (which has also been risk assessed).</w:t>
      </w:r>
    </w:p>
    <w:p w:rsidR="006013D5" w:rsidRPr="006013D5" w:rsidRDefault="006013D5" w:rsidP="006013D5">
      <w:pPr>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Staffing the Visit</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5.1</w:t>
      </w:r>
      <w:r w:rsidRPr="006013D5">
        <w:rPr>
          <w:rFonts w:asciiTheme="minorHAnsi" w:hAnsiTheme="minorHAnsi"/>
          <w:sz w:val="24"/>
          <w:szCs w:val="24"/>
        </w:rPr>
        <w:tab/>
        <w:t>The Headteacher and/or Governors must be satisfied that the Group Leader planning the visit is qualified to do so and has the necessary experience (please refer to DMBC Guidelines for Visits Section 2 General Guidance, points 1-20).</w:t>
      </w:r>
    </w:p>
    <w:p w:rsidR="006013D5" w:rsidRPr="006013D5" w:rsidRDefault="006013D5" w:rsidP="006013D5">
      <w:pPr>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lastRenderedPageBreak/>
        <w:t>DBS Checks</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6.1</w:t>
      </w:r>
      <w:r w:rsidRPr="006013D5">
        <w:rPr>
          <w:rFonts w:asciiTheme="minorHAnsi" w:hAnsiTheme="minorHAnsi"/>
          <w:sz w:val="24"/>
          <w:szCs w:val="24"/>
        </w:rPr>
        <w:tab/>
        <w:t>It is not necessary for Volunteers on Day Visits to complete a CRB check. However, prior to a volunteer accompanying a Group Leader on a Residential (overnight visit) the Headteacher should ensure that the CRB checks are completed.  The school should be aware that Coach Drivers may not be CRB checked. Prior to the parents/volunteers accompanying a Group Leader on a day visit, the Headteacher should ensure that the following criteria are met:</w:t>
      </w:r>
    </w:p>
    <w:p w:rsidR="006013D5" w:rsidRPr="006013D5" w:rsidRDefault="006013D5" w:rsidP="006013D5">
      <w:pPr>
        <w:ind w:firstLine="720"/>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Parents</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7.1</w:t>
      </w:r>
      <w:r w:rsidRPr="006013D5">
        <w:rPr>
          <w:rFonts w:asciiTheme="minorHAnsi" w:hAnsiTheme="minorHAnsi"/>
          <w:sz w:val="24"/>
          <w:szCs w:val="24"/>
        </w:rPr>
        <w:tab/>
        <w:t>Parents on school visits must:</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Have been known to the school for at least 12 months</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Have worked regularly alongside several members of staff during that time</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Are able to work on their own initiative as well as under the guidance of members of staff</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Are under the direct Line Management of a member of staff or Group Leader</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Have clearly defined roles of responsibility  regarding the young people</w:t>
      </w:r>
    </w:p>
    <w:p w:rsidR="006013D5" w:rsidRPr="006013D5" w:rsidRDefault="006013D5" w:rsidP="00F509F8">
      <w:pPr>
        <w:widowControl/>
        <w:numPr>
          <w:ilvl w:val="0"/>
          <w:numId w:val="22"/>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Should never be left on their own with a group of young people in view of the possibility of allegations being made</w:t>
      </w:r>
    </w:p>
    <w:p w:rsidR="006013D5" w:rsidRPr="006013D5" w:rsidRDefault="00D666C4" w:rsidP="00D666C4">
      <w:pPr>
        <w:ind w:left="851" w:hanging="425"/>
        <w:rPr>
          <w:rFonts w:asciiTheme="minorHAnsi" w:hAnsiTheme="minorHAnsi"/>
          <w:sz w:val="24"/>
          <w:szCs w:val="24"/>
        </w:rPr>
      </w:pPr>
      <w:r>
        <w:rPr>
          <w:rFonts w:asciiTheme="minorHAnsi" w:hAnsiTheme="minorHAnsi"/>
          <w:sz w:val="24"/>
          <w:szCs w:val="24"/>
        </w:rPr>
        <w:t>7.2</w:t>
      </w:r>
      <w:r>
        <w:rPr>
          <w:rFonts w:asciiTheme="minorHAnsi" w:hAnsiTheme="minorHAnsi"/>
          <w:sz w:val="24"/>
          <w:szCs w:val="24"/>
        </w:rPr>
        <w:tab/>
      </w:r>
      <w:r w:rsidR="006013D5" w:rsidRPr="006013D5">
        <w:rPr>
          <w:rFonts w:asciiTheme="minorHAnsi" w:hAnsiTheme="minorHAnsi"/>
          <w:sz w:val="24"/>
          <w:szCs w:val="24"/>
        </w:rPr>
        <w:t>Response to these criteria should be documented.</w:t>
      </w:r>
    </w:p>
    <w:p w:rsidR="006013D5" w:rsidRPr="006013D5" w:rsidRDefault="006013D5" w:rsidP="006013D5">
      <w:pPr>
        <w:rPr>
          <w:rFonts w:asciiTheme="minorHAnsi" w:hAnsiTheme="minorHAnsi"/>
          <w:b/>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Financial planning</w:t>
      </w:r>
    </w:p>
    <w:p w:rsidR="006013D5" w:rsidRPr="006013D5" w:rsidRDefault="006013D5" w:rsidP="00F509F8">
      <w:pPr>
        <w:widowControl/>
        <w:numPr>
          <w:ilvl w:val="1"/>
          <w:numId w:val="24"/>
        </w:numPr>
        <w:overflowPunct w:val="0"/>
        <w:textAlignment w:val="baseline"/>
        <w:rPr>
          <w:rFonts w:asciiTheme="minorHAnsi" w:hAnsiTheme="minorHAnsi"/>
          <w:sz w:val="24"/>
          <w:szCs w:val="24"/>
        </w:rPr>
      </w:pPr>
      <w:r w:rsidRPr="006013D5">
        <w:rPr>
          <w:rFonts w:asciiTheme="minorHAnsi" w:hAnsiTheme="minorHAnsi"/>
          <w:sz w:val="24"/>
          <w:szCs w:val="24"/>
        </w:rPr>
        <w:t>The group leader should ensure that parents are notified as early as possible as to:</w:t>
      </w:r>
    </w:p>
    <w:p w:rsidR="006013D5" w:rsidRPr="006013D5" w:rsidRDefault="006013D5" w:rsidP="00F509F8">
      <w:pPr>
        <w:widowControl/>
        <w:numPr>
          <w:ilvl w:val="0"/>
          <w:numId w:val="15"/>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the total cost of the visit;</w:t>
      </w:r>
    </w:p>
    <w:p w:rsidR="006013D5" w:rsidRPr="006013D5" w:rsidRDefault="006013D5" w:rsidP="00F509F8">
      <w:pPr>
        <w:widowControl/>
        <w:numPr>
          <w:ilvl w:val="0"/>
          <w:numId w:val="15"/>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how much of the cost will come from school or LA funds (as in the case of field trips);</w:t>
      </w:r>
    </w:p>
    <w:p w:rsidR="006013D5" w:rsidRPr="006013D5" w:rsidRDefault="006013D5" w:rsidP="00F509F8">
      <w:pPr>
        <w:widowControl/>
        <w:numPr>
          <w:ilvl w:val="0"/>
          <w:numId w:val="15"/>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how much each parent will need to pay or be asked to contribute towards the cost of the visit;</w:t>
      </w:r>
    </w:p>
    <w:p w:rsidR="006013D5" w:rsidRPr="006013D5" w:rsidRDefault="006013D5" w:rsidP="00F509F8">
      <w:pPr>
        <w:widowControl/>
        <w:numPr>
          <w:ilvl w:val="0"/>
          <w:numId w:val="15"/>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how much spending/pocket money students will reasonably need (especially important for trips which involve a residential element);</w:t>
      </w:r>
    </w:p>
    <w:p w:rsidR="006013D5" w:rsidRPr="006013D5" w:rsidRDefault="006013D5" w:rsidP="00F509F8">
      <w:pPr>
        <w:widowControl/>
        <w:numPr>
          <w:ilvl w:val="0"/>
          <w:numId w:val="15"/>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use of any surplus funds, i.e. will they be returned to parents or retained for future visits?</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8.2</w:t>
      </w:r>
      <w:r w:rsidRPr="006013D5">
        <w:rPr>
          <w:rFonts w:asciiTheme="minorHAnsi" w:hAnsiTheme="minorHAnsi"/>
          <w:sz w:val="24"/>
          <w:szCs w:val="24"/>
        </w:rPr>
        <w:tab/>
        <w:t>Early notification of the above is important as this allows parents to make financial preparations. Many parents find it helpful to gauge the value of the visit if they have information relating to the costs of the visit, i.e. transport, accommodation, food, etc.  A separate account heading should be opened within the School Fund and a ‘School Visit/Activities’ form must be completed to first obtain the Headteacher’s permission. The information required includes student numbers, costs etc., so that suitable banking arrangements are in place. This is the responsibility of the Group Leader. After the visit has taken place a balance sheet will be sent out to the group leader.</w:t>
      </w:r>
    </w:p>
    <w:p w:rsidR="006013D5" w:rsidRPr="006013D5" w:rsidRDefault="006013D5" w:rsidP="006013D5">
      <w:pPr>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Charges</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In all schools, except Independent Schools, visits which occur during school hours and are curriculum based mu</w:t>
      </w:r>
      <w:r w:rsidR="00D666C4">
        <w:rPr>
          <w:rFonts w:asciiTheme="minorHAnsi" w:hAnsiTheme="minorHAnsi"/>
          <w:sz w:val="24"/>
          <w:szCs w:val="24"/>
        </w:rPr>
        <w:t xml:space="preserve">st be provided free of charge. </w:t>
      </w:r>
      <w:r w:rsidRPr="006013D5">
        <w:rPr>
          <w:rFonts w:asciiTheme="minorHAnsi" w:hAnsiTheme="minorHAnsi"/>
          <w:sz w:val="24"/>
          <w:szCs w:val="24"/>
        </w:rPr>
        <w:t>However, parents can be asked to make a voluntary contribution towards the cost of the trip. In reality the value of the requested contributions equates to the total cost of the visit and therefore if insufficient voluntary contributions are forthcoming the visit may have to be cancelled - parents must be notified of this contingency. Students whose parents/guardians do not contribute cannot be discriminated against. See Parental Letter</w:t>
      </w:r>
      <w:r w:rsidR="00D666C4">
        <w:rPr>
          <w:rFonts w:asciiTheme="minorHAnsi" w:hAnsiTheme="minorHAnsi"/>
          <w:sz w:val="24"/>
          <w:szCs w:val="24"/>
        </w:rPr>
        <w:t xml:space="preserve"> (Appendix)</w:t>
      </w:r>
      <w:r w:rsidRPr="006013D5">
        <w:rPr>
          <w:rFonts w:asciiTheme="minorHAnsi" w:hAnsiTheme="minorHAnsi"/>
          <w:sz w:val="24"/>
          <w:szCs w:val="24"/>
        </w:rPr>
        <w:t>.</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lastRenderedPageBreak/>
        <w:t xml:space="preserve">The Headteacher can charge parents for board and lodging on residential visits as well as the full cost when a visit is deemed to be an 'optional extra'.  </w:t>
      </w:r>
    </w:p>
    <w:p w:rsidR="006013D5" w:rsidRPr="006013D5" w:rsidRDefault="006013D5" w:rsidP="006013D5">
      <w:pPr>
        <w:rPr>
          <w:rFonts w:asciiTheme="minorHAnsi" w:hAnsiTheme="minorHAnsi"/>
          <w:b/>
          <w:sz w:val="24"/>
          <w:szCs w:val="24"/>
        </w:rPr>
      </w:pPr>
      <w:r w:rsidRPr="006013D5">
        <w:rPr>
          <w:rFonts w:asciiTheme="minorHAnsi" w:hAnsiTheme="minorHAnsi"/>
          <w:sz w:val="24"/>
          <w:szCs w:val="24"/>
        </w:rPr>
        <w:tab/>
        <w:t xml:space="preserve">     </w:t>
      </w:r>
      <w:r w:rsidRPr="006013D5">
        <w:rPr>
          <w:rFonts w:asciiTheme="minorHAnsi" w:hAnsiTheme="minorHAnsi"/>
          <w:b/>
          <w:sz w:val="24"/>
          <w:szCs w:val="24"/>
        </w:rPr>
        <w:t>An optional extra:</w:t>
      </w:r>
    </w:p>
    <w:p w:rsidR="006013D5" w:rsidRPr="006013D5" w:rsidRDefault="006013D5" w:rsidP="00F509F8">
      <w:pPr>
        <w:widowControl/>
        <w:numPr>
          <w:ilvl w:val="0"/>
          <w:numId w:val="16"/>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falls wholly or mainly outside school hours, i.e. a skiing holiday during the school holidays is an optional extra.</w:t>
      </w:r>
    </w:p>
    <w:p w:rsidR="006013D5" w:rsidRPr="006013D5" w:rsidRDefault="006013D5" w:rsidP="00F509F8">
      <w:pPr>
        <w:widowControl/>
        <w:numPr>
          <w:ilvl w:val="0"/>
          <w:numId w:val="16"/>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does not form part of the National Curriculum or the statutory requirements for religious education;</w:t>
      </w:r>
    </w:p>
    <w:p w:rsidR="006013D5" w:rsidRPr="006013D5" w:rsidRDefault="006013D5" w:rsidP="00F509F8">
      <w:pPr>
        <w:widowControl/>
        <w:numPr>
          <w:ilvl w:val="0"/>
          <w:numId w:val="16"/>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is not part of a syllabus towards a Prescribed Public Examination - if a syllabus mentions fieldwork as a requirement then this in itself does not necessitate a residential fieldtrip to another part of the country as local facilities may suffice?  However, if the syllabus mentions that students need to know about the ecology of rocky shores and they live in a city a long way from the coast then the fieldtrip would not be classed as an 'optional extra';</w:t>
      </w:r>
    </w:p>
    <w:p w:rsidR="006013D5" w:rsidRPr="006013D5" w:rsidRDefault="006013D5" w:rsidP="006013D5">
      <w:pPr>
        <w:ind w:left="851" w:hanging="425"/>
        <w:rPr>
          <w:rFonts w:asciiTheme="minorHAnsi" w:hAnsiTheme="minorHAnsi"/>
          <w:sz w:val="24"/>
          <w:szCs w:val="24"/>
        </w:rPr>
      </w:pPr>
      <w:r w:rsidRPr="006013D5">
        <w:rPr>
          <w:rFonts w:asciiTheme="minorHAnsi" w:hAnsiTheme="minorHAnsi"/>
          <w:sz w:val="24"/>
          <w:szCs w:val="24"/>
        </w:rPr>
        <w:t>9.3</w:t>
      </w:r>
      <w:r w:rsidRPr="006013D5">
        <w:rPr>
          <w:rFonts w:asciiTheme="minorHAnsi" w:hAnsiTheme="minorHAnsi"/>
          <w:sz w:val="24"/>
          <w:szCs w:val="24"/>
        </w:rPr>
        <w:tab/>
        <w:t>Parents who are in receipt of Income Support, Income-Based Jobseekers' Allowance, Family Credit or Disability Working Allowance may have board and lodging costs remitted for residential visits which:</w:t>
      </w:r>
    </w:p>
    <w:p w:rsidR="006013D5" w:rsidRPr="006013D5" w:rsidRDefault="006013D5" w:rsidP="00F509F8">
      <w:pPr>
        <w:widowControl/>
        <w:numPr>
          <w:ilvl w:val="0"/>
          <w:numId w:val="17"/>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take place during school hours or;</w:t>
      </w:r>
    </w:p>
    <w:p w:rsidR="006013D5" w:rsidRPr="006013D5" w:rsidRDefault="006013D5" w:rsidP="00F509F8">
      <w:pPr>
        <w:widowControl/>
        <w:numPr>
          <w:ilvl w:val="0"/>
          <w:numId w:val="17"/>
        </w:numPr>
        <w:tabs>
          <w:tab w:val="clear" w:pos="720"/>
        </w:tabs>
        <w:overflowPunct w:val="0"/>
        <w:ind w:left="1276" w:hanging="425"/>
        <w:textAlignment w:val="baseline"/>
        <w:rPr>
          <w:rFonts w:asciiTheme="minorHAnsi" w:hAnsiTheme="minorHAnsi"/>
          <w:sz w:val="24"/>
          <w:szCs w:val="24"/>
        </w:rPr>
      </w:pPr>
      <w:r w:rsidRPr="006013D5">
        <w:rPr>
          <w:rFonts w:asciiTheme="minorHAnsi" w:hAnsiTheme="minorHAnsi"/>
          <w:sz w:val="24"/>
          <w:szCs w:val="24"/>
        </w:rPr>
        <w:t>are not optional extras.</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These Remission of Charges claim forms are available from the Finance Office and are also included in the school Visit Pack.</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The parents' agreement to meet the costs of an optional extra visit, before the visit is planned in detail, must always be obtained in writing.  The stated cost of an extra visit must not include an element of subsidy for those students whose families do not meet the full charge.</w:t>
      </w:r>
    </w:p>
    <w:p w:rsidR="006013D5" w:rsidRPr="006013D5" w:rsidRDefault="006013D5" w:rsidP="00F509F8">
      <w:pPr>
        <w:widowControl/>
        <w:numPr>
          <w:ilvl w:val="1"/>
          <w:numId w:val="24"/>
        </w:numPr>
        <w:overflowPunct w:val="0"/>
        <w:ind w:left="851" w:hanging="425"/>
        <w:textAlignment w:val="baseline"/>
        <w:rPr>
          <w:rFonts w:asciiTheme="minorHAnsi" w:hAnsiTheme="minorHAnsi"/>
          <w:sz w:val="24"/>
          <w:szCs w:val="24"/>
        </w:rPr>
      </w:pPr>
      <w:r w:rsidRPr="006013D5">
        <w:rPr>
          <w:rFonts w:asciiTheme="minorHAnsi" w:hAnsiTheme="minorHAnsi"/>
          <w:sz w:val="24"/>
          <w:szCs w:val="24"/>
        </w:rPr>
        <w:t>The school must conform to current statutory requirements as regards charging for School Activities.</w:t>
      </w:r>
    </w:p>
    <w:p w:rsidR="006013D5" w:rsidRPr="006013D5" w:rsidRDefault="006013D5" w:rsidP="006013D5">
      <w:pPr>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First aid</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10.1</w:t>
      </w:r>
      <w:r w:rsidRPr="006013D5">
        <w:rPr>
          <w:rFonts w:asciiTheme="minorHAnsi" w:hAnsiTheme="minorHAnsi"/>
          <w:sz w:val="24"/>
          <w:szCs w:val="24"/>
        </w:rPr>
        <w:tab/>
        <w:t>First aid considerations must form part of the risk assessment - these considerations should include:</w:t>
      </w:r>
    </w:p>
    <w:p w:rsidR="006013D5" w:rsidRPr="006013D5" w:rsidRDefault="006013D5" w:rsidP="00F509F8">
      <w:pPr>
        <w:widowControl/>
        <w:numPr>
          <w:ilvl w:val="0"/>
          <w:numId w:val="18"/>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the numbers in the group and the nature of the activity;</w:t>
      </w:r>
    </w:p>
    <w:p w:rsidR="006013D5" w:rsidRPr="006013D5" w:rsidRDefault="006013D5" w:rsidP="00F509F8">
      <w:pPr>
        <w:widowControl/>
        <w:numPr>
          <w:ilvl w:val="0"/>
          <w:numId w:val="18"/>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existing known medical conditions of all group members including staff;</w:t>
      </w:r>
    </w:p>
    <w:p w:rsidR="006013D5" w:rsidRPr="006013D5" w:rsidRDefault="006013D5" w:rsidP="00F509F8">
      <w:pPr>
        <w:widowControl/>
        <w:numPr>
          <w:ilvl w:val="0"/>
          <w:numId w:val="18"/>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the nature of any likely injuries and how effective first aid would be;</w:t>
      </w:r>
    </w:p>
    <w:p w:rsidR="006013D5" w:rsidRPr="006013D5" w:rsidRDefault="006013D5" w:rsidP="00F509F8">
      <w:pPr>
        <w:widowControl/>
        <w:numPr>
          <w:ilvl w:val="0"/>
          <w:numId w:val="18"/>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the distance to the nearest hospital and availability of transport.  N.B.  All adults in the group should know how to contact the emergency services.</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10.2</w:t>
      </w:r>
      <w:r w:rsidRPr="006013D5">
        <w:rPr>
          <w:rFonts w:asciiTheme="minorHAnsi" w:hAnsiTheme="minorHAnsi"/>
          <w:sz w:val="24"/>
          <w:szCs w:val="24"/>
        </w:rPr>
        <w:tab/>
        <w:t xml:space="preserve">In all cases a nominated person should be in charge of the first-aid arrangements. For all category B, C and D visits a recognised, qualified first aider will be a statutory requirement for taking young people away. A minimum first aid requirement is that the appointed person should have attended an Emergency Aid in Schools course and holds a current end valid certificate. When young people are involved in activities of a more hazardous nature or in isolated or remote locations a higher level of first aid provision will be required such as Rescue and Emergency Care. </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10.3</w:t>
      </w:r>
      <w:r w:rsidRPr="006013D5">
        <w:rPr>
          <w:rFonts w:asciiTheme="minorHAnsi" w:hAnsiTheme="minorHAnsi"/>
          <w:sz w:val="24"/>
          <w:szCs w:val="24"/>
        </w:rPr>
        <w:tab/>
        <w:t>If a First Aider is attending to one member of the group, there should be adequate first aid cover for the other young people.</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10.4</w:t>
      </w:r>
      <w:r w:rsidRPr="006013D5">
        <w:rPr>
          <w:rFonts w:asciiTheme="minorHAnsi" w:hAnsiTheme="minorHAnsi"/>
          <w:sz w:val="24"/>
          <w:szCs w:val="24"/>
        </w:rPr>
        <w:tab/>
        <w:t>The minimum contents for a travelling first-aid box where no special risk has been identified are:</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a leaflet giving general advice on first aid;</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six individually wrapped sterile adhesive dressings;</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lastRenderedPageBreak/>
        <w:t>one large sterile non medicated wound dressing approximately 18 cm x 18 cm;</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two triangular bandages;</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two safety pins;</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individually wrapped moist cleansing wipes;</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one pair of disposable gloves;</w:t>
      </w:r>
    </w:p>
    <w:p w:rsidR="006013D5" w:rsidRPr="006013D5" w:rsidRDefault="006013D5" w:rsidP="00F509F8">
      <w:pPr>
        <w:widowControl/>
        <w:numPr>
          <w:ilvl w:val="0"/>
          <w:numId w:val="19"/>
        </w:numPr>
        <w:tabs>
          <w:tab w:val="clear" w:pos="720"/>
        </w:tabs>
        <w:overflowPunct w:val="0"/>
        <w:ind w:left="1276" w:hanging="283"/>
        <w:textAlignment w:val="baseline"/>
        <w:rPr>
          <w:rFonts w:asciiTheme="minorHAnsi" w:hAnsiTheme="minorHAnsi"/>
          <w:sz w:val="24"/>
          <w:szCs w:val="24"/>
        </w:rPr>
      </w:pPr>
      <w:r w:rsidRPr="006013D5">
        <w:rPr>
          <w:rFonts w:asciiTheme="minorHAnsi" w:hAnsiTheme="minorHAnsi"/>
          <w:sz w:val="24"/>
          <w:szCs w:val="24"/>
        </w:rPr>
        <w:t>a resuscitate (for mouth to mouth resuscitation) is recommended but not compulsory.</w:t>
      </w:r>
    </w:p>
    <w:p w:rsidR="006013D5" w:rsidRPr="006013D5" w:rsidRDefault="00D666C4" w:rsidP="00D666C4">
      <w:pPr>
        <w:ind w:left="993" w:hanging="567"/>
        <w:rPr>
          <w:rFonts w:asciiTheme="minorHAnsi" w:hAnsiTheme="minorHAnsi"/>
          <w:sz w:val="24"/>
          <w:szCs w:val="24"/>
        </w:rPr>
      </w:pPr>
      <w:r>
        <w:rPr>
          <w:rFonts w:asciiTheme="minorHAnsi" w:hAnsiTheme="minorHAnsi"/>
          <w:sz w:val="24"/>
          <w:szCs w:val="24"/>
        </w:rPr>
        <w:t>10.5</w:t>
      </w:r>
      <w:r>
        <w:rPr>
          <w:rFonts w:asciiTheme="minorHAnsi" w:hAnsiTheme="minorHAnsi"/>
          <w:sz w:val="24"/>
          <w:szCs w:val="24"/>
        </w:rPr>
        <w:tab/>
      </w:r>
      <w:r w:rsidR="006013D5" w:rsidRPr="006013D5">
        <w:rPr>
          <w:rFonts w:asciiTheme="minorHAnsi" w:hAnsiTheme="minorHAnsi"/>
          <w:sz w:val="24"/>
          <w:szCs w:val="24"/>
        </w:rPr>
        <w:t>All minibuses must carry a first-aid kit.</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6013D5" w:rsidRPr="00D666C4" w:rsidRDefault="006013D5" w:rsidP="00F509F8">
      <w:pPr>
        <w:widowControl/>
        <w:numPr>
          <w:ilvl w:val="0"/>
          <w:numId w:val="24"/>
        </w:numPr>
        <w:overflowPunct w:val="0"/>
        <w:ind w:left="284" w:hanging="426"/>
        <w:textAlignment w:val="baseline"/>
        <w:rPr>
          <w:rFonts w:asciiTheme="minorHAnsi" w:hAnsiTheme="minorHAnsi"/>
          <w:b/>
          <w:sz w:val="28"/>
          <w:szCs w:val="28"/>
        </w:rPr>
      </w:pPr>
      <w:r w:rsidRPr="00D666C4">
        <w:rPr>
          <w:rFonts w:asciiTheme="minorHAnsi" w:hAnsiTheme="minorHAnsi"/>
          <w:b/>
          <w:sz w:val="28"/>
          <w:szCs w:val="28"/>
        </w:rPr>
        <w:t>Approval for visits</w:t>
      </w:r>
    </w:p>
    <w:p w:rsidR="006013D5" w:rsidRPr="006013D5" w:rsidRDefault="006013D5" w:rsidP="006013D5">
      <w:pPr>
        <w:ind w:left="993" w:hanging="709"/>
        <w:rPr>
          <w:rFonts w:asciiTheme="minorHAnsi" w:hAnsiTheme="minorHAnsi"/>
          <w:b/>
          <w:sz w:val="24"/>
          <w:szCs w:val="24"/>
        </w:rPr>
      </w:pPr>
      <w:r w:rsidRPr="006013D5">
        <w:rPr>
          <w:rFonts w:asciiTheme="minorHAnsi" w:hAnsiTheme="minorHAnsi"/>
          <w:b/>
          <w:sz w:val="24"/>
          <w:szCs w:val="24"/>
        </w:rPr>
        <w:t>11.1</w:t>
      </w:r>
      <w:r w:rsidRPr="006013D5">
        <w:rPr>
          <w:rFonts w:asciiTheme="minorHAnsi" w:hAnsiTheme="minorHAnsi"/>
          <w:b/>
          <w:sz w:val="24"/>
          <w:szCs w:val="24"/>
        </w:rPr>
        <w:tab/>
        <w:t>Approval – ‘Provisional’</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 xml:space="preserve">The group leader should obtain initial approval from the Headteacher as to the general suitability of arranging the proposed visit (Provisional Visit Application Form).  This approval is only 'in principle' but must be obtained before any substantial arrangements are made.  </w:t>
      </w:r>
    </w:p>
    <w:p w:rsidR="006013D5" w:rsidRPr="006013D5" w:rsidRDefault="006013D5" w:rsidP="006013D5">
      <w:pPr>
        <w:ind w:left="993" w:hanging="709"/>
        <w:rPr>
          <w:rFonts w:asciiTheme="minorHAnsi" w:hAnsiTheme="minorHAnsi"/>
          <w:sz w:val="24"/>
          <w:szCs w:val="24"/>
        </w:rPr>
      </w:pPr>
      <w:r w:rsidRPr="006013D5">
        <w:rPr>
          <w:rFonts w:asciiTheme="minorHAnsi" w:hAnsiTheme="minorHAnsi"/>
          <w:b/>
          <w:sz w:val="24"/>
          <w:szCs w:val="24"/>
        </w:rPr>
        <w:t>11.2</w:t>
      </w:r>
      <w:r w:rsidRPr="006013D5">
        <w:rPr>
          <w:rFonts w:asciiTheme="minorHAnsi" w:hAnsiTheme="minorHAnsi"/>
          <w:b/>
          <w:sz w:val="24"/>
          <w:szCs w:val="24"/>
        </w:rPr>
        <w:tab/>
        <w:t>Approval - 'Formal'</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 xml:space="preserve">To gain ‘formal’ approval the group leader will need to complete </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Visit Checklist pro-forma (includes Point 2 – 12 below)</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Provisional Visit Application Form – As above.</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Application for the Approval of Visit / Budget Planning Sheet</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School Emergency Contact Information</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Either Parental Consent Form Category AB or CD</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Parental Consent Form for Swimming Activities (if required)</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Service Provider Enquiry Form (PE1)</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Coach and Minibus Hire Company Enquiry Form (CE1)</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Application for the Remission of Board and Lodging Costs (SJ2)</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Claim for the Remission of Board and Lodging Costs (SJ1)</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Minibus Requisition and Trip Evaluation Form</w:t>
      </w:r>
    </w:p>
    <w:p w:rsidR="006013D5" w:rsidRPr="006013D5" w:rsidRDefault="006013D5" w:rsidP="00F509F8">
      <w:pPr>
        <w:widowControl/>
        <w:numPr>
          <w:ilvl w:val="0"/>
          <w:numId w:val="25"/>
        </w:numPr>
        <w:overflowPunct w:val="0"/>
        <w:ind w:left="1276" w:hanging="283"/>
        <w:textAlignment w:val="baseline"/>
        <w:rPr>
          <w:rFonts w:asciiTheme="minorHAnsi" w:hAnsiTheme="minorHAnsi"/>
          <w:sz w:val="24"/>
          <w:szCs w:val="24"/>
        </w:rPr>
      </w:pPr>
      <w:r w:rsidRPr="006013D5">
        <w:rPr>
          <w:rFonts w:asciiTheme="minorHAnsi" w:hAnsiTheme="minorHAnsi"/>
          <w:sz w:val="24"/>
          <w:szCs w:val="24"/>
        </w:rPr>
        <w:t>Risk Assessment QES24-Online Application</w:t>
      </w:r>
    </w:p>
    <w:p w:rsidR="006013D5" w:rsidRPr="00D666C4" w:rsidRDefault="006013D5" w:rsidP="00F509F8">
      <w:pPr>
        <w:pStyle w:val="ListParagraph"/>
        <w:numPr>
          <w:ilvl w:val="0"/>
          <w:numId w:val="25"/>
        </w:numPr>
        <w:ind w:left="1276" w:hanging="283"/>
        <w:rPr>
          <w:rFonts w:asciiTheme="minorHAnsi" w:hAnsiTheme="minorHAnsi"/>
          <w:sz w:val="24"/>
          <w:szCs w:val="24"/>
        </w:rPr>
      </w:pPr>
      <w:r w:rsidRPr="00D666C4">
        <w:rPr>
          <w:rFonts w:asciiTheme="minorHAnsi" w:hAnsiTheme="minorHAnsi"/>
          <w:sz w:val="24"/>
          <w:szCs w:val="24"/>
        </w:rPr>
        <w:t>All the above forms can be found on teacher common teacher common\ Administration\ School Visits &amp; Trips). Please refer to DMBC’s Guidance for Visits, Section 10-Forms.</w:t>
      </w:r>
    </w:p>
    <w:p w:rsidR="006013D5" w:rsidRPr="006013D5" w:rsidRDefault="006013D5" w:rsidP="006013D5">
      <w:pPr>
        <w:ind w:left="993" w:hanging="709"/>
        <w:rPr>
          <w:rFonts w:asciiTheme="minorHAnsi" w:hAnsiTheme="minorHAnsi"/>
          <w:sz w:val="24"/>
          <w:szCs w:val="24"/>
        </w:rPr>
      </w:pPr>
      <w:r w:rsidRPr="006013D5">
        <w:rPr>
          <w:rFonts w:asciiTheme="minorHAnsi" w:hAnsiTheme="minorHAnsi"/>
          <w:sz w:val="24"/>
          <w:szCs w:val="24"/>
        </w:rPr>
        <w:t>11.3</w:t>
      </w:r>
      <w:r w:rsidRPr="006013D5">
        <w:rPr>
          <w:rFonts w:asciiTheme="minorHAnsi" w:hAnsiTheme="minorHAnsi"/>
          <w:sz w:val="24"/>
          <w:szCs w:val="24"/>
        </w:rPr>
        <w:tab/>
        <w:t>When the visit has been approved by the Headteacher / SLT the group leader will be contacted the Visit Administrator to confirm that the visit can go ahead. Before this information is submitted to DMBC, a short presentation must be made to the Governors Teaching &amp; Learning Committee for their approval. This approval will need to be minuted.</w:t>
      </w:r>
    </w:p>
    <w:p w:rsidR="006013D5" w:rsidRPr="006013D5" w:rsidRDefault="006013D5" w:rsidP="006013D5">
      <w:pPr>
        <w:ind w:left="993" w:hanging="709"/>
        <w:rPr>
          <w:rFonts w:asciiTheme="minorHAnsi" w:hAnsiTheme="minorHAnsi"/>
          <w:sz w:val="24"/>
          <w:szCs w:val="24"/>
        </w:rPr>
      </w:pPr>
      <w:r w:rsidRPr="006013D5">
        <w:rPr>
          <w:rFonts w:asciiTheme="minorHAnsi" w:hAnsiTheme="minorHAnsi"/>
          <w:sz w:val="24"/>
          <w:szCs w:val="24"/>
        </w:rPr>
        <w:t>11.4</w:t>
      </w:r>
      <w:r w:rsidRPr="006013D5">
        <w:rPr>
          <w:rFonts w:asciiTheme="minorHAnsi" w:hAnsiTheme="minorHAnsi"/>
          <w:sz w:val="24"/>
          <w:szCs w:val="24"/>
        </w:rPr>
        <w:tab/>
        <w:t>This information must be completed and submitted at least 56 days before the trip date if Residential / Abroad (C and D visits) or 7 days for other trips (A and B visits). Please refer to DMBC’s Guidelines for Visits Policy, Section 3 – Categories for Visits and Section 6 – General Information.</w:t>
      </w:r>
    </w:p>
    <w:p w:rsidR="006013D5" w:rsidRPr="006013D5" w:rsidRDefault="006013D5" w:rsidP="006013D5">
      <w:pPr>
        <w:ind w:left="993" w:hanging="709"/>
        <w:rPr>
          <w:rFonts w:asciiTheme="minorHAnsi" w:hAnsiTheme="minorHAnsi"/>
          <w:sz w:val="24"/>
          <w:szCs w:val="24"/>
        </w:rPr>
      </w:pPr>
      <w:r w:rsidRPr="006013D5">
        <w:rPr>
          <w:rFonts w:asciiTheme="minorHAnsi" w:hAnsiTheme="minorHAnsi"/>
          <w:sz w:val="24"/>
          <w:szCs w:val="24"/>
        </w:rPr>
        <w:t>11.5</w:t>
      </w:r>
      <w:r w:rsidRPr="006013D5">
        <w:rPr>
          <w:rFonts w:asciiTheme="minorHAnsi" w:hAnsiTheme="minorHAnsi"/>
          <w:sz w:val="24"/>
          <w:szCs w:val="24"/>
        </w:rPr>
        <w:tab/>
        <w:t>It is the Group Leader's responsibility to inform the Headteacher of any changes to the information contained in the formal approval form; e.g. insurance, itinerary, staffing.</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N.B.  If the visit is non-routine, unusual or involves an overnight stay, potentially hazardous activities or travel outside the UK then the Governors should also be informed.</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Parental Consent</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12.1</w:t>
      </w:r>
      <w:r w:rsidRPr="006013D5">
        <w:rPr>
          <w:rFonts w:asciiTheme="minorHAnsi" w:hAnsiTheme="minorHAnsi"/>
          <w:sz w:val="24"/>
          <w:szCs w:val="24"/>
        </w:rPr>
        <w:tab/>
        <w:t>The parents or guardians must be fully informed about the visit in a letter from the organising teacher (named), which should explain:</w:t>
      </w:r>
    </w:p>
    <w:p w:rsidR="006013D5" w:rsidRPr="006013D5" w:rsidRDefault="006013D5" w:rsidP="00F509F8">
      <w:pPr>
        <w:widowControl/>
        <w:numPr>
          <w:ilvl w:val="0"/>
          <w:numId w:val="20"/>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t>its nature and purpose (to include aims and objectives);</w:t>
      </w:r>
    </w:p>
    <w:p w:rsidR="006013D5" w:rsidRPr="006013D5" w:rsidRDefault="006013D5" w:rsidP="00F509F8">
      <w:pPr>
        <w:widowControl/>
        <w:numPr>
          <w:ilvl w:val="0"/>
          <w:numId w:val="20"/>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lastRenderedPageBreak/>
        <w:t>outline the programme/itinerary making reference to issues such as working near rivers or roads;</w:t>
      </w:r>
    </w:p>
    <w:p w:rsidR="006013D5" w:rsidRPr="006013D5" w:rsidRDefault="006013D5" w:rsidP="00F509F8">
      <w:pPr>
        <w:widowControl/>
        <w:numPr>
          <w:ilvl w:val="0"/>
          <w:numId w:val="20"/>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t>how and when students will be supervised - making special reference to any work not directly supervised.</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12.2</w:t>
      </w:r>
      <w:r w:rsidRPr="006013D5">
        <w:rPr>
          <w:rFonts w:asciiTheme="minorHAnsi" w:hAnsiTheme="minorHAnsi"/>
          <w:sz w:val="24"/>
          <w:szCs w:val="24"/>
        </w:rPr>
        <w:tab/>
        <w:t>In accordance with current legislation, the letter to parents should also contain a section on meeting the costs of the visit, the essence of which is contained in the following example:</w:t>
      </w:r>
    </w:p>
    <w:p w:rsidR="006013D5" w:rsidRPr="006013D5" w:rsidRDefault="006013D5" w:rsidP="00F509F8">
      <w:pPr>
        <w:widowControl/>
        <w:numPr>
          <w:ilvl w:val="0"/>
          <w:numId w:val="26"/>
        </w:numPr>
        <w:overflowPunct w:val="0"/>
        <w:ind w:left="1418" w:hanging="425"/>
        <w:textAlignment w:val="baseline"/>
        <w:rPr>
          <w:rFonts w:asciiTheme="minorHAnsi" w:hAnsiTheme="minorHAnsi"/>
          <w:sz w:val="24"/>
          <w:szCs w:val="24"/>
        </w:rPr>
      </w:pPr>
      <w:r w:rsidRPr="006013D5">
        <w:rPr>
          <w:rFonts w:asciiTheme="minorHAnsi" w:hAnsiTheme="minorHAnsi"/>
          <w:sz w:val="24"/>
          <w:szCs w:val="24"/>
        </w:rPr>
        <w:t xml:space="preserve">All students will need to take a packed lunch with them.  </w:t>
      </w:r>
    </w:p>
    <w:p w:rsidR="006013D5" w:rsidRPr="006013D5" w:rsidRDefault="006013D5" w:rsidP="00F509F8">
      <w:pPr>
        <w:widowControl/>
        <w:numPr>
          <w:ilvl w:val="0"/>
          <w:numId w:val="26"/>
        </w:numPr>
        <w:overflowPunct w:val="0"/>
        <w:ind w:left="1418" w:hanging="425"/>
        <w:textAlignment w:val="baseline"/>
        <w:rPr>
          <w:rFonts w:asciiTheme="minorHAnsi" w:hAnsiTheme="minorHAnsi"/>
          <w:sz w:val="24"/>
          <w:szCs w:val="24"/>
        </w:rPr>
      </w:pPr>
      <w:r w:rsidRPr="006013D5">
        <w:rPr>
          <w:rFonts w:asciiTheme="minorHAnsi" w:hAnsiTheme="minorHAnsi"/>
          <w:sz w:val="24"/>
          <w:szCs w:val="24"/>
        </w:rPr>
        <w:t xml:space="preserve">Students who receive Free School Meals will be provided with a packed lunch.  </w:t>
      </w:r>
    </w:p>
    <w:p w:rsidR="006013D5" w:rsidRPr="006013D5" w:rsidRDefault="006013D5" w:rsidP="00F509F8">
      <w:pPr>
        <w:widowControl/>
        <w:numPr>
          <w:ilvl w:val="0"/>
          <w:numId w:val="26"/>
        </w:numPr>
        <w:overflowPunct w:val="0"/>
        <w:ind w:left="1418" w:hanging="425"/>
        <w:textAlignment w:val="baseline"/>
        <w:rPr>
          <w:rFonts w:asciiTheme="minorHAnsi" w:hAnsiTheme="minorHAnsi"/>
          <w:sz w:val="24"/>
          <w:szCs w:val="24"/>
        </w:rPr>
      </w:pPr>
      <w:r w:rsidRPr="006013D5">
        <w:rPr>
          <w:rFonts w:asciiTheme="minorHAnsi" w:hAnsiTheme="minorHAnsi"/>
          <w:sz w:val="24"/>
          <w:szCs w:val="24"/>
        </w:rPr>
        <w:t xml:space="preserve">As we are travelling by coach, a small cost will be incurred.  Current legislation permits us to ask only for voluntary contributions towards the costs involved. </w:t>
      </w:r>
    </w:p>
    <w:p w:rsidR="006013D5" w:rsidRPr="006013D5" w:rsidRDefault="006013D5" w:rsidP="00F509F8">
      <w:pPr>
        <w:widowControl/>
        <w:numPr>
          <w:ilvl w:val="0"/>
          <w:numId w:val="26"/>
        </w:numPr>
        <w:overflowPunct w:val="0"/>
        <w:ind w:left="1418" w:hanging="425"/>
        <w:textAlignment w:val="baseline"/>
        <w:rPr>
          <w:rFonts w:asciiTheme="minorHAnsi" w:hAnsiTheme="minorHAnsi"/>
          <w:sz w:val="24"/>
          <w:szCs w:val="24"/>
        </w:rPr>
      </w:pPr>
      <w:r w:rsidRPr="006013D5">
        <w:rPr>
          <w:rFonts w:asciiTheme="minorHAnsi" w:hAnsiTheme="minorHAnsi"/>
          <w:sz w:val="24"/>
          <w:szCs w:val="24"/>
        </w:rPr>
        <w:t xml:space="preserve">No student will be discriminated against on the grounds of inability to pay, but if sufficient money is not raised by voluntary contributions, then the visit will have to be cancelled. </w:t>
      </w:r>
    </w:p>
    <w:p w:rsidR="006013D5" w:rsidRPr="006013D5" w:rsidRDefault="006013D5" w:rsidP="00F509F8">
      <w:pPr>
        <w:widowControl/>
        <w:numPr>
          <w:ilvl w:val="0"/>
          <w:numId w:val="26"/>
        </w:numPr>
        <w:overflowPunct w:val="0"/>
        <w:ind w:left="1418" w:hanging="425"/>
        <w:textAlignment w:val="baseline"/>
        <w:rPr>
          <w:rFonts w:asciiTheme="minorHAnsi" w:hAnsiTheme="minorHAnsi"/>
          <w:sz w:val="24"/>
          <w:szCs w:val="24"/>
        </w:rPr>
      </w:pPr>
      <w:r w:rsidRPr="006013D5">
        <w:rPr>
          <w:rFonts w:asciiTheme="minorHAnsi" w:hAnsiTheme="minorHAnsi"/>
          <w:sz w:val="24"/>
          <w:szCs w:val="24"/>
        </w:rPr>
        <w:t>A contribution of £2.00 should be sufficient to ensure that the trip can proceed.</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12.3</w:t>
      </w:r>
      <w:r w:rsidRPr="006013D5">
        <w:rPr>
          <w:rFonts w:asciiTheme="minorHAnsi" w:hAnsiTheme="minorHAnsi"/>
          <w:sz w:val="24"/>
          <w:szCs w:val="24"/>
        </w:rPr>
        <w:tab/>
        <w:t>When the organisational details of the visit have been confirmed, all relevant forms - most importantly those concerned with insurance - must be completed, and all other requirements detailed in the School’s policy document must be observed.  Pertinent details of the visit will need to be given to all of those involved; to the participating students, to any accompanying teachers and any non-teacher supervisors, and, where applicable, to any officials who will receive and perhaps work with the School party.  In addition to everyone being acquainted with the date, time, venue, programme details, nature and purpose(s) regarding the visit in question;</w:t>
      </w:r>
    </w:p>
    <w:p w:rsidR="006013D5" w:rsidRPr="006013D5" w:rsidRDefault="006013D5" w:rsidP="00F509F8">
      <w:pPr>
        <w:widowControl/>
        <w:numPr>
          <w:ilvl w:val="0"/>
          <w:numId w:val="21"/>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t>the students will need to be made aware of its relation to and implications for their recent, current or impending learning, and will need to know what will be expected of them at the venue in terms of their work and behaviour;</w:t>
      </w:r>
    </w:p>
    <w:p w:rsidR="006013D5" w:rsidRPr="006013D5" w:rsidRDefault="006013D5" w:rsidP="00F509F8">
      <w:pPr>
        <w:widowControl/>
        <w:numPr>
          <w:ilvl w:val="0"/>
          <w:numId w:val="21"/>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t>any accompanying teachers and any non-teacher supervisors will need to be carefully advised about their roles and responsibilities;</w:t>
      </w:r>
    </w:p>
    <w:p w:rsidR="006013D5" w:rsidRPr="006013D5" w:rsidRDefault="006013D5" w:rsidP="00F509F8">
      <w:pPr>
        <w:widowControl/>
        <w:numPr>
          <w:ilvl w:val="0"/>
          <w:numId w:val="21"/>
        </w:numPr>
        <w:tabs>
          <w:tab w:val="clear" w:pos="720"/>
        </w:tabs>
        <w:overflowPunct w:val="0"/>
        <w:ind w:left="1418" w:hanging="425"/>
        <w:textAlignment w:val="baseline"/>
        <w:rPr>
          <w:rFonts w:asciiTheme="minorHAnsi" w:hAnsiTheme="minorHAnsi"/>
          <w:sz w:val="24"/>
          <w:szCs w:val="24"/>
        </w:rPr>
      </w:pPr>
      <w:r w:rsidRPr="006013D5">
        <w:rPr>
          <w:rFonts w:asciiTheme="minorHAnsi" w:hAnsiTheme="minorHAnsi"/>
          <w:sz w:val="24"/>
          <w:szCs w:val="24"/>
        </w:rPr>
        <w:t>any participating officials will need to know how their contributions are intended to enhance or to complement the students' work in School.</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12.4</w:t>
      </w:r>
      <w:r w:rsidRPr="006013D5">
        <w:rPr>
          <w:rFonts w:asciiTheme="minorHAnsi" w:hAnsiTheme="minorHAnsi"/>
          <w:sz w:val="24"/>
          <w:szCs w:val="24"/>
        </w:rPr>
        <w:tab/>
        <w:t>The organising teacher must also ensure that everyone involved is aware of any contingency plans for inclement weather or unforeseen circumstances, aware of the first-aid facilities, and aware of any emergency telephone numbers.</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12.5</w:t>
      </w:r>
      <w:r w:rsidRPr="006013D5">
        <w:rPr>
          <w:rFonts w:asciiTheme="minorHAnsi" w:hAnsiTheme="minorHAnsi"/>
          <w:sz w:val="24"/>
          <w:szCs w:val="24"/>
        </w:rPr>
        <w:tab/>
        <w:t>If transport by coach or minibus is to be involved, the organiser must be satisfied that the vehicle(s) and the operators comply with the statutory requirements, and with any other requirements laid down by the LA or the School – see form CE1. Please refer to DMBC’s Guidance for Visits Policy Section 8 – Transport Guidance.</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12.6</w:t>
      </w:r>
      <w:r w:rsidRPr="006013D5">
        <w:rPr>
          <w:rFonts w:asciiTheme="minorHAnsi" w:hAnsiTheme="minorHAnsi"/>
          <w:sz w:val="24"/>
          <w:szCs w:val="24"/>
        </w:rPr>
        <w:tab/>
        <w:t>In case of visit cancellation no alternate venue will be visited or other outside school activity offered.</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12.7</w:t>
      </w:r>
      <w:r w:rsidRPr="006013D5">
        <w:rPr>
          <w:rFonts w:asciiTheme="minorHAnsi" w:hAnsiTheme="minorHAnsi"/>
          <w:sz w:val="24"/>
          <w:szCs w:val="24"/>
        </w:rPr>
        <w:tab/>
        <w:t xml:space="preserve">On any occasion when students who will be away from the School the Catering Manager should also be notified, preferably at least one week prior to the visit. </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sz w:val="28"/>
          <w:szCs w:val="28"/>
        </w:rPr>
      </w:pPr>
      <w:r w:rsidRPr="00D666C4">
        <w:rPr>
          <w:rFonts w:asciiTheme="minorHAnsi" w:hAnsiTheme="minorHAnsi"/>
          <w:b/>
          <w:sz w:val="28"/>
          <w:szCs w:val="28"/>
        </w:rPr>
        <w:t>Parental Consent Forms</w:t>
      </w:r>
      <w:r w:rsidRPr="00D666C4">
        <w:rPr>
          <w:rFonts w:asciiTheme="minorHAnsi" w:hAnsiTheme="minorHAnsi"/>
          <w:sz w:val="28"/>
          <w:szCs w:val="28"/>
        </w:rPr>
        <w:t xml:space="preserve"> </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t>13.1</w:t>
      </w:r>
      <w:r w:rsidRPr="006013D5">
        <w:rPr>
          <w:rFonts w:asciiTheme="minorHAnsi" w:hAnsiTheme="minorHAnsi"/>
          <w:sz w:val="24"/>
          <w:szCs w:val="24"/>
        </w:rPr>
        <w:tab/>
        <w:t xml:space="preserve">The Group Leader will also have to ensure that Parental Consent Forms Category AB visits or Category CD visits are completed. A separate Parental Consent Form will also have to be completed for Swimming Activities if required. If a Risk Assessment is required this is generated on the </w:t>
      </w:r>
      <w:r w:rsidR="00D666C4">
        <w:rPr>
          <w:rFonts w:asciiTheme="minorHAnsi" w:hAnsiTheme="minorHAnsi"/>
          <w:sz w:val="24"/>
          <w:szCs w:val="24"/>
        </w:rPr>
        <w:t xml:space="preserve">EXEANT </w:t>
      </w:r>
      <w:r w:rsidRPr="006013D5">
        <w:rPr>
          <w:rFonts w:asciiTheme="minorHAnsi" w:hAnsiTheme="minorHAnsi"/>
          <w:sz w:val="24"/>
          <w:szCs w:val="24"/>
        </w:rPr>
        <w:t xml:space="preserve">Website which includes a Parental Consent Form. Please refer to DMBC’s Guidance for Visits Policy, Section 9 – </w:t>
      </w:r>
      <w:r w:rsidR="00D666C4">
        <w:rPr>
          <w:rFonts w:asciiTheme="minorHAnsi" w:hAnsiTheme="minorHAnsi"/>
          <w:sz w:val="24"/>
          <w:szCs w:val="24"/>
        </w:rPr>
        <w:t xml:space="preserve">EXEANT </w:t>
      </w:r>
      <w:r w:rsidRPr="006013D5">
        <w:rPr>
          <w:rFonts w:asciiTheme="minorHAnsi" w:hAnsiTheme="minorHAnsi"/>
          <w:sz w:val="24"/>
          <w:szCs w:val="24"/>
        </w:rPr>
        <w:t>Website Guidance.</w:t>
      </w:r>
    </w:p>
    <w:p w:rsidR="006013D5" w:rsidRPr="006013D5" w:rsidRDefault="006013D5" w:rsidP="006013D5">
      <w:pPr>
        <w:ind w:left="993" w:hanging="567"/>
        <w:rPr>
          <w:rFonts w:asciiTheme="minorHAnsi" w:hAnsiTheme="minorHAnsi"/>
          <w:sz w:val="24"/>
          <w:szCs w:val="24"/>
        </w:rPr>
      </w:pPr>
      <w:r w:rsidRPr="006013D5">
        <w:rPr>
          <w:rFonts w:asciiTheme="minorHAnsi" w:hAnsiTheme="minorHAnsi"/>
          <w:sz w:val="24"/>
          <w:szCs w:val="24"/>
        </w:rPr>
        <w:lastRenderedPageBreak/>
        <w:t>13.2</w:t>
      </w:r>
      <w:r w:rsidRPr="006013D5">
        <w:rPr>
          <w:rFonts w:asciiTheme="minorHAnsi" w:hAnsiTheme="minorHAnsi"/>
          <w:sz w:val="24"/>
          <w:szCs w:val="24"/>
        </w:rPr>
        <w:tab/>
        <w:t>The Group Leader will also have to ensure that the School Emergency Contact Information is completed giving contact details for all students taking part in the visit – please refer to visit pack.</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During the Visit – Safety &amp; Equipment</w:t>
      </w:r>
    </w:p>
    <w:p w:rsidR="006013D5" w:rsidRPr="006013D5" w:rsidRDefault="006013D5" w:rsidP="00F509F8">
      <w:pPr>
        <w:widowControl/>
        <w:numPr>
          <w:ilvl w:val="1"/>
          <w:numId w:val="24"/>
        </w:numPr>
        <w:overflowPunct w:val="0"/>
        <w:ind w:left="993" w:hanging="567"/>
        <w:textAlignment w:val="baseline"/>
        <w:rPr>
          <w:rFonts w:asciiTheme="minorHAnsi" w:hAnsiTheme="minorHAnsi"/>
          <w:sz w:val="24"/>
          <w:szCs w:val="24"/>
        </w:rPr>
      </w:pPr>
      <w:r w:rsidRPr="006013D5">
        <w:rPr>
          <w:rFonts w:asciiTheme="minorHAnsi" w:hAnsiTheme="minorHAnsi"/>
          <w:sz w:val="24"/>
          <w:szCs w:val="24"/>
        </w:rPr>
        <w:t>Staff should make frequent references to the rules and procedures applicable to the visit or particular activity.  Please refer to DMBC’s Guidelines for Visits Policy, Section 4 – Safety Management and Section 5 – Generic Guidelines.</w:t>
      </w:r>
    </w:p>
    <w:p w:rsidR="006013D5" w:rsidRPr="006013D5" w:rsidRDefault="006013D5" w:rsidP="00F509F8">
      <w:pPr>
        <w:widowControl/>
        <w:numPr>
          <w:ilvl w:val="1"/>
          <w:numId w:val="24"/>
        </w:numPr>
        <w:overflowPunct w:val="0"/>
        <w:ind w:left="993" w:hanging="567"/>
        <w:textAlignment w:val="baseline"/>
        <w:rPr>
          <w:rFonts w:asciiTheme="minorHAnsi" w:hAnsiTheme="minorHAnsi"/>
          <w:sz w:val="24"/>
          <w:szCs w:val="24"/>
        </w:rPr>
      </w:pPr>
      <w:r w:rsidRPr="006013D5">
        <w:rPr>
          <w:rFonts w:asciiTheme="minorHAnsi" w:hAnsiTheme="minorHAnsi"/>
          <w:sz w:val="24"/>
          <w:szCs w:val="24"/>
        </w:rPr>
        <w:t xml:space="preserve">Staff should insist that students are inducted into a real sense of safety awareness and good practice; e.g. students must work with a 'good body posture'.  Students are also expected to use the correct names of equipment/hardware when talking to staff and peers and they should be aware of the storage location of common equipment/hardware. </w:t>
      </w:r>
    </w:p>
    <w:p w:rsidR="006013D5" w:rsidRPr="006013D5" w:rsidRDefault="006013D5" w:rsidP="00F509F8">
      <w:pPr>
        <w:widowControl/>
        <w:numPr>
          <w:ilvl w:val="1"/>
          <w:numId w:val="24"/>
        </w:numPr>
        <w:overflowPunct w:val="0"/>
        <w:ind w:left="993" w:hanging="567"/>
        <w:textAlignment w:val="baseline"/>
        <w:rPr>
          <w:rFonts w:asciiTheme="minorHAnsi" w:hAnsiTheme="minorHAnsi"/>
          <w:sz w:val="24"/>
          <w:szCs w:val="24"/>
        </w:rPr>
      </w:pPr>
      <w:r w:rsidRPr="006013D5">
        <w:rPr>
          <w:rFonts w:asciiTheme="minorHAnsi" w:hAnsiTheme="minorHAnsi"/>
          <w:sz w:val="24"/>
          <w:szCs w:val="24"/>
        </w:rPr>
        <w:t>Students should be encouraged to develop a strong sense of 'Health &amp; Safety' for themselves and others, and to become familiar with the general and visit specific rules and procedures.  Students must heed the staff's advice on how to avoid any potential risks when using particular equipment/hardware.  They are required to behave sensibly at all times.</w:t>
      </w:r>
    </w:p>
    <w:p w:rsidR="006013D5" w:rsidRPr="006013D5" w:rsidRDefault="006013D5" w:rsidP="00F509F8">
      <w:pPr>
        <w:widowControl/>
        <w:numPr>
          <w:ilvl w:val="1"/>
          <w:numId w:val="24"/>
        </w:numPr>
        <w:overflowPunct w:val="0"/>
        <w:ind w:left="993" w:hanging="567"/>
        <w:textAlignment w:val="baseline"/>
        <w:rPr>
          <w:rFonts w:asciiTheme="minorHAnsi" w:hAnsiTheme="minorHAnsi"/>
          <w:sz w:val="24"/>
          <w:szCs w:val="24"/>
        </w:rPr>
      </w:pPr>
      <w:r w:rsidRPr="006013D5">
        <w:rPr>
          <w:rFonts w:asciiTheme="minorHAnsi" w:hAnsiTheme="minorHAnsi"/>
          <w:sz w:val="24"/>
          <w:szCs w:val="24"/>
        </w:rPr>
        <w:t>Doors to sleeping accommodation must be locked at night.  Students are not allowed to enter or work in the laboratories, workshops or with specialist equipment unless actively supervised.</w:t>
      </w:r>
    </w:p>
    <w:p w:rsidR="006013D5" w:rsidRPr="006013D5" w:rsidRDefault="006013D5" w:rsidP="00F509F8">
      <w:pPr>
        <w:widowControl/>
        <w:numPr>
          <w:ilvl w:val="1"/>
          <w:numId w:val="24"/>
        </w:numPr>
        <w:overflowPunct w:val="0"/>
        <w:ind w:left="993" w:hanging="567"/>
        <w:textAlignment w:val="baseline"/>
        <w:rPr>
          <w:rFonts w:asciiTheme="minorHAnsi" w:hAnsiTheme="minorHAnsi"/>
          <w:sz w:val="24"/>
          <w:szCs w:val="24"/>
        </w:rPr>
      </w:pPr>
      <w:r w:rsidRPr="006013D5">
        <w:rPr>
          <w:rFonts w:asciiTheme="minorHAnsi" w:hAnsiTheme="minorHAnsi"/>
          <w:sz w:val="24"/>
          <w:szCs w:val="24"/>
        </w:rPr>
        <w:t>Tidying/clearing up at the end of a day or the visit should be an accepted part of the visit and time always needs to be allowed for this to take place safely and effectively. Various factors will dictate the time that is needed, but clearing up should never be left until the very last minute.  The major safety consideration is that equipment is stored in its designated locations so that the next session is not compromised, and equipment will not be found by subsequent groups in an unsafe condition, or in locations which might cause injury.</w:t>
      </w:r>
    </w:p>
    <w:p w:rsidR="006013D5" w:rsidRPr="006013D5" w:rsidRDefault="006013D5" w:rsidP="006013D5">
      <w:pPr>
        <w:ind w:left="720"/>
        <w:rPr>
          <w:rFonts w:asciiTheme="minorHAnsi" w:hAnsiTheme="minorHAnsi"/>
          <w:sz w:val="24"/>
          <w:szCs w:val="24"/>
        </w:rPr>
      </w:pPr>
    </w:p>
    <w:p w:rsidR="006013D5" w:rsidRPr="00D666C4" w:rsidRDefault="006013D5" w:rsidP="00F509F8">
      <w:pPr>
        <w:widowControl/>
        <w:numPr>
          <w:ilvl w:val="0"/>
          <w:numId w:val="24"/>
        </w:numPr>
        <w:overflowPunct w:val="0"/>
        <w:ind w:left="426" w:hanging="426"/>
        <w:textAlignment w:val="baseline"/>
        <w:rPr>
          <w:rFonts w:asciiTheme="minorHAnsi" w:hAnsiTheme="minorHAnsi"/>
          <w:b/>
          <w:sz w:val="28"/>
          <w:szCs w:val="28"/>
        </w:rPr>
      </w:pPr>
      <w:r w:rsidRPr="00D666C4">
        <w:rPr>
          <w:rFonts w:asciiTheme="minorHAnsi" w:hAnsiTheme="minorHAnsi"/>
          <w:b/>
          <w:sz w:val="28"/>
          <w:szCs w:val="28"/>
        </w:rPr>
        <w:t xml:space="preserve">Dealing with accidents and emergencies </w:t>
      </w:r>
    </w:p>
    <w:p w:rsidR="006013D5" w:rsidRPr="006013D5" w:rsidRDefault="006013D5" w:rsidP="006013D5">
      <w:pPr>
        <w:ind w:firstLine="426"/>
        <w:rPr>
          <w:rFonts w:asciiTheme="minorHAnsi" w:hAnsiTheme="minorHAnsi"/>
          <w:sz w:val="24"/>
          <w:szCs w:val="24"/>
        </w:rPr>
      </w:pPr>
      <w:r w:rsidRPr="006013D5">
        <w:rPr>
          <w:rFonts w:asciiTheme="minorHAnsi" w:hAnsiTheme="minorHAnsi"/>
          <w:sz w:val="24"/>
          <w:szCs w:val="24"/>
        </w:rPr>
        <w:t>Please refer to DMBC’s Guidelines for Visits, Section 7 – Emergency Procedures</w:t>
      </w:r>
    </w:p>
    <w:p w:rsidR="006013D5" w:rsidRPr="006013D5" w:rsidRDefault="006013D5" w:rsidP="006013D5">
      <w:pPr>
        <w:ind w:left="993" w:hanging="567"/>
        <w:rPr>
          <w:rFonts w:asciiTheme="minorHAnsi" w:hAnsiTheme="minorHAnsi"/>
          <w:b/>
          <w:sz w:val="24"/>
          <w:szCs w:val="24"/>
        </w:rPr>
      </w:pPr>
      <w:r w:rsidRPr="006013D5">
        <w:rPr>
          <w:rFonts w:asciiTheme="minorHAnsi" w:hAnsiTheme="minorHAnsi"/>
          <w:b/>
          <w:sz w:val="24"/>
          <w:szCs w:val="24"/>
        </w:rPr>
        <w:t>15.1</w:t>
      </w:r>
      <w:r w:rsidRPr="006013D5">
        <w:rPr>
          <w:rFonts w:asciiTheme="minorHAnsi" w:hAnsiTheme="minorHAnsi"/>
          <w:b/>
          <w:sz w:val="24"/>
          <w:szCs w:val="24"/>
        </w:rPr>
        <w:tab/>
        <w:t>A</w:t>
      </w:r>
      <w:r w:rsidR="00D666C4">
        <w:rPr>
          <w:rFonts w:asciiTheme="minorHAnsi" w:hAnsiTheme="minorHAnsi"/>
          <w:b/>
          <w:sz w:val="24"/>
          <w:szCs w:val="24"/>
        </w:rPr>
        <w:t>ccidents</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 xml:space="preserve">In the event of a student injuring themselves, dealing with that incident must take priority.  </w:t>
      </w:r>
      <w:r w:rsidRPr="006013D5">
        <w:rPr>
          <w:rFonts w:asciiTheme="minorHAnsi" w:hAnsiTheme="minorHAnsi"/>
          <w:b/>
          <w:sz w:val="24"/>
          <w:szCs w:val="24"/>
        </w:rPr>
        <w:t xml:space="preserve">All participation in such activities must stop </w:t>
      </w:r>
      <w:r w:rsidRPr="006013D5">
        <w:rPr>
          <w:rFonts w:asciiTheme="minorHAnsi" w:hAnsiTheme="minorHAnsi"/>
          <w:sz w:val="24"/>
          <w:szCs w:val="24"/>
        </w:rPr>
        <w:t>and students must be instructed to rest quietly and not to make any further use any equipment/hardware associated with the accident, until the incident has been dealt with and the welfare of the injured party has been organised.  Students must be made aware of the circumstances leading up to the accident and an appropriate short discussion about the incident should serve as an example to others. Small cuts and abrasions can be dealt with using the first aid box but more serious incidents should receive the attention and evaluation of a qualified 'first aider'.</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 xml:space="preserve">All accidents however minor should be reported in the </w:t>
      </w:r>
      <w:r w:rsidRPr="006013D5">
        <w:rPr>
          <w:rFonts w:asciiTheme="minorHAnsi" w:hAnsiTheme="minorHAnsi"/>
          <w:b/>
          <w:sz w:val="24"/>
          <w:szCs w:val="24"/>
        </w:rPr>
        <w:t xml:space="preserve">SCHOOL ACCIDENT BOOK </w:t>
      </w:r>
      <w:r w:rsidRPr="006013D5">
        <w:rPr>
          <w:rFonts w:asciiTheme="minorHAnsi" w:hAnsiTheme="minorHAnsi"/>
          <w:sz w:val="24"/>
          <w:szCs w:val="24"/>
        </w:rPr>
        <w:t>by the end of the day on which they occur - if the visit is abroad then the incident should be written up as soon as possible on return to the School.  The accident form must then be countersigned by the Headteacher.</w:t>
      </w:r>
    </w:p>
    <w:p w:rsidR="006013D5" w:rsidRPr="006013D5" w:rsidRDefault="006013D5" w:rsidP="006013D5">
      <w:pPr>
        <w:ind w:left="993"/>
        <w:rPr>
          <w:rFonts w:asciiTheme="minorHAnsi" w:hAnsiTheme="minorHAnsi"/>
          <w:sz w:val="24"/>
          <w:szCs w:val="24"/>
        </w:rPr>
      </w:pPr>
      <w:r w:rsidRPr="006013D5">
        <w:rPr>
          <w:rFonts w:asciiTheme="minorHAnsi" w:hAnsiTheme="minorHAnsi"/>
          <w:sz w:val="24"/>
          <w:szCs w:val="24"/>
        </w:rPr>
        <w:t>Students should be encouraged to report all injuries however minor and should be reassured that no punishment or sanctions will be taken against them.  Students should also be reminded at regular intervals about the course of action that they should take immediately following a personal injury.  Any cuts and abrasions should be dealt with in accordance with the 'HIV preventative protocol'.</w:t>
      </w:r>
    </w:p>
    <w:p w:rsidR="006013D5" w:rsidRPr="006013D5" w:rsidRDefault="006013D5" w:rsidP="00D666C4">
      <w:pPr>
        <w:ind w:left="1276" w:hanging="708"/>
        <w:rPr>
          <w:rFonts w:asciiTheme="minorHAnsi" w:hAnsiTheme="minorHAnsi"/>
          <w:b/>
          <w:sz w:val="24"/>
          <w:szCs w:val="24"/>
        </w:rPr>
      </w:pPr>
      <w:r w:rsidRPr="006013D5">
        <w:rPr>
          <w:rFonts w:asciiTheme="minorHAnsi" w:hAnsiTheme="minorHAnsi"/>
          <w:b/>
          <w:sz w:val="24"/>
          <w:szCs w:val="24"/>
        </w:rPr>
        <w:lastRenderedPageBreak/>
        <w:t>15.2</w:t>
      </w:r>
      <w:r w:rsidRPr="006013D5">
        <w:rPr>
          <w:rFonts w:asciiTheme="minorHAnsi" w:hAnsiTheme="minorHAnsi"/>
          <w:sz w:val="24"/>
          <w:szCs w:val="24"/>
        </w:rPr>
        <w:tab/>
      </w:r>
      <w:r w:rsidR="00D666C4">
        <w:rPr>
          <w:rFonts w:asciiTheme="minorHAnsi" w:hAnsiTheme="minorHAnsi"/>
          <w:b/>
          <w:sz w:val="24"/>
          <w:szCs w:val="24"/>
        </w:rPr>
        <w:t>Illness and Sickness During the Visit</w:t>
      </w:r>
    </w:p>
    <w:p w:rsidR="006013D5" w:rsidRPr="006013D5" w:rsidRDefault="006013D5" w:rsidP="00D666C4">
      <w:pPr>
        <w:ind w:left="1276"/>
        <w:rPr>
          <w:rFonts w:asciiTheme="minorHAnsi" w:hAnsiTheme="minorHAnsi"/>
          <w:sz w:val="24"/>
          <w:szCs w:val="24"/>
        </w:rPr>
      </w:pPr>
      <w:r w:rsidRPr="006013D5">
        <w:rPr>
          <w:rFonts w:asciiTheme="minorHAnsi" w:hAnsiTheme="minorHAnsi"/>
          <w:sz w:val="24"/>
          <w:szCs w:val="24"/>
        </w:rPr>
        <w:t>Students must be encouraged to report that they are feeling unwell during a visit - otherwise it is possible that their condition could cause them to loose concentration or become faint.  They should have confidence in knowing that such matters are regarded seriously from a Health and Safety point of view, e.g. the unwell student may have an increased chance of an accident.  Opportunities must be afforded in such circumstances for the student to leave the activity to visit the cloakroom, get some fresh air, have a drink of water, rest, etc. and the advice of a first aider should be sought if there is cause for concern, or if it is thought that the incident is not genuine. However, students must not leave the activity without first informing a member of staff of the situation.</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b/>
          <w:sz w:val="24"/>
          <w:szCs w:val="24"/>
        </w:rPr>
        <w:t>15.3</w:t>
      </w:r>
      <w:r w:rsidRPr="006013D5">
        <w:rPr>
          <w:rFonts w:asciiTheme="minorHAnsi" w:hAnsiTheme="minorHAnsi"/>
          <w:sz w:val="24"/>
          <w:szCs w:val="24"/>
        </w:rPr>
        <w:tab/>
      </w:r>
      <w:r w:rsidR="00D666C4">
        <w:rPr>
          <w:rFonts w:asciiTheme="minorHAnsi" w:hAnsiTheme="minorHAnsi"/>
          <w:b/>
          <w:sz w:val="24"/>
          <w:szCs w:val="24"/>
        </w:rPr>
        <w:t>Emergency Procedures</w:t>
      </w:r>
    </w:p>
    <w:p w:rsidR="006013D5" w:rsidRPr="006013D5" w:rsidRDefault="006013D5" w:rsidP="00D666C4">
      <w:pPr>
        <w:ind w:left="1276"/>
        <w:rPr>
          <w:rFonts w:asciiTheme="minorHAnsi" w:hAnsiTheme="minorHAnsi"/>
          <w:sz w:val="24"/>
          <w:szCs w:val="24"/>
        </w:rPr>
      </w:pPr>
      <w:r w:rsidRPr="006013D5">
        <w:rPr>
          <w:rFonts w:asciiTheme="minorHAnsi" w:hAnsiTheme="minorHAnsi"/>
          <w:sz w:val="24"/>
          <w:szCs w:val="24"/>
        </w:rPr>
        <w:t>In the event of accidents or faults with electrical equipment/hardware - it is important that the equipment/hardware be disconnected from the power supply and an '</w:t>
      </w:r>
      <w:r w:rsidRPr="006013D5">
        <w:rPr>
          <w:rFonts w:asciiTheme="minorHAnsi" w:hAnsiTheme="minorHAnsi"/>
          <w:b/>
          <w:sz w:val="24"/>
          <w:szCs w:val="24"/>
        </w:rPr>
        <w:t xml:space="preserve">EQUIPMENT/HARDWARE OUT OF USE' </w:t>
      </w:r>
      <w:r w:rsidRPr="006013D5">
        <w:rPr>
          <w:rFonts w:asciiTheme="minorHAnsi" w:hAnsiTheme="minorHAnsi"/>
          <w:sz w:val="24"/>
          <w:szCs w:val="24"/>
        </w:rPr>
        <w:t>sign</w:t>
      </w:r>
      <w:r w:rsidRPr="006013D5">
        <w:rPr>
          <w:rFonts w:asciiTheme="minorHAnsi" w:hAnsiTheme="minorHAnsi"/>
          <w:b/>
          <w:sz w:val="24"/>
          <w:szCs w:val="24"/>
        </w:rPr>
        <w:t xml:space="preserve"> </w:t>
      </w:r>
      <w:r w:rsidRPr="006013D5">
        <w:rPr>
          <w:rFonts w:asciiTheme="minorHAnsi" w:hAnsiTheme="minorHAnsi"/>
          <w:sz w:val="24"/>
          <w:szCs w:val="24"/>
        </w:rPr>
        <w:t>secured to the equipment.  Portable electrical equipment/hardware should be removed from the area and locked away until such time that the equipment has been inspected and/or repaired. Students must be made aware of all incidents where damage occurs to equipment so that they are not tempted to use such items, and they should always be encouraged to report any situation or equipment which appears to present a hazard.</w:t>
      </w:r>
    </w:p>
    <w:p w:rsidR="006013D5" w:rsidRPr="006013D5" w:rsidRDefault="006013D5" w:rsidP="00D666C4">
      <w:pPr>
        <w:ind w:left="1276" w:hanging="709"/>
        <w:rPr>
          <w:rFonts w:asciiTheme="minorHAnsi" w:hAnsiTheme="minorHAnsi"/>
          <w:b/>
          <w:sz w:val="24"/>
          <w:szCs w:val="24"/>
        </w:rPr>
      </w:pPr>
      <w:r w:rsidRPr="006013D5">
        <w:rPr>
          <w:rFonts w:asciiTheme="minorHAnsi" w:hAnsiTheme="minorHAnsi"/>
          <w:b/>
          <w:sz w:val="24"/>
          <w:szCs w:val="24"/>
        </w:rPr>
        <w:t>15.4</w:t>
      </w:r>
      <w:r w:rsidRPr="006013D5">
        <w:rPr>
          <w:rFonts w:asciiTheme="minorHAnsi" w:hAnsiTheme="minorHAnsi"/>
          <w:b/>
          <w:sz w:val="24"/>
          <w:szCs w:val="24"/>
        </w:rPr>
        <w:tab/>
        <w:t>Jewellery</w:t>
      </w:r>
    </w:p>
    <w:p w:rsidR="006013D5" w:rsidRPr="006013D5" w:rsidRDefault="006013D5" w:rsidP="00D666C4">
      <w:pPr>
        <w:ind w:left="1276"/>
        <w:rPr>
          <w:rFonts w:asciiTheme="minorHAnsi" w:hAnsiTheme="minorHAnsi"/>
          <w:sz w:val="24"/>
          <w:szCs w:val="24"/>
        </w:rPr>
      </w:pPr>
      <w:r w:rsidRPr="006013D5">
        <w:rPr>
          <w:rFonts w:asciiTheme="minorHAnsi" w:hAnsiTheme="minorHAnsi"/>
          <w:sz w:val="24"/>
          <w:szCs w:val="24"/>
        </w:rPr>
        <w:t>Jewellery should not be worn in school or during school visits.  N.B. If jewellery is worn for cultural reasons, religious observance or as a means of ethnic identity then every endeavour will be made to reach a safe compromise, e.g. adhesive tape may be wrapped around the finger or wrist in order that the risk of that item 'catching' or being damaged is minimised.  When such instances occur the advice of the Senior Leadership Team must be sought and parents must be informed in writing of any remaining risk.</w:t>
      </w:r>
    </w:p>
    <w:p w:rsidR="006013D5" w:rsidRPr="006013D5" w:rsidRDefault="006013D5" w:rsidP="00601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6013D5" w:rsidRPr="00D666C4" w:rsidRDefault="006013D5" w:rsidP="00D666C4">
      <w:pPr>
        <w:ind w:left="426" w:hanging="426"/>
        <w:rPr>
          <w:rFonts w:asciiTheme="minorHAnsi" w:hAnsiTheme="minorHAnsi"/>
          <w:b/>
          <w:sz w:val="28"/>
          <w:szCs w:val="28"/>
        </w:rPr>
      </w:pPr>
      <w:r w:rsidRPr="00D666C4">
        <w:rPr>
          <w:rFonts w:asciiTheme="minorHAnsi" w:hAnsiTheme="minorHAnsi"/>
          <w:b/>
          <w:sz w:val="28"/>
          <w:szCs w:val="28"/>
        </w:rPr>
        <w:t>16.</w:t>
      </w:r>
      <w:r w:rsidRPr="00D666C4">
        <w:rPr>
          <w:rFonts w:asciiTheme="minorHAnsi" w:hAnsiTheme="minorHAnsi"/>
          <w:b/>
          <w:sz w:val="28"/>
          <w:szCs w:val="28"/>
        </w:rPr>
        <w:tab/>
        <w:t xml:space="preserve"> After the Visit</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16.1</w:t>
      </w:r>
      <w:r w:rsidRPr="006013D5">
        <w:rPr>
          <w:rFonts w:asciiTheme="minorHAnsi" w:hAnsiTheme="minorHAnsi"/>
          <w:sz w:val="24"/>
          <w:szCs w:val="24"/>
        </w:rPr>
        <w:tab/>
        <w:t>In general, work completed by students either during or subsequent to an educational visit, should be displayed as and when appropriate, in a public area of the School.</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16.2</w:t>
      </w:r>
      <w:r w:rsidRPr="006013D5">
        <w:rPr>
          <w:rFonts w:asciiTheme="minorHAnsi" w:hAnsiTheme="minorHAnsi"/>
          <w:sz w:val="24"/>
          <w:szCs w:val="24"/>
        </w:rPr>
        <w:tab/>
        <w:t>The Group Leader should ensure that senior management are informed of the conduct of the students so that appropriate comments/praise can be made in assemblies and that a report (including evaluation) is presented to the Governing Body - perhaps for inclusion in the next Headteacher's report to the Governors.</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16.3</w:t>
      </w:r>
      <w:r w:rsidRPr="006013D5">
        <w:rPr>
          <w:rFonts w:asciiTheme="minorHAnsi" w:hAnsiTheme="minorHAnsi"/>
          <w:sz w:val="24"/>
          <w:szCs w:val="24"/>
        </w:rPr>
        <w:tab/>
        <w:t>Another copy/version of the report should be included by the Headteacher in the next newsletter to parents.</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16.4</w:t>
      </w:r>
      <w:r w:rsidRPr="006013D5">
        <w:rPr>
          <w:rFonts w:asciiTheme="minorHAnsi" w:hAnsiTheme="minorHAnsi"/>
          <w:sz w:val="24"/>
          <w:szCs w:val="24"/>
        </w:rPr>
        <w:tab/>
        <w:t>The Group Leader should also ensure that staff who have covered lessons because of the visit are thanked in an appropriate way.</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16.5</w:t>
      </w:r>
      <w:r w:rsidRPr="006013D5">
        <w:rPr>
          <w:rFonts w:asciiTheme="minorHAnsi" w:hAnsiTheme="minorHAnsi"/>
          <w:sz w:val="24"/>
          <w:szCs w:val="24"/>
        </w:rPr>
        <w:tab/>
        <w:t>A post-visit evaluation in terms of Health and Safety should be undertaken if there have been any ‘near miss’ circumstances that would be prudent to inform future visits. There is a facility on QES24.com to record the instances.</w:t>
      </w:r>
    </w:p>
    <w:p w:rsidR="006013D5" w:rsidRPr="006013D5" w:rsidRDefault="006013D5" w:rsidP="00D666C4">
      <w:pPr>
        <w:ind w:left="1276" w:hanging="709"/>
        <w:rPr>
          <w:rFonts w:asciiTheme="minorHAnsi" w:hAnsiTheme="minorHAnsi"/>
          <w:sz w:val="24"/>
          <w:szCs w:val="24"/>
        </w:rPr>
      </w:pPr>
      <w:r w:rsidRPr="006013D5">
        <w:rPr>
          <w:rFonts w:asciiTheme="minorHAnsi" w:hAnsiTheme="minorHAnsi"/>
          <w:sz w:val="24"/>
          <w:szCs w:val="24"/>
        </w:rPr>
        <w:t>16.6</w:t>
      </w:r>
      <w:r w:rsidRPr="006013D5">
        <w:rPr>
          <w:rFonts w:asciiTheme="minorHAnsi" w:hAnsiTheme="minorHAnsi"/>
          <w:sz w:val="24"/>
          <w:szCs w:val="24"/>
        </w:rPr>
        <w:tab/>
        <w:t>There is a requirement to evaluate the visit in terms of effectiveness in addressing ECM outcomes and there are appropriate forms at the office on which to record this. Group Leaders to complete the Minibus Requisition / Trip Evaluation Form.</w:t>
      </w:r>
    </w:p>
    <w:p w:rsidR="00121C3C" w:rsidRDefault="00121C3C" w:rsidP="00121C3C">
      <w:pPr>
        <w:shd w:val="clear" w:color="auto" w:fill="FFFFFF"/>
        <w:rPr>
          <w:rFonts w:asciiTheme="minorHAnsi" w:hAnsiTheme="minorHAnsi" w:cstheme="minorHAnsi"/>
          <w:sz w:val="24"/>
          <w:szCs w:val="24"/>
        </w:rPr>
      </w:pPr>
    </w:p>
    <w:p w:rsidR="00D666C4" w:rsidRDefault="00D666C4" w:rsidP="00121C3C">
      <w:pPr>
        <w:shd w:val="clear" w:color="auto" w:fill="FFFFFF"/>
        <w:rPr>
          <w:rFonts w:asciiTheme="minorHAnsi" w:hAnsiTheme="minorHAnsi" w:cstheme="minorHAnsi"/>
          <w:sz w:val="24"/>
          <w:szCs w:val="24"/>
        </w:rPr>
      </w:pPr>
    </w:p>
    <w:p w:rsidR="00D666C4" w:rsidRPr="006013D5" w:rsidRDefault="00D666C4" w:rsidP="00121C3C">
      <w:pPr>
        <w:shd w:val="clear" w:color="auto" w:fill="FFFFFF"/>
        <w:rPr>
          <w:rFonts w:asciiTheme="minorHAnsi" w:hAnsiTheme="minorHAnsi" w:cstheme="minorHAnsi"/>
          <w:sz w:val="24"/>
          <w:szCs w:val="24"/>
        </w:rPr>
      </w:pPr>
    </w:p>
    <w:p w:rsidR="006013D5" w:rsidRDefault="006013D5" w:rsidP="006013D5">
      <w:pPr>
        <w:shd w:val="clear" w:color="auto" w:fill="FFFFFF"/>
        <w:rPr>
          <w:rFonts w:asciiTheme="minorHAnsi" w:eastAsia="Times New Roman" w:hAnsiTheme="minorHAnsi" w:cstheme="minorHAnsi"/>
          <w:b/>
          <w:sz w:val="28"/>
          <w:szCs w:val="28"/>
        </w:rPr>
      </w:pPr>
      <w:r w:rsidRPr="006013D5">
        <w:rPr>
          <w:rFonts w:asciiTheme="minorHAnsi" w:eastAsia="Times New Roman" w:hAnsiTheme="minorHAnsi" w:cstheme="minorHAnsi"/>
          <w:b/>
          <w:sz w:val="28"/>
          <w:szCs w:val="28"/>
        </w:rPr>
        <w:lastRenderedPageBreak/>
        <w:t>Hidden Harm Policy</w:t>
      </w:r>
    </w:p>
    <w:p w:rsidR="00D666C4" w:rsidRPr="006013D5" w:rsidRDefault="00D666C4" w:rsidP="006013D5">
      <w:pPr>
        <w:shd w:val="clear" w:color="auto" w:fill="FFFFFF"/>
        <w:rPr>
          <w:rFonts w:asciiTheme="minorHAnsi" w:eastAsia="Times New Roman" w:hAnsiTheme="minorHAnsi" w:cstheme="minorHAnsi"/>
          <w:b/>
          <w:sz w:val="28"/>
          <w:szCs w:val="28"/>
        </w:rPr>
      </w:pPr>
    </w:p>
    <w:p w:rsidR="006013D5" w:rsidRPr="00D666C4" w:rsidRDefault="006013D5" w:rsidP="00F509F8">
      <w:pPr>
        <w:pStyle w:val="ListParagraph"/>
        <w:numPr>
          <w:ilvl w:val="0"/>
          <w:numId w:val="104"/>
        </w:numPr>
        <w:shd w:val="clear" w:color="auto" w:fill="FFFFFF"/>
        <w:ind w:left="426" w:hanging="426"/>
        <w:rPr>
          <w:rFonts w:asciiTheme="minorHAnsi" w:eastAsia="Times New Roman" w:hAnsiTheme="minorHAnsi" w:cstheme="minorHAnsi"/>
          <w:b/>
          <w:sz w:val="28"/>
          <w:szCs w:val="28"/>
        </w:rPr>
      </w:pPr>
      <w:r w:rsidRPr="00D666C4">
        <w:rPr>
          <w:rFonts w:asciiTheme="minorHAnsi" w:eastAsia="Times New Roman" w:hAnsiTheme="minorHAnsi" w:cstheme="minorHAnsi"/>
          <w:b/>
          <w:sz w:val="28"/>
          <w:szCs w:val="28"/>
        </w:rPr>
        <w:t>Introduction</w:t>
      </w:r>
    </w:p>
    <w:p w:rsidR="006013D5" w:rsidRPr="006013D5" w:rsidRDefault="00D666C4" w:rsidP="00D666C4">
      <w:pPr>
        <w:shd w:val="clear" w:color="auto" w:fill="FFFFFF"/>
        <w:ind w:left="993"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r>
        <w:rPr>
          <w:rFonts w:asciiTheme="minorHAnsi" w:eastAsia="Times New Roman" w:hAnsiTheme="minorHAnsi" w:cstheme="minorHAnsi"/>
          <w:sz w:val="24"/>
          <w:szCs w:val="24"/>
        </w:rPr>
        <w:tab/>
      </w:r>
      <w:r w:rsidR="006013D5" w:rsidRPr="006013D5">
        <w:rPr>
          <w:rFonts w:asciiTheme="minorHAnsi" w:eastAsia="Times New Roman" w:hAnsiTheme="minorHAnsi" w:cstheme="minorHAnsi"/>
          <w:sz w:val="24"/>
          <w:szCs w:val="24"/>
        </w:rPr>
        <w:t>It is recognised that Schools are often best placed to pick up on the fact that a child is being affected by problem drug/alcohol use by their parent(s)/carers. NRCS therefore feel it is important for all staff to be aware of and recognise early indicators including:</w:t>
      </w:r>
    </w:p>
    <w:p w:rsidR="006013D5" w:rsidRPr="006013D5"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6013D5">
        <w:rPr>
          <w:rFonts w:asciiTheme="minorHAnsi" w:eastAsia="Times New Roman" w:hAnsiTheme="minorHAnsi" w:cstheme="minorHAnsi"/>
          <w:color w:val="000000"/>
          <w:sz w:val="24"/>
          <w:szCs w:val="24"/>
        </w:rPr>
        <w:t>pupils presenting at school unkempt, tired and hungry</w:t>
      </w:r>
    </w:p>
    <w:p w:rsidR="00D666C4"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6013D5">
        <w:rPr>
          <w:rFonts w:asciiTheme="minorHAnsi" w:eastAsia="Times New Roman" w:hAnsiTheme="minorHAnsi" w:cstheme="minorHAnsi"/>
          <w:color w:val="000000"/>
          <w:sz w:val="24"/>
          <w:szCs w:val="24"/>
        </w:rPr>
        <w:t>pupils getting themselves ready for school at an age/ability that is inappropriate</w:t>
      </w:r>
    </w:p>
    <w:p w:rsidR="00D666C4"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D666C4">
        <w:rPr>
          <w:rFonts w:asciiTheme="minorHAnsi" w:eastAsia="Times New Roman" w:hAnsiTheme="minorHAnsi" w:cstheme="minorHAnsi"/>
          <w:color w:val="000000"/>
          <w:sz w:val="24"/>
          <w:szCs w:val="24"/>
        </w:rPr>
        <w:t>parents not presenting on time to meet pupils from transport or</w:t>
      </w:r>
    </w:p>
    <w:p w:rsidR="00D666C4"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D666C4">
        <w:rPr>
          <w:rFonts w:asciiTheme="minorHAnsi" w:eastAsia="Times New Roman" w:hAnsiTheme="minorHAnsi" w:cstheme="minorHAnsi"/>
          <w:color w:val="000000"/>
          <w:sz w:val="24"/>
          <w:szCs w:val="24"/>
        </w:rPr>
        <w:t>parents presenting as under the influence of drugs/alcohol  </w:t>
      </w:r>
    </w:p>
    <w:p w:rsidR="00D666C4"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D666C4">
        <w:rPr>
          <w:rFonts w:asciiTheme="minorHAnsi" w:eastAsia="Times New Roman" w:hAnsiTheme="minorHAnsi" w:cstheme="minorHAnsi"/>
          <w:color w:val="000000"/>
          <w:sz w:val="24"/>
          <w:szCs w:val="24"/>
        </w:rPr>
        <w:t>parents allowing inappropriate people to meet</w:t>
      </w:r>
      <w:r w:rsidR="00D666C4">
        <w:rPr>
          <w:rFonts w:asciiTheme="minorHAnsi" w:eastAsia="Times New Roman" w:hAnsiTheme="minorHAnsi" w:cstheme="minorHAnsi"/>
          <w:color w:val="000000"/>
          <w:sz w:val="24"/>
          <w:szCs w:val="24"/>
        </w:rPr>
        <w:t xml:space="preserve"> pupils up from school transport</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D666C4">
        <w:rPr>
          <w:rFonts w:asciiTheme="minorHAnsi" w:eastAsia="Times New Roman" w:hAnsiTheme="minorHAnsi" w:cstheme="minorHAnsi"/>
          <w:color w:val="000000"/>
          <w:sz w:val="24"/>
          <w:szCs w:val="24"/>
        </w:rPr>
        <w:t>pupils not attending school</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becoming very secretive about family and home</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acting out behaviour that they have witnessed at home</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isolated pupils who have difficulty making and maintaining friendships</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who are having to take care of parents, carers or siblings</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who disclose their concerns and worries about a parent’s drinking</w:t>
      </w:r>
    </w:p>
    <w:p w:rsid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whose attainment is falling below what could be expected of them</w:t>
      </w:r>
    </w:p>
    <w:p w:rsidR="006013D5" w:rsidRPr="00896E3B" w:rsidRDefault="006013D5" w:rsidP="00F509F8">
      <w:pPr>
        <w:widowControl/>
        <w:numPr>
          <w:ilvl w:val="0"/>
          <w:numId w:val="27"/>
        </w:numPr>
        <w:shd w:val="clear" w:color="auto" w:fill="FFFFFF"/>
        <w:tabs>
          <w:tab w:val="clear" w:pos="720"/>
        </w:tabs>
        <w:autoSpaceDE/>
        <w:autoSpaceDN/>
        <w:adjustRightInd/>
        <w:ind w:left="1418" w:hanging="425"/>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parents who do not attend any meetings with school, showing no interest in their child's progress/achievement.</w:t>
      </w:r>
    </w:p>
    <w:p w:rsidR="00896E3B" w:rsidRDefault="00896E3B" w:rsidP="006013D5">
      <w:pPr>
        <w:shd w:val="clear" w:color="auto" w:fill="FFFFFF"/>
        <w:outlineLvl w:val="1"/>
        <w:rPr>
          <w:rFonts w:asciiTheme="minorHAnsi" w:eastAsia="Times New Roman" w:hAnsiTheme="minorHAnsi" w:cstheme="minorHAnsi"/>
          <w:b/>
          <w:bCs/>
          <w:color w:val="000000"/>
          <w:sz w:val="24"/>
          <w:szCs w:val="24"/>
        </w:rPr>
      </w:pPr>
      <w:bookmarkStart w:id="1" w:name="providing_a_mentor"/>
      <w:bookmarkEnd w:id="1"/>
    </w:p>
    <w:p w:rsidR="006013D5" w:rsidRPr="00896E3B" w:rsidRDefault="00896E3B" w:rsidP="00F509F8">
      <w:pPr>
        <w:pStyle w:val="ListParagraph"/>
        <w:numPr>
          <w:ilvl w:val="0"/>
          <w:numId w:val="104"/>
        </w:numPr>
        <w:shd w:val="clear" w:color="auto" w:fill="FFFFFF"/>
        <w:ind w:left="567" w:hanging="567"/>
        <w:outlineLvl w:val="1"/>
        <w:rPr>
          <w:rFonts w:asciiTheme="minorHAnsi" w:eastAsia="Times New Roman" w:hAnsiTheme="minorHAnsi" w:cstheme="minorHAnsi"/>
          <w:b/>
          <w:bCs/>
          <w:color w:val="000000"/>
          <w:sz w:val="28"/>
          <w:szCs w:val="28"/>
        </w:rPr>
      </w:pPr>
      <w:r w:rsidRPr="00896E3B">
        <w:rPr>
          <w:rFonts w:asciiTheme="minorHAnsi" w:eastAsia="Times New Roman" w:hAnsiTheme="minorHAnsi" w:cstheme="minorHAnsi"/>
          <w:b/>
          <w:bCs/>
          <w:color w:val="000000"/>
          <w:sz w:val="28"/>
          <w:szCs w:val="28"/>
        </w:rPr>
        <w:t>Aims &amp; Scope of Policy</w:t>
      </w:r>
    </w:p>
    <w:p w:rsidR="00896E3B" w:rsidRPr="00896E3B" w:rsidRDefault="006013D5" w:rsidP="00F509F8">
      <w:pPr>
        <w:pStyle w:val="ListParagraph"/>
        <w:numPr>
          <w:ilvl w:val="1"/>
          <w:numId w:val="104"/>
        </w:numPr>
        <w:shd w:val="clear" w:color="auto" w:fill="FFFFFF"/>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The </w:t>
      </w:r>
      <w:r w:rsidRPr="00896E3B">
        <w:rPr>
          <w:rFonts w:asciiTheme="minorHAnsi" w:eastAsia="Times New Roman" w:hAnsiTheme="minorHAnsi" w:cstheme="minorHAnsi"/>
          <w:iCs/>
          <w:color w:val="000000"/>
          <w:sz w:val="24"/>
          <w:szCs w:val="24"/>
        </w:rPr>
        <w:t>Hidden harm</w:t>
      </w:r>
      <w:r w:rsidRPr="00896E3B">
        <w:rPr>
          <w:rFonts w:asciiTheme="minorHAnsi" w:eastAsia="Times New Roman" w:hAnsiTheme="minorHAnsi" w:cstheme="minorHAnsi"/>
          <w:color w:val="000000"/>
          <w:sz w:val="24"/>
          <w:szCs w:val="24"/>
        </w:rPr>
        <w:t> report found that pupils could develop resilience if they had an adult outside the family who could offer unconditional support. NRCS provides such support</w:t>
      </w:r>
      <w:r w:rsidR="00896E3B" w:rsidRPr="00896E3B">
        <w:rPr>
          <w:rFonts w:asciiTheme="minorHAnsi" w:eastAsia="Times New Roman" w:hAnsiTheme="minorHAnsi" w:cstheme="minorHAnsi"/>
          <w:color w:val="000000"/>
          <w:sz w:val="24"/>
          <w:szCs w:val="24"/>
        </w:rPr>
        <w:t xml:space="preserve"> in the form of a Pastoral Team</w:t>
      </w:r>
    </w:p>
    <w:p w:rsidR="00896E3B" w:rsidRDefault="006013D5" w:rsidP="00F509F8">
      <w:pPr>
        <w:pStyle w:val="ListParagraph"/>
        <w:numPr>
          <w:ilvl w:val="1"/>
          <w:numId w:val="104"/>
        </w:numPr>
        <w:shd w:val="clear" w:color="auto" w:fill="FFFFFF"/>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Pupils of problem drug users may be very wary of anyone outside the family finding out about their parent's drug/alcohol use; they may feel blamed and judged making it difficult to trust people and to make and sustain friendships. The pastoral support in school is to recognise the child's difficulties an</w:t>
      </w:r>
      <w:r w:rsidR="00896E3B">
        <w:rPr>
          <w:rFonts w:asciiTheme="minorHAnsi" w:eastAsia="Times New Roman" w:hAnsiTheme="minorHAnsi" w:cstheme="minorHAnsi"/>
          <w:color w:val="000000"/>
          <w:sz w:val="24"/>
          <w:szCs w:val="24"/>
        </w:rPr>
        <w:t>d to build trust with the child</w:t>
      </w:r>
    </w:p>
    <w:p w:rsidR="006013D5" w:rsidRDefault="006013D5" w:rsidP="00F509F8">
      <w:pPr>
        <w:pStyle w:val="ListParagraph"/>
        <w:numPr>
          <w:ilvl w:val="1"/>
          <w:numId w:val="104"/>
        </w:numPr>
        <w:shd w:val="clear" w:color="auto" w:fill="FFFFFF"/>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For some pupils building trust can take a long time, and they may well test out the relationship with the mentor before deciding to commit.  NRCS recognises that Short-term mentoring for these pupils is not helpful that the pupil may need support for a considerable length of time.</w:t>
      </w:r>
    </w:p>
    <w:p w:rsidR="00896E3B" w:rsidRPr="00896E3B" w:rsidRDefault="00896E3B" w:rsidP="00896E3B">
      <w:pPr>
        <w:pStyle w:val="ListParagraph"/>
        <w:shd w:val="clear" w:color="auto" w:fill="FFFFFF"/>
        <w:ind w:left="987"/>
        <w:rPr>
          <w:rFonts w:asciiTheme="minorHAnsi" w:eastAsia="Times New Roman" w:hAnsiTheme="minorHAnsi" w:cstheme="minorHAnsi"/>
          <w:color w:val="000000"/>
          <w:sz w:val="24"/>
          <w:szCs w:val="24"/>
        </w:rPr>
      </w:pPr>
    </w:p>
    <w:p w:rsidR="006013D5" w:rsidRPr="00896E3B" w:rsidRDefault="006013D5" w:rsidP="00F509F8">
      <w:pPr>
        <w:pStyle w:val="ListParagraph"/>
        <w:numPr>
          <w:ilvl w:val="0"/>
          <w:numId w:val="104"/>
        </w:numPr>
        <w:shd w:val="clear" w:color="auto" w:fill="FFFFFF"/>
        <w:ind w:left="567" w:hanging="567"/>
        <w:outlineLvl w:val="1"/>
        <w:rPr>
          <w:rFonts w:asciiTheme="minorHAnsi" w:eastAsia="Times New Roman" w:hAnsiTheme="minorHAnsi" w:cstheme="minorHAnsi"/>
          <w:b/>
          <w:bCs/>
          <w:color w:val="000000"/>
          <w:sz w:val="28"/>
          <w:szCs w:val="28"/>
        </w:rPr>
      </w:pPr>
      <w:bookmarkStart w:id="2" w:name="working_with_other_agencies"/>
      <w:bookmarkEnd w:id="2"/>
      <w:r w:rsidRPr="00896E3B">
        <w:rPr>
          <w:rFonts w:asciiTheme="minorHAnsi" w:eastAsia="Times New Roman" w:hAnsiTheme="minorHAnsi" w:cstheme="minorHAnsi"/>
          <w:b/>
          <w:bCs/>
          <w:color w:val="000000"/>
          <w:sz w:val="28"/>
          <w:szCs w:val="28"/>
        </w:rPr>
        <w:t>Working with other agencies</w:t>
      </w:r>
    </w:p>
    <w:p w:rsidR="00896E3B" w:rsidRPr="00896E3B" w:rsidRDefault="006013D5" w:rsidP="00F509F8">
      <w:pPr>
        <w:pStyle w:val="ListParagraph"/>
        <w:numPr>
          <w:ilvl w:val="1"/>
          <w:numId w:val="104"/>
        </w:numPr>
        <w:shd w:val="clear" w:color="auto" w:fill="FFFFFF"/>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 xml:space="preserve">NRCS recognises that schools cannot and should not work in isolation with pupils of problem drug/alcohol users, and need to make contact with local </w:t>
      </w:r>
      <w:r w:rsidR="00896E3B" w:rsidRPr="00896E3B">
        <w:rPr>
          <w:rFonts w:asciiTheme="minorHAnsi" w:eastAsia="Times New Roman" w:hAnsiTheme="minorHAnsi" w:cstheme="minorHAnsi"/>
          <w:color w:val="000000"/>
          <w:sz w:val="24"/>
          <w:szCs w:val="24"/>
        </w:rPr>
        <w:t>drug and alcohol support teams.</w:t>
      </w:r>
    </w:p>
    <w:p w:rsidR="006013D5" w:rsidRDefault="006013D5" w:rsidP="00F509F8">
      <w:pPr>
        <w:pStyle w:val="ListParagraph"/>
        <w:numPr>
          <w:ilvl w:val="1"/>
          <w:numId w:val="104"/>
        </w:numPr>
        <w:shd w:val="clear" w:color="auto" w:fill="FFFFFF"/>
        <w:rPr>
          <w:rFonts w:asciiTheme="minorHAnsi" w:eastAsia="Times New Roman" w:hAnsiTheme="minorHAnsi" w:cstheme="minorHAnsi"/>
          <w:color w:val="000000"/>
          <w:sz w:val="24"/>
          <w:szCs w:val="24"/>
        </w:rPr>
      </w:pPr>
      <w:r w:rsidRPr="00896E3B">
        <w:rPr>
          <w:rFonts w:asciiTheme="minorHAnsi" w:eastAsia="Times New Roman" w:hAnsiTheme="minorHAnsi" w:cstheme="minorHAnsi"/>
          <w:color w:val="000000"/>
          <w:sz w:val="24"/>
          <w:szCs w:val="24"/>
        </w:rPr>
        <w:t>As some pupils will be caring for either their parents, siblings or both, young carers projects are another source of support. NRCS recognises that any pupils affected by this develop mental health issues, and may suffer from depression and anxiety; NRCS therefore has links with the local Child and Adolescent Mental Health Service, Education welfare and educational psychology for advice and support.</w:t>
      </w:r>
    </w:p>
    <w:p w:rsidR="00896E3B" w:rsidRPr="00896E3B" w:rsidRDefault="00896E3B" w:rsidP="00896E3B">
      <w:pPr>
        <w:pStyle w:val="ListParagraph"/>
        <w:shd w:val="clear" w:color="auto" w:fill="FFFFFF"/>
        <w:ind w:left="987"/>
        <w:rPr>
          <w:rFonts w:asciiTheme="minorHAnsi" w:eastAsia="Times New Roman" w:hAnsiTheme="minorHAnsi" w:cstheme="minorHAnsi"/>
          <w:color w:val="000000"/>
          <w:sz w:val="24"/>
          <w:szCs w:val="24"/>
        </w:rPr>
      </w:pPr>
    </w:p>
    <w:p w:rsidR="006013D5" w:rsidRPr="00896E3B" w:rsidRDefault="006013D5" w:rsidP="00F509F8">
      <w:pPr>
        <w:pStyle w:val="ListParagraph"/>
        <w:numPr>
          <w:ilvl w:val="0"/>
          <w:numId w:val="104"/>
        </w:numPr>
        <w:shd w:val="clear" w:color="auto" w:fill="FFFFFF"/>
        <w:ind w:left="567" w:hanging="567"/>
        <w:outlineLvl w:val="1"/>
        <w:rPr>
          <w:rFonts w:asciiTheme="minorHAnsi" w:eastAsia="Times New Roman" w:hAnsiTheme="minorHAnsi" w:cstheme="minorHAnsi"/>
          <w:b/>
          <w:bCs/>
          <w:color w:val="000000"/>
          <w:sz w:val="28"/>
          <w:szCs w:val="28"/>
        </w:rPr>
      </w:pPr>
      <w:r w:rsidRPr="00896E3B">
        <w:rPr>
          <w:rFonts w:asciiTheme="minorHAnsi" w:eastAsia="Times New Roman" w:hAnsiTheme="minorHAnsi" w:cstheme="minorHAnsi"/>
          <w:b/>
          <w:bCs/>
          <w:color w:val="000000"/>
          <w:sz w:val="28"/>
          <w:szCs w:val="28"/>
        </w:rPr>
        <w:t>Child protection issues</w:t>
      </w:r>
    </w:p>
    <w:p w:rsidR="006013D5" w:rsidRPr="006013D5" w:rsidRDefault="00896E3B" w:rsidP="00896E3B">
      <w:pPr>
        <w:shd w:val="clear" w:color="auto" w:fill="FFFFFF"/>
        <w:ind w:left="993" w:hanging="426"/>
        <w:outlineLvl w:val="1"/>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4.1</w:t>
      </w:r>
      <w:r>
        <w:rPr>
          <w:rFonts w:asciiTheme="minorHAnsi" w:eastAsia="Times New Roman" w:hAnsiTheme="minorHAnsi" w:cstheme="minorHAnsi"/>
          <w:b/>
          <w:color w:val="000000"/>
          <w:sz w:val="24"/>
          <w:szCs w:val="24"/>
        </w:rPr>
        <w:tab/>
      </w:r>
      <w:r w:rsidR="006013D5" w:rsidRPr="006013D5">
        <w:rPr>
          <w:rFonts w:asciiTheme="minorHAnsi" w:eastAsia="Times New Roman" w:hAnsiTheme="minorHAnsi" w:cstheme="minorHAnsi"/>
          <w:b/>
          <w:color w:val="000000"/>
          <w:sz w:val="24"/>
          <w:szCs w:val="24"/>
        </w:rPr>
        <w:t>NRCS Designated Safeguarding Leads recognise problematic drug/alcohol use as a child protection issue, and will follow the local authority procedure in making a child protection referral.</w:t>
      </w:r>
    </w:p>
    <w:p w:rsidR="00896E3B" w:rsidRDefault="00896E3B" w:rsidP="00896E3B">
      <w:pPr>
        <w:shd w:val="clear" w:color="auto" w:fill="FFFFFF"/>
        <w:ind w:left="993" w:hanging="426"/>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4.2</w:t>
      </w:r>
      <w:r>
        <w:rPr>
          <w:rFonts w:asciiTheme="minorHAnsi" w:eastAsia="Times New Roman" w:hAnsiTheme="minorHAnsi" w:cstheme="minorHAnsi"/>
          <w:color w:val="000000"/>
          <w:sz w:val="24"/>
          <w:szCs w:val="24"/>
        </w:rPr>
        <w:tab/>
      </w:r>
      <w:r w:rsidR="006013D5" w:rsidRPr="006013D5">
        <w:rPr>
          <w:rFonts w:asciiTheme="minorHAnsi" w:eastAsia="Times New Roman" w:hAnsiTheme="minorHAnsi" w:cstheme="minorHAnsi"/>
          <w:color w:val="000000"/>
          <w:sz w:val="24"/>
          <w:szCs w:val="24"/>
        </w:rPr>
        <w:t>It may be suggested by Pupils’ Social Care that the DSL should carry out an Early Help Assessment, and this is fine where the parent is willing to participate. If they are not, the DSL will pursue the issue thr</w:t>
      </w:r>
      <w:r>
        <w:rPr>
          <w:rFonts w:asciiTheme="minorHAnsi" w:eastAsia="Times New Roman" w:hAnsiTheme="minorHAnsi" w:cstheme="minorHAnsi"/>
          <w:color w:val="000000"/>
          <w:sz w:val="24"/>
          <w:szCs w:val="24"/>
        </w:rPr>
        <w:t>ough the child protection route</w:t>
      </w:r>
    </w:p>
    <w:p w:rsidR="006013D5" w:rsidRPr="006013D5" w:rsidRDefault="00896E3B" w:rsidP="00896E3B">
      <w:pPr>
        <w:shd w:val="clear" w:color="auto" w:fill="FFFFFF"/>
        <w:ind w:left="993" w:hanging="426"/>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4.3</w:t>
      </w:r>
      <w:r>
        <w:rPr>
          <w:rFonts w:asciiTheme="minorHAnsi" w:eastAsia="Times New Roman" w:hAnsiTheme="minorHAnsi" w:cstheme="minorHAnsi"/>
          <w:color w:val="000000"/>
          <w:sz w:val="24"/>
          <w:szCs w:val="24"/>
        </w:rPr>
        <w:tab/>
      </w:r>
      <w:r w:rsidR="006013D5" w:rsidRPr="006013D5">
        <w:rPr>
          <w:rFonts w:asciiTheme="minorHAnsi" w:eastAsia="Times New Roman" w:hAnsiTheme="minorHAnsi" w:cstheme="minorHAnsi"/>
          <w:color w:val="000000"/>
          <w:sz w:val="24"/>
          <w:szCs w:val="24"/>
        </w:rPr>
        <w:t>The DLS leads at NRCS recognise that problem drug use has long been recognised as a fairly regular factor where pupils are subjected to abuse and neglect. This is not to say that all drug users abuse or neglect their children, but it is clear from the </w:t>
      </w:r>
      <w:r w:rsidR="006013D5" w:rsidRPr="006013D5">
        <w:rPr>
          <w:rFonts w:asciiTheme="minorHAnsi" w:eastAsia="Times New Roman" w:hAnsiTheme="minorHAnsi" w:cstheme="minorHAnsi"/>
          <w:i/>
          <w:iCs/>
          <w:color w:val="000000"/>
          <w:sz w:val="24"/>
          <w:szCs w:val="24"/>
        </w:rPr>
        <w:t>Hidden harm</w:t>
      </w:r>
      <w:r w:rsidR="006013D5" w:rsidRPr="006013D5">
        <w:rPr>
          <w:rFonts w:asciiTheme="minorHAnsi" w:eastAsia="Times New Roman" w:hAnsiTheme="minorHAnsi" w:cstheme="minorHAnsi"/>
          <w:color w:val="000000"/>
          <w:sz w:val="24"/>
          <w:szCs w:val="24"/>
        </w:rPr>
        <w:t xml:space="preserve"> report that where drug use is problematic, pupils are affected.   We recognise that serious drug/alcohol addiction affects parenting capacity and that the addiction takes priority over pupils’ needs.  The parent who has had a heavy session the night before may not get their pupils up for school, may not cook meals and may rely on other people to care for the pupils. Where the parent is relying on others to 'babysit' the pupils they may not be to mindful about the suitability of the person, who may also be a problem drug user. </w:t>
      </w:r>
    </w:p>
    <w:p w:rsidR="006013D5" w:rsidRPr="006013D5" w:rsidRDefault="00896E3B" w:rsidP="00896E3B">
      <w:pPr>
        <w:shd w:val="clear" w:color="auto" w:fill="FFFFFF"/>
        <w:ind w:left="993" w:hanging="426"/>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4.4</w:t>
      </w:r>
      <w:r>
        <w:rPr>
          <w:rFonts w:asciiTheme="minorHAnsi" w:eastAsia="Times New Roman" w:hAnsiTheme="minorHAnsi" w:cstheme="minorHAnsi"/>
          <w:color w:val="000000"/>
          <w:sz w:val="24"/>
          <w:szCs w:val="24"/>
        </w:rPr>
        <w:tab/>
      </w:r>
      <w:r w:rsidR="006013D5" w:rsidRPr="006013D5">
        <w:rPr>
          <w:rFonts w:asciiTheme="minorHAnsi" w:eastAsia="Times New Roman" w:hAnsiTheme="minorHAnsi" w:cstheme="minorHAnsi"/>
          <w:color w:val="000000"/>
          <w:sz w:val="24"/>
          <w:szCs w:val="24"/>
        </w:rPr>
        <w:t>NRCS feel it is important for the Designated Safeguarding Leads to attend regular updates and training in line with Local Authority recommendations.</w:t>
      </w:r>
    </w:p>
    <w:p w:rsidR="00121C3C" w:rsidRDefault="00121C3C" w:rsidP="00121C3C">
      <w:pPr>
        <w:shd w:val="clear" w:color="auto" w:fill="FFFFFF"/>
        <w:rPr>
          <w:rFonts w:asciiTheme="minorHAnsi" w:hAnsiTheme="minorHAnsi" w:cstheme="minorHAnsi"/>
          <w:sz w:val="24"/>
          <w:szCs w:val="24"/>
        </w:rPr>
      </w:pPr>
    </w:p>
    <w:p w:rsidR="006013D5" w:rsidRPr="00FA5B11" w:rsidRDefault="006013D5" w:rsidP="00121C3C">
      <w:pPr>
        <w:shd w:val="clear" w:color="auto" w:fill="FFFFFF"/>
        <w:rPr>
          <w:rFonts w:asciiTheme="minorHAnsi" w:hAnsiTheme="minorHAnsi" w:cstheme="minorHAnsi"/>
          <w:sz w:val="24"/>
          <w:szCs w:val="24"/>
        </w:rPr>
      </w:pPr>
    </w:p>
    <w:p w:rsidR="00121C3C" w:rsidRDefault="006013D5" w:rsidP="00121C3C">
      <w:pPr>
        <w:shd w:val="clear" w:color="auto" w:fill="FFFFFF"/>
        <w:rPr>
          <w:rFonts w:asciiTheme="minorHAnsi" w:hAnsiTheme="minorHAnsi" w:cstheme="minorHAnsi"/>
          <w:b/>
          <w:sz w:val="28"/>
          <w:szCs w:val="28"/>
        </w:rPr>
      </w:pPr>
      <w:r w:rsidRPr="006013D5">
        <w:rPr>
          <w:rFonts w:asciiTheme="minorHAnsi" w:hAnsiTheme="minorHAnsi" w:cstheme="minorHAnsi"/>
          <w:b/>
          <w:sz w:val="28"/>
          <w:szCs w:val="28"/>
        </w:rPr>
        <w:t>Home Visits Policy</w:t>
      </w:r>
    </w:p>
    <w:p w:rsidR="006013D5" w:rsidRDefault="006013D5" w:rsidP="00121C3C">
      <w:pPr>
        <w:shd w:val="clear" w:color="auto" w:fill="FFFFFF"/>
        <w:rPr>
          <w:rFonts w:asciiTheme="minorHAnsi" w:hAnsiTheme="minorHAnsi" w:cstheme="minorHAnsi"/>
          <w:b/>
          <w:sz w:val="24"/>
          <w:szCs w:val="24"/>
        </w:rPr>
      </w:pPr>
    </w:p>
    <w:p w:rsidR="00896E3B" w:rsidRPr="00896E3B" w:rsidRDefault="00896E3B" w:rsidP="00F509F8">
      <w:pPr>
        <w:pStyle w:val="ListParagraph"/>
        <w:numPr>
          <w:ilvl w:val="1"/>
          <w:numId w:val="27"/>
        </w:numPr>
        <w:shd w:val="clear" w:color="auto" w:fill="FFFFFF"/>
        <w:ind w:left="426" w:hanging="426"/>
        <w:rPr>
          <w:rFonts w:asciiTheme="minorHAnsi" w:hAnsiTheme="minorHAnsi" w:cstheme="minorHAnsi"/>
          <w:b/>
          <w:sz w:val="28"/>
          <w:szCs w:val="28"/>
        </w:rPr>
      </w:pPr>
      <w:r w:rsidRPr="00896E3B">
        <w:rPr>
          <w:rFonts w:asciiTheme="minorHAnsi" w:hAnsiTheme="minorHAnsi" w:cstheme="minorHAnsi"/>
          <w:b/>
          <w:sz w:val="28"/>
          <w:szCs w:val="28"/>
        </w:rPr>
        <w:t>Introduction</w:t>
      </w:r>
    </w:p>
    <w:p w:rsidR="00B06706" w:rsidRPr="00B06706" w:rsidRDefault="00B06706" w:rsidP="00B06706">
      <w:pPr>
        <w:shd w:val="clear" w:color="auto" w:fill="FFFFFF"/>
        <w:ind w:left="993" w:hanging="567"/>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r>
      <w:r w:rsidRPr="00B06706">
        <w:rPr>
          <w:rFonts w:asciiTheme="minorHAnsi" w:hAnsiTheme="minorHAnsi" w:cstheme="minorHAnsi"/>
          <w:sz w:val="24"/>
          <w:szCs w:val="24"/>
        </w:rPr>
        <w:t xml:space="preserve">This policy is designed to protect the safety of all school staff carrying out home visits. Where home visits take place, a risk assessment should be completed in advance.  This will identify any concerns about potential risks and appropriate measures to be taken. If specific information is known about families, this should be added to the risk assessment.    </w:t>
      </w:r>
    </w:p>
    <w:p w:rsidR="00B06706" w:rsidRDefault="00B06706" w:rsidP="00B06706">
      <w:pPr>
        <w:shd w:val="clear" w:color="auto" w:fill="FFFFFF"/>
        <w:rPr>
          <w:rFonts w:asciiTheme="minorHAnsi" w:hAnsiTheme="minorHAnsi" w:cstheme="minorHAnsi"/>
          <w:b/>
          <w:sz w:val="24"/>
          <w:szCs w:val="24"/>
        </w:rPr>
      </w:pPr>
    </w:p>
    <w:p w:rsidR="00896E3B" w:rsidRPr="00896E3B" w:rsidRDefault="00896E3B" w:rsidP="00F509F8">
      <w:pPr>
        <w:pStyle w:val="ListParagraph"/>
        <w:numPr>
          <w:ilvl w:val="1"/>
          <w:numId w:val="27"/>
        </w:numPr>
        <w:shd w:val="clear" w:color="auto" w:fill="FFFFFF"/>
        <w:ind w:left="426" w:hanging="426"/>
        <w:rPr>
          <w:rFonts w:asciiTheme="minorHAnsi" w:hAnsiTheme="minorHAnsi" w:cstheme="minorHAnsi"/>
          <w:b/>
          <w:sz w:val="28"/>
          <w:szCs w:val="28"/>
        </w:rPr>
      </w:pPr>
      <w:r w:rsidRPr="00896E3B">
        <w:rPr>
          <w:rFonts w:asciiTheme="minorHAnsi" w:hAnsiTheme="minorHAnsi" w:cstheme="minorHAnsi"/>
          <w:b/>
          <w:sz w:val="28"/>
          <w:szCs w:val="28"/>
        </w:rPr>
        <w:t>Aims &amp; Scope of Policy</w:t>
      </w:r>
    </w:p>
    <w:p w:rsidR="00B06706" w:rsidRPr="00B06706" w:rsidRDefault="00896E3B" w:rsidP="00B06706">
      <w:pPr>
        <w:ind w:left="993" w:hanging="567"/>
        <w:rPr>
          <w:rFonts w:asciiTheme="minorHAnsi" w:hAnsiTheme="minorHAnsi"/>
          <w:sz w:val="24"/>
          <w:szCs w:val="24"/>
        </w:rPr>
      </w:pPr>
      <w:r w:rsidRPr="00896E3B">
        <w:rPr>
          <w:rFonts w:asciiTheme="minorHAnsi" w:hAnsiTheme="minorHAnsi"/>
          <w:sz w:val="24"/>
          <w:szCs w:val="24"/>
        </w:rPr>
        <w:t>2.1</w:t>
      </w:r>
      <w:r>
        <w:rPr>
          <w:rFonts w:asciiTheme="minorHAnsi" w:hAnsiTheme="minorHAnsi"/>
          <w:sz w:val="24"/>
          <w:szCs w:val="24"/>
        </w:rPr>
        <w:tab/>
      </w:r>
      <w:r w:rsidR="00B06706" w:rsidRPr="00B06706">
        <w:rPr>
          <w:rFonts w:asciiTheme="minorHAnsi" w:hAnsiTheme="minorHAnsi"/>
          <w:sz w:val="24"/>
          <w:szCs w:val="24"/>
        </w:rPr>
        <w:t xml:space="preserve">There is a unanimous feeling in our school that the home visits which staff undertake have huge benefits. The insights that staff have gained into each child’s home and background greatly helps them to assess their level of need in school and prepare for the child’s entry into the setting. Another major benefit is that the home visits are the start or the continued building of the relationship with parents which is vital if we are to be successful in providing for the needs of the child. It also shows parents that the school respects them and wants to share their knowledge, which puts the relationship on a more equal footing.   </w:t>
      </w:r>
    </w:p>
    <w:p w:rsidR="00B06706" w:rsidRDefault="00B06706" w:rsidP="00B06706">
      <w:pPr>
        <w:ind w:left="993" w:hanging="567"/>
        <w:rPr>
          <w:rFonts w:asciiTheme="minorHAnsi" w:hAnsiTheme="minorHAnsi"/>
          <w:sz w:val="24"/>
          <w:szCs w:val="24"/>
        </w:rPr>
      </w:pPr>
      <w:r>
        <w:rPr>
          <w:rFonts w:asciiTheme="minorHAnsi" w:hAnsiTheme="minorHAnsi"/>
          <w:sz w:val="24"/>
          <w:szCs w:val="24"/>
        </w:rPr>
        <w:t>2.1</w:t>
      </w:r>
      <w:r>
        <w:rPr>
          <w:rFonts w:asciiTheme="minorHAnsi" w:hAnsiTheme="minorHAnsi"/>
          <w:sz w:val="24"/>
          <w:szCs w:val="24"/>
        </w:rPr>
        <w:tab/>
      </w:r>
      <w:r w:rsidRPr="00B06706">
        <w:rPr>
          <w:rFonts w:asciiTheme="minorHAnsi" w:hAnsiTheme="minorHAnsi"/>
          <w:sz w:val="24"/>
          <w:szCs w:val="24"/>
        </w:rPr>
        <w:t>Meeting each child in his or her home environment has proved invaluable in:</w:t>
      </w:r>
    </w:p>
    <w:p w:rsid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gathering information that will ena</w:t>
      </w:r>
      <w:r>
        <w:rPr>
          <w:rFonts w:asciiTheme="minorHAnsi" w:hAnsiTheme="minorHAnsi"/>
          <w:sz w:val="24"/>
          <w:szCs w:val="24"/>
        </w:rPr>
        <w:t>ble the children to settle into NRCS</w:t>
      </w:r>
    </w:p>
    <w:p w:rsidR="00B06706" w:rsidRP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 xml:space="preserve">establishing positive links with families, especially those </w:t>
      </w:r>
      <w:r>
        <w:rPr>
          <w:rFonts w:asciiTheme="minorHAnsi" w:hAnsiTheme="minorHAnsi"/>
          <w:sz w:val="24"/>
          <w:szCs w:val="24"/>
        </w:rPr>
        <w:t>more</w:t>
      </w:r>
      <w:r w:rsidRPr="00B06706">
        <w:rPr>
          <w:rFonts w:asciiTheme="minorHAnsi" w:hAnsiTheme="minorHAnsi"/>
          <w:sz w:val="24"/>
          <w:szCs w:val="24"/>
        </w:rPr>
        <w:t xml:space="preserve"> vulnerable pupils.   </w:t>
      </w:r>
    </w:p>
    <w:p w:rsidR="00B06706" w:rsidRPr="00B06706" w:rsidRDefault="00B06706" w:rsidP="00B06706">
      <w:pPr>
        <w:ind w:left="993" w:hanging="567"/>
        <w:rPr>
          <w:rFonts w:asciiTheme="minorHAnsi" w:hAnsiTheme="minorHAnsi"/>
          <w:sz w:val="24"/>
          <w:szCs w:val="24"/>
        </w:rPr>
      </w:pPr>
      <w:r>
        <w:rPr>
          <w:rFonts w:asciiTheme="minorHAnsi" w:hAnsiTheme="minorHAnsi"/>
          <w:sz w:val="24"/>
          <w:szCs w:val="24"/>
        </w:rPr>
        <w:t>2.2</w:t>
      </w:r>
      <w:r>
        <w:rPr>
          <w:rFonts w:asciiTheme="minorHAnsi" w:hAnsiTheme="minorHAnsi"/>
          <w:sz w:val="24"/>
          <w:szCs w:val="24"/>
        </w:rPr>
        <w:tab/>
      </w:r>
      <w:r w:rsidRPr="00B06706">
        <w:rPr>
          <w:rFonts w:asciiTheme="minorHAnsi" w:hAnsiTheme="minorHAnsi"/>
          <w:sz w:val="24"/>
          <w:szCs w:val="24"/>
        </w:rPr>
        <w:t xml:space="preserve">For parents and children, a visit gives them the opportunity to meet the teacher and staff in a safe environment, where they feel confident and at ease.   </w:t>
      </w:r>
    </w:p>
    <w:p w:rsidR="00B06706" w:rsidRDefault="00B06706" w:rsidP="00B06706">
      <w:pPr>
        <w:ind w:left="993" w:hanging="567"/>
        <w:rPr>
          <w:rFonts w:asciiTheme="minorHAnsi" w:hAnsiTheme="minorHAnsi"/>
          <w:sz w:val="24"/>
          <w:szCs w:val="24"/>
        </w:rPr>
      </w:pPr>
      <w:r>
        <w:rPr>
          <w:rFonts w:asciiTheme="minorHAnsi" w:hAnsiTheme="minorHAnsi"/>
          <w:sz w:val="24"/>
          <w:szCs w:val="24"/>
        </w:rPr>
        <w:t>2.3</w:t>
      </w:r>
      <w:r>
        <w:rPr>
          <w:rFonts w:asciiTheme="minorHAnsi" w:hAnsiTheme="minorHAnsi"/>
          <w:sz w:val="24"/>
          <w:szCs w:val="24"/>
        </w:rPr>
        <w:tab/>
      </w:r>
      <w:r w:rsidRPr="00B06706">
        <w:rPr>
          <w:rFonts w:asciiTheme="minorHAnsi" w:hAnsiTheme="minorHAnsi"/>
          <w:sz w:val="24"/>
          <w:szCs w:val="24"/>
        </w:rPr>
        <w:t xml:space="preserve">For teachers and support staff, a visit provides the opportunity to:  </w:t>
      </w:r>
    </w:p>
    <w:p w:rsid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 xml:space="preserve">establish </w:t>
      </w:r>
      <w:r>
        <w:rPr>
          <w:rFonts w:asciiTheme="minorHAnsi" w:hAnsiTheme="minorHAnsi"/>
          <w:sz w:val="24"/>
          <w:szCs w:val="24"/>
        </w:rPr>
        <w:t xml:space="preserve">positive contact;  </w:t>
      </w:r>
    </w:p>
    <w:p w:rsid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 xml:space="preserve">see children in </w:t>
      </w:r>
      <w:r>
        <w:rPr>
          <w:rFonts w:asciiTheme="minorHAnsi" w:hAnsiTheme="minorHAnsi"/>
          <w:sz w:val="24"/>
          <w:szCs w:val="24"/>
        </w:rPr>
        <w:t xml:space="preserve">their own familiar settings; </w:t>
      </w:r>
    </w:p>
    <w:p w:rsid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meet other family members, people and pets who are important to the children;</w:t>
      </w:r>
    </w:p>
    <w:p w:rsidR="00B06706" w:rsidRPr="00B06706" w:rsidRDefault="00B06706" w:rsidP="00F509F8">
      <w:pPr>
        <w:pStyle w:val="ListParagraph"/>
        <w:numPr>
          <w:ilvl w:val="0"/>
          <w:numId w:val="105"/>
        </w:numPr>
        <w:ind w:left="1418" w:hanging="425"/>
        <w:rPr>
          <w:rFonts w:asciiTheme="minorHAnsi" w:hAnsiTheme="minorHAnsi"/>
          <w:sz w:val="24"/>
          <w:szCs w:val="24"/>
        </w:rPr>
      </w:pPr>
      <w:r w:rsidRPr="00B06706">
        <w:rPr>
          <w:rFonts w:asciiTheme="minorHAnsi" w:hAnsiTheme="minorHAnsi"/>
          <w:sz w:val="24"/>
          <w:szCs w:val="24"/>
        </w:rPr>
        <w:t xml:space="preserve">understand the problems that children might encounter at school, and also to appreciate the wealth of learning that goes on in the home.   </w:t>
      </w:r>
    </w:p>
    <w:p w:rsidR="00896E3B" w:rsidRDefault="00B06706" w:rsidP="00B06706">
      <w:pPr>
        <w:ind w:left="993" w:hanging="567"/>
        <w:rPr>
          <w:rFonts w:asciiTheme="minorHAnsi" w:hAnsiTheme="minorHAnsi"/>
          <w:sz w:val="24"/>
          <w:szCs w:val="24"/>
        </w:rPr>
      </w:pPr>
      <w:r>
        <w:rPr>
          <w:rFonts w:asciiTheme="minorHAnsi" w:hAnsiTheme="minorHAnsi"/>
          <w:sz w:val="24"/>
          <w:szCs w:val="24"/>
        </w:rPr>
        <w:t>2.4</w:t>
      </w:r>
      <w:r>
        <w:rPr>
          <w:rFonts w:asciiTheme="minorHAnsi" w:hAnsiTheme="minorHAnsi"/>
          <w:sz w:val="24"/>
          <w:szCs w:val="24"/>
        </w:rPr>
        <w:tab/>
      </w:r>
      <w:r w:rsidRPr="00B06706">
        <w:rPr>
          <w:rFonts w:asciiTheme="minorHAnsi" w:hAnsiTheme="minorHAnsi"/>
          <w:sz w:val="24"/>
          <w:szCs w:val="24"/>
        </w:rPr>
        <w:t>This all helps to get a fuller picture of the children. Professionals can gain much from observing a child where he or she feels settled and in control.</w:t>
      </w:r>
    </w:p>
    <w:p w:rsidR="00896E3B" w:rsidRPr="00896E3B" w:rsidRDefault="00896E3B" w:rsidP="006013D5">
      <w:pPr>
        <w:rPr>
          <w:rFonts w:asciiTheme="minorHAnsi" w:hAnsiTheme="minorHAnsi"/>
          <w:sz w:val="24"/>
          <w:szCs w:val="24"/>
        </w:rPr>
      </w:pPr>
      <w:r w:rsidRPr="00896E3B">
        <w:rPr>
          <w:rFonts w:asciiTheme="minorHAnsi" w:hAnsiTheme="minorHAnsi"/>
          <w:sz w:val="24"/>
          <w:szCs w:val="24"/>
        </w:rPr>
        <w:tab/>
      </w:r>
    </w:p>
    <w:p w:rsidR="006013D5" w:rsidRPr="00B06706" w:rsidRDefault="006013D5" w:rsidP="00F509F8">
      <w:pPr>
        <w:pStyle w:val="ListParagraph"/>
        <w:numPr>
          <w:ilvl w:val="1"/>
          <w:numId w:val="27"/>
        </w:numPr>
        <w:ind w:left="426" w:hanging="426"/>
        <w:rPr>
          <w:rFonts w:asciiTheme="minorHAnsi" w:hAnsiTheme="minorHAnsi"/>
          <w:sz w:val="28"/>
          <w:szCs w:val="28"/>
        </w:rPr>
      </w:pPr>
      <w:r w:rsidRPr="00B06706">
        <w:rPr>
          <w:rFonts w:asciiTheme="minorHAnsi" w:hAnsiTheme="minorHAnsi"/>
          <w:b/>
          <w:sz w:val="28"/>
          <w:szCs w:val="28"/>
        </w:rPr>
        <w:lastRenderedPageBreak/>
        <w:t>Working in Partnership with Parents/Carers</w:t>
      </w:r>
    </w:p>
    <w:p w:rsidR="006013D5" w:rsidRPr="006013D5"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6013D5">
        <w:rPr>
          <w:rFonts w:asciiTheme="minorHAnsi" w:hAnsiTheme="minorHAnsi"/>
          <w:sz w:val="24"/>
          <w:szCs w:val="24"/>
        </w:rPr>
        <w:t>Show respect for parents/carers/families as equal partners in the relationship</w:t>
      </w:r>
    </w:p>
    <w:p w:rsidR="00B06706"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6013D5">
        <w:rPr>
          <w:rFonts w:asciiTheme="minorHAnsi" w:hAnsiTheme="minorHAnsi"/>
          <w:sz w:val="24"/>
          <w:szCs w:val="24"/>
        </w:rPr>
        <w:t>Make appointments in advance and offer a choice</w:t>
      </w:r>
    </w:p>
    <w:p w:rsidR="00B06706"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B06706">
        <w:rPr>
          <w:rFonts w:asciiTheme="minorHAnsi" w:hAnsiTheme="minorHAnsi"/>
          <w:sz w:val="24"/>
          <w:szCs w:val="24"/>
        </w:rPr>
        <w:t>Accept families’ right not to want a home visit</w:t>
      </w:r>
    </w:p>
    <w:p w:rsidR="00B06706"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B06706">
        <w:rPr>
          <w:rFonts w:asciiTheme="minorHAnsi" w:hAnsiTheme="minorHAnsi"/>
          <w:sz w:val="24"/>
          <w:szCs w:val="24"/>
        </w:rPr>
        <w:t>Confirm parents/carers actual name and title and keep on record. Do not presume that there are two parents with the same surname as the child</w:t>
      </w:r>
    </w:p>
    <w:p w:rsidR="00B06706"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B06706">
        <w:rPr>
          <w:rFonts w:asciiTheme="minorHAnsi" w:hAnsiTheme="minorHAnsi"/>
          <w:sz w:val="24"/>
          <w:szCs w:val="24"/>
        </w:rPr>
        <w:t>Do not assume that all parents are literate. Other issues may prompt the SEN Officer/Pastoral Manager to contact bilingual support services for the family</w:t>
      </w:r>
    </w:p>
    <w:p w:rsidR="006013D5" w:rsidRPr="00B06706" w:rsidRDefault="006013D5" w:rsidP="00F509F8">
      <w:pPr>
        <w:widowControl/>
        <w:numPr>
          <w:ilvl w:val="0"/>
          <w:numId w:val="28"/>
        </w:numPr>
        <w:tabs>
          <w:tab w:val="clear" w:pos="720"/>
        </w:tabs>
        <w:autoSpaceDE/>
        <w:autoSpaceDN/>
        <w:adjustRightInd/>
        <w:ind w:left="851" w:hanging="425"/>
        <w:rPr>
          <w:rFonts w:asciiTheme="minorHAnsi" w:hAnsiTheme="minorHAnsi"/>
          <w:sz w:val="24"/>
          <w:szCs w:val="24"/>
        </w:rPr>
      </w:pPr>
      <w:r w:rsidRPr="00B06706">
        <w:rPr>
          <w:rFonts w:asciiTheme="minorHAnsi" w:hAnsiTheme="minorHAnsi"/>
          <w:sz w:val="24"/>
          <w:szCs w:val="24"/>
        </w:rPr>
        <w:t>Consider issues of social, cultural and religious differences</w:t>
      </w:r>
    </w:p>
    <w:p w:rsidR="006013D5" w:rsidRPr="006013D5" w:rsidRDefault="006013D5" w:rsidP="006013D5">
      <w:pPr>
        <w:rPr>
          <w:rFonts w:asciiTheme="minorHAnsi" w:hAnsiTheme="minorHAnsi"/>
          <w:sz w:val="24"/>
          <w:szCs w:val="24"/>
        </w:rPr>
      </w:pPr>
    </w:p>
    <w:p w:rsidR="006013D5" w:rsidRPr="00B06706" w:rsidRDefault="006013D5" w:rsidP="00F509F8">
      <w:pPr>
        <w:pStyle w:val="ListParagraph"/>
        <w:numPr>
          <w:ilvl w:val="1"/>
          <w:numId w:val="27"/>
        </w:numPr>
        <w:ind w:left="426" w:hanging="426"/>
        <w:rPr>
          <w:rFonts w:asciiTheme="minorHAnsi" w:hAnsiTheme="minorHAnsi"/>
          <w:b/>
          <w:sz w:val="28"/>
          <w:szCs w:val="28"/>
        </w:rPr>
      </w:pPr>
      <w:r w:rsidRPr="00B06706">
        <w:rPr>
          <w:rFonts w:asciiTheme="minorHAnsi" w:hAnsiTheme="minorHAnsi"/>
          <w:b/>
          <w:sz w:val="28"/>
          <w:szCs w:val="28"/>
        </w:rPr>
        <w:t>Working in Partnership with Other Agencies</w:t>
      </w:r>
    </w:p>
    <w:p w:rsidR="006013D5" w:rsidRPr="006013D5" w:rsidRDefault="006013D5" w:rsidP="00F509F8">
      <w:pPr>
        <w:widowControl/>
        <w:numPr>
          <w:ilvl w:val="0"/>
          <w:numId w:val="29"/>
        </w:numPr>
        <w:tabs>
          <w:tab w:val="clear" w:pos="5760"/>
        </w:tabs>
        <w:autoSpaceDE/>
        <w:autoSpaceDN/>
        <w:adjustRightInd/>
        <w:ind w:left="851" w:hanging="425"/>
        <w:rPr>
          <w:rFonts w:asciiTheme="minorHAnsi" w:hAnsiTheme="minorHAnsi"/>
          <w:sz w:val="24"/>
          <w:szCs w:val="24"/>
        </w:rPr>
      </w:pPr>
      <w:r w:rsidRPr="006013D5">
        <w:rPr>
          <w:rFonts w:asciiTheme="minorHAnsi" w:hAnsiTheme="minorHAnsi"/>
          <w:sz w:val="24"/>
          <w:szCs w:val="24"/>
        </w:rPr>
        <w:t>Communicate with other agencies already involved with the family</w:t>
      </w:r>
    </w:p>
    <w:p w:rsidR="006013D5" w:rsidRPr="006013D5" w:rsidRDefault="006013D5" w:rsidP="00F509F8">
      <w:pPr>
        <w:widowControl/>
        <w:numPr>
          <w:ilvl w:val="0"/>
          <w:numId w:val="29"/>
        </w:numPr>
        <w:tabs>
          <w:tab w:val="clear" w:pos="5760"/>
        </w:tabs>
        <w:autoSpaceDE/>
        <w:autoSpaceDN/>
        <w:adjustRightInd/>
        <w:ind w:left="851" w:hanging="425"/>
        <w:rPr>
          <w:rFonts w:asciiTheme="minorHAnsi" w:hAnsiTheme="minorHAnsi"/>
          <w:sz w:val="24"/>
          <w:szCs w:val="24"/>
        </w:rPr>
      </w:pPr>
      <w:r w:rsidRPr="006013D5">
        <w:rPr>
          <w:rFonts w:asciiTheme="minorHAnsi" w:hAnsiTheme="minorHAnsi"/>
          <w:sz w:val="24"/>
          <w:szCs w:val="24"/>
        </w:rPr>
        <w:t>There is a need to clarify the role of other professionals involved to avoid duplication  and so that staff member is not working at cross purposes with other agencies</w:t>
      </w:r>
    </w:p>
    <w:p w:rsidR="006013D5" w:rsidRPr="006013D5" w:rsidRDefault="006013D5" w:rsidP="00F509F8">
      <w:pPr>
        <w:widowControl/>
        <w:numPr>
          <w:ilvl w:val="0"/>
          <w:numId w:val="29"/>
        </w:numPr>
        <w:tabs>
          <w:tab w:val="clear" w:pos="5760"/>
        </w:tabs>
        <w:autoSpaceDE/>
        <w:autoSpaceDN/>
        <w:adjustRightInd/>
        <w:ind w:left="851" w:hanging="425"/>
        <w:rPr>
          <w:rFonts w:asciiTheme="minorHAnsi" w:hAnsiTheme="minorHAnsi"/>
          <w:sz w:val="24"/>
          <w:szCs w:val="24"/>
        </w:rPr>
      </w:pPr>
      <w:r w:rsidRPr="006013D5">
        <w:rPr>
          <w:rFonts w:asciiTheme="minorHAnsi" w:hAnsiTheme="minorHAnsi"/>
          <w:sz w:val="24"/>
          <w:szCs w:val="24"/>
        </w:rPr>
        <w:t>Evidence of good practice is where the two services liaise and support each other with a clear common aim of assisting the pupil/family to overcome barriers to learning, especially where this involves attendance, well-being and punctuality.</w:t>
      </w:r>
    </w:p>
    <w:p w:rsidR="006013D5" w:rsidRPr="006013D5" w:rsidRDefault="006013D5" w:rsidP="006013D5">
      <w:pPr>
        <w:rPr>
          <w:rFonts w:asciiTheme="minorHAnsi" w:hAnsiTheme="minorHAnsi"/>
          <w:sz w:val="24"/>
          <w:szCs w:val="24"/>
        </w:rPr>
      </w:pPr>
    </w:p>
    <w:p w:rsidR="006013D5" w:rsidRPr="00B06706" w:rsidRDefault="006013D5" w:rsidP="00F509F8">
      <w:pPr>
        <w:pStyle w:val="ListParagraph"/>
        <w:numPr>
          <w:ilvl w:val="1"/>
          <w:numId w:val="27"/>
        </w:numPr>
        <w:ind w:left="426" w:hanging="426"/>
        <w:rPr>
          <w:rFonts w:asciiTheme="minorHAnsi" w:hAnsiTheme="minorHAnsi"/>
          <w:b/>
          <w:sz w:val="28"/>
          <w:szCs w:val="28"/>
        </w:rPr>
      </w:pPr>
      <w:r w:rsidRPr="00B06706">
        <w:rPr>
          <w:rFonts w:asciiTheme="minorHAnsi" w:hAnsiTheme="minorHAnsi"/>
          <w:b/>
          <w:sz w:val="28"/>
          <w:szCs w:val="28"/>
        </w:rPr>
        <w:t>Health &amp; Safety</w:t>
      </w:r>
    </w:p>
    <w:p w:rsidR="006013D5" w:rsidRPr="006013D5" w:rsidRDefault="006013D5" w:rsidP="00F509F8">
      <w:pPr>
        <w:widowControl/>
        <w:numPr>
          <w:ilvl w:val="0"/>
          <w:numId w:val="30"/>
        </w:numPr>
        <w:tabs>
          <w:tab w:val="clear" w:pos="5760"/>
        </w:tabs>
        <w:autoSpaceDE/>
        <w:autoSpaceDN/>
        <w:adjustRightInd/>
        <w:ind w:left="851" w:hanging="425"/>
        <w:rPr>
          <w:rFonts w:asciiTheme="minorHAnsi" w:hAnsiTheme="minorHAnsi"/>
          <w:b/>
          <w:sz w:val="24"/>
          <w:szCs w:val="24"/>
        </w:rPr>
      </w:pPr>
      <w:r w:rsidRPr="006013D5">
        <w:rPr>
          <w:rFonts w:asciiTheme="minorHAnsi" w:hAnsiTheme="minorHAnsi"/>
          <w:sz w:val="24"/>
          <w:szCs w:val="24"/>
        </w:rPr>
        <w:t>Let both the Head teacher/Deputy know where you are visiting and leave details of the address, your mobile phone/pager number and expected time of return. Agree a time that you will contact the school to inform them that you have concluded the visit</w:t>
      </w:r>
    </w:p>
    <w:p w:rsidR="00B06706" w:rsidRDefault="006013D5" w:rsidP="00F509F8">
      <w:pPr>
        <w:widowControl/>
        <w:numPr>
          <w:ilvl w:val="0"/>
          <w:numId w:val="30"/>
        </w:numPr>
        <w:tabs>
          <w:tab w:val="clear" w:pos="5760"/>
        </w:tabs>
        <w:autoSpaceDE/>
        <w:autoSpaceDN/>
        <w:adjustRightInd/>
        <w:ind w:left="851" w:hanging="425"/>
        <w:rPr>
          <w:rFonts w:asciiTheme="minorHAnsi" w:hAnsiTheme="minorHAnsi"/>
          <w:b/>
          <w:sz w:val="24"/>
          <w:szCs w:val="24"/>
        </w:rPr>
      </w:pPr>
      <w:r w:rsidRPr="006013D5">
        <w:rPr>
          <w:rFonts w:asciiTheme="minorHAnsi" w:hAnsiTheme="minorHAnsi"/>
          <w:sz w:val="24"/>
          <w:szCs w:val="24"/>
        </w:rPr>
        <w:t>Demonstrate normal courtesy – wait to be invited into the home</w:t>
      </w:r>
    </w:p>
    <w:p w:rsidR="00B06706" w:rsidRDefault="006013D5" w:rsidP="00F509F8">
      <w:pPr>
        <w:widowControl/>
        <w:numPr>
          <w:ilvl w:val="0"/>
          <w:numId w:val="30"/>
        </w:numPr>
        <w:tabs>
          <w:tab w:val="clear" w:pos="5760"/>
        </w:tabs>
        <w:autoSpaceDE/>
        <w:autoSpaceDN/>
        <w:adjustRightInd/>
        <w:ind w:left="851" w:hanging="425"/>
        <w:rPr>
          <w:rFonts w:asciiTheme="minorHAnsi" w:hAnsiTheme="minorHAnsi"/>
          <w:b/>
          <w:sz w:val="24"/>
          <w:szCs w:val="24"/>
        </w:rPr>
      </w:pPr>
      <w:r w:rsidRPr="00B06706">
        <w:rPr>
          <w:rFonts w:asciiTheme="minorHAnsi" w:hAnsiTheme="minorHAnsi"/>
          <w:sz w:val="24"/>
          <w:szCs w:val="24"/>
        </w:rPr>
        <w:t>It is important that all contacts with children and families are recorded</w:t>
      </w:r>
    </w:p>
    <w:p w:rsidR="00B06706" w:rsidRDefault="006013D5" w:rsidP="00F509F8">
      <w:pPr>
        <w:widowControl/>
        <w:numPr>
          <w:ilvl w:val="0"/>
          <w:numId w:val="30"/>
        </w:numPr>
        <w:tabs>
          <w:tab w:val="clear" w:pos="5760"/>
        </w:tabs>
        <w:autoSpaceDE/>
        <w:autoSpaceDN/>
        <w:adjustRightInd/>
        <w:ind w:left="851" w:hanging="425"/>
        <w:rPr>
          <w:rFonts w:asciiTheme="minorHAnsi" w:hAnsiTheme="minorHAnsi"/>
          <w:b/>
          <w:sz w:val="24"/>
          <w:szCs w:val="24"/>
        </w:rPr>
      </w:pPr>
      <w:r w:rsidRPr="00B06706">
        <w:rPr>
          <w:rFonts w:asciiTheme="minorHAnsi" w:hAnsiTheme="minorHAnsi"/>
          <w:sz w:val="24"/>
          <w:szCs w:val="24"/>
        </w:rPr>
        <w:t>A note should be made of all people present at the meeting, dates and times etc</w:t>
      </w:r>
      <w:r w:rsidR="00B06706" w:rsidRPr="00B06706">
        <w:rPr>
          <w:rFonts w:asciiTheme="minorHAnsi" w:hAnsiTheme="minorHAnsi"/>
          <w:sz w:val="24"/>
          <w:szCs w:val="24"/>
        </w:rPr>
        <w:t>.</w:t>
      </w:r>
    </w:p>
    <w:p w:rsidR="006013D5" w:rsidRPr="00B06706" w:rsidRDefault="006013D5" w:rsidP="00F509F8">
      <w:pPr>
        <w:widowControl/>
        <w:numPr>
          <w:ilvl w:val="0"/>
          <w:numId w:val="30"/>
        </w:numPr>
        <w:tabs>
          <w:tab w:val="clear" w:pos="5760"/>
        </w:tabs>
        <w:autoSpaceDE/>
        <w:autoSpaceDN/>
        <w:adjustRightInd/>
        <w:ind w:left="851" w:hanging="425"/>
        <w:rPr>
          <w:rFonts w:asciiTheme="minorHAnsi" w:hAnsiTheme="minorHAnsi"/>
          <w:b/>
          <w:sz w:val="24"/>
          <w:szCs w:val="24"/>
        </w:rPr>
      </w:pPr>
      <w:r w:rsidRPr="00B06706">
        <w:rPr>
          <w:rFonts w:asciiTheme="minorHAnsi" w:hAnsiTheme="minorHAnsi"/>
          <w:sz w:val="24"/>
          <w:szCs w:val="24"/>
        </w:rPr>
        <w:t>Use common sense, trust your instincts and if a situation feels threatening – leave saying for example, that you are going back to get something from your car</w:t>
      </w:r>
    </w:p>
    <w:p w:rsidR="006013D5" w:rsidRPr="006013D5" w:rsidRDefault="006013D5" w:rsidP="006013D5">
      <w:pPr>
        <w:rPr>
          <w:rFonts w:asciiTheme="minorHAnsi" w:hAnsiTheme="minorHAnsi"/>
          <w:sz w:val="24"/>
          <w:szCs w:val="24"/>
        </w:rPr>
      </w:pPr>
    </w:p>
    <w:p w:rsidR="006013D5" w:rsidRPr="00B06706" w:rsidRDefault="006013D5" w:rsidP="00F509F8">
      <w:pPr>
        <w:pStyle w:val="ListParagraph"/>
        <w:numPr>
          <w:ilvl w:val="1"/>
          <w:numId w:val="27"/>
        </w:numPr>
        <w:ind w:left="426" w:hanging="426"/>
        <w:rPr>
          <w:rFonts w:asciiTheme="minorHAnsi" w:hAnsiTheme="minorHAnsi"/>
          <w:b/>
          <w:sz w:val="28"/>
          <w:szCs w:val="28"/>
        </w:rPr>
      </w:pPr>
      <w:r w:rsidRPr="00B06706">
        <w:rPr>
          <w:rFonts w:asciiTheme="minorHAnsi" w:hAnsiTheme="minorHAnsi"/>
          <w:b/>
          <w:sz w:val="28"/>
          <w:szCs w:val="28"/>
        </w:rPr>
        <w:t>Risk Assessment</w:t>
      </w:r>
    </w:p>
    <w:p w:rsidR="006013D5" w:rsidRPr="006013D5" w:rsidRDefault="00B06706" w:rsidP="00B06706">
      <w:pPr>
        <w:ind w:left="851" w:hanging="425"/>
        <w:rPr>
          <w:rFonts w:asciiTheme="minorHAnsi" w:hAnsiTheme="minorHAnsi"/>
          <w:sz w:val="24"/>
          <w:szCs w:val="24"/>
        </w:rPr>
      </w:pPr>
      <w:r>
        <w:rPr>
          <w:rFonts w:asciiTheme="minorHAnsi" w:hAnsiTheme="minorHAnsi"/>
          <w:sz w:val="24"/>
          <w:szCs w:val="24"/>
        </w:rPr>
        <w:t>6.1</w:t>
      </w:r>
      <w:r>
        <w:rPr>
          <w:rFonts w:asciiTheme="minorHAnsi" w:hAnsiTheme="minorHAnsi"/>
          <w:sz w:val="24"/>
          <w:szCs w:val="24"/>
        </w:rPr>
        <w:tab/>
      </w:r>
      <w:r w:rsidR="006013D5" w:rsidRPr="006013D5">
        <w:rPr>
          <w:rFonts w:asciiTheme="minorHAnsi" w:hAnsiTheme="minorHAnsi"/>
          <w:sz w:val="24"/>
          <w:szCs w:val="24"/>
        </w:rPr>
        <w:t>Where home visits take place it is useful that a risk assessment is taken into account. This will identify any concerns about potential violence or risk and appropriate measures to be taken.</w:t>
      </w:r>
    </w:p>
    <w:p w:rsidR="006013D5" w:rsidRPr="006013D5"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6013D5">
        <w:rPr>
          <w:rFonts w:asciiTheme="minorHAnsi" w:hAnsiTheme="minorHAnsi"/>
          <w:sz w:val="24"/>
          <w:szCs w:val="24"/>
        </w:rPr>
        <w:t>Check records as to what is known and information available</w:t>
      </w:r>
    </w:p>
    <w:p w:rsidR="00B06706"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6013D5">
        <w:rPr>
          <w:rFonts w:asciiTheme="minorHAnsi" w:hAnsiTheme="minorHAnsi"/>
          <w:sz w:val="24"/>
          <w:szCs w:val="24"/>
        </w:rPr>
        <w:t>Talk to other professionals who may have already had contact or involvement with the family</w:t>
      </w:r>
    </w:p>
    <w:p w:rsidR="00B06706"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B06706">
        <w:rPr>
          <w:rFonts w:asciiTheme="minorHAnsi" w:hAnsiTheme="minorHAnsi"/>
          <w:sz w:val="24"/>
          <w:szCs w:val="24"/>
        </w:rPr>
        <w:t>Discuss with the Line Manager what strategies to adopt when working with a potentially difficult parent, carer or family</w:t>
      </w:r>
    </w:p>
    <w:p w:rsidR="00B06706"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B06706">
        <w:rPr>
          <w:rFonts w:asciiTheme="minorHAnsi" w:hAnsiTheme="minorHAnsi"/>
          <w:sz w:val="24"/>
          <w:szCs w:val="24"/>
        </w:rPr>
        <w:t>Where there are deemed to be potential risks – contact the family by phone and invite them to come into school instead of an home visit</w:t>
      </w:r>
    </w:p>
    <w:p w:rsidR="00B06706"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B06706">
        <w:rPr>
          <w:rFonts w:asciiTheme="minorHAnsi" w:hAnsiTheme="minorHAnsi"/>
          <w:sz w:val="24"/>
          <w:szCs w:val="24"/>
        </w:rPr>
        <w:t>Meet them in another public place</w:t>
      </w:r>
    </w:p>
    <w:p w:rsidR="006013D5" w:rsidRPr="00B06706" w:rsidRDefault="006013D5" w:rsidP="00F509F8">
      <w:pPr>
        <w:widowControl/>
        <w:numPr>
          <w:ilvl w:val="0"/>
          <w:numId w:val="31"/>
        </w:numPr>
        <w:tabs>
          <w:tab w:val="clear" w:pos="5760"/>
        </w:tabs>
        <w:autoSpaceDE/>
        <w:autoSpaceDN/>
        <w:adjustRightInd/>
        <w:ind w:left="1276" w:hanging="425"/>
        <w:rPr>
          <w:rFonts w:asciiTheme="minorHAnsi" w:hAnsiTheme="minorHAnsi"/>
          <w:sz w:val="24"/>
          <w:szCs w:val="24"/>
        </w:rPr>
      </w:pPr>
      <w:r w:rsidRPr="00B06706">
        <w:rPr>
          <w:rFonts w:asciiTheme="minorHAnsi" w:hAnsiTheme="minorHAnsi"/>
          <w:sz w:val="24"/>
          <w:szCs w:val="24"/>
        </w:rPr>
        <w:t>Do joint visits where possible (NRCS pastoral staff, SEN Officer, SaLT and other agencies).</w:t>
      </w:r>
    </w:p>
    <w:p w:rsidR="006013D5" w:rsidRPr="006013D5" w:rsidRDefault="006013D5" w:rsidP="006013D5">
      <w:pPr>
        <w:rPr>
          <w:rFonts w:asciiTheme="minorHAnsi" w:hAnsiTheme="minorHAnsi"/>
          <w:sz w:val="24"/>
          <w:szCs w:val="24"/>
        </w:rPr>
      </w:pPr>
    </w:p>
    <w:p w:rsidR="006013D5" w:rsidRPr="00B06706" w:rsidRDefault="006013D5" w:rsidP="00F509F8">
      <w:pPr>
        <w:pStyle w:val="ListParagraph"/>
        <w:numPr>
          <w:ilvl w:val="1"/>
          <w:numId w:val="27"/>
        </w:numPr>
        <w:ind w:left="426" w:hanging="426"/>
        <w:rPr>
          <w:rFonts w:asciiTheme="minorHAnsi" w:hAnsiTheme="minorHAnsi"/>
          <w:b/>
          <w:sz w:val="28"/>
          <w:szCs w:val="28"/>
        </w:rPr>
      </w:pPr>
      <w:r w:rsidRPr="00B06706">
        <w:rPr>
          <w:rFonts w:asciiTheme="minorHAnsi" w:hAnsiTheme="minorHAnsi"/>
          <w:b/>
          <w:sz w:val="28"/>
          <w:szCs w:val="28"/>
        </w:rPr>
        <w:t>Guidance for Home Visits</w:t>
      </w:r>
    </w:p>
    <w:p w:rsidR="00B06706" w:rsidRDefault="00B06706" w:rsidP="00B06706">
      <w:pPr>
        <w:ind w:left="851" w:hanging="425"/>
        <w:rPr>
          <w:rFonts w:asciiTheme="minorHAnsi" w:hAnsiTheme="minorHAnsi"/>
          <w:sz w:val="24"/>
          <w:szCs w:val="24"/>
        </w:rPr>
      </w:pPr>
      <w:r>
        <w:rPr>
          <w:rFonts w:asciiTheme="minorHAnsi" w:hAnsiTheme="minorHAnsi"/>
          <w:sz w:val="24"/>
          <w:szCs w:val="24"/>
        </w:rPr>
        <w:t>7.1</w:t>
      </w:r>
      <w:r>
        <w:rPr>
          <w:rFonts w:asciiTheme="minorHAnsi" w:hAnsiTheme="minorHAnsi"/>
          <w:sz w:val="24"/>
          <w:szCs w:val="24"/>
        </w:rPr>
        <w:tab/>
      </w:r>
      <w:r w:rsidR="006013D5" w:rsidRPr="006013D5">
        <w:rPr>
          <w:rFonts w:asciiTheme="minorHAnsi" w:hAnsiTheme="minorHAnsi"/>
          <w:sz w:val="24"/>
          <w:szCs w:val="24"/>
        </w:rPr>
        <w:t xml:space="preserve">Staff should make two people aware of any home visit, preferably the Head teacher or Deputy and Administration Officer. Were possible the staff member should be accompanied by another member of staff when making home visits. An estimated time of </w:t>
      </w:r>
      <w:r w:rsidR="006013D5" w:rsidRPr="006013D5">
        <w:rPr>
          <w:rFonts w:asciiTheme="minorHAnsi" w:hAnsiTheme="minorHAnsi"/>
          <w:sz w:val="24"/>
          <w:szCs w:val="24"/>
        </w:rPr>
        <w:lastRenderedPageBreak/>
        <w:t>leaving and returning should be provided. A mobile phone should be made available to the staff member. The school should be aware of the mobile phone number. The phone number of the home being visited should also be readily available should difficulties be encountered. Staff should appraise themselves of any previous visits by other staff and acquire background information from Social Services, Educational Welfare Officers or Educational Psychologists if this is available.</w:t>
      </w:r>
    </w:p>
    <w:p w:rsidR="00B06706" w:rsidRDefault="00B06706" w:rsidP="00B06706">
      <w:pPr>
        <w:ind w:left="851" w:hanging="425"/>
        <w:rPr>
          <w:rFonts w:asciiTheme="minorHAnsi" w:hAnsiTheme="minorHAnsi"/>
          <w:sz w:val="24"/>
          <w:szCs w:val="24"/>
        </w:rPr>
      </w:pPr>
      <w:r>
        <w:rPr>
          <w:rFonts w:asciiTheme="minorHAnsi" w:hAnsiTheme="minorHAnsi"/>
          <w:sz w:val="24"/>
          <w:szCs w:val="24"/>
        </w:rPr>
        <w:t>7.2</w:t>
      </w:r>
      <w:r>
        <w:rPr>
          <w:rFonts w:asciiTheme="minorHAnsi" w:hAnsiTheme="minorHAnsi"/>
          <w:sz w:val="24"/>
          <w:szCs w:val="24"/>
        </w:rPr>
        <w:tab/>
      </w:r>
      <w:r w:rsidR="006013D5" w:rsidRPr="006013D5">
        <w:rPr>
          <w:rFonts w:asciiTheme="minorHAnsi" w:hAnsiTheme="minorHAnsi"/>
          <w:sz w:val="24"/>
          <w:szCs w:val="24"/>
        </w:rPr>
        <w:t>Staff should be fully acquainted with the location of the pupil’s home and how to get there to avoid having to stop and ask for directions. Staff should have the appropriate insurance cover, as such visits are regarded as ‘Bu</w:t>
      </w:r>
      <w:r>
        <w:rPr>
          <w:rFonts w:asciiTheme="minorHAnsi" w:hAnsiTheme="minorHAnsi"/>
          <w:sz w:val="24"/>
          <w:szCs w:val="24"/>
        </w:rPr>
        <w:t>siness’ by insurance companies.</w:t>
      </w:r>
    </w:p>
    <w:p w:rsidR="00B06706" w:rsidRDefault="00B06706" w:rsidP="00B06706">
      <w:pPr>
        <w:ind w:left="851" w:hanging="425"/>
        <w:rPr>
          <w:rFonts w:asciiTheme="minorHAnsi" w:hAnsiTheme="minorHAnsi"/>
          <w:sz w:val="24"/>
          <w:szCs w:val="24"/>
        </w:rPr>
      </w:pPr>
      <w:r>
        <w:rPr>
          <w:rFonts w:asciiTheme="minorHAnsi" w:hAnsiTheme="minorHAnsi"/>
          <w:sz w:val="24"/>
          <w:szCs w:val="24"/>
        </w:rPr>
        <w:t>7.3</w:t>
      </w:r>
      <w:r>
        <w:rPr>
          <w:rFonts w:asciiTheme="minorHAnsi" w:hAnsiTheme="minorHAnsi"/>
          <w:sz w:val="24"/>
          <w:szCs w:val="24"/>
        </w:rPr>
        <w:tab/>
      </w:r>
      <w:r w:rsidR="006013D5" w:rsidRPr="006013D5">
        <w:rPr>
          <w:rFonts w:asciiTheme="minorHAnsi" w:hAnsiTheme="minorHAnsi"/>
          <w:sz w:val="24"/>
          <w:szCs w:val="24"/>
        </w:rPr>
        <w:t>If staff are anxious on arriving at a location and feel their safety could be jeopardised, they should not take the risk of proceeding further. They should telephone the home and advise that they are unable to attend. Alternative ar</w:t>
      </w:r>
      <w:r>
        <w:rPr>
          <w:rFonts w:asciiTheme="minorHAnsi" w:hAnsiTheme="minorHAnsi"/>
          <w:sz w:val="24"/>
          <w:szCs w:val="24"/>
        </w:rPr>
        <w:t>rangements should then be made.</w:t>
      </w:r>
    </w:p>
    <w:p w:rsidR="00B06706" w:rsidRDefault="00B06706" w:rsidP="00B06706">
      <w:pPr>
        <w:ind w:left="851" w:hanging="425"/>
        <w:rPr>
          <w:rFonts w:asciiTheme="minorHAnsi" w:hAnsiTheme="minorHAnsi"/>
          <w:sz w:val="24"/>
          <w:szCs w:val="24"/>
        </w:rPr>
      </w:pPr>
      <w:r>
        <w:rPr>
          <w:rFonts w:asciiTheme="minorHAnsi" w:hAnsiTheme="minorHAnsi"/>
          <w:sz w:val="24"/>
          <w:szCs w:val="24"/>
        </w:rPr>
        <w:t>7.4</w:t>
      </w:r>
      <w:r>
        <w:rPr>
          <w:rFonts w:asciiTheme="minorHAnsi" w:hAnsiTheme="minorHAnsi"/>
          <w:sz w:val="24"/>
          <w:szCs w:val="24"/>
        </w:rPr>
        <w:tab/>
      </w:r>
      <w:r w:rsidR="006013D5" w:rsidRPr="006013D5">
        <w:rPr>
          <w:rFonts w:asciiTheme="minorHAnsi" w:hAnsiTheme="minorHAnsi"/>
          <w:sz w:val="24"/>
          <w:szCs w:val="24"/>
        </w:rPr>
        <w:t xml:space="preserve">All home visits should be recorded with the reason for the visit, points discussed, agreements reached and any concerns that the teacher may have from the meeting however trivial these may appear at the time. Clear and detailed record keeping may well </w:t>
      </w:r>
      <w:r>
        <w:rPr>
          <w:rFonts w:asciiTheme="minorHAnsi" w:hAnsiTheme="minorHAnsi"/>
          <w:sz w:val="24"/>
          <w:szCs w:val="24"/>
        </w:rPr>
        <w:t>prevent problems in the future.</w:t>
      </w:r>
    </w:p>
    <w:p w:rsidR="00B06706" w:rsidRDefault="00B06706" w:rsidP="00B06706">
      <w:pPr>
        <w:ind w:left="851" w:hanging="425"/>
        <w:rPr>
          <w:rFonts w:asciiTheme="minorHAnsi" w:hAnsiTheme="minorHAnsi"/>
          <w:sz w:val="24"/>
          <w:szCs w:val="24"/>
        </w:rPr>
      </w:pPr>
      <w:r>
        <w:rPr>
          <w:rFonts w:asciiTheme="minorHAnsi" w:hAnsiTheme="minorHAnsi"/>
          <w:sz w:val="24"/>
          <w:szCs w:val="24"/>
        </w:rPr>
        <w:t>7.5</w:t>
      </w:r>
      <w:r>
        <w:rPr>
          <w:rFonts w:asciiTheme="minorHAnsi" w:hAnsiTheme="minorHAnsi"/>
          <w:sz w:val="24"/>
          <w:szCs w:val="24"/>
        </w:rPr>
        <w:tab/>
      </w:r>
      <w:r w:rsidR="006013D5" w:rsidRPr="006013D5">
        <w:rPr>
          <w:rFonts w:asciiTheme="minorHAnsi" w:hAnsiTheme="minorHAnsi"/>
          <w:sz w:val="24"/>
          <w:szCs w:val="24"/>
        </w:rPr>
        <w:t>Travel plans should only be changed if re</w:t>
      </w:r>
      <w:r>
        <w:rPr>
          <w:rFonts w:asciiTheme="minorHAnsi" w:hAnsiTheme="minorHAnsi"/>
          <w:sz w:val="24"/>
          <w:szCs w:val="24"/>
        </w:rPr>
        <w:t>levant staff have been alerted.</w:t>
      </w:r>
    </w:p>
    <w:p w:rsidR="00B06706" w:rsidRDefault="00B06706" w:rsidP="00B06706">
      <w:pPr>
        <w:ind w:left="851" w:hanging="425"/>
        <w:rPr>
          <w:rFonts w:asciiTheme="minorHAnsi" w:hAnsiTheme="minorHAnsi"/>
          <w:sz w:val="24"/>
          <w:szCs w:val="24"/>
        </w:rPr>
      </w:pPr>
      <w:r>
        <w:rPr>
          <w:rFonts w:asciiTheme="minorHAnsi" w:hAnsiTheme="minorHAnsi"/>
          <w:sz w:val="24"/>
          <w:szCs w:val="24"/>
        </w:rPr>
        <w:t>7.6</w:t>
      </w:r>
      <w:r>
        <w:rPr>
          <w:rFonts w:asciiTheme="minorHAnsi" w:hAnsiTheme="minorHAnsi"/>
          <w:sz w:val="24"/>
          <w:szCs w:val="24"/>
        </w:rPr>
        <w:tab/>
      </w:r>
      <w:r w:rsidR="006013D5" w:rsidRPr="006013D5">
        <w:rPr>
          <w:rFonts w:asciiTheme="minorHAnsi" w:hAnsiTheme="minorHAnsi"/>
          <w:sz w:val="24"/>
          <w:szCs w:val="24"/>
        </w:rPr>
        <w:t>Staff may consider the carrying of a perso</w:t>
      </w:r>
      <w:r>
        <w:rPr>
          <w:rFonts w:asciiTheme="minorHAnsi" w:hAnsiTheme="minorHAnsi"/>
          <w:sz w:val="24"/>
          <w:szCs w:val="24"/>
        </w:rPr>
        <w:t>nal alarm.</w:t>
      </w:r>
    </w:p>
    <w:p w:rsidR="00B06706" w:rsidRDefault="00B06706" w:rsidP="00B06706">
      <w:pPr>
        <w:ind w:left="851" w:hanging="425"/>
        <w:rPr>
          <w:rFonts w:asciiTheme="minorHAnsi" w:hAnsiTheme="minorHAnsi"/>
          <w:sz w:val="24"/>
          <w:szCs w:val="24"/>
        </w:rPr>
      </w:pPr>
      <w:r>
        <w:rPr>
          <w:rFonts w:asciiTheme="minorHAnsi" w:hAnsiTheme="minorHAnsi"/>
          <w:sz w:val="24"/>
          <w:szCs w:val="24"/>
        </w:rPr>
        <w:t>7.7</w:t>
      </w:r>
      <w:r>
        <w:rPr>
          <w:rFonts w:asciiTheme="minorHAnsi" w:hAnsiTheme="minorHAnsi"/>
          <w:sz w:val="24"/>
          <w:szCs w:val="24"/>
        </w:rPr>
        <w:tab/>
      </w:r>
      <w:r w:rsidR="006013D5" w:rsidRPr="006013D5">
        <w:rPr>
          <w:rFonts w:asciiTheme="minorHAnsi" w:hAnsiTheme="minorHAnsi"/>
          <w:sz w:val="24"/>
          <w:szCs w:val="24"/>
        </w:rPr>
        <w:t>Pub</w:t>
      </w:r>
      <w:r>
        <w:rPr>
          <w:rFonts w:asciiTheme="minorHAnsi" w:hAnsiTheme="minorHAnsi"/>
          <w:sz w:val="24"/>
          <w:szCs w:val="24"/>
        </w:rPr>
        <w:t>lic transport must not be used.</w:t>
      </w:r>
    </w:p>
    <w:p w:rsidR="006013D5" w:rsidRPr="006013D5" w:rsidRDefault="00B06706" w:rsidP="00B06706">
      <w:pPr>
        <w:ind w:left="851" w:hanging="425"/>
        <w:rPr>
          <w:rFonts w:asciiTheme="minorHAnsi" w:hAnsiTheme="minorHAnsi"/>
          <w:sz w:val="24"/>
          <w:szCs w:val="24"/>
        </w:rPr>
      </w:pPr>
      <w:r>
        <w:rPr>
          <w:rFonts w:asciiTheme="minorHAnsi" w:hAnsiTheme="minorHAnsi"/>
          <w:sz w:val="24"/>
          <w:szCs w:val="24"/>
        </w:rPr>
        <w:t>7.8</w:t>
      </w:r>
      <w:r>
        <w:rPr>
          <w:rFonts w:asciiTheme="minorHAnsi" w:hAnsiTheme="minorHAnsi"/>
          <w:sz w:val="24"/>
          <w:szCs w:val="24"/>
        </w:rPr>
        <w:tab/>
      </w:r>
      <w:r w:rsidR="006013D5" w:rsidRPr="006013D5">
        <w:rPr>
          <w:rFonts w:asciiTheme="minorHAnsi" w:hAnsiTheme="minorHAnsi"/>
          <w:sz w:val="24"/>
          <w:szCs w:val="24"/>
        </w:rPr>
        <w:t>Confrontation should always be avoided. At the first sign of potential danger a teacher should make a speedy exit from a home. Staff should never assume that violence won’t happen to them. While there are hundreds of home visits made safely every day, personal safety is paramount. Any incident should be reported to the Line Manager or Head Teacher immediately.</w:t>
      </w:r>
    </w:p>
    <w:p w:rsidR="006013D5" w:rsidRPr="006013D5" w:rsidRDefault="006013D5" w:rsidP="00677D76">
      <w:pPr>
        <w:rPr>
          <w:rFonts w:asciiTheme="minorHAnsi" w:hAnsiTheme="minorHAnsi"/>
          <w:sz w:val="24"/>
          <w:szCs w:val="24"/>
        </w:rPr>
      </w:pPr>
    </w:p>
    <w:p w:rsidR="006013D5" w:rsidRPr="00B06706" w:rsidRDefault="006013D5" w:rsidP="00F509F8">
      <w:pPr>
        <w:pStyle w:val="ListParagraph"/>
        <w:numPr>
          <w:ilvl w:val="1"/>
          <w:numId w:val="27"/>
        </w:numPr>
        <w:ind w:left="426" w:hanging="426"/>
        <w:outlineLvl w:val="3"/>
        <w:rPr>
          <w:rFonts w:asciiTheme="minorHAnsi" w:hAnsiTheme="minorHAnsi"/>
          <w:b/>
          <w:bCs/>
          <w:sz w:val="28"/>
          <w:szCs w:val="28"/>
        </w:rPr>
      </w:pPr>
      <w:r w:rsidRPr="00B06706">
        <w:rPr>
          <w:rFonts w:asciiTheme="minorHAnsi" w:hAnsiTheme="minorHAnsi"/>
          <w:b/>
          <w:bCs/>
          <w:sz w:val="28"/>
          <w:szCs w:val="28"/>
        </w:rPr>
        <w:t>Protocol for Home Visits North Ridge Community School</w:t>
      </w:r>
    </w:p>
    <w:p w:rsidR="006013D5" w:rsidRPr="006013D5" w:rsidRDefault="00677D76" w:rsidP="00677D76">
      <w:pPr>
        <w:ind w:left="851" w:hanging="425"/>
        <w:rPr>
          <w:rFonts w:asciiTheme="minorHAnsi" w:hAnsiTheme="minorHAnsi"/>
          <w:sz w:val="24"/>
          <w:szCs w:val="24"/>
        </w:rPr>
      </w:pPr>
      <w:r>
        <w:rPr>
          <w:rFonts w:asciiTheme="minorHAnsi" w:hAnsiTheme="minorHAnsi"/>
          <w:b/>
          <w:bCs/>
          <w:sz w:val="24"/>
          <w:szCs w:val="24"/>
        </w:rPr>
        <w:t>8.1</w:t>
      </w:r>
      <w:r>
        <w:rPr>
          <w:rFonts w:asciiTheme="minorHAnsi" w:hAnsiTheme="minorHAnsi"/>
          <w:b/>
          <w:bCs/>
          <w:sz w:val="24"/>
          <w:szCs w:val="24"/>
        </w:rPr>
        <w:tab/>
      </w:r>
      <w:r w:rsidR="006013D5" w:rsidRPr="006013D5">
        <w:rPr>
          <w:rFonts w:asciiTheme="minorHAnsi" w:hAnsiTheme="minorHAnsi"/>
          <w:b/>
          <w:bCs/>
          <w:sz w:val="24"/>
          <w:szCs w:val="24"/>
        </w:rPr>
        <w:t>Working in Partnership with Parents/Carers</w:t>
      </w:r>
    </w:p>
    <w:p w:rsidR="006013D5" w:rsidRPr="006013D5" w:rsidRDefault="006013D5" w:rsidP="00F509F8">
      <w:pPr>
        <w:widowControl/>
        <w:numPr>
          <w:ilvl w:val="0"/>
          <w:numId w:val="32"/>
        </w:numPr>
        <w:tabs>
          <w:tab w:val="clear" w:pos="720"/>
        </w:tabs>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Show respect for parents/carers/families as equal partners in the relationship. </w:t>
      </w:r>
    </w:p>
    <w:p w:rsidR="00677D76" w:rsidRDefault="006013D5" w:rsidP="00F509F8">
      <w:pPr>
        <w:widowControl/>
        <w:numPr>
          <w:ilvl w:val="0"/>
          <w:numId w:val="32"/>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Make appointments in advance and offer a choice.  </w:t>
      </w:r>
    </w:p>
    <w:p w:rsidR="00677D76" w:rsidRDefault="006013D5" w:rsidP="00F509F8">
      <w:pPr>
        <w:widowControl/>
        <w:numPr>
          <w:ilvl w:val="0"/>
          <w:numId w:val="32"/>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Accept families' rights not to want a home visit.  </w:t>
      </w:r>
    </w:p>
    <w:p w:rsidR="00677D76" w:rsidRDefault="006013D5" w:rsidP="00F509F8">
      <w:pPr>
        <w:widowControl/>
        <w:numPr>
          <w:ilvl w:val="0"/>
          <w:numId w:val="32"/>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Confirm parents/carers actual name and title and keep on record. Do not presume that there are two parents with the same surname as the child. </w:t>
      </w:r>
    </w:p>
    <w:p w:rsidR="00677D76" w:rsidRDefault="006013D5" w:rsidP="00F509F8">
      <w:pPr>
        <w:widowControl/>
        <w:numPr>
          <w:ilvl w:val="0"/>
          <w:numId w:val="32"/>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Do not assume that all parents are literate. Other issues may prompt the Learning Mentor to contact bilingual support services for the family.  </w:t>
      </w:r>
    </w:p>
    <w:p w:rsidR="006013D5" w:rsidRPr="00677D76" w:rsidRDefault="006013D5" w:rsidP="00F509F8">
      <w:pPr>
        <w:widowControl/>
        <w:numPr>
          <w:ilvl w:val="0"/>
          <w:numId w:val="32"/>
        </w:numPr>
        <w:autoSpaceDE/>
        <w:autoSpaceDN/>
        <w:adjustRightInd/>
        <w:ind w:left="1276" w:hanging="425"/>
        <w:rPr>
          <w:rFonts w:asciiTheme="minorHAnsi" w:hAnsiTheme="minorHAnsi"/>
          <w:sz w:val="24"/>
          <w:szCs w:val="24"/>
        </w:rPr>
      </w:pPr>
      <w:r w:rsidRPr="00677D76">
        <w:rPr>
          <w:rFonts w:asciiTheme="minorHAnsi" w:hAnsiTheme="minorHAnsi"/>
          <w:sz w:val="24"/>
          <w:szCs w:val="24"/>
        </w:rPr>
        <w:t>Consider issues of Social, Cultural and Religious differences.</w:t>
      </w:r>
    </w:p>
    <w:p w:rsidR="006013D5" w:rsidRPr="006013D5" w:rsidRDefault="00677D76" w:rsidP="00677D76">
      <w:pPr>
        <w:ind w:left="851" w:hanging="425"/>
        <w:rPr>
          <w:rFonts w:asciiTheme="minorHAnsi" w:hAnsiTheme="minorHAnsi"/>
          <w:sz w:val="24"/>
          <w:szCs w:val="24"/>
        </w:rPr>
      </w:pPr>
      <w:r>
        <w:rPr>
          <w:rFonts w:asciiTheme="minorHAnsi" w:hAnsiTheme="minorHAnsi"/>
          <w:b/>
          <w:bCs/>
          <w:sz w:val="24"/>
          <w:szCs w:val="24"/>
        </w:rPr>
        <w:t>8.2</w:t>
      </w:r>
      <w:r>
        <w:rPr>
          <w:rFonts w:asciiTheme="minorHAnsi" w:hAnsiTheme="minorHAnsi"/>
          <w:b/>
          <w:bCs/>
          <w:sz w:val="24"/>
          <w:szCs w:val="24"/>
        </w:rPr>
        <w:tab/>
      </w:r>
      <w:r w:rsidR="006013D5" w:rsidRPr="006013D5">
        <w:rPr>
          <w:rFonts w:asciiTheme="minorHAnsi" w:hAnsiTheme="minorHAnsi"/>
          <w:b/>
          <w:bCs/>
          <w:sz w:val="24"/>
          <w:szCs w:val="24"/>
        </w:rPr>
        <w:t>Working in Partnership with other Agencies </w:t>
      </w:r>
    </w:p>
    <w:p w:rsidR="006013D5" w:rsidRPr="006013D5" w:rsidRDefault="006013D5" w:rsidP="00F509F8">
      <w:pPr>
        <w:widowControl/>
        <w:numPr>
          <w:ilvl w:val="0"/>
          <w:numId w:val="33"/>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Communicate with other agencies already involved with the family. </w:t>
      </w:r>
    </w:p>
    <w:p w:rsidR="00677D76" w:rsidRDefault="006013D5" w:rsidP="00F509F8">
      <w:pPr>
        <w:widowControl/>
        <w:numPr>
          <w:ilvl w:val="0"/>
          <w:numId w:val="33"/>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There is a need to clarify the role of other professionals involved to avoid duplication and so that teacher is not working at cross-purposes with other agencies. </w:t>
      </w:r>
    </w:p>
    <w:p w:rsidR="006013D5" w:rsidRPr="00677D76" w:rsidRDefault="006013D5" w:rsidP="00F509F8">
      <w:pPr>
        <w:widowControl/>
        <w:numPr>
          <w:ilvl w:val="0"/>
          <w:numId w:val="33"/>
        </w:numPr>
        <w:autoSpaceDE/>
        <w:autoSpaceDN/>
        <w:adjustRightInd/>
        <w:ind w:left="1276" w:hanging="425"/>
        <w:rPr>
          <w:rFonts w:asciiTheme="minorHAnsi" w:hAnsiTheme="minorHAnsi"/>
          <w:sz w:val="24"/>
          <w:szCs w:val="24"/>
        </w:rPr>
      </w:pPr>
      <w:r w:rsidRPr="00677D76">
        <w:rPr>
          <w:rFonts w:asciiTheme="minorHAnsi" w:hAnsiTheme="minorHAnsi"/>
          <w:sz w:val="24"/>
          <w:szCs w:val="24"/>
        </w:rPr>
        <w:t>Evidence of good practice is where the two services liaise and support each other with a clear common aim of assisting the pupil/family to overcome barriers to learning, where this involves attendance and punctuality etc.   </w:t>
      </w:r>
    </w:p>
    <w:p w:rsidR="006013D5" w:rsidRPr="006013D5" w:rsidRDefault="00677D76" w:rsidP="00677D76">
      <w:pPr>
        <w:ind w:left="851" w:hanging="425"/>
        <w:rPr>
          <w:rFonts w:asciiTheme="minorHAnsi" w:hAnsiTheme="minorHAnsi"/>
          <w:sz w:val="24"/>
          <w:szCs w:val="24"/>
        </w:rPr>
      </w:pPr>
      <w:r>
        <w:rPr>
          <w:rFonts w:asciiTheme="minorHAnsi" w:hAnsiTheme="minorHAnsi"/>
          <w:b/>
          <w:bCs/>
          <w:sz w:val="24"/>
          <w:szCs w:val="24"/>
        </w:rPr>
        <w:t>8.3</w:t>
      </w:r>
      <w:r>
        <w:rPr>
          <w:rFonts w:asciiTheme="minorHAnsi" w:hAnsiTheme="minorHAnsi"/>
          <w:b/>
          <w:bCs/>
          <w:sz w:val="24"/>
          <w:szCs w:val="24"/>
        </w:rPr>
        <w:tab/>
      </w:r>
      <w:r w:rsidR="006013D5" w:rsidRPr="006013D5">
        <w:rPr>
          <w:rFonts w:asciiTheme="minorHAnsi" w:hAnsiTheme="minorHAnsi"/>
          <w:b/>
          <w:bCs/>
          <w:sz w:val="24"/>
          <w:szCs w:val="24"/>
        </w:rPr>
        <w:t>Health and Safety</w:t>
      </w:r>
      <w:r w:rsidR="006013D5" w:rsidRPr="006013D5">
        <w:rPr>
          <w:rFonts w:asciiTheme="minorHAnsi" w:hAnsiTheme="minorHAnsi"/>
          <w:sz w:val="24"/>
          <w:szCs w:val="24"/>
        </w:rPr>
        <w:t> </w:t>
      </w:r>
    </w:p>
    <w:p w:rsidR="006013D5" w:rsidRPr="006013D5" w:rsidRDefault="006013D5" w:rsidP="00F509F8">
      <w:pPr>
        <w:widowControl/>
        <w:numPr>
          <w:ilvl w:val="0"/>
          <w:numId w:val="34"/>
        </w:numPr>
        <w:autoSpaceDE/>
        <w:autoSpaceDN/>
        <w:adjustRightInd/>
        <w:ind w:left="1276" w:hanging="425"/>
        <w:rPr>
          <w:rFonts w:asciiTheme="minorHAnsi" w:hAnsiTheme="minorHAnsi"/>
          <w:sz w:val="24"/>
          <w:szCs w:val="24"/>
        </w:rPr>
      </w:pPr>
      <w:r w:rsidRPr="006013D5">
        <w:rPr>
          <w:rFonts w:asciiTheme="minorHAnsi" w:hAnsiTheme="minorHAnsi"/>
          <w:sz w:val="24"/>
          <w:szCs w:val="24"/>
        </w:rPr>
        <w:t>Let both the Head/Deputy know where you are visiting and leave details of the address, your mobile phone/Pager and expected time of return with them. Agree a time that you will one them to inform them you have concluded the visit.</w:t>
      </w:r>
    </w:p>
    <w:p w:rsidR="00677D76" w:rsidRDefault="006013D5" w:rsidP="00F509F8">
      <w:pPr>
        <w:widowControl/>
        <w:numPr>
          <w:ilvl w:val="0"/>
          <w:numId w:val="34"/>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Demonstrate normal courtesy - wait to be invited into the home.   </w:t>
      </w:r>
    </w:p>
    <w:p w:rsidR="00677D76" w:rsidRDefault="006013D5" w:rsidP="00F509F8">
      <w:pPr>
        <w:widowControl/>
        <w:numPr>
          <w:ilvl w:val="0"/>
          <w:numId w:val="34"/>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It is important that all contacts with children and families are recorded. </w:t>
      </w:r>
    </w:p>
    <w:p w:rsidR="00677D76" w:rsidRDefault="006013D5" w:rsidP="00F509F8">
      <w:pPr>
        <w:widowControl/>
        <w:numPr>
          <w:ilvl w:val="0"/>
          <w:numId w:val="34"/>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A note should be made of all people present at the meeting, dates and times etc.  </w:t>
      </w:r>
    </w:p>
    <w:p w:rsidR="006013D5" w:rsidRDefault="006013D5" w:rsidP="00F509F8">
      <w:pPr>
        <w:widowControl/>
        <w:numPr>
          <w:ilvl w:val="0"/>
          <w:numId w:val="34"/>
        </w:numPr>
        <w:autoSpaceDE/>
        <w:autoSpaceDN/>
        <w:adjustRightInd/>
        <w:ind w:left="1276" w:hanging="425"/>
        <w:rPr>
          <w:rFonts w:asciiTheme="minorHAnsi" w:hAnsiTheme="minorHAnsi"/>
          <w:sz w:val="24"/>
          <w:szCs w:val="24"/>
        </w:rPr>
      </w:pPr>
      <w:r w:rsidRPr="00677D76">
        <w:rPr>
          <w:rFonts w:asciiTheme="minorHAnsi" w:hAnsiTheme="minorHAnsi"/>
          <w:sz w:val="24"/>
          <w:szCs w:val="24"/>
        </w:rPr>
        <w:lastRenderedPageBreak/>
        <w:t>Use common sense, trust your instincts and if a situation feels threatening- leave, saying for example, that you are going back to get something from your car.</w:t>
      </w:r>
    </w:p>
    <w:p w:rsidR="006013D5" w:rsidRPr="006013D5" w:rsidRDefault="00677D76" w:rsidP="00677D76">
      <w:pPr>
        <w:ind w:left="851" w:hanging="425"/>
        <w:rPr>
          <w:rFonts w:asciiTheme="minorHAnsi" w:hAnsiTheme="minorHAnsi"/>
          <w:sz w:val="24"/>
          <w:szCs w:val="24"/>
        </w:rPr>
      </w:pPr>
      <w:r>
        <w:rPr>
          <w:rFonts w:asciiTheme="minorHAnsi" w:hAnsiTheme="minorHAnsi"/>
          <w:b/>
          <w:bCs/>
          <w:sz w:val="24"/>
          <w:szCs w:val="24"/>
        </w:rPr>
        <w:t>8.4</w:t>
      </w:r>
      <w:r>
        <w:rPr>
          <w:rFonts w:asciiTheme="minorHAnsi" w:hAnsiTheme="minorHAnsi"/>
          <w:b/>
          <w:bCs/>
          <w:sz w:val="24"/>
          <w:szCs w:val="24"/>
        </w:rPr>
        <w:tab/>
      </w:r>
      <w:r w:rsidR="006013D5" w:rsidRPr="006013D5">
        <w:rPr>
          <w:rFonts w:asciiTheme="minorHAnsi" w:hAnsiTheme="minorHAnsi"/>
          <w:b/>
          <w:bCs/>
          <w:sz w:val="24"/>
          <w:szCs w:val="24"/>
        </w:rPr>
        <w:t>Risk Assessment</w:t>
      </w:r>
      <w:r w:rsidR="006013D5" w:rsidRPr="006013D5">
        <w:rPr>
          <w:rFonts w:asciiTheme="minorHAnsi" w:hAnsiTheme="minorHAnsi"/>
          <w:sz w:val="24"/>
          <w:szCs w:val="24"/>
        </w:rPr>
        <w:t xml:space="preserve"> </w:t>
      </w:r>
    </w:p>
    <w:p w:rsidR="006013D5" w:rsidRPr="006013D5" w:rsidRDefault="006013D5" w:rsidP="00F509F8">
      <w:pPr>
        <w:widowControl/>
        <w:numPr>
          <w:ilvl w:val="0"/>
          <w:numId w:val="35"/>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Check records as to what is known and information available. </w:t>
      </w:r>
    </w:p>
    <w:p w:rsidR="00677D76" w:rsidRDefault="006013D5" w:rsidP="00F509F8">
      <w:pPr>
        <w:widowControl/>
        <w:numPr>
          <w:ilvl w:val="0"/>
          <w:numId w:val="35"/>
        </w:numPr>
        <w:autoSpaceDE/>
        <w:autoSpaceDN/>
        <w:adjustRightInd/>
        <w:ind w:left="1276" w:hanging="425"/>
        <w:rPr>
          <w:rFonts w:asciiTheme="minorHAnsi" w:hAnsiTheme="minorHAnsi"/>
          <w:sz w:val="24"/>
          <w:szCs w:val="24"/>
        </w:rPr>
      </w:pPr>
      <w:r w:rsidRPr="006013D5">
        <w:rPr>
          <w:rFonts w:asciiTheme="minorHAnsi" w:hAnsiTheme="minorHAnsi"/>
          <w:sz w:val="24"/>
          <w:szCs w:val="24"/>
        </w:rPr>
        <w:t xml:space="preserve">Talks to other professionals who may have already have had contact or involvement with the family.  </w:t>
      </w:r>
    </w:p>
    <w:p w:rsidR="00677D76" w:rsidRDefault="006013D5" w:rsidP="00F509F8">
      <w:pPr>
        <w:widowControl/>
        <w:numPr>
          <w:ilvl w:val="0"/>
          <w:numId w:val="35"/>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Discuss with the Line Manager what strategies to adopt when working with a potentially difficult parent/carer/family.  </w:t>
      </w:r>
    </w:p>
    <w:p w:rsidR="00677D76" w:rsidRDefault="006013D5" w:rsidP="00F509F8">
      <w:pPr>
        <w:widowControl/>
        <w:numPr>
          <w:ilvl w:val="0"/>
          <w:numId w:val="35"/>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Where there are deemed to be potential risks - Contact by phone/post and invite them into school. </w:t>
      </w:r>
    </w:p>
    <w:p w:rsidR="00677D76" w:rsidRDefault="006013D5" w:rsidP="00F509F8">
      <w:pPr>
        <w:widowControl/>
        <w:numPr>
          <w:ilvl w:val="0"/>
          <w:numId w:val="35"/>
        </w:numPr>
        <w:autoSpaceDE/>
        <w:autoSpaceDN/>
        <w:adjustRightInd/>
        <w:ind w:left="1276" w:hanging="425"/>
        <w:rPr>
          <w:rFonts w:asciiTheme="minorHAnsi" w:hAnsiTheme="minorHAnsi"/>
          <w:sz w:val="24"/>
          <w:szCs w:val="24"/>
        </w:rPr>
      </w:pPr>
      <w:r w:rsidRPr="00677D76">
        <w:rPr>
          <w:rFonts w:asciiTheme="minorHAnsi" w:hAnsiTheme="minorHAnsi"/>
          <w:sz w:val="24"/>
          <w:szCs w:val="24"/>
        </w:rPr>
        <w:t xml:space="preserve">Meet them in another public place. </w:t>
      </w:r>
    </w:p>
    <w:p w:rsidR="006013D5" w:rsidRPr="00677D76" w:rsidRDefault="006013D5" w:rsidP="00F509F8">
      <w:pPr>
        <w:widowControl/>
        <w:numPr>
          <w:ilvl w:val="0"/>
          <w:numId w:val="35"/>
        </w:numPr>
        <w:autoSpaceDE/>
        <w:autoSpaceDN/>
        <w:adjustRightInd/>
        <w:ind w:left="1276" w:hanging="425"/>
        <w:rPr>
          <w:rFonts w:asciiTheme="minorHAnsi" w:hAnsiTheme="minorHAnsi"/>
          <w:sz w:val="24"/>
          <w:szCs w:val="24"/>
        </w:rPr>
      </w:pPr>
      <w:r w:rsidRPr="00677D76">
        <w:rPr>
          <w:rFonts w:asciiTheme="minorHAnsi" w:hAnsiTheme="minorHAnsi"/>
          <w:sz w:val="24"/>
          <w:szCs w:val="24"/>
        </w:rPr>
        <w:t>Do a joint visit with the School SEN officer, Education Welfare Officer (EWO), Teacher or HLTA.     </w:t>
      </w:r>
    </w:p>
    <w:p w:rsidR="006013D5" w:rsidRPr="006013D5" w:rsidRDefault="00677D76" w:rsidP="00677D76">
      <w:pPr>
        <w:ind w:left="851" w:hanging="425"/>
        <w:outlineLvl w:val="3"/>
        <w:rPr>
          <w:rFonts w:asciiTheme="minorHAnsi" w:hAnsiTheme="minorHAnsi"/>
          <w:b/>
          <w:bCs/>
          <w:sz w:val="24"/>
          <w:szCs w:val="24"/>
        </w:rPr>
      </w:pPr>
      <w:r>
        <w:rPr>
          <w:rFonts w:asciiTheme="minorHAnsi" w:hAnsiTheme="minorHAnsi"/>
          <w:b/>
          <w:bCs/>
          <w:sz w:val="24"/>
          <w:szCs w:val="24"/>
        </w:rPr>
        <w:t>8.5</w:t>
      </w:r>
      <w:r>
        <w:rPr>
          <w:rFonts w:asciiTheme="minorHAnsi" w:hAnsiTheme="minorHAnsi"/>
          <w:b/>
          <w:bCs/>
          <w:sz w:val="24"/>
          <w:szCs w:val="24"/>
        </w:rPr>
        <w:tab/>
      </w:r>
      <w:r w:rsidR="006013D5" w:rsidRPr="006013D5">
        <w:rPr>
          <w:rFonts w:asciiTheme="minorHAnsi" w:hAnsiTheme="minorHAnsi"/>
          <w:b/>
          <w:bCs/>
          <w:sz w:val="24"/>
          <w:szCs w:val="24"/>
        </w:rPr>
        <w:t>Guidance for Home Visits</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Teachers should make two people aware of any home visit, preferably the Head teacher or Deputy and administration officer. As far as possible, the teacher should if possible be accompanied by another member of staff when make home visits. An estimated time of leaving and returning should be provided. A mobile phone should be made available to the Learning Mentor. The school should be aware of the mobile phone number. The phone number of the home being visited should also be readily available should difficulties be encountered. Staff should apprise themselves of any previous visits by other staff and acquire background information from social services, Educational Welfare Officers or Educational Psychologists if this is available.</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Staff should be fully acquainted with the location of a pupil’s home and how to get there to avoid having to stop and ask for directions. Staff should have the appropriate insurance cover as such visits are regarded as ‘bu</w:t>
      </w:r>
      <w:r w:rsidR="00677D76">
        <w:rPr>
          <w:rFonts w:asciiTheme="minorHAnsi" w:hAnsiTheme="minorHAnsi"/>
          <w:sz w:val="24"/>
          <w:szCs w:val="24"/>
        </w:rPr>
        <w:t>siness’ by insurance companies.</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If staff are anxious on arriving at a location and feel their safety could be jeopardised, they should not take the risk of proceeding further. They should telephone the home and advise that they are unable to attend. Alternative arrangements should be made.</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All home visits should be recorded with the reason of the visit, points discussed, agreements reached and any concerns that the mentor may have from the meeting however trivial these may appear at the time. Clear and detailed record keeping may well prevent problems in the future.</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Travel plans should only be changed if re</w:t>
      </w:r>
      <w:r w:rsidR="00677D76">
        <w:rPr>
          <w:rFonts w:asciiTheme="minorHAnsi" w:hAnsiTheme="minorHAnsi"/>
          <w:sz w:val="24"/>
          <w:szCs w:val="24"/>
        </w:rPr>
        <w:t>levant staff have been alerted.</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Staff may consider the carrying of a personal alarm.</w:t>
      </w:r>
    </w:p>
    <w:p w:rsid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Public transport must not be used</w:t>
      </w:r>
    </w:p>
    <w:p w:rsidR="006013D5" w:rsidRPr="00677D76" w:rsidRDefault="006013D5" w:rsidP="00F509F8">
      <w:pPr>
        <w:pStyle w:val="ListParagraph"/>
        <w:numPr>
          <w:ilvl w:val="0"/>
          <w:numId w:val="106"/>
        </w:numPr>
        <w:ind w:left="1276" w:hanging="425"/>
        <w:rPr>
          <w:rFonts w:asciiTheme="minorHAnsi" w:hAnsiTheme="minorHAnsi"/>
          <w:sz w:val="24"/>
          <w:szCs w:val="24"/>
        </w:rPr>
      </w:pPr>
      <w:r w:rsidRPr="00677D76">
        <w:rPr>
          <w:rFonts w:asciiTheme="minorHAnsi" w:hAnsiTheme="minorHAnsi"/>
          <w:sz w:val="24"/>
          <w:szCs w:val="24"/>
        </w:rPr>
        <w:t>Confrontation should always be avoided. At the first sign of potential danger a mentor should make a speedy exit from a home. Mentors should never assume that violence wouldn’t happen to them. While there are hundreds of home visits made safely every day, personal safety is paramount. Any incident should be reported to the line manager or Headteacher immediately.</w:t>
      </w:r>
    </w:p>
    <w:p w:rsidR="006013D5" w:rsidRDefault="006013D5" w:rsidP="00677D76">
      <w:pPr>
        <w:shd w:val="clear" w:color="auto" w:fill="FFFFFF"/>
        <w:rPr>
          <w:rFonts w:asciiTheme="minorHAnsi" w:hAnsiTheme="minorHAnsi" w:cstheme="minorHAnsi"/>
          <w:sz w:val="24"/>
          <w:szCs w:val="24"/>
        </w:rPr>
      </w:pPr>
    </w:p>
    <w:p w:rsidR="00121C3C" w:rsidRPr="005062EA" w:rsidRDefault="006013D5" w:rsidP="00121C3C">
      <w:pPr>
        <w:shd w:val="clear" w:color="auto" w:fill="FFFFFF"/>
        <w:rPr>
          <w:rFonts w:asciiTheme="minorHAnsi" w:hAnsiTheme="minorHAnsi" w:cstheme="minorHAnsi"/>
          <w:b/>
          <w:sz w:val="28"/>
          <w:szCs w:val="28"/>
        </w:rPr>
      </w:pPr>
      <w:r w:rsidRPr="005062EA">
        <w:rPr>
          <w:rFonts w:asciiTheme="minorHAnsi" w:hAnsiTheme="minorHAnsi" w:cstheme="minorHAnsi"/>
          <w:b/>
          <w:sz w:val="28"/>
          <w:szCs w:val="28"/>
        </w:rPr>
        <w:t>Intimate &amp; Personal Care Policy</w:t>
      </w:r>
    </w:p>
    <w:p w:rsidR="006013D5" w:rsidRDefault="006013D5" w:rsidP="006013D5">
      <w:pPr>
        <w:rPr>
          <w:rFonts w:asciiTheme="minorHAnsi" w:hAnsiTheme="minorHAnsi"/>
          <w:b/>
          <w:sz w:val="24"/>
          <w:szCs w:val="24"/>
        </w:rPr>
      </w:pPr>
    </w:p>
    <w:p w:rsidR="006013D5" w:rsidRPr="00677D76" w:rsidRDefault="006013D5" w:rsidP="00F509F8">
      <w:pPr>
        <w:pStyle w:val="ListParagraph"/>
        <w:numPr>
          <w:ilvl w:val="0"/>
          <w:numId w:val="107"/>
        </w:numPr>
        <w:ind w:left="426" w:hanging="426"/>
        <w:rPr>
          <w:rFonts w:asciiTheme="minorHAnsi" w:hAnsiTheme="minorHAnsi"/>
          <w:b/>
          <w:sz w:val="28"/>
          <w:szCs w:val="28"/>
        </w:rPr>
      </w:pPr>
      <w:r w:rsidRPr="00677D76">
        <w:rPr>
          <w:rFonts w:asciiTheme="minorHAnsi" w:hAnsiTheme="minorHAnsi"/>
          <w:b/>
          <w:sz w:val="28"/>
          <w:szCs w:val="28"/>
        </w:rPr>
        <w:t>Introduction</w:t>
      </w:r>
    </w:p>
    <w:p w:rsidR="00677D76" w:rsidRPr="00677D76" w:rsidRDefault="006013D5" w:rsidP="00F509F8">
      <w:pPr>
        <w:pStyle w:val="ListParagraph"/>
        <w:numPr>
          <w:ilvl w:val="1"/>
          <w:numId w:val="107"/>
        </w:numPr>
        <w:rPr>
          <w:rFonts w:asciiTheme="minorHAnsi" w:hAnsiTheme="minorHAnsi"/>
          <w:sz w:val="24"/>
          <w:szCs w:val="24"/>
        </w:rPr>
      </w:pPr>
      <w:r w:rsidRPr="00677D76">
        <w:rPr>
          <w:rFonts w:asciiTheme="minorHAnsi" w:hAnsiTheme="minorHAnsi"/>
          <w:sz w:val="24"/>
          <w:szCs w:val="24"/>
        </w:rPr>
        <w:t xml:space="preserve">NRCS is committed to providing the highest quality care which meets the individual needs of children/young people and promotes their dignity, privacy and independence. No child or young person should be discriminated against or treated differently because of medical </w:t>
      </w:r>
      <w:r w:rsidRPr="00677D76">
        <w:rPr>
          <w:rFonts w:asciiTheme="minorHAnsi" w:hAnsiTheme="minorHAnsi"/>
          <w:sz w:val="24"/>
          <w:szCs w:val="24"/>
        </w:rPr>
        <w:lastRenderedPageBreak/>
        <w:t>or continence needs.</w:t>
      </w:r>
    </w:p>
    <w:p w:rsidR="00677D76" w:rsidRDefault="006013D5" w:rsidP="00F509F8">
      <w:pPr>
        <w:pStyle w:val="ListParagraph"/>
        <w:numPr>
          <w:ilvl w:val="1"/>
          <w:numId w:val="107"/>
        </w:numPr>
        <w:rPr>
          <w:rFonts w:asciiTheme="minorHAnsi" w:hAnsiTheme="minorHAnsi"/>
          <w:sz w:val="24"/>
          <w:szCs w:val="24"/>
        </w:rPr>
      </w:pPr>
      <w:r w:rsidRPr="00677D76">
        <w:rPr>
          <w:rFonts w:asciiTheme="minorHAnsi" w:hAnsiTheme="minorHAnsi"/>
          <w:sz w:val="24"/>
          <w:szCs w:val="24"/>
        </w:rPr>
        <w:t xml:space="preserve">This document applies to all staff who undertake intimate and personal care tasks with children and young people.  </w:t>
      </w:r>
    </w:p>
    <w:p w:rsidR="006013D5" w:rsidRPr="00677D76" w:rsidRDefault="006013D5" w:rsidP="00F509F8">
      <w:pPr>
        <w:pStyle w:val="ListParagraph"/>
        <w:numPr>
          <w:ilvl w:val="1"/>
          <w:numId w:val="107"/>
        </w:numPr>
        <w:rPr>
          <w:rFonts w:asciiTheme="minorHAnsi" w:hAnsiTheme="minorHAnsi"/>
          <w:sz w:val="24"/>
          <w:szCs w:val="24"/>
        </w:rPr>
      </w:pPr>
      <w:r w:rsidRPr="00677D76">
        <w:rPr>
          <w:rFonts w:asciiTheme="minorHAnsi" w:hAnsiTheme="minorHAnsi"/>
          <w:sz w:val="24"/>
          <w:szCs w:val="24"/>
        </w:rPr>
        <w:t xml:space="preserve">Responsible bodies including the Local Safeguarding Children’s Board must work within national and locally agreed and published Safeguarding Protocols.  These include procedures for the Referral of allegations, concern about the quality of care or practice or a complaint against those who work with Children. Schools and colleges must also have regard to statutory guidance </w:t>
      </w:r>
      <w:r w:rsidRPr="00677D76">
        <w:rPr>
          <w:rFonts w:asciiTheme="minorHAnsi" w:hAnsiTheme="minorHAnsi"/>
          <w:i/>
          <w:iCs/>
          <w:sz w:val="24"/>
          <w:szCs w:val="24"/>
        </w:rPr>
        <w:t>Keeping Children Safe in Education (2015)</w:t>
      </w:r>
      <w:r w:rsidRPr="00677D76">
        <w:rPr>
          <w:rFonts w:asciiTheme="minorHAnsi" w:hAnsiTheme="minorHAnsi"/>
          <w:sz w:val="24"/>
          <w:szCs w:val="24"/>
        </w:rPr>
        <w:t xml:space="preserve">, which provides further guidance as to how they should fulfil their duties in respect of safeguarding and promoting the welfare of children in their care. Further information including a Code of Conduct can be found at </w:t>
      </w:r>
      <w:hyperlink r:id="rId10" w:history="1">
        <w:r w:rsidRPr="00677D76">
          <w:rPr>
            <w:rStyle w:val="Hyperlink"/>
            <w:rFonts w:asciiTheme="minorHAnsi" w:hAnsiTheme="minorHAnsi"/>
            <w:sz w:val="24"/>
            <w:szCs w:val="24"/>
            <w:u w:val="none"/>
          </w:rPr>
          <w:t>http://www.doncastersafeguardingchildren.co.uk/education/education.asp</w:t>
        </w:r>
      </w:hyperlink>
      <w:r w:rsidRPr="00677D76">
        <w:rPr>
          <w:rFonts w:asciiTheme="minorHAnsi" w:hAnsiTheme="minorHAnsi"/>
          <w:sz w:val="24"/>
          <w:szCs w:val="24"/>
        </w:rPr>
        <w:t>.</w:t>
      </w:r>
    </w:p>
    <w:p w:rsidR="006013D5" w:rsidRPr="005062EA" w:rsidRDefault="006013D5" w:rsidP="005062EA">
      <w:pPr>
        <w:rPr>
          <w:rFonts w:asciiTheme="minorHAnsi" w:hAnsiTheme="minorHAnsi"/>
          <w:sz w:val="24"/>
          <w:szCs w:val="24"/>
        </w:rPr>
      </w:pPr>
    </w:p>
    <w:p w:rsidR="006013D5" w:rsidRPr="00677D76" w:rsidRDefault="005062EA" w:rsidP="00F509F8">
      <w:pPr>
        <w:pStyle w:val="ListParagraph"/>
        <w:numPr>
          <w:ilvl w:val="0"/>
          <w:numId w:val="107"/>
        </w:numPr>
        <w:ind w:left="426" w:hanging="426"/>
        <w:rPr>
          <w:rFonts w:asciiTheme="minorHAnsi" w:hAnsiTheme="minorHAnsi"/>
          <w:b/>
          <w:sz w:val="28"/>
          <w:szCs w:val="28"/>
        </w:rPr>
      </w:pPr>
      <w:r w:rsidRPr="00677D76">
        <w:rPr>
          <w:rFonts w:asciiTheme="minorHAnsi" w:hAnsiTheme="minorHAnsi"/>
          <w:b/>
          <w:sz w:val="28"/>
          <w:szCs w:val="28"/>
        </w:rPr>
        <w:t>Aims&amp; Scope of Policy</w:t>
      </w:r>
    </w:p>
    <w:p w:rsidR="00677D76" w:rsidRDefault="006013D5" w:rsidP="00F509F8">
      <w:pPr>
        <w:pStyle w:val="ListParagraph"/>
        <w:widowControl/>
        <w:numPr>
          <w:ilvl w:val="0"/>
          <w:numId w:val="36"/>
        </w:numPr>
        <w:autoSpaceDE/>
        <w:autoSpaceDN/>
        <w:adjustRightInd/>
        <w:ind w:left="851" w:hanging="425"/>
        <w:rPr>
          <w:rFonts w:asciiTheme="minorHAnsi" w:hAnsiTheme="minorHAnsi"/>
          <w:sz w:val="24"/>
          <w:szCs w:val="24"/>
        </w:rPr>
      </w:pPr>
      <w:r w:rsidRPr="005062EA">
        <w:rPr>
          <w:rFonts w:asciiTheme="minorHAnsi" w:hAnsiTheme="minorHAnsi"/>
          <w:sz w:val="24"/>
          <w:szCs w:val="24"/>
        </w:rPr>
        <w:t>To safeguard the rights of children and young people and staff who are involved in providing intimate and personal care;</w:t>
      </w:r>
    </w:p>
    <w:p w:rsidR="00677D76" w:rsidRDefault="006013D5" w:rsidP="00F509F8">
      <w:pPr>
        <w:pStyle w:val="ListParagraph"/>
        <w:widowControl/>
        <w:numPr>
          <w:ilvl w:val="0"/>
          <w:numId w:val="36"/>
        </w:numPr>
        <w:autoSpaceDE/>
        <w:autoSpaceDN/>
        <w:adjustRightInd/>
        <w:ind w:left="851" w:hanging="425"/>
        <w:rPr>
          <w:rFonts w:asciiTheme="minorHAnsi" w:hAnsiTheme="minorHAnsi"/>
          <w:sz w:val="24"/>
          <w:szCs w:val="24"/>
        </w:rPr>
      </w:pPr>
      <w:r w:rsidRPr="00677D76">
        <w:rPr>
          <w:rFonts w:asciiTheme="minorHAnsi" w:hAnsiTheme="minorHAnsi"/>
          <w:sz w:val="24"/>
          <w:szCs w:val="24"/>
        </w:rPr>
        <w:t>To ensure inclusion for all children and young people in an appropriate education setting and ensure that no child is discriminated against because of their specific needs;</w:t>
      </w:r>
    </w:p>
    <w:p w:rsidR="00677D76" w:rsidRDefault="006013D5" w:rsidP="00F509F8">
      <w:pPr>
        <w:pStyle w:val="ListParagraph"/>
        <w:widowControl/>
        <w:numPr>
          <w:ilvl w:val="0"/>
          <w:numId w:val="36"/>
        </w:numPr>
        <w:autoSpaceDE/>
        <w:autoSpaceDN/>
        <w:adjustRightInd/>
        <w:ind w:left="851" w:hanging="425"/>
        <w:rPr>
          <w:rFonts w:asciiTheme="minorHAnsi" w:hAnsiTheme="minorHAnsi"/>
          <w:sz w:val="24"/>
          <w:szCs w:val="24"/>
        </w:rPr>
      </w:pPr>
      <w:r w:rsidRPr="00677D76">
        <w:rPr>
          <w:rFonts w:asciiTheme="minorHAnsi" w:hAnsiTheme="minorHAnsi"/>
          <w:sz w:val="24"/>
          <w:szCs w:val="24"/>
        </w:rPr>
        <w:t>To maintain an effective and consistent approach for intimate and personal care between parents/carers and practitioners involved; and</w:t>
      </w:r>
    </w:p>
    <w:p w:rsidR="006013D5" w:rsidRPr="00677D76" w:rsidRDefault="006013D5" w:rsidP="00F509F8">
      <w:pPr>
        <w:pStyle w:val="ListParagraph"/>
        <w:widowControl/>
        <w:numPr>
          <w:ilvl w:val="0"/>
          <w:numId w:val="36"/>
        </w:numPr>
        <w:autoSpaceDE/>
        <w:autoSpaceDN/>
        <w:adjustRightInd/>
        <w:ind w:left="851" w:hanging="425"/>
        <w:rPr>
          <w:rFonts w:asciiTheme="minorHAnsi" w:hAnsiTheme="minorHAnsi"/>
          <w:sz w:val="24"/>
          <w:szCs w:val="24"/>
        </w:rPr>
      </w:pPr>
      <w:r w:rsidRPr="00677D76">
        <w:rPr>
          <w:rFonts w:asciiTheme="minorHAnsi" w:hAnsiTheme="minorHAnsi"/>
          <w:sz w:val="24"/>
          <w:szCs w:val="24"/>
        </w:rPr>
        <w:t>To ensure all staff involved in intimate and personal care have access to appropriate training and supervision.</w:t>
      </w:r>
    </w:p>
    <w:p w:rsidR="00677D76" w:rsidRPr="008435BD" w:rsidRDefault="00677D76" w:rsidP="008435BD">
      <w:pPr>
        <w:ind w:firstLine="720"/>
        <w:rPr>
          <w:rFonts w:asciiTheme="minorHAnsi" w:hAnsiTheme="minorHAnsi"/>
          <w:b/>
          <w:sz w:val="16"/>
          <w:szCs w:val="16"/>
        </w:rPr>
      </w:pPr>
    </w:p>
    <w:p w:rsidR="006013D5" w:rsidRPr="00677D76" w:rsidRDefault="006013D5" w:rsidP="00F509F8">
      <w:pPr>
        <w:pStyle w:val="ListParagraph"/>
        <w:numPr>
          <w:ilvl w:val="0"/>
          <w:numId w:val="107"/>
        </w:numPr>
        <w:ind w:left="426" w:hanging="426"/>
        <w:rPr>
          <w:rFonts w:asciiTheme="minorHAnsi" w:hAnsiTheme="minorHAnsi"/>
          <w:b/>
          <w:sz w:val="28"/>
          <w:szCs w:val="28"/>
        </w:rPr>
      </w:pPr>
      <w:r w:rsidRPr="00677D76">
        <w:rPr>
          <w:rFonts w:asciiTheme="minorHAnsi" w:hAnsiTheme="minorHAnsi"/>
          <w:b/>
          <w:sz w:val="28"/>
          <w:szCs w:val="28"/>
        </w:rPr>
        <w:t>Definitions</w:t>
      </w:r>
    </w:p>
    <w:p w:rsidR="00677D76" w:rsidRDefault="006013D5" w:rsidP="00F509F8">
      <w:pPr>
        <w:pStyle w:val="ListParagraph"/>
        <w:numPr>
          <w:ilvl w:val="0"/>
          <w:numId w:val="108"/>
        </w:numPr>
        <w:tabs>
          <w:tab w:val="clear" w:pos="720"/>
        </w:tabs>
        <w:ind w:left="851" w:hanging="425"/>
        <w:rPr>
          <w:rFonts w:asciiTheme="minorHAnsi" w:hAnsiTheme="minorHAnsi"/>
          <w:sz w:val="24"/>
          <w:szCs w:val="24"/>
        </w:rPr>
      </w:pPr>
      <w:r w:rsidRPr="00677D76">
        <w:rPr>
          <w:rFonts w:asciiTheme="minorHAnsi" w:hAnsiTheme="minorHAnsi"/>
          <w:b/>
          <w:sz w:val="24"/>
          <w:szCs w:val="24"/>
        </w:rPr>
        <w:t>Personal care</w:t>
      </w:r>
      <w:r w:rsidRPr="00677D76">
        <w:rPr>
          <w:rFonts w:asciiTheme="minorHAnsi" w:hAnsiTheme="minorHAnsi"/>
          <w:sz w:val="24"/>
          <w:szCs w:val="24"/>
        </w:rPr>
        <w:t xml:space="preserve"> is defined as those tasks which involve touching, which is more socially acceptable, and is non-personal and intimate, and usually has the function of helping with personal hygiene and enhancing social functioning. This includes skin care, applying sun cream, external medication, feeding, administering oral medication, hair care, brushing teeth, applying deodorant, dressing and undressing, washing non-personal body parts, and prompting to go to the toilet.</w:t>
      </w:r>
    </w:p>
    <w:p w:rsidR="008435BD" w:rsidRDefault="006013D5" w:rsidP="008435BD">
      <w:pPr>
        <w:pStyle w:val="ListParagraph"/>
        <w:numPr>
          <w:ilvl w:val="0"/>
          <w:numId w:val="108"/>
        </w:numPr>
        <w:tabs>
          <w:tab w:val="clear" w:pos="720"/>
        </w:tabs>
        <w:ind w:left="851" w:hanging="425"/>
        <w:rPr>
          <w:rFonts w:asciiTheme="minorHAnsi" w:hAnsiTheme="minorHAnsi"/>
          <w:sz w:val="24"/>
          <w:szCs w:val="24"/>
        </w:rPr>
      </w:pPr>
      <w:r w:rsidRPr="00677D76">
        <w:rPr>
          <w:rFonts w:asciiTheme="minorHAnsi" w:hAnsiTheme="minorHAnsi"/>
          <w:b/>
          <w:sz w:val="24"/>
          <w:szCs w:val="24"/>
        </w:rPr>
        <w:t>Intimate care</w:t>
      </w:r>
      <w:r w:rsidRPr="00677D76">
        <w:rPr>
          <w:rFonts w:asciiTheme="minorHAnsi" w:hAnsiTheme="minorHAnsi"/>
          <w:sz w:val="24"/>
          <w:szCs w:val="24"/>
        </w:rPr>
        <w:t xml:space="preserve"> is defined as those care tasks associated with bodily functions, body products, and personal hygiene which demand direct or indirect contact with or exposure to the genitals, including such tasks as for example dressing and undressing (underwear), helping with the use of the toilet, changing continence pads/nappies (faeces and/or urine), bathing/ showering, washing intimate and personal parts of the body, changing sanitary towels or tampons and administering</w:t>
      </w:r>
      <w:r w:rsidR="008435BD">
        <w:rPr>
          <w:rFonts w:asciiTheme="minorHAnsi" w:hAnsiTheme="minorHAnsi"/>
          <w:sz w:val="24"/>
          <w:szCs w:val="24"/>
        </w:rPr>
        <w:t xml:space="preserve"> some medications or first aid.</w:t>
      </w:r>
    </w:p>
    <w:p w:rsidR="008435BD" w:rsidRPr="008435BD" w:rsidRDefault="008435BD" w:rsidP="008435BD">
      <w:pPr>
        <w:pStyle w:val="ListParagraph"/>
        <w:ind w:left="851"/>
        <w:rPr>
          <w:rFonts w:asciiTheme="minorHAnsi" w:hAnsiTheme="minorHAnsi"/>
          <w:sz w:val="16"/>
          <w:szCs w:val="16"/>
        </w:rPr>
      </w:pPr>
    </w:p>
    <w:p w:rsidR="008435BD" w:rsidRPr="008435BD" w:rsidRDefault="008435BD" w:rsidP="008435BD">
      <w:pPr>
        <w:pStyle w:val="ListParagraph"/>
        <w:numPr>
          <w:ilvl w:val="0"/>
          <w:numId w:val="107"/>
        </w:numPr>
        <w:rPr>
          <w:rFonts w:asciiTheme="minorHAnsi" w:hAnsiTheme="minorHAnsi"/>
          <w:sz w:val="24"/>
          <w:szCs w:val="24"/>
        </w:rPr>
      </w:pPr>
      <w:r w:rsidRPr="008435BD">
        <w:rPr>
          <w:rFonts w:asciiTheme="minorHAnsi" w:hAnsiTheme="minorHAnsi"/>
          <w:b/>
          <w:sz w:val="28"/>
          <w:szCs w:val="28"/>
        </w:rPr>
        <w:t>G</w:t>
      </w:r>
      <w:r w:rsidR="006013D5" w:rsidRPr="008435BD">
        <w:rPr>
          <w:rFonts w:asciiTheme="minorHAnsi" w:hAnsiTheme="minorHAnsi"/>
          <w:b/>
          <w:sz w:val="28"/>
          <w:szCs w:val="28"/>
        </w:rPr>
        <w:t>uiding principles</w:t>
      </w:r>
    </w:p>
    <w:p w:rsidR="008435BD" w:rsidRDefault="006013D5" w:rsidP="008435BD">
      <w:pPr>
        <w:pStyle w:val="ListParagraph"/>
        <w:numPr>
          <w:ilvl w:val="1"/>
          <w:numId w:val="107"/>
        </w:numPr>
        <w:ind w:left="1134" w:hanging="425"/>
        <w:rPr>
          <w:rFonts w:asciiTheme="minorHAnsi" w:hAnsiTheme="minorHAnsi"/>
          <w:sz w:val="24"/>
          <w:szCs w:val="24"/>
        </w:rPr>
      </w:pPr>
      <w:r w:rsidRPr="008435BD">
        <w:rPr>
          <w:rFonts w:asciiTheme="minorHAnsi" w:hAnsiTheme="minorHAnsi"/>
          <w:sz w:val="24"/>
          <w:szCs w:val="24"/>
        </w:rPr>
        <w:t>This policy is underpinned by the following guiding principles:</w:t>
      </w:r>
    </w:p>
    <w:p w:rsidR="008435BD" w:rsidRDefault="006013D5" w:rsidP="008435BD">
      <w:pPr>
        <w:pStyle w:val="ListParagraph"/>
        <w:numPr>
          <w:ilvl w:val="0"/>
          <w:numId w:val="117"/>
        </w:numPr>
        <w:ind w:left="1560" w:hanging="426"/>
        <w:rPr>
          <w:rFonts w:asciiTheme="minorHAnsi" w:hAnsiTheme="minorHAnsi"/>
          <w:sz w:val="24"/>
          <w:szCs w:val="24"/>
        </w:rPr>
      </w:pPr>
      <w:r w:rsidRPr="008435BD">
        <w:rPr>
          <w:rFonts w:asciiTheme="minorHAnsi" w:hAnsiTheme="minorHAnsi"/>
          <w:sz w:val="24"/>
          <w:szCs w:val="24"/>
        </w:rPr>
        <w:t>Assistance with intimate and personal care must be provided in a manner which is respectful of the child’s/young person’s rights to feel safe and secure, to remain healthy, and to be treated as an individual;</w:t>
      </w:r>
    </w:p>
    <w:p w:rsidR="008435BD" w:rsidRDefault="006013D5" w:rsidP="008435BD">
      <w:pPr>
        <w:pStyle w:val="ListParagraph"/>
        <w:numPr>
          <w:ilvl w:val="0"/>
          <w:numId w:val="117"/>
        </w:numPr>
        <w:ind w:left="1560" w:hanging="426"/>
        <w:rPr>
          <w:rFonts w:asciiTheme="minorHAnsi" w:hAnsiTheme="minorHAnsi"/>
          <w:sz w:val="24"/>
          <w:szCs w:val="24"/>
        </w:rPr>
      </w:pPr>
      <w:r w:rsidRPr="008435BD">
        <w:rPr>
          <w:rFonts w:asciiTheme="minorHAnsi" w:hAnsiTheme="minorHAnsi"/>
          <w:sz w:val="24"/>
          <w:szCs w:val="24"/>
        </w:rPr>
        <w:t>Children/young people have a right to information, in a format which is understandable, about how to ask a question or make a complaint about intimate and personal care;</w:t>
      </w:r>
    </w:p>
    <w:p w:rsidR="00677D76" w:rsidRPr="008435BD" w:rsidRDefault="006013D5" w:rsidP="008435BD">
      <w:pPr>
        <w:pStyle w:val="ListParagraph"/>
        <w:numPr>
          <w:ilvl w:val="0"/>
          <w:numId w:val="117"/>
        </w:numPr>
        <w:ind w:left="1560" w:hanging="426"/>
        <w:rPr>
          <w:rFonts w:asciiTheme="minorHAnsi" w:hAnsiTheme="minorHAnsi"/>
          <w:sz w:val="24"/>
          <w:szCs w:val="24"/>
        </w:rPr>
      </w:pPr>
      <w:r w:rsidRPr="008435BD">
        <w:rPr>
          <w:rFonts w:asciiTheme="minorHAnsi" w:hAnsiTheme="minorHAnsi"/>
          <w:sz w:val="24"/>
          <w:szCs w:val="24"/>
        </w:rPr>
        <w:t>Children/ young people should be consulted as far as possible and encouraged to participate in planning and decision-making about their intimate and personal care. Particular attention must be given to those children and young people who have</w:t>
      </w:r>
      <w:r w:rsidR="008435BD">
        <w:rPr>
          <w:rFonts w:asciiTheme="minorHAnsi" w:hAnsiTheme="minorHAnsi"/>
          <w:sz w:val="24"/>
          <w:szCs w:val="24"/>
        </w:rPr>
        <w:t xml:space="preserve"> </w:t>
      </w:r>
      <w:r w:rsidRPr="008435BD">
        <w:rPr>
          <w:rFonts w:asciiTheme="minorHAnsi" w:hAnsiTheme="minorHAnsi"/>
          <w:sz w:val="24"/>
          <w:szCs w:val="24"/>
        </w:rPr>
        <w:t>disabilities/conditions which mean they require additional support to do this;</w:t>
      </w:r>
    </w:p>
    <w:p w:rsidR="00677D76" w:rsidRDefault="006013D5" w:rsidP="00F509F8">
      <w:pPr>
        <w:pStyle w:val="ListParagraph"/>
        <w:keepNext/>
        <w:keepLines/>
        <w:widowControl/>
        <w:numPr>
          <w:ilvl w:val="2"/>
          <w:numId w:val="109"/>
        </w:numPr>
        <w:tabs>
          <w:tab w:val="clear" w:pos="2160"/>
        </w:tabs>
        <w:autoSpaceDE/>
        <w:autoSpaceDN/>
        <w:adjustRightInd/>
        <w:ind w:left="1276"/>
        <w:rPr>
          <w:rFonts w:asciiTheme="minorHAnsi" w:hAnsiTheme="minorHAnsi"/>
          <w:sz w:val="24"/>
          <w:szCs w:val="24"/>
        </w:rPr>
      </w:pPr>
      <w:r w:rsidRPr="00677D76">
        <w:rPr>
          <w:rFonts w:asciiTheme="minorHAnsi" w:hAnsiTheme="minorHAnsi"/>
          <w:sz w:val="24"/>
          <w:szCs w:val="24"/>
        </w:rPr>
        <w:lastRenderedPageBreak/>
        <w:t>Decisions and plans about intimate and personal care are made in partnership with parents/carers;</w:t>
      </w:r>
    </w:p>
    <w:p w:rsidR="00677D76" w:rsidRDefault="006013D5" w:rsidP="00F509F8">
      <w:pPr>
        <w:pStyle w:val="ListParagraph"/>
        <w:keepNext/>
        <w:keepLines/>
        <w:widowControl/>
        <w:numPr>
          <w:ilvl w:val="2"/>
          <w:numId w:val="109"/>
        </w:numPr>
        <w:tabs>
          <w:tab w:val="clear" w:pos="2160"/>
        </w:tabs>
        <w:autoSpaceDE/>
        <w:autoSpaceDN/>
        <w:adjustRightInd/>
        <w:ind w:left="1276"/>
        <w:rPr>
          <w:rFonts w:asciiTheme="minorHAnsi" w:hAnsiTheme="minorHAnsi"/>
          <w:sz w:val="24"/>
          <w:szCs w:val="24"/>
        </w:rPr>
      </w:pPr>
      <w:r w:rsidRPr="00677D76">
        <w:rPr>
          <w:rFonts w:asciiTheme="minorHAnsi" w:hAnsiTheme="minorHAnsi"/>
          <w:sz w:val="24"/>
          <w:szCs w:val="24"/>
        </w:rPr>
        <w:t>Intimate and personal care plans should include opportunities to promote independence skills;</w:t>
      </w:r>
    </w:p>
    <w:p w:rsidR="00677D76" w:rsidRDefault="006013D5" w:rsidP="00F509F8">
      <w:pPr>
        <w:pStyle w:val="ListParagraph"/>
        <w:keepNext/>
        <w:keepLines/>
        <w:widowControl/>
        <w:numPr>
          <w:ilvl w:val="2"/>
          <w:numId w:val="109"/>
        </w:numPr>
        <w:tabs>
          <w:tab w:val="clear" w:pos="2160"/>
        </w:tabs>
        <w:autoSpaceDE/>
        <w:autoSpaceDN/>
        <w:adjustRightInd/>
        <w:ind w:left="1276"/>
        <w:rPr>
          <w:rFonts w:asciiTheme="minorHAnsi" w:hAnsiTheme="minorHAnsi"/>
          <w:sz w:val="24"/>
          <w:szCs w:val="24"/>
        </w:rPr>
      </w:pPr>
      <w:r w:rsidRPr="00677D76">
        <w:rPr>
          <w:rFonts w:asciiTheme="minorHAnsi" w:hAnsiTheme="minorHAnsi"/>
          <w:sz w:val="24"/>
          <w:szCs w:val="24"/>
        </w:rPr>
        <w:t>Where staff carry out medical or nursing procedures relating to intimate or personal care for a child/young person (e.g. catheter care, administration of oxygen, administration of rectal diazepam, a variety of gastrostomy feeds), these are only carried out on the individual concerned.   Staff carrying out these procedures should be authorised and trained to do so and their training should be kept up to date as advised and agreed Records should be kept of all relevant procedures in line with the child/ young person’s individual plan.</w:t>
      </w:r>
    </w:p>
    <w:p w:rsidR="006013D5" w:rsidRPr="00677D76" w:rsidRDefault="006013D5" w:rsidP="00F509F8">
      <w:pPr>
        <w:pStyle w:val="ListParagraph"/>
        <w:keepNext/>
        <w:keepLines/>
        <w:widowControl/>
        <w:numPr>
          <w:ilvl w:val="2"/>
          <w:numId w:val="109"/>
        </w:numPr>
        <w:tabs>
          <w:tab w:val="clear" w:pos="2160"/>
        </w:tabs>
        <w:autoSpaceDE/>
        <w:autoSpaceDN/>
        <w:adjustRightInd/>
        <w:ind w:left="1276"/>
        <w:rPr>
          <w:rFonts w:asciiTheme="minorHAnsi" w:hAnsiTheme="minorHAnsi"/>
          <w:sz w:val="24"/>
          <w:szCs w:val="24"/>
        </w:rPr>
      </w:pPr>
      <w:r w:rsidRPr="00677D76">
        <w:rPr>
          <w:rFonts w:asciiTheme="minorHAnsi" w:hAnsiTheme="minorHAnsi"/>
          <w:sz w:val="24"/>
          <w:szCs w:val="24"/>
        </w:rPr>
        <w:t>Intimate care tasks will be planned and carried out as part of an individual care plan for children/young people.</w:t>
      </w:r>
    </w:p>
    <w:p w:rsidR="006013D5" w:rsidRPr="005062EA" w:rsidRDefault="00734D07" w:rsidP="00734D07">
      <w:pPr>
        <w:ind w:left="851" w:hanging="425"/>
        <w:rPr>
          <w:rFonts w:asciiTheme="minorHAnsi" w:hAnsiTheme="minorHAnsi"/>
          <w:sz w:val="24"/>
          <w:szCs w:val="24"/>
        </w:rPr>
      </w:pPr>
      <w:r>
        <w:rPr>
          <w:rFonts w:asciiTheme="minorHAnsi" w:hAnsiTheme="minorHAnsi"/>
          <w:sz w:val="24"/>
          <w:szCs w:val="24"/>
        </w:rPr>
        <w:t>4.2</w:t>
      </w:r>
      <w:r>
        <w:rPr>
          <w:rFonts w:asciiTheme="minorHAnsi" w:hAnsiTheme="minorHAnsi"/>
          <w:sz w:val="24"/>
          <w:szCs w:val="24"/>
        </w:rPr>
        <w:tab/>
      </w:r>
      <w:r w:rsidR="006013D5" w:rsidRPr="005062EA">
        <w:rPr>
          <w:rFonts w:asciiTheme="minorHAnsi" w:hAnsiTheme="minorHAnsi"/>
          <w:sz w:val="24"/>
          <w:szCs w:val="24"/>
        </w:rPr>
        <w:t>The Manual Handling Operations Regulations 1992, amended in 2002, will also need to be adhered to for example there may be a need to provide specialist equipment (e.g. hoist, sling, changing bed etc.) for a larger child/young person, information, instruction, training and supervision as is required following any risk assessments undertaken.</w:t>
      </w:r>
    </w:p>
    <w:p w:rsidR="006013D5" w:rsidRPr="005062EA" w:rsidRDefault="006013D5" w:rsidP="005062EA">
      <w:pPr>
        <w:rPr>
          <w:rFonts w:asciiTheme="minorHAnsi" w:hAnsiTheme="minorHAnsi"/>
          <w:b/>
          <w:sz w:val="24"/>
          <w:szCs w:val="24"/>
        </w:rPr>
      </w:pPr>
    </w:p>
    <w:p w:rsidR="006013D5" w:rsidRPr="00734D07" w:rsidRDefault="006013D5" w:rsidP="00F509F8">
      <w:pPr>
        <w:pStyle w:val="ListParagraph"/>
        <w:numPr>
          <w:ilvl w:val="0"/>
          <w:numId w:val="107"/>
        </w:numPr>
        <w:ind w:left="426" w:hanging="426"/>
        <w:rPr>
          <w:rFonts w:asciiTheme="minorHAnsi" w:hAnsiTheme="minorHAnsi"/>
          <w:b/>
          <w:sz w:val="28"/>
          <w:szCs w:val="28"/>
        </w:rPr>
      </w:pPr>
      <w:r w:rsidRPr="00734D07">
        <w:rPr>
          <w:rFonts w:asciiTheme="minorHAnsi" w:hAnsiTheme="minorHAnsi"/>
          <w:b/>
          <w:sz w:val="28"/>
          <w:szCs w:val="28"/>
        </w:rPr>
        <w:t>Links with other policies/Guidance</w:t>
      </w:r>
    </w:p>
    <w:p w:rsidR="006013D5" w:rsidRPr="005062EA" w:rsidRDefault="00734D07" w:rsidP="00734D07">
      <w:pPr>
        <w:ind w:left="851" w:hanging="425"/>
        <w:rPr>
          <w:rFonts w:asciiTheme="minorHAnsi" w:hAnsiTheme="minorHAnsi"/>
          <w:sz w:val="24"/>
          <w:szCs w:val="24"/>
        </w:rPr>
      </w:pPr>
      <w:r>
        <w:rPr>
          <w:rFonts w:asciiTheme="minorHAnsi" w:hAnsiTheme="minorHAnsi"/>
          <w:sz w:val="24"/>
          <w:szCs w:val="24"/>
        </w:rPr>
        <w:t>5.1</w:t>
      </w:r>
      <w:r>
        <w:rPr>
          <w:rFonts w:asciiTheme="minorHAnsi" w:hAnsiTheme="minorHAnsi"/>
          <w:sz w:val="24"/>
          <w:szCs w:val="24"/>
        </w:rPr>
        <w:tab/>
      </w:r>
      <w:r w:rsidR="006013D5" w:rsidRPr="005062EA">
        <w:rPr>
          <w:rFonts w:asciiTheme="minorHAnsi" w:hAnsiTheme="minorHAnsi"/>
          <w:sz w:val="24"/>
          <w:szCs w:val="24"/>
        </w:rPr>
        <w:t>This policy will be considered in conjunction with other relevant legislation, policies, risk assessments and/or other guidance, related to the following aspects:</w:t>
      </w:r>
    </w:p>
    <w:p w:rsidR="00734D07" w:rsidRP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5062EA">
        <w:rPr>
          <w:rFonts w:asciiTheme="minorHAnsi" w:hAnsiTheme="minorHAnsi"/>
          <w:bCs/>
          <w:sz w:val="24"/>
          <w:szCs w:val="24"/>
        </w:rPr>
        <w:t xml:space="preserve">Supporting pupils with medical conditions </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Moving and Handling</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Health and Safety</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Cleaning of Bodily Fluid Spillages</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Disposal of offensive/hygiene waste</w:t>
      </w:r>
    </w:p>
    <w:p w:rsidR="00734D07" w:rsidRP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color w:val="333333"/>
          <w:sz w:val="24"/>
          <w:szCs w:val="24"/>
          <w:lang w:val="en"/>
        </w:rPr>
        <w:t>School Emergency Plan Template</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SEND Code of Practice 2015</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Children and Families Act 2014</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Equality Act 2010 </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Childcare Act 2006</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Complaints Procedure</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Anti-bullying and tackling discrimination </w:t>
      </w:r>
    </w:p>
    <w:p w:rsid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sz w:val="24"/>
          <w:szCs w:val="24"/>
        </w:rPr>
        <w:t>Safeguarding/ child protection policy and procedures</w:t>
      </w:r>
    </w:p>
    <w:p w:rsidR="00734D07" w:rsidRP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bCs/>
          <w:sz w:val="24"/>
          <w:szCs w:val="24"/>
        </w:rPr>
        <w:t>Statement of procedures for dealing with allegations of abuse against staff</w:t>
      </w:r>
    </w:p>
    <w:p w:rsidR="006013D5" w:rsidRPr="00734D07" w:rsidRDefault="006013D5" w:rsidP="00F509F8">
      <w:pPr>
        <w:pStyle w:val="ListParagraph"/>
        <w:widowControl/>
        <w:numPr>
          <w:ilvl w:val="0"/>
          <w:numId w:val="37"/>
        </w:numPr>
        <w:autoSpaceDE/>
        <w:autoSpaceDN/>
        <w:adjustRightInd/>
        <w:ind w:left="1276" w:hanging="425"/>
        <w:rPr>
          <w:rFonts w:asciiTheme="minorHAnsi" w:hAnsiTheme="minorHAnsi"/>
          <w:sz w:val="24"/>
          <w:szCs w:val="24"/>
        </w:rPr>
      </w:pPr>
      <w:r w:rsidRPr="00734D07">
        <w:rPr>
          <w:rFonts w:asciiTheme="minorHAnsi" w:hAnsiTheme="minorHAnsi"/>
          <w:color w:val="333333"/>
          <w:sz w:val="24"/>
          <w:szCs w:val="24"/>
          <w:lang w:val="en"/>
        </w:rPr>
        <w:t>Whistleblowing Policy and Procedures for Schools</w:t>
      </w:r>
      <w:r w:rsidRPr="00734D07">
        <w:rPr>
          <w:rFonts w:asciiTheme="minorHAnsi" w:hAnsiTheme="minorHAnsi"/>
          <w:sz w:val="24"/>
          <w:szCs w:val="24"/>
        </w:rPr>
        <w:t xml:space="preserve"> </w:t>
      </w:r>
    </w:p>
    <w:p w:rsidR="00734D07" w:rsidRDefault="00734D07" w:rsidP="005062EA">
      <w:pPr>
        <w:rPr>
          <w:rFonts w:asciiTheme="minorHAnsi" w:hAnsiTheme="minorHAnsi"/>
          <w:b/>
          <w:sz w:val="24"/>
          <w:szCs w:val="24"/>
        </w:rPr>
      </w:pPr>
    </w:p>
    <w:p w:rsidR="006013D5" w:rsidRPr="00734D07" w:rsidRDefault="006013D5" w:rsidP="00F509F8">
      <w:pPr>
        <w:pStyle w:val="ListParagraph"/>
        <w:numPr>
          <w:ilvl w:val="0"/>
          <w:numId w:val="107"/>
        </w:numPr>
        <w:ind w:left="426" w:hanging="426"/>
        <w:rPr>
          <w:rFonts w:asciiTheme="minorHAnsi" w:hAnsiTheme="minorHAnsi"/>
          <w:b/>
          <w:sz w:val="28"/>
          <w:szCs w:val="28"/>
        </w:rPr>
      </w:pPr>
      <w:r w:rsidRPr="00734D07">
        <w:rPr>
          <w:rFonts w:asciiTheme="minorHAnsi" w:hAnsiTheme="minorHAnsi"/>
          <w:b/>
          <w:sz w:val="28"/>
          <w:szCs w:val="28"/>
        </w:rPr>
        <w:t>Ensuring staff competency</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5062EA">
        <w:rPr>
          <w:rFonts w:asciiTheme="minorHAnsi" w:hAnsiTheme="minorHAnsi"/>
          <w:sz w:val="24"/>
          <w:szCs w:val="24"/>
        </w:rPr>
        <w:t>Staff at NRCS will be given information during the recruitment process about the types of intimate, personal and medical care they may be required to carry out, and this should be included in any job description/role profile.</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All staff working with children and young people will have been through appropriate police and security checks (DBS).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Staff will be given appropriate initial and on-going instruction/training in how to carry out intimate and personal care activities. This may include both generic training for example safeguarding, and specific instruction in how to assist particular children according to their individual care plan. For any specific procedure, e.g. moving and </w:t>
      </w:r>
      <w:r w:rsidRPr="00734D07">
        <w:rPr>
          <w:rFonts w:asciiTheme="minorHAnsi" w:hAnsiTheme="minorHAnsi"/>
          <w:sz w:val="24"/>
          <w:szCs w:val="24"/>
        </w:rPr>
        <w:lastRenderedPageBreak/>
        <w:t>handling or the administration of rectal medication, individual training will be provided in order to ensure that staff have a full and competent knowledge of the procedure</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Staff will have access to a set of procedures which give detailed guidance on how to carry out specific activities related to intimate and personal care and any individual care plan which is in place for a child/young person.</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NRCS will make contingency provision for short and longer term emergencies such as a member of staff being absent due to illness.</w:t>
      </w:r>
    </w:p>
    <w:p w:rsidR="006013D5" w:rsidRP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In the event of an allegation against a member of staff the procedures highlighted in the setting/ LA’s Safeguarding Policy will be followed and appropriate action taken.</w:t>
      </w:r>
    </w:p>
    <w:p w:rsidR="006013D5" w:rsidRPr="005062EA" w:rsidRDefault="006013D5" w:rsidP="005062EA">
      <w:pPr>
        <w:ind w:left="360"/>
        <w:rPr>
          <w:rFonts w:asciiTheme="minorHAnsi" w:hAnsiTheme="minorHAnsi"/>
          <w:b/>
          <w:sz w:val="24"/>
          <w:szCs w:val="24"/>
        </w:rPr>
      </w:pPr>
    </w:p>
    <w:p w:rsidR="006013D5" w:rsidRPr="00734D07" w:rsidRDefault="006013D5" w:rsidP="00F509F8">
      <w:pPr>
        <w:pStyle w:val="ListParagraph"/>
        <w:numPr>
          <w:ilvl w:val="0"/>
          <w:numId w:val="107"/>
        </w:numPr>
        <w:ind w:left="426" w:hanging="426"/>
        <w:rPr>
          <w:rFonts w:asciiTheme="minorHAnsi" w:hAnsiTheme="minorHAnsi"/>
          <w:sz w:val="28"/>
          <w:szCs w:val="28"/>
        </w:rPr>
      </w:pPr>
      <w:r w:rsidRPr="00734D07">
        <w:rPr>
          <w:rFonts w:asciiTheme="minorHAnsi" w:hAnsiTheme="minorHAnsi"/>
          <w:b/>
          <w:sz w:val="28"/>
          <w:szCs w:val="28"/>
        </w:rPr>
        <w:t>Safeguarding the dignity of children when providing intimate and personal care</w:t>
      </w:r>
      <w:r w:rsidRPr="00734D07">
        <w:rPr>
          <w:rFonts w:asciiTheme="minorHAnsi" w:hAnsiTheme="minorHAnsi"/>
          <w:sz w:val="28"/>
          <w:szCs w:val="28"/>
        </w:rPr>
        <w:t xml:space="preserve">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5062EA">
        <w:rPr>
          <w:rFonts w:asciiTheme="minorHAnsi" w:hAnsiTheme="minorHAnsi"/>
          <w:sz w:val="24"/>
          <w:szCs w:val="24"/>
        </w:rPr>
        <w:t xml:space="preserve">The number of carers involved with giving intimate and personal care will be indicated in the child’s individual care plan (see below), and will be based on individual need. Under normal circumstances, the child’s need for privacy would indicate that one carer is sufficient. However, two or more carers may be required on occasion, for example where this is necessary to support children with behavioural needs, or where more than one carer is needed to assist with moving and handling. </w:t>
      </w:r>
    </w:p>
    <w:p w:rsidR="006013D5" w:rsidRP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The child/young person’s preferences about gender or maturity of their carer(s) should be respected wherever possible.</w:t>
      </w:r>
    </w:p>
    <w:p w:rsidR="006013D5" w:rsidRPr="005062EA" w:rsidRDefault="006013D5" w:rsidP="005062EA">
      <w:pPr>
        <w:rPr>
          <w:rFonts w:asciiTheme="minorHAnsi" w:hAnsiTheme="minorHAnsi"/>
          <w:b/>
          <w:sz w:val="24"/>
          <w:szCs w:val="24"/>
        </w:rPr>
      </w:pPr>
    </w:p>
    <w:p w:rsidR="006013D5" w:rsidRPr="00734D07" w:rsidRDefault="006013D5" w:rsidP="00F509F8">
      <w:pPr>
        <w:pStyle w:val="ListParagraph"/>
        <w:numPr>
          <w:ilvl w:val="0"/>
          <w:numId w:val="107"/>
        </w:numPr>
        <w:ind w:left="426" w:hanging="426"/>
        <w:rPr>
          <w:rFonts w:asciiTheme="minorHAnsi" w:hAnsiTheme="minorHAnsi"/>
          <w:b/>
          <w:sz w:val="28"/>
          <w:szCs w:val="28"/>
        </w:rPr>
      </w:pPr>
      <w:r w:rsidRPr="00734D07">
        <w:rPr>
          <w:rFonts w:asciiTheme="minorHAnsi" w:hAnsiTheme="minorHAnsi"/>
          <w:b/>
          <w:sz w:val="28"/>
          <w:szCs w:val="28"/>
        </w:rPr>
        <w:t>Developing, documenting, and communicating intimate and personal care plans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5062EA">
        <w:rPr>
          <w:rFonts w:asciiTheme="minorHAnsi" w:hAnsiTheme="minorHAnsi"/>
          <w:sz w:val="24"/>
          <w:szCs w:val="24"/>
        </w:rPr>
        <w:t xml:space="preserve">Children/young people will be included as far as possible in developing intimate and personal care plans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Parents/carers will be expected as part of the plan to supply the setting with a sufficient supply of clean clothing, nappies/pads/pull ups, and any other medical equipment etc. relevant to their child/young person’s needs as identified in the plan.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Relevant members of the multi-disciplinary team may be consulted and involved as plans are developed; this may include nursing practitioners, therapists and Heatherwood Outreach workers.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All individual care plans will detail not only how to carry out the intimate or personal care activities, but should include reference to the cleaning bodily fluids guidance and detail the precautions to be applied to the particular tasks in terms of infection control and protection of staff from contamination. They should also detail how to dispose of any bodily fluids and contaminated items and the safe storage of contaminated clothing.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Where an intimate and/or personal care plan exists, this information will be shared with all relevant services on request in line with current Data Protection guidelines.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Individual Care Plans will be regularly reviewed and amended in the light of changes in the child/young person’s needs.</w:t>
      </w:r>
    </w:p>
    <w:p w:rsidR="006013D5" w:rsidRP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Planning for outings and education visits will take into account how the child/young person’s intimate and personal care needs will be met when away from the setting and included in the curriculum/ wider activities. </w:t>
      </w:r>
    </w:p>
    <w:p w:rsidR="006013D5" w:rsidRPr="005062EA" w:rsidRDefault="006013D5" w:rsidP="005062EA">
      <w:pPr>
        <w:pStyle w:val="ListParagraph"/>
        <w:ind w:left="360"/>
        <w:rPr>
          <w:rFonts w:asciiTheme="minorHAnsi" w:hAnsiTheme="minorHAnsi"/>
          <w:sz w:val="24"/>
          <w:szCs w:val="24"/>
        </w:rPr>
      </w:pPr>
    </w:p>
    <w:p w:rsidR="006013D5" w:rsidRPr="00734D07" w:rsidRDefault="006013D5" w:rsidP="00F509F8">
      <w:pPr>
        <w:pStyle w:val="ListParagraph"/>
        <w:numPr>
          <w:ilvl w:val="0"/>
          <w:numId w:val="107"/>
        </w:numPr>
        <w:ind w:left="426" w:hanging="426"/>
        <w:rPr>
          <w:rFonts w:asciiTheme="minorHAnsi" w:hAnsiTheme="minorHAnsi"/>
          <w:b/>
          <w:sz w:val="28"/>
          <w:szCs w:val="28"/>
        </w:rPr>
      </w:pPr>
      <w:r w:rsidRPr="00734D07">
        <w:rPr>
          <w:rFonts w:asciiTheme="minorHAnsi" w:hAnsiTheme="minorHAnsi"/>
          <w:b/>
          <w:sz w:val="28"/>
          <w:szCs w:val="28"/>
        </w:rPr>
        <w:t>Monitoring and reviewing</w:t>
      </w:r>
    </w:p>
    <w:p w:rsidR="006013D5" w:rsidRPr="005062EA" w:rsidRDefault="00734D07" w:rsidP="00734D07">
      <w:pPr>
        <w:ind w:left="851" w:hanging="425"/>
        <w:rPr>
          <w:rFonts w:asciiTheme="minorHAnsi" w:hAnsiTheme="minorHAnsi"/>
          <w:sz w:val="24"/>
          <w:szCs w:val="24"/>
        </w:rPr>
      </w:pPr>
      <w:r>
        <w:rPr>
          <w:rFonts w:asciiTheme="minorHAnsi" w:hAnsiTheme="minorHAnsi"/>
          <w:sz w:val="24"/>
          <w:szCs w:val="24"/>
        </w:rPr>
        <w:t>9.1</w:t>
      </w:r>
      <w:r>
        <w:rPr>
          <w:rFonts w:asciiTheme="minorHAnsi" w:hAnsiTheme="minorHAnsi"/>
          <w:sz w:val="24"/>
          <w:szCs w:val="24"/>
        </w:rPr>
        <w:tab/>
      </w:r>
      <w:r w:rsidR="006013D5" w:rsidRPr="005062EA">
        <w:rPr>
          <w:rFonts w:asciiTheme="minorHAnsi" w:hAnsiTheme="minorHAnsi"/>
          <w:sz w:val="24"/>
          <w:szCs w:val="24"/>
        </w:rPr>
        <w:t xml:space="preserve">Intimate and personal care plans will be reviewed as a minimum annually or when there are any significant changes in a child or young person’s needs. However, if this information is part of a Moving &amp; Handling Care Plan- the Moving &amp; Handling part of the Care Plan needs to be reviewed every 6 months or when there are any significant changes in a child </w:t>
      </w:r>
      <w:r w:rsidR="006013D5" w:rsidRPr="005062EA">
        <w:rPr>
          <w:rFonts w:asciiTheme="minorHAnsi" w:hAnsiTheme="minorHAnsi"/>
          <w:sz w:val="24"/>
          <w:szCs w:val="24"/>
        </w:rPr>
        <w:lastRenderedPageBreak/>
        <w:t>or young person’s needs.</w:t>
      </w:r>
    </w:p>
    <w:p w:rsidR="006013D5" w:rsidRPr="005062EA" w:rsidRDefault="006013D5" w:rsidP="005062EA">
      <w:pPr>
        <w:rPr>
          <w:rFonts w:asciiTheme="minorHAnsi" w:hAnsiTheme="minorHAnsi"/>
          <w:sz w:val="24"/>
          <w:szCs w:val="24"/>
        </w:rPr>
      </w:pPr>
    </w:p>
    <w:p w:rsidR="006013D5" w:rsidRPr="00734D07" w:rsidRDefault="006013D5" w:rsidP="00F509F8">
      <w:pPr>
        <w:pStyle w:val="ListParagraph"/>
        <w:numPr>
          <w:ilvl w:val="0"/>
          <w:numId w:val="107"/>
        </w:numPr>
        <w:ind w:left="426" w:hanging="426"/>
        <w:rPr>
          <w:rFonts w:asciiTheme="minorHAnsi" w:hAnsiTheme="minorHAnsi"/>
          <w:b/>
          <w:sz w:val="28"/>
          <w:szCs w:val="28"/>
        </w:rPr>
      </w:pPr>
      <w:r w:rsidRPr="00734D07">
        <w:rPr>
          <w:rFonts w:asciiTheme="minorHAnsi" w:hAnsiTheme="minorHAnsi"/>
          <w:b/>
          <w:sz w:val="28"/>
          <w:szCs w:val="28"/>
        </w:rPr>
        <w:t>Checklist for intimate and personal care procedures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5062EA">
        <w:rPr>
          <w:rFonts w:asciiTheme="minorHAnsi" w:hAnsiTheme="minorHAnsi"/>
          <w:sz w:val="24"/>
          <w:szCs w:val="24"/>
        </w:rPr>
        <w:t>Opportunities to develop and use social skills will be integrated within intimate and personal care routines.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Children/young people will be enabled to communicate their needs and preferences during intimate and personal care activities.</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When referring to care routines or body parts care will be taken to use appropriate and agreed language.</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Intimate and personal care procedures will only be carried out in line with the guidance/information and training given for the procedures to be carried out.</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Where staff are uncertain how to carry out an activity, they will seek guidance from their manager.</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 xml:space="preserve">Staff will familiarise themselves with the child/ young person’s individual intimate and personal care plan before assistance is given.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Care will be taken to communicate with the child/young person throughout the activity.</w:t>
      </w:r>
    </w:p>
    <w:p w:rsidR="006013D5" w:rsidRP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Children/young people will be encouraged to do as much as they can for themselves. For example, when supporting toileting needs best practice is:</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5062EA">
        <w:rPr>
          <w:rFonts w:asciiTheme="minorHAnsi" w:hAnsiTheme="minorHAnsi"/>
          <w:sz w:val="24"/>
          <w:szCs w:val="24"/>
        </w:rPr>
        <w:t>Staff hands will be washed thoroughly before and after the change and the child/ young person should be encouraged and supported to wash their own hands wherever possible</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Assist with cleaning if necessary: the child should only return to learning if they are clean and comfortable</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Wear disposable gloves and aprons to reduce the risk of infection</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All soiled waste and protective equipment used will be bagged as offensive/hygiene waste and disposed of appropriately</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The changing area will be wiped with antibacterial cleaner between changes</w:t>
      </w:r>
    </w:p>
    <w:p w:rsid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Bag up soiled clothes to be sent home with the child and alert the parents/ carers through established home/ setting communication channels</w:t>
      </w:r>
    </w:p>
    <w:p w:rsidR="006013D5" w:rsidRPr="00734D07" w:rsidRDefault="006013D5" w:rsidP="00F509F8">
      <w:pPr>
        <w:pStyle w:val="ListParagraph"/>
        <w:widowControl/>
        <w:numPr>
          <w:ilvl w:val="2"/>
          <w:numId w:val="38"/>
        </w:numPr>
        <w:autoSpaceDE/>
        <w:autoSpaceDN/>
        <w:adjustRightInd/>
        <w:ind w:left="1701" w:hanging="425"/>
        <w:rPr>
          <w:rFonts w:asciiTheme="minorHAnsi" w:hAnsiTheme="minorHAnsi"/>
          <w:sz w:val="24"/>
          <w:szCs w:val="24"/>
        </w:rPr>
      </w:pPr>
      <w:r w:rsidRPr="00734D07">
        <w:rPr>
          <w:rFonts w:asciiTheme="minorHAnsi" w:hAnsiTheme="minorHAnsi"/>
          <w:sz w:val="24"/>
          <w:szCs w:val="24"/>
        </w:rPr>
        <w:t>Explain to parents/ carers that spare clothes provided by the setting need to be cleaned and returned as soon as possible</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5062EA">
        <w:rPr>
          <w:rFonts w:asciiTheme="minorHAnsi" w:hAnsiTheme="minorHAnsi"/>
          <w:sz w:val="24"/>
          <w:szCs w:val="24"/>
        </w:rPr>
        <w:t xml:space="preserve">The utmost care will be taken to ensure dignity, privacy and respect. This includes ensuring that doors are closed, or screens are used if 2 children/young people are sharing the use of a bathroom/medical area.  Carers should also keep the body and genital area covered as much as possible.  </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The Personal Care Plan will be referred to for information about transfer methods to be used during care routines, for those children/young people who require assistance with moving and handling.</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For children and young people who present with challenging behaviour who require intimate and/or personal care, this should be included within their behaviour plan and individual risk assessment.</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Accurate records will also be kept when a child requires assistance with intimate care; these can be brief but should, as a minimum, include full date, times and any comments such as changes in the child’s behaviour.  It should be clear who was present in every case.</w:t>
      </w:r>
    </w:p>
    <w:p w:rsid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lastRenderedPageBreak/>
        <w:t>Staff who provide intimate care will speak to the pupil personally by name, explain what they are doing and communicate with all children in a way that reflects their ages.</w:t>
      </w:r>
    </w:p>
    <w:p w:rsidR="006013D5" w:rsidRPr="00734D07" w:rsidRDefault="006013D5" w:rsidP="00F509F8">
      <w:pPr>
        <w:pStyle w:val="ListParagraph"/>
        <w:widowControl/>
        <w:numPr>
          <w:ilvl w:val="0"/>
          <w:numId w:val="38"/>
        </w:numPr>
        <w:autoSpaceDE/>
        <w:autoSpaceDN/>
        <w:adjustRightInd/>
        <w:ind w:left="1276" w:hanging="425"/>
        <w:rPr>
          <w:rFonts w:asciiTheme="minorHAnsi" w:hAnsiTheme="minorHAnsi"/>
          <w:sz w:val="24"/>
          <w:szCs w:val="24"/>
        </w:rPr>
      </w:pPr>
      <w:r w:rsidRPr="00734D07">
        <w:rPr>
          <w:rFonts w:asciiTheme="minorHAnsi" w:hAnsiTheme="minorHAnsi"/>
          <w:sz w:val="24"/>
          <w:szCs w:val="24"/>
        </w:rPr>
        <w:t>The religious views, beliefs and cultural values of children and their families will be taken into account, particularly as they might affect certain practices or determine the gender of the carer.</w:t>
      </w:r>
    </w:p>
    <w:p w:rsidR="00734D07" w:rsidRDefault="00734D07" w:rsidP="005062EA">
      <w:pPr>
        <w:rPr>
          <w:rFonts w:asciiTheme="minorHAnsi" w:hAnsiTheme="minorHAnsi"/>
          <w:b/>
          <w:bCs/>
          <w:sz w:val="24"/>
          <w:szCs w:val="24"/>
        </w:rPr>
      </w:pPr>
    </w:p>
    <w:p w:rsidR="006013D5" w:rsidRPr="00734D07" w:rsidRDefault="006013D5" w:rsidP="00F509F8">
      <w:pPr>
        <w:pStyle w:val="ListParagraph"/>
        <w:numPr>
          <w:ilvl w:val="0"/>
          <w:numId w:val="107"/>
        </w:numPr>
        <w:ind w:left="426" w:hanging="426"/>
        <w:rPr>
          <w:rFonts w:asciiTheme="minorHAnsi" w:hAnsiTheme="minorHAnsi"/>
          <w:b/>
          <w:bCs/>
          <w:sz w:val="28"/>
          <w:szCs w:val="28"/>
        </w:rPr>
      </w:pPr>
      <w:r w:rsidRPr="00734D07">
        <w:rPr>
          <w:rFonts w:asciiTheme="minorHAnsi" w:hAnsiTheme="minorHAnsi"/>
          <w:b/>
          <w:bCs/>
          <w:sz w:val="28"/>
          <w:szCs w:val="28"/>
        </w:rPr>
        <w:t>Massage/Tacpac</w:t>
      </w:r>
    </w:p>
    <w:p w:rsidR="00734D07" w:rsidRDefault="006013D5" w:rsidP="00F509F8">
      <w:pPr>
        <w:widowControl/>
        <w:numPr>
          <w:ilvl w:val="0"/>
          <w:numId w:val="39"/>
        </w:numPr>
        <w:autoSpaceDE/>
        <w:autoSpaceDN/>
        <w:adjustRightInd/>
        <w:ind w:left="851" w:hanging="425"/>
        <w:jc w:val="both"/>
        <w:rPr>
          <w:rFonts w:asciiTheme="minorHAnsi" w:hAnsiTheme="minorHAnsi"/>
          <w:bCs/>
          <w:sz w:val="24"/>
          <w:szCs w:val="24"/>
        </w:rPr>
      </w:pPr>
      <w:r w:rsidRPr="005062EA">
        <w:rPr>
          <w:rFonts w:asciiTheme="minorHAnsi" w:hAnsiTheme="minorHAnsi"/>
          <w:bCs/>
          <w:sz w:val="24"/>
          <w:szCs w:val="24"/>
        </w:rPr>
        <w:t xml:space="preserve">Massage is used with pupils who have complex needs and/or medical needs in order to develop sensory awareness, tolerance to touch and as a means of relaxation.  </w:t>
      </w:r>
    </w:p>
    <w:p w:rsidR="00734D07" w:rsidRDefault="006013D5" w:rsidP="00F509F8">
      <w:pPr>
        <w:widowControl/>
        <w:numPr>
          <w:ilvl w:val="0"/>
          <w:numId w:val="39"/>
        </w:numPr>
        <w:autoSpaceDE/>
        <w:autoSpaceDN/>
        <w:adjustRightInd/>
        <w:ind w:left="851" w:hanging="425"/>
        <w:jc w:val="both"/>
        <w:rPr>
          <w:rFonts w:asciiTheme="minorHAnsi" w:hAnsiTheme="minorHAnsi"/>
          <w:bCs/>
          <w:sz w:val="24"/>
          <w:szCs w:val="24"/>
        </w:rPr>
      </w:pPr>
      <w:r w:rsidRPr="00734D07">
        <w:rPr>
          <w:rFonts w:asciiTheme="minorHAnsi" w:hAnsiTheme="minorHAnsi"/>
          <w:bCs/>
          <w:sz w:val="24"/>
          <w:szCs w:val="24"/>
        </w:rPr>
        <w:t>Massage will be undertaken by school staff in accordance with safeguarding guidelines.</w:t>
      </w:r>
    </w:p>
    <w:p w:rsidR="006013D5" w:rsidRPr="00734D07" w:rsidRDefault="006013D5" w:rsidP="00F509F8">
      <w:pPr>
        <w:widowControl/>
        <w:numPr>
          <w:ilvl w:val="0"/>
          <w:numId w:val="39"/>
        </w:numPr>
        <w:autoSpaceDE/>
        <w:autoSpaceDN/>
        <w:adjustRightInd/>
        <w:ind w:left="851" w:hanging="425"/>
        <w:jc w:val="both"/>
        <w:rPr>
          <w:rFonts w:asciiTheme="minorHAnsi" w:hAnsiTheme="minorHAnsi"/>
          <w:bCs/>
          <w:sz w:val="24"/>
          <w:szCs w:val="24"/>
        </w:rPr>
      </w:pPr>
      <w:r w:rsidRPr="00734D07">
        <w:rPr>
          <w:rFonts w:asciiTheme="minorHAnsi" w:hAnsiTheme="minorHAnsi"/>
          <w:bCs/>
          <w:sz w:val="24"/>
          <w:szCs w:val="24"/>
        </w:rPr>
        <w:t>Any adult undertaking massage for pupils will be suitably qualified and/or demonstrate an appropriate level of competence.</w:t>
      </w:r>
    </w:p>
    <w:p w:rsidR="00121C3C" w:rsidRDefault="00121C3C" w:rsidP="00121C3C">
      <w:pPr>
        <w:shd w:val="clear" w:color="auto" w:fill="FFFFFF"/>
        <w:rPr>
          <w:rFonts w:asciiTheme="minorHAnsi" w:hAnsiTheme="minorHAnsi" w:cstheme="minorHAnsi"/>
          <w:sz w:val="24"/>
          <w:szCs w:val="24"/>
        </w:rPr>
      </w:pPr>
    </w:p>
    <w:p w:rsidR="00734D07" w:rsidRPr="005062EA" w:rsidRDefault="00734D07" w:rsidP="00121C3C">
      <w:pPr>
        <w:shd w:val="clear" w:color="auto" w:fill="FFFFFF"/>
        <w:rPr>
          <w:rFonts w:asciiTheme="minorHAnsi" w:hAnsiTheme="minorHAnsi" w:cstheme="minorHAnsi"/>
          <w:sz w:val="24"/>
          <w:szCs w:val="24"/>
        </w:rPr>
      </w:pPr>
    </w:p>
    <w:p w:rsidR="005062EA" w:rsidRPr="005062EA" w:rsidRDefault="005062EA" w:rsidP="005062EA">
      <w:pPr>
        <w:pStyle w:val="NormalWeb"/>
        <w:spacing w:before="0" w:beforeAutospacing="0" w:after="0" w:afterAutospacing="0"/>
        <w:rPr>
          <w:rFonts w:asciiTheme="minorHAnsi" w:hAnsiTheme="minorHAnsi"/>
          <w:b/>
          <w:color w:val="000000"/>
          <w:sz w:val="28"/>
          <w:szCs w:val="28"/>
        </w:rPr>
      </w:pPr>
      <w:r w:rsidRPr="005062EA">
        <w:rPr>
          <w:rFonts w:asciiTheme="minorHAnsi" w:hAnsiTheme="minorHAnsi"/>
          <w:b/>
          <w:color w:val="000000"/>
          <w:sz w:val="28"/>
          <w:szCs w:val="28"/>
        </w:rPr>
        <w:t>Photo &amp; Images Policy</w:t>
      </w:r>
    </w:p>
    <w:p w:rsidR="00734D07" w:rsidRPr="00734D07" w:rsidRDefault="00734D07" w:rsidP="00F509F8">
      <w:pPr>
        <w:pStyle w:val="NormalWeb"/>
        <w:numPr>
          <w:ilvl w:val="0"/>
          <w:numId w:val="110"/>
        </w:numPr>
        <w:spacing w:before="0" w:beforeAutospacing="0" w:after="0" w:afterAutospacing="0"/>
        <w:ind w:left="426" w:hanging="426"/>
        <w:rPr>
          <w:rFonts w:asciiTheme="minorHAnsi" w:hAnsiTheme="minorHAnsi"/>
          <w:b/>
          <w:color w:val="000000"/>
          <w:sz w:val="28"/>
          <w:szCs w:val="28"/>
        </w:rPr>
      </w:pPr>
      <w:r w:rsidRPr="00734D07">
        <w:rPr>
          <w:rFonts w:asciiTheme="minorHAnsi" w:hAnsiTheme="minorHAnsi"/>
          <w:b/>
          <w:color w:val="000000"/>
          <w:sz w:val="28"/>
          <w:szCs w:val="28"/>
        </w:rPr>
        <w:t>Introduction</w:t>
      </w:r>
    </w:p>
    <w:p w:rsidR="005062EA" w:rsidRPr="005062EA" w:rsidRDefault="00734D07" w:rsidP="00734D07">
      <w:pPr>
        <w:pStyle w:val="NormalWeb"/>
        <w:spacing w:before="0" w:beforeAutospacing="0" w:after="0" w:afterAutospacing="0"/>
        <w:ind w:left="851" w:hanging="425"/>
        <w:rPr>
          <w:rFonts w:asciiTheme="minorHAnsi" w:hAnsiTheme="minorHAnsi"/>
          <w:color w:val="000000"/>
          <w:sz w:val="24"/>
          <w:szCs w:val="24"/>
        </w:rPr>
      </w:pPr>
      <w:r>
        <w:rPr>
          <w:rFonts w:asciiTheme="minorHAnsi" w:hAnsiTheme="minorHAnsi"/>
          <w:color w:val="000000"/>
          <w:sz w:val="24"/>
          <w:szCs w:val="24"/>
        </w:rPr>
        <w:t>1.1</w:t>
      </w:r>
      <w:r>
        <w:rPr>
          <w:rFonts w:asciiTheme="minorHAnsi" w:hAnsiTheme="minorHAnsi"/>
          <w:color w:val="000000"/>
          <w:sz w:val="24"/>
          <w:szCs w:val="24"/>
        </w:rPr>
        <w:tab/>
      </w:r>
      <w:r w:rsidR="005062EA" w:rsidRPr="005062EA">
        <w:rPr>
          <w:rFonts w:asciiTheme="minorHAnsi" w:hAnsiTheme="minorHAnsi"/>
          <w:color w:val="000000"/>
          <w:sz w:val="24"/>
          <w:szCs w:val="24"/>
        </w:rPr>
        <w:t xml:space="preserve">The school has adopted the guidance given by BECTA. </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734D07" w:rsidRPr="00734D07" w:rsidRDefault="00734D07" w:rsidP="00F509F8">
      <w:pPr>
        <w:pStyle w:val="NormalWeb"/>
        <w:numPr>
          <w:ilvl w:val="0"/>
          <w:numId w:val="110"/>
        </w:numPr>
        <w:spacing w:before="0" w:beforeAutospacing="0" w:after="0" w:afterAutospacing="0"/>
        <w:ind w:left="426" w:hanging="426"/>
        <w:rPr>
          <w:rFonts w:asciiTheme="minorHAnsi" w:hAnsiTheme="minorHAnsi"/>
          <w:b/>
          <w:color w:val="000000"/>
          <w:sz w:val="28"/>
          <w:szCs w:val="28"/>
        </w:rPr>
      </w:pPr>
      <w:r w:rsidRPr="00734D07">
        <w:rPr>
          <w:rFonts w:asciiTheme="minorHAnsi" w:hAnsiTheme="minorHAnsi"/>
          <w:b/>
          <w:color w:val="000000"/>
          <w:sz w:val="28"/>
          <w:szCs w:val="28"/>
        </w:rPr>
        <w:t>Aims &amp; Scope of Policy</w:t>
      </w:r>
    </w:p>
    <w:p w:rsidR="005062EA" w:rsidRPr="005062EA" w:rsidRDefault="00734D07" w:rsidP="00734D07">
      <w:pPr>
        <w:pStyle w:val="NormalWeb"/>
        <w:spacing w:before="0" w:beforeAutospacing="0" w:after="0" w:afterAutospacing="0"/>
        <w:ind w:left="851" w:hanging="425"/>
        <w:rPr>
          <w:rFonts w:asciiTheme="minorHAnsi" w:hAnsiTheme="minorHAnsi"/>
          <w:color w:val="000000"/>
          <w:sz w:val="24"/>
          <w:szCs w:val="24"/>
        </w:rPr>
      </w:pPr>
      <w:r>
        <w:rPr>
          <w:rFonts w:asciiTheme="minorHAnsi" w:hAnsiTheme="minorHAnsi"/>
          <w:color w:val="000000"/>
          <w:sz w:val="24"/>
          <w:szCs w:val="24"/>
        </w:rPr>
        <w:t>2.1</w:t>
      </w:r>
      <w:r>
        <w:rPr>
          <w:rFonts w:asciiTheme="minorHAnsi" w:hAnsiTheme="minorHAnsi"/>
          <w:color w:val="000000"/>
          <w:sz w:val="24"/>
          <w:szCs w:val="24"/>
        </w:rPr>
        <w:tab/>
      </w:r>
      <w:r w:rsidR="005062EA" w:rsidRPr="005062EA">
        <w:rPr>
          <w:rFonts w:asciiTheme="minorHAnsi" w:hAnsiTheme="minorHAnsi"/>
          <w:color w:val="000000"/>
          <w:sz w:val="24"/>
          <w:szCs w:val="24"/>
        </w:rPr>
        <w:t xml:space="preserve">The school welcomes positive publicity, as this can increase pupil motivation and staff morale. However, the school wants to safeguard the identity of children and uses photographs in a responsible way. We balance the potential risks against the advantages of promoting the school. </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734D07" w:rsidRDefault="005062EA" w:rsidP="00F509F8">
      <w:pPr>
        <w:pStyle w:val="NormalWeb"/>
        <w:numPr>
          <w:ilvl w:val="0"/>
          <w:numId w:val="110"/>
        </w:numPr>
        <w:spacing w:before="0" w:beforeAutospacing="0" w:after="0" w:afterAutospacing="0"/>
        <w:ind w:left="426" w:hanging="426"/>
        <w:rPr>
          <w:rFonts w:asciiTheme="minorHAnsi" w:hAnsiTheme="minorHAnsi"/>
          <w:color w:val="000000"/>
          <w:sz w:val="24"/>
          <w:szCs w:val="24"/>
        </w:rPr>
      </w:pPr>
      <w:r w:rsidRPr="00734D07">
        <w:rPr>
          <w:rFonts w:asciiTheme="minorHAnsi" w:hAnsiTheme="minorHAnsi"/>
          <w:b/>
          <w:bCs/>
          <w:color w:val="000000"/>
          <w:sz w:val="28"/>
          <w:szCs w:val="28"/>
        </w:rPr>
        <w:t>Child Protection Issues</w:t>
      </w:r>
    </w:p>
    <w:p w:rsidR="005062EA" w:rsidRPr="00734D07"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734D07">
        <w:rPr>
          <w:rFonts w:asciiTheme="minorHAnsi" w:hAnsiTheme="minorHAnsi"/>
          <w:color w:val="000000"/>
          <w:sz w:val="24"/>
          <w:szCs w:val="24"/>
        </w:rPr>
        <w:t xml:space="preserve">Risks occur when individual children can be identified in photographs/videos. </w:t>
      </w:r>
      <w:r w:rsidRPr="00734D07">
        <w:rPr>
          <w:rFonts w:asciiTheme="minorHAnsi" w:hAnsiTheme="minorHAnsi"/>
          <w:color w:val="000000"/>
          <w:sz w:val="24"/>
          <w:szCs w:val="24"/>
        </w:rPr>
        <w:br/>
        <w:t xml:space="preserve">Wherever the school finds images being used inappropriately, the matter will be reported to the LA in the same way as any other child protection issue. </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F509F8" w:rsidRPr="00F509F8" w:rsidRDefault="00F509F8" w:rsidP="00F509F8">
      <w:pPr>
        <w:pStyle w:val="NormalWeb"/>
        <w:numPr>
          <w:ilvl w:val="0"/>
          <w:numId w:val="110"/>
        </w:numPr>
        <w:spacing w:before="0" w:beforeAutospacing="0" w:after="0" w:afterAutospacing="0"/>
        <w:ind w:left="426"/>
        <w:rPr>
          <w:rFonts w:asciiTheme="minorHAnsi" w:hAnsiTheme="minorHAnsi"/>
          <w:color w:val="000000"/>
          <w:sz w:val="24"/>
          <w:szCs w:val="24"/>
        </w:rPr>
      </w:pPr>
      <w:r>
        <w:rPr>
          <w:rFonts w:asciiTheme="minorHAnsi" w:hAnsiTheme="minorHAnsi"/>
          <w:b/>
          <w:bCs/>
          <w:color w:val="000000"/>
          <w:sz w:val="28"/>
          <w:szCs w:val="28"/>
        </w:rPr>
        <w:t>Data Protection Act</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5062EA">
        <w:rPr>
          <w:rFonts w:asciiTheme="minorHAnsi" w:hAnsiTheme="minorHAnsi"/>
          <w:color w:val="000000"/>
          <w:sz w:val="24"/>
          <w:szCs w:val="24"/>
        </w:rPr>
        <w:t xml:space="preserve">Photographs and video images of pupils and staff are classed as personal data under the terms of the Data Protection Act 1998. Therefore, using such images requires the consent of either the individual concerned, or in the case of children, their parent or guardian. The school will not display images of pupils or staff on websites, in publications or in a public place, without such consent and the reason for using a person’s image and how it will be </w:t>
      </w:r>
      <w:r w:rsidR="00F509F8">
        <w:rPr>
          <w:rFonts w:asciiTheme="minorHAnsi" w:hAnsiTheme="minorHAnsi"/>
          <w:color w:val="000000"/>
          <w:sz w:val="24"/>
          <w:szCs w:val="24"/>
        </w:rPr>
        <w:t>used must be made clear.</w:t>
      </w:r>
    </w:p>
    <w:p w:rsidR="005062EA" w:rsidRP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F509F8">
        <w:rPr>
          <w:rFonts w:asciiTheme="minorHAnsi" w:hAnsiTheme="minorHAnsi"/>
          <w:color w:val="000000"/>
          <w:sz w:val="24"/>
          <w:szCs w:val="24"/>
        </w:rPr>
        <w:t xml:space="preserve">However, if images are taken at an event attended by large crowds, this is regarded as a public area, so permission is not required of everyone in a crowd shot. Individuals in the foreground are also considered to be in a public area, but if any individuals are identifiable in the photograph, consent is needed. </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F509F8" w:rsidRDefault="005062EA" w:rsidP="00F509F8">
      <w:pPr>
        <w:pStyle w:val="NormalWeb"/>
        <w:numPr>
          <w:ilvl w:val="0"/>
          <w:numId w:val="110"/>
        </w:numPr>
        <w:spacing w:before="0" w:beforeAutospacing="0" w:after="0" w:afterAutospacing="0"/>
        <w:ind w:left="426" w:hanging="426"/>
        <w:rPr>
          <w:rFonts w:asciiTheme="minorHAnsi" w:hAnsiTheme="minorHAnsi"/>
          <w:color w:val="000000"/>
          <w:sz w:val="24"/>
          <w:szCs w:val="24"/>
        </w:rPr>
      </w:pPr>
      <w:r w:rsidRPr="00F509F8">
        <w:rPr>
          <w:rFonts w:asciiTheme="minorHAnsi" w:hAnsiTheme="minorHAnsi"/>
          <w:b/>
          <w:bCs/>
          <w:color w:val="000000"/>
          <w:sz w:val="28"/>
          <w:szCs w:val="28"/>
        </w:rPr>
        <w:t>Appropriate Use of Images</w:t>
      </w:r>
    </w:p>
    <w:p w:rsidR="005062EA" w:rsidRPr="005062EA"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5062EA">
        <w:rPr>
          <w:rFonts w:asciiTheme="minorHAnsi" w:hAnsiTheme="minorHAnsi"/>
          <w:color w:val="000000"/>
          <w:sz w:val="24"/>
          <w:szCs w:val="24"/>
        </w:rPr>
        <w:t xml:space="preserve">The problem of identification can be avoided by only using group or whole class shots, or by ensuring faces are out of focus or partly or wholly turned away from the camera. However, this will produce very dull photographs. </w:t>
      </w:r>
    </w:p>
    <w:p w:rsidR="005062EA" w:rsidRPr="00F509F8" w:rsidRDefault="005062EA" w:rsidP="00F509F8">
      <w:pPr>
        <w:pStyle w:val="NormalWeb"/>
        <w:spacing w:before="0" w:beforeAutospacing="0" w:after="0" w:afterAutospacing="0"/>
        <w:ind w:left="851"/>
        <w:rPr>
          <w:rFonts w:asciiTheme="minorHAnsi" w:hAnsiTheme="minorHAnsi"/>
          <w:b/>
          <w:color w:val="000000"/>
          <w:sz w:val="24"/>
          <w:szCs w:val="24"/>
        </w:rPr>
      </w:pPr>
      <w:r w:rsidRPr="00F509F8">
        <w:rPr>
          <w:rFonts w:asciiTheme="minorHAnsi" w:hAnsiTheme="minorHAnsi"/>
          <w:b/>
          <w:color w:val="000000"/>
          <w:sz w:val="24"/>
          <w:szCs w:val="24"/>
        </w:rPr>
        <w:t>The following rules will apply:-</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5062EA">
        <w:rPr>
          <w:rFonts w:asciiTheme="minorHAnsi" w:hAnsiTheme="minorHAnsi"/>
          <w:color w:val="000000"/>
          <w:sz w:val="24"/>
          <w:szCs w:val="24"/>
        </w:rPr>
        <w:lastRenderedPageBreak/>
        <w:t>If the child is named, avoid using their photograph.</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If a photograph is used, avoid naming the child.</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Only use photographs of children in suitable dress. Children in swimming costumes are not to be photographed. Where children are photographed in P.E. kit, the content of the photograph should focus on the activity and avoid full face or full body shots.</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Children subject to a court order should not be used in a photograph.</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Images must be stored securely and only used by those authorised to do so. The Headteacher should consider whether to destroy images after use.</w:t>
      </w:r>
    </w:p>
    <w:p w:rsid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Photographs of children should not be used after they have left the school.</w:t>
      </w:r>
    </w:p>
    <w:p w:rsidR="005062EA" w:rsidRPr="00F509F8" w:rsidRDefault="005062EA" w:rsidP="00F509F8">
      <w:pPr>
        <w:pStyle w:val="NormalWeb"/>
        <w:numPr>
          <w:ilvl w:val="0"/>
          <w:numId w:val="40"/>
        </w:numPr>
        <w:tabs>
          <w:tab w:val="clear" w:pos="108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 xml:space="preserve">Parental consent for the use of full face or full body shots should be sought. </w:t>
      </w:r>
    </w:p>
    <w:p w:rsidR="005062EA" w:rsidRPr="005062EA" w:rsidRDefault="00F509F8" w:rsidP="00F509F8">
      <w:pPr>
        <w:pStyle w:val="NormalWeb"/>
        <w:spacing w:before="0" w:beforeAutospacing="0" w:after="0" w:afterAutospacing="0"/>
        <w:ind w:left="851" w:hanging="425"/>
        <w:rPr>
          <w:rFonts w:asciiTheme="minorHAnsi" w:hAnsiTheme="minorHAnsi"/>
          <w:color w:val="000000"/>
          <w:sz w:val="24"/>
          <w:szCs w:val="24"/>
        </w:rPr>
      </w:pPr>
      <w:r>
        <w:rPr>
          <w:rFonts w:asciiTheme="minorHAnsi" w:hAnsiTheme="minorHAnsi"/>
          <w:color w:val="000000"/>
          <w:sz w:val="24"/>
          <w:szCs w:val="24"/>
        </w:rPr>
        <w:t>5.2</w:t>
      </w:r>
      <w:r>
        <w:rPr>
          <w:rFonts w:asciiTheme="minorHAnsi" w:hAnsiTheme="minorHAnsi"/>
          <w:color w:val="000000"/>
          <w:sz w:val="24"/>
          <w:szCs w:val="24"/>
        </w:rPr>
        <w:tab/>
      </w:r>
      <w:r w:rsidR="005062EA" w:rsidRPr="005062EA">
        <w:rPr>
          <w:rFonts w:asciiTheme="minorHAnsi" w:hAnsiTheme="minorHAnsi"/>
          <w:color w:val="000000"/>
          <w:sz w:val="24"/>
          <w:szCs w:val="24"/>
        </w:rPr>
        <w:t>For the purpose of assessment school relies on digital images to evidence pupils achievements. These images must be stored in the Childs personal working folder or work book. The images will not be removed from school without the head teacher’s permission.</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F509F8" w:rsidRDefault="005062EA" w:rsidP="00F509F8">
      <w:pPr>
        <w:pStyle w:val="NormalWeb"/>
        <w:numPr>
          <w:ilvl w:val="0"/>
          <w:numId w:val="110"/>
        </w:numPr>
        <w:spacing w:before="0" w:beforeAutospacing="0" w:after="0" w:afterAutospacing="0"/>
        <w:ind w:left="426" w:hanging="426"/>
        <w:rPr>
          <w:rFonts w:asciiTheme="minorHAnsi" w:hAnsiTheme="minorHAnsi"/>
          <w:color w:val="000000"/>
          <w:sz w:val="24"/>
          <w:szCs w:val="24"/>
        </w:rPr>
      </w:pPr>
      <w:r w:rsidRPr="00F509F8">
        <w:rPr>
          <w:rFonts w:asciiTheme="minorHAnsi" w:hAnsiTheme="minorHAnsi"/>
          <w:b/>
          <w:bCs/>
          <w:color w:val="000000"/>
          <w:sz w:val="28"/>
          <w:szCs w:val="28"/>
        </w:rPr>
        <w:t>Websites</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5062EA">
        <w:rPr>
          <w:rFonts w:asciiTheme="minorHAnsi" w:hAnsiTheme="minorHAnsi"/>
          <w:color w:val="000000"/>
          <w:sz w:val="24"/>
          <w:szCs w:val="24"/>
        </w:rPr>
        <w:t>There is greater risk of misuse of images on the Internet because of the lack of control over who might see the image. Although the rules are the same as for any other type of image, it is essential that parental consent has been gained for any image of a child that is put on websites. Similarly the consent of any adult must be gained prior to putt</w:t>
      </w:r>
      <w:r w:rsidR="00F509F8">
        <w:rPr>
          <w:rFonts w:asciiTheme="minorHAnsi" w:hAnsiTheme="minorHAnsi"/>
          <w:color w:val="000000"/>
          <w:sz w:val="24"/>
          <w:szCs w:val="24"/>
        </w:rPr>
        <w:t>ing their image on the website.</w:t>
      </w:r>
    </w:p>
    <w:p w:rsidR="005062EA" w:rsidRPr="005062EA"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5062EA">
        <w:rPr>
          <w:rFonts w:asciiTheme="minorHAnsi" w:hAnsiTheme="minorHAnsi"/>
          <w:color w:val="000000"/>
          <w:sz w:val="24"/>
          <w:szCs w:val="24"/>
        </w:rPr>
        <w:t xml:space="preserve">All consents must be in writing on the agreed consent form. </w:t>
      </w:r>
    </w:p>
    <w:p w:rsidR="00F509F8" w:rsidRDefault="00F509F8" w:rsidP="00F509F8">
      <w:pPr>
        <w:pStyle w:val="NormalWeb"/>
        <w:spacing w:before="0" w:beforeAutospacing="0" w:after="0" w:afterAutospacing="0"/>
        <w:rPr>
          <w:rFonts w:asciiTheme="minorHAnsi" w:hAnsiTheme="minorHAnsi"/>
          <w:color w:val="000000"/>
          <w:sz w:val="24"/>
          <w:szCs w:val="24"/>
        </w:rPr>
      </w:pPr>
    </w:p>
    <w:p w:rsidR="00F509F8" w:rsidRPr="00F509F8" w:rsidRDefault="005062EA" w:rsidP="00F509F8">
      <w:pPr>
        <w:pStyle w:val="NormalWeb"/>
        <w:numPr>
          <w:ilvl w:val="0"/>
          <w:numId w:val="110"/>
        </w:numPr>
        <w:spacing w:before="0" w:beforeAutospacing="0" w:after="0" w:afterAutospacing="0"/>
        <w:ind w:left="426" w:hanging="426"/>
        <w:rPr>
          <w:rFonts w:asciiTheme="minorHAnsi" w:hAnsiTheme="minorHAnsi"/>
          <w:color w:val="000000"/>
          <w:sz w:val="24"/>
          <w:szCs w:val="24"/>
        </w:rPr>
      </w:pPr>
      <w:r w:rsidRPr="00F509F8">
        <w:rPr>
          <w:rFonts w:asciiTheme="minorHAnsi" w:hAnsiTheme="minorHAnsi"/>
          <w:b/>
          <w:bCs/>
          <w:color w:val="000000"/>
          <w:sz w:val="28"/>
          <w:szCs w:val="28"/>
        </w:rPr>
        <w:t>Newspapers</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F509F8">
        <w:rPr>
          <w:rFonts w:asciiTheme="minorHAnsi" w:hAnsiTheme="minorHAnsi"/>
          <w:color w:val="000000"/>
          <w:sz w:val="24"/>
          <w:szCs w:val="24"/>
        </w:rPr>
        <w:t xml:space="preserve">Newspapers tend to want to put the names of pupils in photographs. As long as parental consent is gained and it is made clear that the photograph will be published in a newspaper, this is not a cause for concern. </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5062EA">
        <w:rPr>
          <w:rFonts w:asciiTheme="minorHAnsi" w:hAnsiTheme="minorHAnsi"/>
          <w:color w:val="000000"/>
          <w:sz w:val="24"/>
          <w:szCs w:val="24"/>
        </w:rPr>
        <w:t>There are already strict guidelines for newspapers through the Press Complaints Commissions’ Code of Practice. Specifically, no child under 16 may be interviewed about his/her welfare and no child may be interviewed while at school without permission.</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F509F8">
        <w:rPr>
          <w:rFonts w:asciiTheme="minorHAnsi" w:hAnsiTheme="minorHAnsi"/>
          <w:color w:val="000000"/>
          <w:sz w:val="24"/>
          <w:szCs w:val="24"/>
        </w:rPr>
        <w:t>There is no breach of the Data Protection Act by simply passing on a child’s name as long as parental consent has been given. These consent forms will be retained in the school office and, where practical, any photographs that are taken and used will be stored with these consent forms. Staff will also be asked to give general written consent.</w:t>
      </w:r>
    </w:p>
    <w:p w:rsid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F509F8">
        <w:rPr>
          <w:rFonts w:asciiTheme="minorHAnsi" w:hAnsiTheme="minorHAnsi"/>
          <w:color w:val="000000"/>
          <w:sz w:val="24"/>
          <w:szCs w:val="24"/>
        </w:rPr>
        <w:t>In general, the key to the appropriate use of photographs is parental consent. Appendix A contains th</w:t>
      </w:r>
      <w:r w:rsidR="00F509F8">
        <w:rPr>
          <w:rFonts w:asciiTheme="minorHAnsi" w:hAnsiTheme="minorHAnsi"/>
          <w:color w:val="000000"/>
          <w:sz w:val="24"/>
          <w:szCs w:val="24"/>
        </w:rPr>
        <w:t>e letter of consent that we use.</w:t>
      </w:r>
    </w:p>
    <w:p w:rsidR="005062EA" w:rsidRPr="00F509F8" w:rsidRDefault="005062EA" w:rsidP="00F509F8">
      <w:pPr>
        <w:pStyle w:val="NormalWeb"/>
        <w:numPr>
          <w:ilvl w:val="1"/>
          <w:numId w:val="110"/>
        </w:numPr>
        <w:spacing w:before="0" w:beforeAutospacing="0" w:after="0" w:afterAutospacing="0"/>
        <w:ind w:left="851" w:hanging="425"/>
        <w:rPr>
          <w:rFonts w:asciiTheme="minorHAnsi" w:hAnsiTheme="minorHAnsi"/>
          <w:color w:val="000000"/>
          <w:sz w:val="24"/>
          <w:szCs w:val="24"/>
        </w:rPr>
      </w:pPr>
      <w:r w:rsidRPr="00F509F8">
        <w:rPr>
          <w:rFonts w:asciiTheme="minorHAnsi" w:hAnsiTheme="minorHAnsi"/>
          <w:color w:val="000000"/>
          <w:sz w:val="24"/>
          <w:szCs w:val="24"/>
        </w:rPr>
        <w:t>In general, we set out the following information within the consent form:-</w:t>
      </w:r>
      <w:r w:rsidRPr="00F509F8">
        <w:rPr>
          <w:rFonts w:asciiTheme="minorHAnsi" w:hAnsiTheme="minorHAnsi"/>
          <w:color w:val="000000"/>
          <w:sz w:val="24"/>
          <w:szCs w:val="24"/>
        </w:rPr>
        <w:br/>
        <w:t>The purpose(s) for which the photographs will be used</w:t>
      </w:r>
    </w:p>
    <w:p w:rsidR="00F509F8" w:rsidRDefault="005062EA" w:rsidP="00F509F8">
      <w:pPr>
        <w:pStyle w:val="NormalWeb"/>
        <w:numPr>
          <w:ilvl w:val="0"/>
          <w:numId w:val="42"/>
        </w:numPr>
        <w:tabs>
          <w:tab w:val="clear" w:pos="720"/>
        </w:tabs>
        <w:spacing w:before="0" w:beforeAutospacing="0" w:after="0" w:afterAutospacing="0"/>
        <w:ind w:left="1276" w:hanging="425"/>
        <w:rPr>
          <w:rFonts w:asciiTheme="minorHAnsi" w:hAnsiTheme="minorHAnsi"/>
          <w:color w:val="000000"/>
          <w:sz w:val="24"/>
          <w:szCs w:val="24"/>
        </w:rPr>
      </w:pPr>
      <w:r w:rsidRPr="005062EA">
        <w:rPr>
          <w:rFonts w:asciiTheme="minorHAnsi" w:hAnsiTheme="minorHAnsi"/>
          <w:color w:val="000000"/>
          <w:sz w:val="24"/>
          <w:szCs w:val="24"/>
        </w:rPr>
        <w:t>The period of consent</w:t>
      </w:r>
    </w:p>
    <w:p w:rsidR="005062EA" w:rsidRPr="00F509F8" w:rsidRDefault="005062EA" w:rsidP="00F509F8">
      <w:pPr>
        <w:pStyle w:val="NormalWeb"/>
        <w:numPr>
          <w:ilvl w:val="0"/>
          <w:numId w:val="42"/>
        </w:numPr>
        <w:tabs>
          <w:tab w:val="clear" w:pos="720"/>
        </w:tabs>
        <w:spacing w:before="0" w:beforeAutospacing="0" w:after="0" w:afterAutospacing="0"/>
        <w:ind w:left="1276" w:hanging="425"/>
        <w:rPr>
          <w:rFonts w:asciiTheme="minorHAnsi" w:hAnsiTheme="minorHAnsi"/>
          <w:color w:val="000000"/>
          <w:sz w:val="24"/>
          <w:szCs w:val="24"/>
        </w:rPr>
      </w:pPr>
      <w:r w:rsidRPr="00F509F8">
        <w:rPr>
          <w:rFonts w:asciiTheme="minorHAnsi" w:hAnsiTheme="minorHAnsi"/>
          <w:color w:val="000000"/>
          <w:sz w:val="24"/>
          <w:szCs w:val="24"/>
        </w:rPr>
        <w:t>The storage and destruction of photographs</w:t>
      </w:r>
    </w:p>
    <w:p w:rsidR="005062EA" w:rsidRPr="005062EA" w:rsidRDefault="00F509F8" w:rsidP="00F509F8">
      <w:pPr>
        <w:pStyle w:val="NormalWeb"/>
        <w:spacing w:before="0" w:beforeAutospacing="0" w:after="0" w:afterAutospacing="0"/>
        <w:ind w:left="851" w:hanging="425"/>
        <w:rPr>
          <w:rFonts w:asciiTheme="minorHAnsi" w:hAnsiTheme="minorHAnsi"/>
          <w:color w:val="000000"/>
          <w:sz w:val="24"/>
          <w:szCs w:val="24"/>
        </w:rPr>
      </w:pPr>
      <w:r>
        <w:rPr>
          <w:rFonts w:asciiTheme="minorHAnsi" w:hAnsiTheme="minorHAnsi"/>
          <w:color w:val="000000"/>
          <w:sz w:val="24"/>
          <w:szCs w:val="24"/>
        </w:rPr>
        <w:t>7.6</w:t>
      </w:r>
      <w:r>
        <w:rPr>
          <w:rFonts w:asciiTheme="minorHAnsi" w:hAnsiTheme="minorHAnsi"/>
          <w:color w:val="000000"/>
          <w:sz w:val="24"/>
          <w:szCs w:val="24"/>
        </w:rPr>
        <w:tab/>
      </w:r>
      <w:r w:rsidR="005062EA" w:rsidRPr="005062EA">
        <w:rPr>
          <w:rFonts w:asciiTheme="minorHAnsi" w:hAnsiTheme="minorHAnsi"/>
          <w:color w:val="000000"/>
          <w:sz w:val="24"/>
          <w:szCs w:val="24"/>
        </w:rPr>
        <w:t xml:space="preserve">The school will do all in its power to take note of any changed circumstances, but it will be up to parents/guardians to alter their consent form. </w:t>
      </w:r>
    </w:p>
    <w:p w:rsidR="005062EA" w:rsidRPr="005062EA" w:rsidRDefault="005062EA" w:rsidP="005062EA">
      <w:pPr>
        <w:pStyle w:val="NormalWeb"/>
        <w:spacing w:before="0" w:beforeAutospacing="0" w:after="0" w:afterAutospacing="0"/>
        <w:rPr>
          <w:rFonts w:asciiTheme="minorHAnsi" w:hAnsiTheme="minorHAnsi"/>
          <w:color w:val="000000"/>
          <w:sz w:val="24"/>
          <w:szCs w:val="24"/>
        </w:rPr>
      </w:pPr>
    </w:p>
    <w:p w:rsidR="005062EA" w:rsidRPr="00F509F8" w:rsidRDefault="005062EA" w:rsidP="00F509F8">
      <w:pPr>
        <w:pStyle w:val="NormalWeb"/>
        <w:numPr>
          <w:ilvl w:val="0"/>
          <w:numId w:val="110"/>
        </w:numPr>
        <w:spacing w:before="0" w:beforeAutospacing="0" w:after="0" w:afterAutospacing="0"/>
        <w:ind w:left="426" w:hanging="426"/>
        <w:rPr>
          <w:rFonts w:asciiTheme="minorHAnsi" w:hAnsiTheme="minorHAnsi"/>
          <w:b/>
          <w:bCs/>
          <w:sz w:val="28"/>
          <w:szCs w:val="28"/>
        </w:rPr>
      </w:pPr>
      <w:r w:rsidRPr="00F509F8">
        <w:rPr>
          <w:rFonts w:asciiTheme="minorHAnsi" w:hAnsiTheme="minorHAnsi"/>
          <w:b/>
          <w:bCs/>
          <w:sz w:val="28"/>
          <w:szCs w:val="28"/>
        </w:rPr>
        <w:t>Filming School Events</w:t>
      </w:r>
    </w:p>
    <w:p w:rsidR="005062EA" w:rsidRPr="005062EA" w:rsidRDefault="00F509F8" w:rsidP="00F509F8">
      <w:pPr>
        <w:pStyle w:val="NormalWeb"/>
        <w:spacing w:before="0" w:beforeAutospacing="0" w:after="0" w:afterAutospacing="0"/>
        <w:ind w:left="851" w:hanging="425"/>
        <w:rPr>
          <w:rFonts w:asciiTheme="minorHAnsi" w:hAnsiTheme="minorHAnsi"/>
          <w:sz w:val="24"/>
          <w:szCs w:val="24"/>
        </w:rPr>
      </w:pPr>
      <w:r>
        <w:rPr>
          <w:rFonts w:asciiTheme="minorHAnsi" w:hAnsiTheme="minorHAnsi"/>
          <w:sz w:val="24"/>
          <w:szCs w:val="24"/>
        </w:rPr>
        <w:t>8.1</w:t>
      </w:r>
      <w:r>
        <w:rPr>
          <w:rFonts w:asciiTheme="minorHAnsi" w:hAnsiTheme="minorHAnsi"/>
          <w:sz w:val="24"/>
          <w:szCs w:val="24"/>
        </w:rPr>
        <w:tab/>
      </w:r>
      <w:r w:rsidR="005062EA" w:rsidRPr="005062EA">
        <w:rPr>
          <w:rFonts w:asciiTheme="minorHAnsi" w:hAnsiTheme="minorHAnsi"/>
          <w:sz w:val="24"/>
          <w:szCs w:val="24"/>
        </w:rPr>
        <w:t>Parents and spectators may want to photograph or video an event at school, such as a sports day or an arts performance. This does not cause us any problems as long as parents are fully aware of our expectations. The process is as follows:-</w:t>
      </w:r>
    </w:p>
    <w:p w:rsidR="00F509F8" w:rsidRDefault="005062EA" w:rsidP="00F509F8">
      <w:pPr>
        <w:pStyle w:val="NormalWeb"/>
        <w:numPr>
          <w:ilvl w:val="0"/>
          <w:numId w:val="41"/>
        </w:numPr>
        <w:tabs>
          <w:tab w:val="clear" w:pos="360"/>
        </w:tabs>
        <w:spacing w:before="0" w:beforeAutospacing="0" w:after="0" w:afterAutospacing="0"/>
        <w:ind w:left="1276" w:hanging="425"/>
        <w:rPr>
          <w:rFonts w:asciiTheme="minorHAnsi" w:hAnsiTheme="minorHAnsi"/>
          <w:sz w:val="24"/>
          <w:szCs w:val="24"/>
        </w:rPr>
      </w:pPr>
      <w:r w:rsidRPr="005062EA">
        <w:rPr>
          <w:rFonts w:asciiTheme="minorHAnsi" w:hAnsiTheme="minorHAnsi"/>
          <w:sz w:val="24"/>
          <w:szCs w:val="24"/>
        </w:rPr>
        <w:t>We do not seek the permission of parents for images to be taken at any specific event.</w:t>
      </w:r>
    </w:p>
    <w:p w:rsidR="00F509F8" w:rsidRDefault="005062EA" w:rsidP="00F509F8">
      <w:pPr>
        <w:pStyle w:val="NormalWeb"/>
        <w:numPr>
          <w:ilvl w:val="0"/>
          <w:numId w:val="41"/>
        </w:numPr>
        <w:tabs>
          <w:tab w:val="clear" w:pos="360"/>
        </w:tabs>
        <w:spacing w:before="0" w:beforeAutospacing="0" w:after="0" w:afterAutospacing="0"/>
        <w:ind w:left="1276" w:hanging="425"/>
        <w:rPr>
          <w:rFonts w:asciiTheme="minorHAnsi" w:hAnsiTheme="minorHAnsi"/>
          <w:sz w:val="24"/>
          <w:szCs w:val="24"/>
        </w:rPr>
      </w:pPr>
      <w:r w:rsidRPr="00F509F8">
        <w:rPr>
          <w:rFonts w:asciiTheme="minorHAnsi" w:hAnsiTheme="minorHAnsi"/>
          <w:sz w:val="24"/>
          <w:szCs w:val="24"/>
        </w:rPr>
        <w:lastRenderedPageBreak/>
        <w:t>Any parent wanting to photograph or film an event must tell the Headteacher. Common practice will be that permission will be given to parents and relatives known to the school and that there is an implicit understanding that any image created will be solely for the use of parent or relative taking the image.</w:t>
      </w:r>
    </w:p>
    <w:p w:rsidR="00F509F8" w:rsidRDefault="005062EA" w:rsidP="00F509F8">
      <w:pPr>
        <w:pStyle w:val="NormalWeb"/>
        <w:numPr>
          <w:ilvl w:val="0"/>
          <w:numId w:val="41"/>
        </w:numPr>
        <w:tabs>
          <w:tab w:val="clear" w:pos="360"/>
        </w:tabs>
        <w:spacing w:before="0" w:beforeAutospacing="0" w:after="0" w:afterAutospacing="0"/>
        <w:ind w:left="1276" w:hanging="425"/>
        <w:rPr>
          <w:rFonts w:asciiTheme="minorHAnsi" w:hAnsiTheme="minorHAnsi"/>
          <w:sz w:val="24"/>
          <w:szCs w:val="24"/>
        </w:rPr>
      </w:pPr>
      <w:r w:rsidRPr="00F509F8">
        <w:rPr>
          <w:rFonts w:asciiTheme="minorHAnsi" w:hAnsiTheme="minorHAnsi"/>
          <w:sz w:val="24"/>
          <w:szCs w:val="24"/>
        </w:rPr>
        <w:t>In certain circumstances a designated area for photographing will be made so that there is strict control as to who is taking photographs.</w:t>
      </w:r>
    </w:p>
    <w:p w:rsidR="005062EA" w:rsidRPr="00F509F8" w:rsidRDefault="005062EA" w:rsidP="00F509F8">
      <w:pPr>
        <w:pStyle w:val="NormalWeb"/>
        <w:numPr>
          <w:ilvl w:val="0"/>
          <w:numId w:val="41"/>
        </w:numPr>
        <w:tabs>
          <w:tab w:val="clear" w:pos="360"/>
        </w:tabs>
        <w:spacing w:before="0" w:beforeAutospacing="0" w:after="0" w:afterAutospacing="0"/>
        <w:ind w:left="1276" w:hanging="425"/>
        <w:rPr>
          <w:rFonts w:asciiTheme="minorHAnsi" w:hAnsiTheme="minorHAnsi"/>
          <w:sz w:val="24"/>
          <w:szCs w:val="24"/>
        </w:rPr>
      </w:pPr>
      <w:r w:rsidRPr="00F509F8">
        <w:rPr>
          <w:rFonts w:asciiTheme="minorHAnsi" w:hAnsiTheme="minorHAnsi"/>
          <w:sz w:val="24"/>
          <w:szCs w:val="24"/>
        </w:rPr>
        <w:t xml:space="preserve">Any parent who has a concern regarding the taking of images at an event should contact the Headteacher immediately. </w:t>
      </w:r>
    </w:p>
    <w:p w:rsidR="005062EA" w:rsidRPr="005062EA" w:rsidRDefault="005062EA" w:rsidP="005062EA">
      <w:pPr>
        <w:pStyle w:val="NormalWeb"/>
        <w:spacing w:before="0" w:beforeAutospacing="0" w:after="0" w:afterAutospacing="0"/>
        <w:ind w:left="720"/>
        <w:rPr>
          <w:rFonts w:asciiTheme="minorHAnsi" w:hAnsiTheme="minorHAnsi"/>
          <w:color w:val="000000"/>
          <w:sz w:val="24"/>
          <w:szCs w:val="24"/>
        </w:rPr>
      </w:pPr>
    </w:p>
    <w:p w:rsidR="00F509F8" w:rsidRPr="00F509F8" w:rsidRDefault="005062EA" w:rsidP="00F509F8">
      <w:pPr>
        <w:pStyle w:val="ListParagraph"/>
        <w:numPr>
          <w:ilvl w:val="0"/>
          <w:numId w:val="110"/>
        </w:numPr>
        <w:ind w:left="426" w:hanging="426"/>
        <w:rPr>
          <w:rFonts w:asciiTheme="minorHAnsi" w:hAnsiTheme="minorHAnsi"/>
          <w:color w:val="000000"/>
          <w:sz w:val="24"/>
          <w:szCs w:val="24"/>
        </w:rPr>
      </w:pPr>
      <w:r w:rsidRPr="00F509F8">
        <w:rPr>
          <w:rFonts w:asciiTheme="minorHAnsi" w:hAnsiTheme="minorHAnsi"/>
          <w:b/>
          <w:bCs/>
          <w:sz w:val="28"/>
          <w:szCs w:val="28"/>
        </w:rPr>
        <w:t>The LA</w:t>
      </w:r>
    </w:p>
    <w:p w:rsidR="005062EA" w:rsidRPr="00F509F8" w:rsidRDefault="005062EA" w:rsidP="00F509F8">
      <w:pPr>
        <w:pStyle w:val="ListParagraph"/>
        <w:numPr>
          <w:ilvl w:val="1"/>
          <w:numId w:val="110"/>
        </w:numPr>
        <w:ind w:left="851" w:hanging="425"/>
        <w:rPr>
          <w:rFonts w:asciiTheme="minorHAnsi" w:hAnsiTheme="minorHAnsi"/>
          <w:color w:val="000000"/>
          <w:sz w:val="24"/>
          <w:szCs w:val="24"/>
        </w:rPr>
      </w:pPr>
      <w:r w:rsidRPr="00F509F8">
        <w:rPr>
          <w:rFonts w:asciiTheme="minorHAnsi" w:hAnsiTheme="minorHAnsi"/>
          <w:sz w:val="24"/>
          <w:szCs w:val="24"/>
        </w:rPr>
        <w:t>The LA will only take and use photographs organised at schools after securing parental consent. Such images are not available for anything else than educational use and will not identify the name of any individual child. All such images are stored in a secure place. The LA has its own set of consent forms.</w:t>
      </w:r>
    </w:p>
    <w:p w:rsidR="00121C3C" w:rsidRDefault="00121C3C" w:rsidP="00121C3C">
      <w:pPr>
        <w:shd w:val="clear" w:color="auto" w:fill="FFFFFF"/>
        <w:rPr>
          <w:rFonts w:asciiTheme="minorHAnsi" w:hAnsiTheme="minorHAnsi" w:cstheme="minorHAnsi"/>
          <w:sz w:val="24"/>
          <w:szCs w:val="24"/>
        </w:rPr>
      </w:pPr>
    </w:p>
    <w:p w:rsidR="005062EA" w:rsidRPr="00FA5B11" w:rsidRDefault="005062EA" w:rsidP="00121C3C">
      <w:pPr>
        <w:shd w:val="clear" w:color="auto" w:fill="FFFFFF"/>
        <w:rPr>
          <w:rFonts w:asciiTheme="minorHAnsi" w:hAnsiTheme="minorHAnsi" w:cstheme="minorHAnsi"/>
          <w:sz w:val="24"/>
          <w:szCs w:val="24"/>
        </w:rPr>
      </w:pPr>
    </w:p>
    <w:p w:rsidR="005062EA" w:rsidRPr="005062EA" w:rsidRDefault="005062EA" w:rsidP="000741E1">
      <w:pPr>
        <w:rPr>
          <w:rFonts w:asciiTheme="minorHAnsi" w:hAnsiTheme="minorHAnsi"/>
          <w:b/>
          <w:sz w:val="28"/>
          <w:szCs w:val="28"/>
        </w:rPr>
      </w:pPr>
      <w:r w:rsidRPr="005062EA">
        <w:rPr>
          <w:rFonts w:asciiTheme="minorHAnsi" w:hAnsiTheme="minorHAnsi"/>
          <w:b/>
          <w:sz w:val="28"/>
          <w:szCs w:val="28"/>
        </w:rPr>
        <w:t>Positive Handling &amp; Restraint Policy</w:t>
      </w:r>
    </w:p>
    <w:p w:rsidR="000741E1" w:rsidRPr="000741E1" w:rsidRDefault="000741E1" w:rsidP="000741E1">
      <w:pPr>
        <w:rPr>
          <w:rFonts w:asciiTheme="minorHAnsi" w:hAnsiTheme="minorHAnsi"/>
          <w:b/>
          <w:sz w:val="24"/>
          <w:szCs w:val="24"/>
        </w:rPr>
      </w:pPr>
    </w:p>
    <w:p w:rsidR="000741E1" w:rsidRPr="000741E1" w:rsidRDefault="000741E1" w:rsidP="000741E1">
      <w:pPr>
        <w:pStyle w:val="ListParagraph"/>
        <w:numPr>
          <w:ilvl w:val="0"/>
          <w:numId w:val="111"/>
        </w:numPr>
        <w:ind w:left="426" w:hanging="426"/>
        <w:rPr>
          <w:rFonts w:asciiTheme="minorHAnsi" w:hAnsiTheme="minorHAnsi"/>
          <w:sz w:val="28"/>
          <w:szCs w:val="28"/>
        </w:rPr>
      </w:pPr>
      <w:r w:rsidRPr="000741E1">
        <w:rPr>
          <w:rFonts w:asciiTheme="minorHAnsi" w:hAnsiTheme="minorHAnsi"/>
          <w:b/>
          <w:sz w:val="28"/>
          <w:szCs w:val="28"/>
        </w:rPr>
        <w:t>Introduction</w:t>
      </w:r>
    </w:p>
    <w:p w:rsidR="000741E1" w:rsidRDefault="000741E1" w:rsidP="000741E1">
      <w:pPr>
        <w:ind w:left="851" w:hanging="425"/>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r>
      <w:r w:rsidR="005062EA" w:rsidRPr="005062EA">
        <w:rPr>
          <w:rFonts w:asciiTheme="minorHAnsi" w:hAnsiTheme="minorHAnsi"/>
          <w:sz w:val="24"/>
          <w:szCs w:val="24"/>
        </w:rPr>
        <w:t xml:space="preserve">At North Ridge Community School, we are committed to a Positive Behaviour Policy which encourages children to make positive behaviour choices. On rare occasions circumstances may result in a situation that requires some form of physical intervention by staff. </w:t>
      </w:r>
    </w:p>
    <w:p w:rsidR="000741E1" w:rsidRDefault="000741E1" w:rsidP="000741E1">
      <w:pPr>
        <w:rPr>
          <w:rFonts w:asciiTheme="minorHAnsi" w:hAnsiTheme="minorHAnsi"/>
          <w:sz w:val="24"/>
          <w:szCs w:val="24"/>
        </w:rPr>
      </w:pPr>
    </w:p>
    <w:p w:rsidR="000741E1" w:rsidRPr="000741E1" w:rsidRDefault="000741E1" w:rsidP="000741E1">
      <w:pPr>
        <w:pStyle w:val="ListParagraph"/>
        <w:numPr>
          <w:ilvl w:val="0"/>
          <w:numId w:val="111"/>
        </w:numPr>
        <w:ind w:left="426" w:hanging="426"/>
        <w:rPr>
          <w:rFonts w:asciiTheme="minorHAnsi" w:hAnsiTheme="minorHAnsi"/>
          <w:b/>
          <w:sz w:val="28"/>
          <w:szCs w:val="28"/>
        </w:rPr>
      </w:pPr>
      <w:r w:rsidRPr="000741E1">
        <w:rPr>
          <w:rFonts w:asciiTheme="minorHAnsi" w:hAnsiTheme="minorHAnsi"/>
          <w:b/>
          <w:sz w:val="28"/>
          <w:szCs w:val="28"/>
        </w:rPr>
        <w:t>Aims &amp; Scope of Policy</w:t>
      </w:r>
    </w:p>
    <w:p w:rsidR="005062EA" w:rsidRP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Our policy for physical intervention is based upon the following principles:-</w:t>
      </w:r>
    </w:p>
    <w:p w:rsidR="000741E1" w:rsidRDefault="005062EA" w:rsidP="000741E1">
      <w:pPr>
        <w:pStyle w:val="ListParagraph"/>
        <w:widowControl/>
        <w:numPr>
          <w:ilvl w:val="0"/>
          <w:numId w:val="43"/>
        </w:numPr>
        <w:autoSpaceDE/>
        <w:autoSpaceDN/>
        <w:adjustRightInd/>
        <w:ind w:left="1276" w:hanging="425"/>
        <w:rPr>
          <w:rFonts w:asciiTheme="minorHAnsi" w:hAnsiTheme="minorHAnsi"/>
          <w:sz w:val="24"/>
          <w:szCs w:val="24"/>
        </w:rPr>
      </w:pPr>
      <w:r w:rsidRPr="005062EA">
        <w:rPr>
          <w:rFonts w:asciiTheme="minorHAnsi" w:hAnsiTheme="minorHAnsi"/>
          <w:sz w:val="24"/>
          <w:szCs w:val="24"/>
        </w:rPr>
        <w:t>Physical intervention should be used only as a last resort when other appropriate strategies have failed.</w:t>
      </w:r>
    </w:p>
    <w:p w:rsidR="000741E1" w:rsidRDefault="005062EA" w:rsidP="000741E1">
      <w:pPr>
        <w:pStyle w:val="ListParagraph"/>
        <w:widowControl/>
        <w:numPr>
          <w:ilvl w:val="0"/>
          <w:numId w:val="43"/>
        </w:numPr>
        <w:autoSpaceDE/>
        <w:autoSpaceDN/>
        <w:adjustRightInd/>
        <w:ind w:left="1276" w:hanging="425"/>
        <w:rPr>
          <w:rFonts w:asciiTheme="minorHAnsi" w:hAnsiTheme="minorHAnsi"/>
          <w:sz w:val="24"/>
          <w:szCs w:val="24"/>
        </w:rPr>
      </w:pPr>
      <w:r w:rsidRPr="000741E1">
        <w:rPr>
          <w:rFonts w:asciiTheme="minorHAnsi" w:hAnsiTheme="minorHAnsi"/>
          <w:sz w:val="24"/>
          <w:szCs w:val="24"/>
        </w:rPr>
        <w:t>Any physical contact should be only the minimum required.</w:t>
      </w:r>
    </w:p>
    <w:p w:rsidR="000741E1" w:rsidRDefault="005062EA" w:rsidP="000741E1">
      <w:pPr>
        <w:pStyle w:val="ListParagraph"/>
        <w:widowControl/>
        <w:numPr>
          <w:ilvl w:val="0"/>
          <w:numId w:val="43"/>
        </w:numPr>
        <w:autoSpaceDE/>
        <w:autoSpaceDN/>
        <w:adjustRightInd/>
        <w:ind w:left="1276" w:hanging="425"/>
        <w:rPr>
          <w:rFonts w:asciiTheme="minorHAnsi" w:hAnsiTheme="minorHAnsi"/>
          <w:sz w:val="24"/>
          <w:szCs w:val="24"/>
        </w:rPr>
      </w:pPr>
      <w:r w:rsidRPr="000741E1">
        <w:rPr>
          <w:rFonts w:asciiTheme="minorHAnsi" w:hAnsiTheme="minorHAnsi"/>
          <w:sz w:val="24"/>
          <w:szCs w:val="24"/>
        </w:rPr>
        <w:t>Physical intervention must be used in ways that maintain the safety and dignity of all concerned.</w:t>
      </w:r>
    </w:p>
    <w:p w:rsidR="000741E1" w:rsidRDefault="005062EA" w:rsidP="000741E1">
      <w:pPr>
        <w:pStyle w:val="ListParagraph"/>
        <w:widowControl/>
        <w:numPr>
          <w:ilvl w:val="0"/>
          <w:numId w:val="43"/>
        </w:numPr>
        <w:autoSpaceDE/>
        <w:autoSpaceDN/>
        <w:adjustRightInd/>
        <w:ind w:left="1276" w:hanging="425"/>
        <w:rPr>
          <w:rFonts w:asciiTheme="minorHAnsi" w:hAnsiTheme="minorHAnsi"/>
          <w:sz w:val="24"/>
          <w:szCs w:val="24"/>
        </w:rPr>
      </w:pPr>
      <w:r w:rsidRPr="000741E1">
        <w:rPr>
          <w:rFonts w:asciiTheme="minorHAnsi" w:hAnsiTheme="minorHAnsi"/>
          <w:sz w:val="24"/>
          <w:szCs w:val="24"/>
        </w:rPr>
        <w:t>Incidents must be recorded and reported to the Head Teacher as soon as possible.</w:t>
      </w:r>
    </w:p>
    <w:p w:rsidR="005062EA" w:rsidRPr="000741E1" w:rsidRDefault="005062EA" w:rsidP="000741E1">
      <w:pPr>
        <w:pStyle w:val="ListParagraph"/>
        <w:widowControl/>
        <w:numPr>
          <w:ilvl w:val="0"/>
          <w:numId w:val="43"/>
        </w:numPr>
        <w:autoSpaceDE/>
        <w:autoSpaceDN/>
        <w:adjustRightInd/>
        <w:ind w:left="1276" w:hanging="425"/>
        <w:rPr>
          <w:rFonts w:asciiTheme="minorHAnsi" w:hAnsiTheme="minorHAnsi"/>
          <w:sz w:val="24"/>
          <w:szCs w:val="24"/>
        </w:rPr>
      </w:pPr>
      <w:r w:rsidRPr="000741E1">
        <w:rPr>
          <w:rFonts w:asciiTheme="minorHAnsi" w:hAnsiTheme="minorHAnsi"/>
          <w:sz w:val="24"/>
          <w:szCs w:val="24"/>
        </w:rPr>
        <w:t>Parents will be informed of each incident</w:t>
      </w:r>
    </w:p>
    <w:p w:rsidR="000741E1" w:rsidRDefault="000741E1" w:rsidP="000741E1">
      <w:pPr>
        <w:rPr>
          <w:rFonts w:asciiTheme="minorHAnsi" w:hAnsiTheme="minorHAnsi"/>
          <w:sz w:val="24"/>
          <w:szCs w:val="24"/>
        </w:rPr>
      </w:pPr>
    </w:p>
    <w:p w:rsidR="005062EA" w:rsidRPr="000741E1" w:rsidRDefault="005062EA" w:rsidP="000741E1">
      <w:pPr>
        <w:pStyle w:val="ListParagraph"/>
        <w:numPr>
          <w:ilvl w:val="0"/>
          <w:numId w:val="111"/>
        </w:numPr>
        <w:ind w:left="426" w:hanging="426"/>
        <w:rPr>
          <w:rFonts w:asciiTheme="minorHAnsi" w:hAnsiTheme="minorHAnsi"/>
          <w:b/>
          <w:sz w:val="28"/>
          <w:szCs w:val="28"/>
        </w:rPr>
      </w:pPr>
      <w:r w:rsidRPr="000741E1">
        <w:rPr>
          <w:rFonts w:asciiTheme="minorHAnsi" w:hAnsiTheme="minorHAnsi"/>
          <w:b/>
          <w:sz w:val="28"/>
          <w:szCs w:val="28"/>
        </w:rPr>
        <w:t>The Legal Framework</w:t>
      </w:r>
    </w:p>
    <w:p w:rsidR="005062EA" w:rsidRPr="005062EA" w:rsidRDefault="000741E1" w:rsidP="000741E1">
      <w:pPr>
        <w:ind w:left="851" w:hanging="425"/>
        <w:rPr>
          <w:rFonts w:asciiTheme="minorHAnsi" w:hAnsiTheme="minorHAnsi"/>
          <w:sz w:val="24"/>
          <w:szCs w:val="24"/>
        </w:rPr>
      </w:pPr>
      <w:r>
        <w:rPr>
          <w:rFonts w:asciiTheme="minorHAnsi" w:hAnsiTheme="minorHAnsi"/>
          <w:sz w:val="24"/>
          <w:szCs w:val="24"/>
        </w:rPr>
        <w:t>3.1</w:t>
      </w:r>
      <w:r>
        <w:rPr>
          <w:rFonts w:asciiTheme="minorHAnsi" w:hAnsiTheme="minorHAnsi"/>
          <w:sz w:val="24"/>
          <w:szCs w:val="24"/>
        </w:rPr>
        <w:tab/>
      </w:r>
      <w:r w:rsidR="005062EA" w:rsidRPr="005062EA">
        <w:rPr>
          <w:rFonts w:asciiTheme="minorHAnsi" w:hAnsiTheme="minorHAnsi"/>
          <w:sz w:val="24"/>
          <w:szCs w:val="24"/>
        </w:rPr>
        <w:t>Section 93 of the Education &amp; Inspections Act 2006 allows teachers and other persons who are authorised by the Head Teacher who have control or charge of pupils to use such force, as is reasonable in all circumstances to prevent a pupil from doing, or continuing to do, any of the following:-</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5062EA">
        <w:rPr>
          <w:rFonts w:asciiTheme="minorHAnsi" w:hAnsiTheme="minorHAnsi"/>
          <w:sz w:val="24"/>
          <w:szCs w:val="24"/>
        </w:rPr>
        <w:t>causing injury to his/herself or others</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committing an offence</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damaging property</w:t>
      </w:r>
    </w:p>
    <w:p w:rsidR="005062EA" w:rsidRP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prejudicing the maintenance of good order &amp; discipline</w:t>
      </w:r>
    </w:p>
    <w:p w:rsidR="000741E1" w:rsidRPr="000741E1" w:rsidRDefault="000741E1" w:rsidP="000741E1">
      <w:pPr>
        <w:rPr>
          <w:rFonts w:asciiTheme="minorHAnsi" w:hAnsiTheme="minorHAnsi"/>
          <w:b/>
          <w:sz w:val="24"/>
          <w:szCs w:val="24"/>
        </w:rPr>
      </w:pPr>
    </w:p>
    <w:p w:rsidR="005062EA" w:rsidRPr="000741E1" w:rsidRDefault="005062EA" w:rsidP="000741E1">
      <w:pPr>
        <w:pStyle w:val="ListParagraph"/>
        <w:numPr>
          <w:ilvl w:val="0"/>
          <w:numId w:val="111"/>
        </w:numPr>
        <w:ind w:left="426" w:hanging="426"/>
        <w:rPr>
          <w:rFonts w:asciiTheme="minorHAnsi" w:hAnsiTheme="minorHAnsi"/>
          <w:b/>
          <w:sz w:val="28"/>
          <w:szCs w:val="28"/>
        </w:rPr>
      </w:pPr>
      <w:r w:rsidRPr="000741E1">
        <w:rPr>
          <w:rFonts w:asciiTheme="minorHAnsi" w:hAnsiTheme="minorHAnsi"/>
          <w:b/>
          <w:sz w:val="28"/>
          <w:szCs w:val="28"/>
        </w:rPr>
        <w:t>Our approach</w:t>
      </w:r>
    </w:p>
    <w:p w:rsidR="000741E1" w:rsidRP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At North Ridge Community School we aim to avoid the need for physical intervention and regard this as a last resort in a minority of situations. We always aim to deal with behaviour using a positive approach and therefore this policy should be read in conne</w:t>
      </w:r>
      <w:r w:rsidR="000741E1" w:rsidRPr="000741E1">
        <w:rPr>
          <w:rFonts w:asciiTheme="minorHAnsi" w:hAnsiTheme="minorHAnsi"/>
          <w:sz w:val="24"/>
          <w:szCs w:val="24"/>
        </w:rPr>
        <w:t xml:space="preserve">ction with our </w:t>
      </w:r>
      <w:r w:rsidR="000741E1" w:rsidRPr="000741E1">
        <w:rPr>
          <w:rFonts w:asciiTheme="minorHAnsi" w:hAnsiTheme="minorHAnsi"/>
          <w:sz w:val="24"/>
          <w:szCs w:val="24"/>
        </w:rPr>
        <w:lastRenderedPageBreak/>
        <w:t>Behaviour Policy.</w:t>
      </w:r>
    </w:p>
    <w:p w:rsid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particularly in de</w:t>
      </w:r>
      <w:r w:rsidR="000741E1">
        <w:rPr>
          <w:rFonts w:asciiTheme="minorHAnsi" w:hAnsiTheme="minorHAnsi"/>
          <w:sz w:val="24"/>
          <w:szCs w:val="24"/>
        </w:rPr>
        <w:t>aling with disruptive behaviour.</w:t>
      </w:r>
    </w:p>
    <w:p w:rsid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Staff should be aware that when they are in charge of children during the school day, or during other supervised activities, they are acting in loco parentis and have a ‘Duty of Care’ to all children they are in charge of. They must, therefore, take reasonable action to ensure all pupils’ safety and wellbeing.</w:t>
      </w:r>
    </w:p>
    <w:p w:rsidR="005062EA" w:rsidRP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Staff are not expected to place themselves in situations where they are likely to suffer injury as a result of their intervention.</w:t>
      </w:r>
    </w:p>
    <w:p w:rsidR="005062EA" w:rsidRPr="005062EA" w:rsidRDefault="005062EA" w:rsidP="000741E1">
      <w:pPr>
        <w:rPr>
          <w:rFonts w:asciiTheme="minorHAnsi" w:hAnsiTheme="minorHAnsi"/>
          <w:sz w:val="24"/>
          <w:szCs w:val="24"/>
          <w:u w:val="single"/>
        </w:rPr>
      </w:pPr>
    </w:p>
    <w:p w:rsidR="005062EA" w:rsidRPr="000741E1" w:rsidRDefault="005062EA" w:rsidP="000741E1">
      <w:pPr>
        <w:pStyle w:val="ListParagraph"/>
        <w:numPr>
          <w:ilvl w:val="0"/>
          <w:numId w:val="111"/>
        </w:numPr>
        <w:ind w:left="426" w:hanging="426"/>
        <w:rPr>
          <w:rFonts w:asciiTheme="minorHAnsi" w:hAnsiTheme="minorHAnsi"/>
          <w:b/>
          <w:sz w:val="28"/>
          <w:szCs w:val="28"/>
        </w:rPr>
      </w:pPr>
      <w:r w:rsidRPr="000741E1">
        <w:rPr>
          <w:rFonts w:asciiTheme="minorHAnsi" w:hAnsiTheme="minorHAnsi"/>
          <w:b/>
          <w:sz w:val="28"/>
          <w:szCs w:val="28"/>
        </w:rPr>
        <w:t>Use of physical restraint</w:t>
      </w:r>
    </w:p>
    <w:p w:rsidR="000741E1" w:rsidRP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Physical restraint should be applied as an act of care and control with the intention of re-establishing verbal control as soon as possible and at the same time, allowing  the pupil to regain self-control. It should never take a form which could be seen as punishment.</w:t>
      </w:r>
    </w:p>
    <w:p w:rsid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Staff are only authorised to use reasonable force in applying physical restraint, although there is no absolute definition of this. What constitutes reasonable force depends upon the particular situation and the pupil to whom it is being applied. Teachers should apply the training they received in Managing Challenging Behaviour to de-escalate where possible then as a last resort use the appropriate holds as practised in the training. However, as a general rule, only the force necessary to stop or prevent danger should be used, in accordance with the guidelines below.</w:t>
      </w:r>
    </w:p>
    <w:p w:rsidR="005062EA" w:rsidRPr="000741E1" w:rsidRDefault="005062EA" w:rsidP="000741E1">
      <w:pPr>
        <w:pStyle w:val="ListParagraph"/>
        <w:numPr>
          <w:ilvl w:val="1"/>
          <w:numId w:val="111"/>
        </w:numPr>
        <w:ind w:left="851" w:hanging="425"/>
        <w:rPr>
          <w:rFonts w:asciiTheme="minorHAnsi" w:hAnsiTheme="minorHAnsi"/>
          <w:sz w:val="24"/>
          <w:szCs w:val="24"/>
        </w:rPr>
      </w:pPr>
      <w:r w:rsidRPr="000741E1">
        <w:rPr>
          <w:rFonts w:asciiTheme="minorHAnsi" w:hAnsiTheme="minorHAnsi"/>
          <w:sz w:val="24"/>
          <w:szCs w:val="24"/>
        </w:rPr>
        <w:t>In all circumstances alternative methods should be used, as appropriate, with physical intervention or restraint as a last resort.</w:t>
      </w:r>
      <w:r w:rsidR="000741E1">
        <w:rPr>
          <w:rFonts w:asciiTheme="minorHAnsi" w:hAnsiTheme="minorHAnsi"/>
          <w:sz w:val="24"/>
          <w:szCs w:val="24"/>
        </w:rPr>
        <w:t xml:space="preserve"> </w:t>
      </w:r>
      <w:r w:rsidRPr="000741E1">
        <w:rPr>
          <w:rFonts w:asciiTheme="minorHAnsi" w:hAnsiTheme="minorHAnsi"/>
          <w:sz w:val="24"/>
          <w:szCs w:val="24"/>
        </w:rPr>
        <w:t>When physical restraint becomes necessary:</w:t>
      </w:r>
    </w:p>
    <w:p w:rsidR="005062EA" w:rsidRPr="005062EA" w:rsidRDefault="005062EA" w:rsidP="000741E1">
      <w:pPr>
        <w:ind w:left="131" w:firstLine="720"/>
        <w:rPr>
          <w:rFonts w:asciiTheme="minorHAnsi" w:hAnsiTheme="minorHAnsi"/>
          <w:b/>
          <w:sz w:val="24"/>
          <w:szCs w:val="24"/>
        </w:rPr>
      </w:pPr>
      <w:r w:rsidRPr="005062EA">
        <w:rPr>
          <w:rFonts w:asciiTheme="minorHAnsi" w:hAnsiTheme="minorHAnsi"/>
          <w:b/>
          <w:sz w:val="24"/>
          <w:szCs w:val="24"/>
        </w:rPr>
        <w:t>DO</w:t>
      </w:r>
    </w:p>
    <w:p w:rsidR="005062EA" w:rsidRPr="005062EA"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5062EA">
        <w:rPr>
          <w:rFonts w:asciiTheme="minorHAnsi" w:hAnsiTheme="minorHAnsi"/>
          <w:sz w:val="24"/>
          <w:szCs w:val="24"/>
        </w:rPr>
        <w:t>Tell the pupil what you are doing and why</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5062EA">
        <w:rPr>
          <w:rFonts w:asciiTheme="minorHAnsi" w:hAnsiTheme="minorHAnsi"/>
          <w:sz w:val="24"/>
          <w:szCs w:val="24"/>
        </w:rPr>
        <w:t>Use the minimum force necessary</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Involve another member of staff if possible</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Tell the pupil what s/he must do for you to remove the restraint (this may need frequent repetition)</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Use simple and clear language</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Hold limbs above a major joint if possible e.g. above the elbow</w:t>
      </w:r>
    </w:p>
    <w:p w:rsidR="005062EA" w:rsidRP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Relax your restraint in response to the pupil’s compliance</w:t>
      </w:r>
    </w:p>
    <w:p w:rsidR="005062EA" w:rsidRPr="005062EA" w:rsidRDefault="005062EA" w:rsidP="000741E1">
      <w:pPr>
        <w:ind w:left="131" w:firstLine="720"/>
        <w:rPr>
          <w:rFonts w:asciiTheme="minorHAnsi" w:hAnsiTheme="minorHAnsi"/>
          <w:b/>
          <w:sz w:val="24"/>
          <w:szCs w:val="24"/>
        </w:rPr>
      </w:pPr>
      <w:r w:rsidRPr="005062EA">
        <w:rPr>
          <w:rFonts w:asciiTheme="minorHAnsi" w:hAnsiTheme="minorHAnsi"/>
          <w:b/>
          <w:sz w:val="24"/>
          <w:szCs w:val="24"/>
        </w:rPr>
        <w:t>DON’T</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5062EA">
        <w:rPr>
          <w:rFonts w:asciiTheme="minorHAnsi" w:hAnsiTheme="minorHAnsi"/>
          <w:sz w:val="24"/>
          <w:szCs w:val="24"/>
        </w:rPr>
        <w:t>Act in temper (involve another staff member if you fear loss of control)</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Involve yourself in a prolonged verbal exchange with the pupil</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Involve other pupils in the restraint</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Touch or hold the pupil in a way that could be viewed as sexually inappropriate conduct</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Twist or force limbs back against a joint</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Bend fingers or pull hair</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Hold the pupil in a way which will restrict blood flow or breathing e.g. around the neck</w:t>
      </w:r>
    </w:p>
    <w:p w:rsid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Slap, punch, kick or trip up the pupil</w:t>
      </w:r>
    </w:p>
    <w:p w:rsidR="005062EA" w:rsidRPr="000741E1" w:rsidRDefault="005062EA" w:rsidP="000741E1">
      <w:pPr>
        <w:pStyle w:val="ListParagraph"/>
        <w:widowControl/>
        <w:numPr>
          <w:ilvl w:val="0"/>
          <w:numId w:val="44"/>
        </w:numPr>
        <w:autoSpaceDE/>
        <w:autoSpaceDN/>
        <w:adjustRightInd/>
        <w:ind w:left="1276" w:hanging="425"/>
        <w:rPr>
          <w:rFonts w:asciiTheme="minorHAnsi" w:hAnsiTheme="minorHAnsi"/>
          <w:sz w:val="24"/>
          <w:szCs w:val="24"/>
        </w:rPr>
      </w:pPr>
      <w:r w:rsidRPr="000741E1">
        <w:rPr>
          <w:rFonts w:asciiTheme="minorHAnsi" w:hAnsiTheme="minorHAnsi"/>
          <w:sz w:val="24"/>
          <w:szCs w:val="24"/>
        </w:rPr>
        <w:t>Use physical restraint or intervention as a punishment</w:t>
      </w:r>
    </w:p>
    <w:p w:rsidR="000741E1" w:rsidRDefault="000741E1" w:rsidP="000741E1">
      <w:pPr>
        <w:rPr>
          <w:rFonts w:asciiTheme="minorHAnsi" w:hAnsiTheme="minorHAnsi"/>
          <w:sz w:val="24"/>
          <w:szCs w:val="24"/>
        </w:rPr>
      </w:pPr>
    </w:p>
    <w:p w:rsidR="005062EA" w:rsidRPr="00140E33" w:rsidRDefault="005062EA" w:rsidP="00140E33">
      <w:pPr>
        <w:pStyle w:val="ListParagraph"/>
        <w:numPr>
          <w:ilvl w:val="0"/>
          <w:numId w:val="111"/>
        </w:numPr>
        <w:ind w:left="426" w:hanging="426"/>
        <w:rPr>
          <w:rFonts w:asciiTheme="minorHAnsi" w:hAnsiTheme="minorHAnsi"/>
          <w:b/>
          <w:sz w:val="28"/>
          <w:szCs w:val="28"/>
        </w:rPr>
      </w:pPr>
      <w:r w:rsidRPr="00140E33">
        <w:rPr>
          <w:rFonts w:asciiTheme="minorHAnsi" w:hAnsiTheme="minorHAnsi"/>
          <w:b/>
          <w:sz w:val="28"/>
          <w:szCs w:val="28"/>
        </w:rPr>
        <w:t>Actions after an incident</w:t>
      </w:r>
    </w:p>
    <w:p w:rsidR="00140E33" w:rsidRPr="00140E33" w:rsidRDefault="005062EA" w:rsidP="00140E33">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 xml:space="preserve">Physical restraint often occurs in response to highly charged emotional situations and there </w:t>
      </w:r>
      <w:r w:rsidRPr="00140E33">
        <w:rPr>
          <w:rFonts w:asciiTheme="minorHAnsi" w:hAnsiTheme="minorHAnsi"/>
          <w:sz w:val="24"/>
          <w:szCs w:val="24"/>
        </w:rPr>
        <w:lastRenderedPageBreak/>
        <w:t>is a clear need for debriefing after the incident, both for the staff involved and the pupil. The head teacher should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w:t>
      </w:r>
      <w:r w:rsidR="00140E33" w:rsidRPr="00140E33">
        <w:rPr>
          <w:rFonts w:asciiTheme="minorHAnsi" w:hAnsiTheme="minorHAnsi"/>
          <w:sz w:val="24"/>
          <w:szCs w:val="24"/>
        </w:rPr>
        <w:t>ort, and their parents informed.</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 xml:space="preserve">If the behaviour is part of an ongoing pattern it may be necessary to address the situation through the development of a behavioural IEP, which should include strategies to deal with  behaviour  This may also require additional support from, other services, for example CAMhs/Educational Psychologist </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In some circumstances a CAF may be appropriate to help identify an additio</w:t>
      </w:r>
      <w:r w:rsidR="00140E33">
        <w:rPr>
          <w:rFonts w:asciiTheme="minorHAnsi" w:hAnsiTheme="minorHAnsi"/>
          <w:sz w:val="24"/>
          <w:szCs w:val="24"/>
        </w:rPr>
        <w:t>nal need for a particular child.</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It is also helpful to consider the circumstances precipitating the incident to explore ways in which future incidents can be avoided.</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All incidents should be recorded immediately on the Pupil Restraint Report Form (attached on teacher common).  All sections of this report should be completed so that any patterns of behaviour can be identified and addressed.</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In the event of any future complaint or allegation this record will provide essential and accurate information.</w:t>
      </w:r>
    </w:p>
    <w:p w:rsid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A copy should be filed in the child’s appropriate file and in a central school file in order to inform individual and school risk assessments.</w:t>
      </w:r>
    </w:p>
    <w:p w:rsidR="005062EA" w:rsidRPr="00140E33" w:rsidRDefault="005062EA" w:rsidP="000741E1">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A member of the leadership/behaviour team will contact parents as soon as possible after an incident, normally on the same day, to inform them of the actions that were taken and why, and to provide them with an opportunity to discuss it.</w:t>
      </w:r>
    </w:p>
    <w:p w:rsidR="005062EA" w:rsidRPr="005062EA" w:rsidRDefault="005062EA" w:rsidP="000741E1">
      <w:pPr>
        <w:rPr>
          <w:rFonts w:asciiTheme="minorHAnsi" w:hAnsiTheme="minorHAnsi"/>
          <w:sz w:val="24"/>
          <w:szCs w:val="24"/>
        </w:rPr>
      </w:pPr>
    </w:p>
    <w:p w:rsidR="005062EA" w:rsidRPr="00140E33" w:rsidRDefault="005062EA" w:rsidP="00140E33">
      <w:pPr>
        <w:pStyle w:val="ListParagraph"/>
        <w:numPr>
          <w:ilvl w:val="0"/>
          <w:numId w:val="111"/>
        </w:numPr>
        <w:ind w:left="426" w:hanging="426"/>
        <w:rPr>
          <w:rFonts w:asciiTheme="minorHAnsi" w:hAnsiTheme="minorHAnsi"/>
          <w:b/>
          <w:sz w:val="28"/>
          <w:szCs w:val="28"/>
        </w:rPr>
      </w:pPr>
      <w:r w:rsidRPr="00140E33">
        <w:rPr>
          <w:rFonts w:asciiTheme="minorHAnsi" w:hAnsiTheme="minorHAnsi"/>
          <w:b/>
          <w:sz w:val="28"/>
          <w:szCs w:val="28"/>
        </w:rPr>
        <w:t>Risk Assessments</w:t>
      </w:r>
    </w:p>
    <w:p w:rsidR="005062EA" w:rsidRPr="005062EA" w:rsidRDefault="00140E33" w:rsidP="00140E33">
      <w:pPr>
        <w:ind w:left="851" w:hanging="425"/>
        <w:rPr>
          <w:rFonts w:asciiTheme="minorHAnsi" w:hAnsiTheme="minorHAnsi"/>
          <w:sz w:val="24"/>
          <w:szCs w:val="24"/>
        </w:rPr>
      </w:pPr>
      <w:r>
        <w:rPr>
          <w:rFonts w:asciiTheme="minorHAnsi" w:hAnsiTheme="minorHAnsi"/>
          <w:sz w:val="24"/>
          <w:szCs w:val="24"/>
        </w:rPr>
        <w:t>7.1</w:t>
      </w:r>
      <w:r>
        <w:rPr>
          <w:rFonts w:asciiTheme="minorHAnsi" w:hAnsiTheme="minorHAnsi"/>
          <w:sz w:val="24"/>
          <w:szCs w:val="24"/>
        </w:rPr>
        <w:tab/>
      </w:r>
      <w:r w:rsidR="005062EA" w:rsidRPr="005062EA">
        <w:rPr>
          <w:rFonts w:asciiTheme="minorHAnsi" w:hAnsiTheme="minorHAnsi"/>
          <w:sz w:val="24"/>
          <w:szCs w:val="24"/>
        </w:rPr>
        <w:t>If we become aware that a pupil is likely to behave in a disruptive way that may require the use of reasonable force, we will plan how to respond if the situation arises. Such planning will address:</w:t>
      </w:r>
    </w:p>
    <w:p w:rsidR="005062EA" w:rsidRPr="005062EA"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5062EA">
        <w:rPr>
          <w:rFonts w:asciiTheme="minorHAnsi" w:hAnsiTheme="minorHAnsi"/>
          <w:sz w:val="24"/>
          <w:szCs w:val="24"/>
        </w:rPr>
        <w:t xml:space="preserve"> Strategies to be used prior to intervention</w:t>
      </w:r>
    </w:p>
    <w:p w:rsidR="00140E33"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5062EA">
        <w:rPr>
          <w:rFonts w:asciiTheme="minorHAnsi" w:hAnsiTheme="minorHAnsi"/>
          <w:sz w:val="24"/>
          <w:szCs w:val="24"/>
        </w:rPr>
        <w:t xml:space="preserve"> Ways of avoiding ‘triggers’ if these are known</w:t>
      </w:r>
    </w:p>
    <w:p w:rsidR="00140E33"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140E33">
        <w:rPr>
          <w:rFonts w:asciiTheme="minorHAnsi" w:hAnsiTheme="minorHAnsi"/>
          <w:sz w:val="24"/>
          <w:szCs w:val="24"/>
        </w:rPr>
        <w:t>Involvement of parents to ensure that they are clear about the specific action the school might need to take</w:t>
      </w:r>
    </w:p>
    <w:p w:rsidR="00140E33"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140E33">
        <w:rPr>
          <w:rFonts w:asciiTheme="minorHAnsi" w:hAnsiTheme="minorHAnsi"/>
          <w:sz w:val="24"/>
          <w:szCs w:val="24"/>
        </w:rPr>
        <w:t>Briefing of staff to ensure they know exactly what action they should be taking (this may identify a need for training or guidance)</w:t>
      </w:r>
    </w:p>
    <w:p w:rsidR="00140E33"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140E33">
        <w:rPr>
          <w:rFonts w:asciiTheme="minorHAnsi" w:hAnsiTheme="minorHAnsi"/>
          <w:sz w:val="24"/>
          <w:szCs w:val="24"/>
        </w:rPr>
        <w:t>Identification of additional support that can be summoned if appropriate</w:t>
      </w:r>
    </w:p>
    <w:p w:rsidR="005062EA" w:rsidRPr="00140E33" w:rsidRDefault="005062EA" w:rsidP="00140E33">
      <w:pPr>
        <w:pStyle w:val="ListParagraph"/>
        <w:widowControl/>
        <w:numPr>
          <w:ilvl w:val="0"/>
          <w:numId w:val="45"/>
        </w:numPr>
        <w:autoSpaceDE/>
        <w:autoSpaceDN/>
        <w:adjustRightInd/>
        <w:ind w:left="1276" w:hanging="425"/>
        <w:rPr>
          <w:rFonts w:asciiTheme="minorHAnsi" w:hAnsiTheme="minorHAnsi"/>
          <w:sz w:val="24"/>
          <w:szCs w:val="24"/>
        </w:rPr>
      </w:pPr>
      <w:r w:rsidRPr="00140E33">
        <w:rPr>
          <w:rFonts w:asciiTheme="minorHAnsi" w:hAnsiTheme="minorHAnsi"/>
          <w:sz w:val="24"/>
          <w:szCs w:val="24"/>
        </w:rPr>
        <w:t>The school’s duty of care to all pupils and staff</w:t>
      </w:r>
    </w:p>
    <w:p w:rsidR="00140E33" w:rsidRDefault="00140E33" w:rsidP="000741E1">
      <w:pPr>
        <w:rPr>
          <w:rFonts w:asciiTheme="minorHAnsi" w:hAnsiTheme="minorHAnsi"/>
          <w:sz w:val="24"/>
          <w:szCs w:val="24"/>
        </w:rPr>
      </w:pPr>
    </w:p>
    <w:p w:rsidR="005062EA" w:rsidRPr="00140E33" w:rsidRDefault="005062EA" w:rsidP="00140E33">
      <w:pPr>
        <w:pStyle w:val="ListParagraph"/>
        <w:numPr>
          <w:ilvl w:val="0"/>
          <w:numId w:val="111"/>
        </w:numPr>
        <w:ind w:left="426" w:hanging="426"/>
        <w:rPr>
          <w:rFonts w:asciiTheme="minorHAnsi" w:hAnsiTheme="minorHAnsi"/>
          <w:b/>
          <w:sz w:val="28"/>
          <w:szCs w:val="28"/>
        </w:rPr>
      </w:pPr>
      <w:r w:rsidRPr="00140E33">
        <w:rPr>
          <w:rFonts w:asciiTheme="minorHAnsi" w:hAnsiTheme="minorHAnsi"/>
          <w:b/>
          <w:sz w:val="28"/>
          <w:szCs w:val="28"/>
        </w:rPr>
        <w:t>Complaints and Allegations</w:t>
      </w:r>
    </w:p>
    <w:p w:rsidR="00140E33" w:rsidRPr="00140E33" w:rsidRDefault="005062EA" w:rsidP="00140E33">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It is our intention to inform all staff, pupils, parents and governors about these procedures and </w:t>
      </w:r>
      <w:r w:rsidR="00140E33" w:rsidRPr="00140E33">
        <w:rPr>
          <w:rFonts w:asciiTheme="minorHAnsi" w:hAnsiTheme="minorHAnsi"/>
          <w:sz w:val="24"/>
          <w:szCs w:val="24"/>
        </w:rPr>
        <w:t>the context in which they apply.</w:t>
      </w:r>
    </w:p>
    <w:p w:rsidR="005062EA" w:rsidRPr="00140E33" w:rsidRDefault="005062EA" w:rsidP="00140E33">
      <w:pPr>
        <w:pStyle w:val="ListParagraph"/>
        <w:numPr>
          <w:ilvl w:val="1"/>
          <w:numId w:val="111"/>
        </w:numPr>
        <w:ind w:left="851" w:hanging="425"/>
        <w:rPr>
          <w:rFonts w:asciiTheme="minorHAnsi" w:hAnsiTheme="minorHAnsi"/>
          <w:sz w:val="24"/>
          <w:szCs w:val="24"/>
        </w:rPr>
      </w:pPr>
      <w:r w:rsidRPr="00140E33">
        <w:rPr>
          <w:rFonts w:asciiTheme="minorHAnsi" w:hAnsiTheme="minorHAnsi"/>
          <w:sz w:val="24"/>
          <w:szCs w:val="24"/>
        </w:rPr>
        <w:t>We will review this policy on a yearly basis.</w:t>
      </w:r>
    </w:p>
    <w:p w:rsidR="00121C3C" w:rsidRPr="00FA5B11" w:rsidRDefault="00121C3C" w:rsidP="000741E1">
      <w:pPr>
        <w:shd w:val="clear" w:color="auto" w:fill="FFFFFF"/>
        <w:rPr>
          <w:rFonts w:asciiTheme="minorHAnsi" w:hAnsiTheme="minorHAnsi" w:cstheme="minorHAnsi"/>
          <w:sz w:val="24"/>
          <w:szCs w:val="24"/>
        </w:rPr>
      </w:pPr>
    </w:p>
    <w:p w:rsidR="005062EA" w:rsidRDefault="005062EA" w:rsidP="005062EA">
      <w:pPr>
        <w:rPr>
          <w:rFonts w:asciiTheme="minorHAnsi" w:eastAsia="Times New Roman" w:hAnsiTheme="minorHAnsi" w:cstheme="minorHAnsi"/>
          <w:b/>
          <w:sz w:val="24"/>
          <w:szCs w:val="24"/>
          <w:u w:val="single"/>
        </w:rPr>
      </w:pPr>
    </w:p>
    <w:p w:rsidR="005062EA" w:rsidRPr="005062EA" w:rsidRDefault="005062EA" w:rsidP="005062EA">
      <w:pPr>
        <w:rPr>
          <w:rFonts w:asciiTheme="minorHAnsi" w:eastAsia="Times New Roman" w:hAnsiTheme="minorHAnsi" w:cstheme="minorHAnsi"/>
          <w:b/>
          <w:sz w:val="28"/>
          <w:szCs w:val="28"/>
        </w:rPr>
      </w:pPr>
      <w:r w:rsidRPr="005062EA">
        <w:rPr>
          <w:rFonts w:asciiTheme="minorHAnsi" w:eastAsia="Times New Roman" w:hAnsiTheme="minorHAnsi" w:cstheme="minorHAnsi"/>
          <w:b/>
          <w:sz w:val="28"/>
          <w:szCs w:val="28"/>
        </w:rPr>
        <w:lastRenderedPageBreak/>
        <w:t>Recruitment &amp; Selection Policy</w:t>
      </w:r>
    </w:p>
    <w:p w:rsidR="005062EA" w:rsidRPr="005062EA" w:rsidRDefault="005062EA" w:rsidP="005062EA">
      <w:pPr>
        <w:rPr>
          <w:rFonts w:asciiTheme="minorHAnsi" w:eastAsia="Times New Roman" w:hAnsiTheme="minorHAnsi" w:cstheme="minorHAnsi"/>
          <w:b/>
          <w:sz w:val="24"/>
          <w:szCs w:val="24"/>
        </w:rPr>
      </w:pPr>
    </w:p>
    <w:p w:rsidR="005062EA" w:rsidRPr="00140E33" w:rsidRDefault="00140E33" w:rsidP="00140E33">
      <w:pPr>
        <w:ind w:left="426" w:hanging="426"/>
        <w:rPr>
          <w:rFonts w:asciiTheme="minorHAnsi" w:hAnsiTheme="minorHAnsi" w:cstheme="minorHAnsi"/>
          <w:b/>
          <w:bCs/>
          <w:color w:val="FFFFFF"/>
          <w:sz w:val="28"/>
          <w:szCs w:val="28"/>
        </w:rPr>
      </w:pPr>
      <w:r w:rsidRPr="00140E33">
        <w:rPr>
          <w:rFonts w:asciiTheme="minorHAnsi" w:eastAsia="Times New Roman" w:hAnsiTheme="minorHAnsi" w:cstheme="minorHAnsi"/>
          <w:b/>
          <w:sz w:val="28"/>
          <w:szCs w:val="28"/>
        </w:rPr>
        <w:t>1.</w:t>
      </w:r>
      <w:r w:rsidRPr="00140E33">
        <w:rPr>
          <w:rFonts w:asciiTheme="minorHAnsi" w:eastAsia="Times New Roman" w:hAnsiTheme="minorHAnsi" w:cstheme="minorHAnsi"/>
          <w:b/>
          <w:sz w:val="28"/>
          <w:szCs w:val="28"/>
        </w:rPr>
        <w:tab/>
      </w:r>
      <w:r w:rsidR="005062EA" w:rsidRPr="00140E33">
        <w:rPr>
          <w:rFonts w:asciiTheme="minorHAnsi" w:eastAsia="Times New Roman" w:hAnsiTheme="minorHAnsi" w:cstheme="minorHAnsi"/>
          <w:b/>
          <w:sz w:val="28"/>
          <w:szCs w:val="28"/>
        </w:rPr>
        <w:t>Introduction</w:t>
      </w:r>
    </w:p>
    <w:p w:rsidR="005062EA" w:rsidRPr="00140E33" w:rsidRDefault="005062EA" w:rsidP="00140E33">
      <w:pPr>
        <w:ind w:left="851"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1.1</w:t>
      </w:r>
      <w:r w:rsidRPr="00140E33">
        <w:rPr>
          <w:rFonts w:asciiTheme="minorHAnsi" w:eastAsia="Times New Roman" w:hAnsiTheme="minorHAnsi" w:cstheme="minorHAnsi"/>
          <w:sz w:val="24"/>
          <w:szCs w:val="24"/>
        </w:rPr>
        <w:tab/>
        <w:t>Effective recruitment and selection is of paramount importance in order to recruit staff with the necessary skills and attributes to enable the school to fulfil its corporate priorities.</w:t>
      </w:r>
    </w:p>
    <w:p w:rsidR="005062EA" w:rsidRPr="00140E33" w:rsidRDefault="005062EA" w:rsidP="00140E33">
      <w:pPr>
        <w:ind w:left="851" w:hanging="425"/>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1.2</w:t>
      </w:r>
      <w:r w:rsidRPr="00140E33">
        <w:rPr>
          <w:rFonts w:asciiTheme="minorHAnsi" w:eastAsia="Times New Roman" w:hAnsiTheme="minorHAnsi" w:cstheme="minorHAnsi"/>
          <w:sz w:val="24"/>
          <w:szCs w:val="24"/>
        </w:rPr>
        <w:tab/>
        <w:t>At all times recruitment and selection must be fair, effective, robust and safe for the purpose of building and maintaining an effective workforce, ensuring individuals with the right skills are in the right post at the right time and that the vulnerable people we serve have their needs securely met.</w:t>
      </w:r>
    </w:p>
    <w:p w:rsidR="005062EA" w:rsidRPr="00140E33" w:rsidRDefault="005C2193" w:rsidP="00140E33">
      <w:pPr>
        <w:ind w:left="851" w:hanging="11"/>
        <w:rPr>
          <w:rFonts w:asciiTheme="minorHAnsi" w:hAnsiTheme="minorHAnsi"/>
          <w:sz w:val="24"/>
          <w:szCs w:val="24"/>
        </w:rPr>
      </w:pPr>
      <w:hyperlink r:id="rId11" w:history="1">
        <w:r w:rsidR="00140E33" w:rsidRPr="00140E33">
          <w:rPr>
            <w:rStyle w:val="Hyperlink"/>
            <w:rFonts w:asciiTheme="minorHAnsi" w:hAnsiTheme="minorHAnsi"/>
            <w:sz w:val="24"/>
            <w:szCs w:val="24"/>
          </w:rPr>
          <w:t>https://www.gov.uk/government/uploads/system/uploads/attachment_data/file/550511/Keeping_children_safe_in_education.pdf</w:t>
        </w:r>
      </w:hyperlink>
    </w:p>
    <w:p w:rsidR="005062EA" w:rsidRPr="00140E33" w:rsidRDefault="005062EA" w:rsidP="00140E33">
      <w:pPr>
        <w:pStyle w:val="ListParagraph"/>
        <w:widowControl/>
        <w:numPr>
          <w:ilvl w:val="1"/>
          <w:numId w:val="51"/>
        </w:numPr>
        <w:ind w:left="851"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The purpose of the Recruitment and Selection Policy is to: </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Ensure legislative and equality duties are met </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Ensure a transparent, fair and objective recruitment process</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Select appropriate and cost effective attraction methods</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Minimise time and cost to hire in support of effective delivery of services, especially front line</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Recruit staff with the appropriate skills, competencies and experience in order to meet the schools current and future needs.</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Ensure that staff appointed to posts are appropriately qualified to carry out the duties and responsibilities of the post</w:t>
      </w:r>
    </w:p>
    <w:p w:rsid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Develop and enhance the public image and reputation of the school, both as an employer and as a provider of high quality services</w:t>
      </w:r>
    </w:p>
    <w:p w:rsidR="005062EA" w:rsidRPr="00140E33" w:rsidRDefault="005062EA" w:rsidP="00140E33">
      <w:pPr>
        <w:widowControl/>
        <w:numPr>
          <w:ilvl w:val="0"/>
          <w:numId w:val="49"/>
        </w:numPr>
        <w:tabs>
          <w:tab w:val="clear" w:pos="720"/>
        </w:tabs>
        <w:autoSpaceDE/>
        <w:autoSpaceDN/>
        <w:adjustRightInd/>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Promote &amp; Safeguard the welfare of children</w:t>
      </w:r>
    </w:p>
    <w:p w:rsidR="005062EA" w:rsidRPr="00140E33" w:rsidRDefault="005062EA" w:rsidP="00140E33">
      <w:pPr>
        <w:rPr>
          <w:rFonts w:asciiTheme="minorHAnsi" w:eastAsia="Times New Roman" w:hAnsiTheme="minorHAnsi" w:cstheme="minorHAnsi"/>
          <w:sz w:val="24"/>
          <w:szCs w:val="24"/>
        </w:rPr>
      </w:pPr>
    </w:p>
    <w:p w:rsidR="005062EA" w:rsidRPr="00140E33" w:rsidRDefault="00140E33" w:rsidP="00140E33">
      <w:pPr>
        <w:keepNext/>
        <w:overflowPunct w:val="0"/>
        <w:ind w:left="426" w:hanging="426"/>
        <w:outlineLvl w:val="3"/>
        <w:rPr>
          <w:rFonts w:asciiTheme="minorHAnsi" w:eastAsia="Times New Roman" w:hAnsiTheme="minorHAnsi" w:cstheme="minorHAnsi"/>
          <w:b/>
          <w:sz w:val="28"/>
          <w:szCs w:val="28"/>
        </w:rPr>
      </w:pPr>
      <w:r w:rsidRPr="00140E33">
        <w:rPr>
          <w:rFonts w:asciiTheme="minorHAnsi" w:eastAsia="Times New Roman" w:hAnsiTheme="minorHAnsi" w:cstheme="minorHAnsi"/>
          <w:b/>
          <w:sz w:val="28"/>
          <w:szCs w:val="28"/>
        </w:rPr>
        <w:t>2.</w:t>
      </w:r>
      <w:r w:rsidRPr="00140E33">
        <w:rPr>
          <w:rFonts w:asciiTheme="minorHAnsi" w:eastAsia="Times New Roman" w:hAnsiTheme="minorHAnsi" w:cstheme="minorHAnsi"/>
          <w:b/>
          <w:sz w:val="28"/>
          <w:szCs w:val="28"/>
        </w:rPr>
        <w:tab/>
        <w:t>Aims &amp; Scope of Policy</w:t>
      </w:r>
    </w:p>
    <w:p w:rsidR="00140E33" w:rsidRDefault="005062EA" w:rsidP="00140E33">
      <w:pPr>
        <w:ind w:left="851"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2.1</w:t>
      </w:r>
      <w:r w:rsidRPr="00140E33">
        <w:rPr>
          <w:rFonts w:asciiTheme="minorHAnsi" w:eastAsia="Times New Roman" w:hAnsiTheme="minorHAnsi" w:cstheme="minorHAnsi"/>
          <w:sz w:val="24"/>
          <w:szCs w:val="24"/>
        </w:rPr>
        <w:tab/>
        <w:t xml:space="preserve">The Recruitment and Selection Policy will apply to the appointment of all roles within the school including internal appointments and acting-up/interim arrangements across all areas of the school.  </w:t>
      </w:r>
    </w:p>
    <w:p w:rsidR="005062EA" w:rsidRPr="00140E33" w:rsidRDefault="00140E33" w:rsidP="00140E33">
      <w:pPr>
        <w:ind w:left="851" w:hanging="425"/>
        <w:rPr>
          <w:rFonts w:asciiTheme="minorHAnsi" w:eastAsia="Times New Roman" w:hAnsiTheme="minorHAnsi" w:cstheme="minorHAnsi"/>
          <w:sz w:val="24"/>
          <w:szCs w:val="24"/>
        </w:rPr>
      </w:pPr>
      <w:r>
        <w:rPr>
          <w:rFonts w:asciiTheme="minorHAnsi" w:eastAsia="Times New Roman" w:hAnsiTheme="minorHAnsi" w:cstheme="minorHAnsi"/>
          <w:sz w:val="24"/>
          <w:szCs w:val="24"/>
        </w:rPr>
        <w:t>2.2</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There are times when it is necessary for short term acting up or interim appointments to be put in place where it would be to the schools’ detriment or that of its pupils if such arrangements were not actioned immediately.  This will usually apply only where an employee is absent from work on a short-term basis lasting no more than 3 months. Where a head teacher post is vacant, someone must be appointed as acting head teacher pending a substantive appointment. (In these circumstances, the only time limit is that the school must seek to make a substantive appointment as soon as possible.)     </w:t>
      </w:r>
    </w:p>
    <w:p w:rsidR="005062EA" w:rsidRPr="00140E33" w:rsidRDefault="005062EA" w:rsidP="00140E33">
      <w:pPr>
        <w:rPr>
          <w:rFonts w:asciiTheme="minorHAnsi" w:eastAsia="Times New Roman" w:hAnsiTheme="minorHAnsi" w:cstheme="minorHAnsi"/>
          <w:sz w:val="24"/>
          <w:szCs w:val="24"/>
        </w:rPr>
      </w:pPr>
    </w:p>
    <w:p w:rsidR="005062EA" w:rsidRPr="00140E33" w:rsidRDefault="00140E33" w:rsidP="00140E33">
      <w:pPr>
        <w:ind w:left="426" w:hanging="426"/>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3.</w:t>
      </w:r>
      <w:r w:rsidR="005062EA" w:rsidRPr="00140E33">
        <w:rPr>
          <w:rFonts w:asciiTheme="minorHAnsi" w:eastAsia="Times New Roman" w:hAnsiTheme="minorHAnsi" w:cstheme="minorHAnsi"/>
          <w:b/>
          <w:bCs/>
          <w:sz w:val="28"/>
          <w:szCs w:val="28"/>
        </w:rPr>
        <w:tab/>
      </w:r>
      <w:r>
        <w:rPr>
          <w:rFonts w:asciiTheme="minorHAnsi" w:eastAsia="Times New Roman" w:hAnsiTheme="minorHAnsi" w:cstheme="minorHAnsi"/>
          <w:b/>
          <w:bCs/>
          <w:sz w:val="28"/>
          <w:szCs w:val="28"/>
        </w:rPr>
        <w:t>Key Principles</w:t>
      </w:r>
    </w:p>
    <w:p w:rsidR="005062EA" w:rsidRPr="00140E33" w:rsidRDefault="005062EA" w:rsidP="00140E33">
      <w:pPr>
        <w:ind w:left="851"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3.1</w:t>
      </w:r>
      <w:r w:rsidRPr="00140E33">
        <w:rPr>
          <w:rFonts w:asciiTheme="minorHAnsi" w:eastAsia="Times New Roman" w:hAnsiTheme="minorHAnsi" w:cstheme="minorHAnsi"/>
          <w:sz w:val="24"/>
          <w:szCs w:val="24"/>
        </w:rPr>
        <w:tab/>
        <w:t>North Ridge School aims to select and appoint the best people for the job and develop them to perform to the highest professional standards. The following principles will be adhered to at all times:</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Appointments will be made in accordance with the school pay policy. Unless determined otherwise by the governing body, grades for support staff posts will be as evaluated through job evaluation.</w:t>
      </w:r>
    </w:p>
    <w:p w:rsidR="00140E33" w:rsidRP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bCs/>
          <w:sz w:val="24"/>
          <w:szCs w:val="24"/>
        </w:rPr>
        <w:t>The criteria for selection must be based on the relevant knowledge, skills and experience required in order to carry out the role as described in an up-to-date job description and person specification.</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lastRenderedPageBreak/>
        <w:t>All appointments must be made on the basis of merit and be consistent with this policy, safeguarding principles and requirements, current employment legislation, equality objectives and, for maintained schools, t</w:t>
      </w:r>
      <w:r w:rsidR="00140E33">
        <w:rPr>
          <w:rFonts w:asciiTheme="minorHAnsi" w:eastAsia="Times New Roman" w:hAnsiTheme="minorHAnsi" w:cstheme="minorHAnsi"/>
          <w:sz w:val="24"/>
          <w:szCs w:val="24"/>
        </w:rPr>
        <w:t>he School Staffing Regulations.</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Recruitment decisions must not be taken by one individual. The process must involve a panel of at least two.</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If there is cause for anyone involved in the recruitment and selection process to be potentially impaired in their ability to be objective in regard to a particular candidate (such as a personal relationship), or if their participation could reasonably be thought to give rise to such a perception, this must be declared to the rest of the panel at the outset (i</w:t>
      </w:r>
      <w:r w:rsidR="00140E33">
        <w:rPr>
          <w:rFonts w:asciiTheme="minorHAnsi" w:eastAsia="Times New Roman" w:hAnsiTheme="minorHAnsi" w:cstheme="minorHAnsi"/>
          <w:sz w:val="24"/>
          <w:szCs w:val="24"/>
        </w:rPr>
        <w:t>.</w:t>
      </w:r>
      <w:r w:rsidRPr="00140E33">
        <w:rPr>
          <w:rFonts w:asciiTheme="minorHAnsi" w:eastAsia="Times New Roman" w:hAnsiTheme="minorHAnsi" w:cstheme="minorHAnsi"/>
          <w:sz w:val="24"/>
          <w:szCs w:val="24"/>
        </w:rPr>
        <w:t>e</w:t>
      </w:r>
      <w:r w:rsidR="00140E33">
        <w:rPr>
          <w:rFonts w:asciiTheme="minorHAnsi" w:eastAsia="Times New Roman" w:hAnsiTheme="minorHAnsi" w:cstheme="minorHAnsi"/>
          <w:sz w:val="24"/>
          <w:szCs w:val="24"/>
        </w:rPr>
        <w:t>.</w:t>
      </w:r>
      <w:r w:rsidRPr="00140E33">
        <w:rPr>
          <w:rFonts w:asciiTheme="minorHAnsi" w:eastAsia="Times New Roman" w:hAnsiTheme="minorHAnsi" w:cstheme="minorHAnsi"/>
          <w:sz w:val="24"/>
          <w:szCs w:val="24"/>
        </w:rPr>
        <w:t xml:space="preserve"> before applicants are shortlisted). A decision will then be made and documented as to whether or not it is appropriate for that individual to be involved thereafter.</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Training is provided for those involved in recruitment and selection decisions. Anyone who may be required to act as chair of a recruitment panel must undertake appropriate safer recruitment training to ensure that in the event of chairing a panel, they are able to do so having undertaken the training. All others involved in recruiting are strongly advised to undertake appropriate training.  In all cases, where undertaken the training should be completed (refreshed) every three years.</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Candidates should be evaluated against their ability to perform the functions of the specific job, as set out in the job description and person specification.</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Interviews must be conducted in a fair and consistent manner. They should be structured and systematic to ensure that questions asked relate to the experience, skills and qualifications outlined in the person specification. </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Candidates’ reasonable expenses for participating in the process will be paid at the school’s discretion from the school’s budget.</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All information on application forms must be treated as confidential, in accordance with the Data Protection Act 1998, and restricted to those involved directly in the recruitment process and its administration.</w:t>
      </w:r>
    </w:p>
    <w:p w:rsid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Offers of appointment may be made subject to the receipt of appropriate references and clearances, but must not be unconditionally confirmed to the individual until this has been completed (with references and clearances having been secured) to the satisfaction of the recruitment panel.</w:t>
      </w:r>
    </w:p>
    <w:p w:rsidR="005062EA" w:rsidRPr="00140E33" w:rsidRDefault="005062EA" w:rsidP="00140E33">
      <w:pPr>
        <w:pStyle w:val="ListParagraph"/>
        <w:widowControl/>
        <w:numPr>
          <w:ilvl w:val="1"/>
          <w:numId w:val="112"/>
        </w:numPr>
        <w:tabs>
          <w:tab w:val="clear" w:pos="1440"/>
        </w:tabs>
        <w:ind w:left="1276" w:hanging="42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The recruitment process and decisions arising from it must be documented.  </w:t>
      </w:r>
      <w:r w:rsidRPr="00140E33">
        <w:rPr>
          <w:rFonts w:asciiTheme="minorHAnsi" w:eastAsia="Times New Roman" w:hAnsiTheme="minorHAnsi" w:cstheme="minorHAnsi"/>
          <w:bCs/>
          <w:sz w:val="24"/>
          <w:szCs w:val="24"/>
        </w:rPr>
        <w:t xml:space="preserve">All recruiting managers and panel members must therefore ensure that they retain, and maintain, adequate and appropriate records. Whether hand-written or electronic records are kept, any contemporaneous notes made during the process (including hand-written annotations) must be retained. Documentation must include dates of relevant actions together with names and signatures of those responsible for the process. Once the process has been completed, documentation </w:t>
      </w:r>
      <w:r w:rsidRPr="00140E33">
        <w:rPr>
          <w:rFonts w:asciiTheme="minorHAnsi" w:eastAsia="Times New Roman" w:hAnsiTheme="minorHAnsi" w:cstheme="minorHAnsi"/>
          <w:sz w:val="24"/>
          <w:szCs w:val="24"/>
        </w:rPr>
        <w:t>for all candidates</w:t>
      </w:r>
      <w:r w:rsidRPr="00140E33">
        <w:rPr>
          <w:rFonts w:asciiTheme="minorHAnsi" w:eastAsia="Times New Roman" w:hAnsiTheme="minorHAnsi" w:cstheme="minorHAnsi"/>
          <w:color w:val="0070C0"/>
          <w:sz w:val="24"/>
          <w:szCs w:val="24"/>
        </w:rPr>
        <w:t xml:space="preserve"> </w:t>
      </w:r>
      <w:r w:rsidRPr="00140E33">
        <w:rPr>
          <w:rFonts w:asciiTheme="minorHAnsi" w:eastAsia="Times New Roman" w:hAnsiTheme="minorHAnsi" w:cstheme="minorHAnsi"/>
          <w:sz w:val="24"/>
          <w:szCs w:val="24"/>
        </w:rPr>
        <w:t>other than the successful candidate must be retained for a period of at least twelve months before being discarded. For the successful candidate, documentation is to be placed on their personnel file as set out at appendix 2. The information retained must be comprehensive, and consistent with the single central record (SCR) held in school. Any alterations to the SCR must be counter-signed, with notification given to the governor with safeguarding responsibilities or the chair of governors. (In line with Keeping Children Safe in Education, the SCR may contain a column to evidence termly reviews of the SCR by the designated governor.)</w:t>
      </w:r>
    </w:p>
    <w:p w:rsidR="005062EA" w:rsidRDefault="005062EA" w:rsidP="00140E33">
      <w:pPr>
        <w:ind w:left="1020"/>
        <w:rPr>
          <w:rFonts w:asciiTheme="minorHAnsi" w:eastAsia="Times New Roman" w:hAnsiTheme="minorHAnsi" w:cs="GillSansMT-Bold"/>
          <w:bCs/>
          <w:sz w:val="24"/>
          <w:szCs w:val="24"/>
        </w:rPr>
      </w:pPr>
    </w:p>
    <w:p w:rsidR="00C329EE" w:rsidRPr="00140E33" w:rsidRDefault="00C329EE" w:rsidP="00140E33">
      <w:pPr>
        <w:ind w:left="1020"/>
        <w:rPr>
          <w:rFonts w:asciiTheme="minorHAnsi" w:eastAsia="Times New Roman" w:hAnsiTheme="minorHAnsi" w:cs="GillSansMT-Bold"/>
          <w:bCs/>
          <w:sz w:val="24"/>
          <w:szCs w:val="24"/>
        </w:rPr>
      </w:pPr>
    </w:p>
    <w:p w:rsidR="005062EA" w:rsidRPr="006743D1" w:rsidRDefault="006743D1" w:rsidP="00140E33">
      <w:pPr>
        <w:rPr>
          <w:rFonts w:asciiTheme="minorHAnsi" w:eastAsia="Times New Roman" w:hAnsiTheme="minorHAnsi" w:cstheme="minorHAnsi"/>
          <w:sz w:val="28"/>
          <w:szCs w:val="28"/>
        </w:rPr>
      </w:pPr>
      <w:r w:rsidRPr="006743D1">
        <w:rPr>
          <w:rFonts w:asciiTheme="minorHAnsi" w:eastAsia="Times New Roman" w:hAnsiTheme="minorHAnsi" w:cstheme="minorHAnsi"/>
          <w:b/>
          <w:sz w:val="28"/>
          <w:szCs w:val="28"/>
        </w:rPr>
        <w:lastRenderedPageBreak/>
        <w:t>4.</w:t>
      </w:r>
      <w:r w:rsidR="005062EA" w:rsidRPr="006743D1">
        <w:rPr>
          <w:rFonts w:asciiTheme="minorHAnsi" w:eastAsia="Times New Roman" w:hAnsiTheme="minorHAnsi" w:cstheme="minorHAnsi"/>
          <w:b/>
          <w:sz w:val="28"/>
          <w:szCs w:val="28"/>
        </w:rPr>
        <w:tab/>
      </w:r>
      <w:r w:rsidRPr="006743D1">
        <w:rPr>
          <w:rFonts w:asciiTheme="minorHAnsi" w:eastAsia="Times New Roman" w:hAnsiTheme="minorHAnsi" w:cstheme="minorHAnsi"/>
          <w:b/>
          <w:sz w:val="28"/>
          <w:szCs w:val="28"/>
        </w:rPr>
        <w:t>Recruitment &amp; Selection Procedure</w:t>
      </w:r>
    </w:p>
    <w:p w:rsidR="006743D1" w:rsidRDefault="005062EA" w:rsidP="006743D1">
      <w:pPr>
        <w:numPr>
          <w:ilvl w:val="12"/>
          <w:numId w:val="0"/>
        </w:numPr>
        <w:overflowPunct w:val="0"/>
        <w:ind w:left="1276" w:hanging="567"/>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4.1</w:t>
      </w:r>
      <w:r w:rsidRPr="00140E33">
        <w:rPr>
          <w:rFonts w:asciiTheme="minorHAnsi" w:eastAsia="Times New Roman" w:hAnsiTheme="minorHAnsi" w:cstheme="minorHAnsi"/>
          <w:sz w:val="24"/>
          <w:szCs w:val="24"/>
        </w:rPr>
        <w:tab/>
        <w:t>The procedure that enables this policy to be enacted is split into four stages: Analysis, Attraction, Assessment and Appointment.</w:t>
      </w:r>
    </w:p>
    <w:p w:rsidR="005062EA" w:rsidRPr="006743D1" w:rsidRDefault="006743D1" w:rsidP="006743D1">
      <w:pPr>
        <w:numPr>
          <w:ilvl w:val="12"/>
          <w:numId w:val="0"/>
        </w:numPr>
        <w:overflowPunct w:val="0"/>
        <w:ind w:left="1276"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4.2</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b/>
          <w:sz w:val="24"/>
          <w:szCs w:val="24"/>
        </w:rPr>
        <w:t>Analysis of vacancies</w:t>
      </w:r>
    </w:p>
    <w:p w:rsidR="005062EA" w:rsidRPr="00140E33" w:rsidRDefault="005062EA" w:rsidP="006743D1">
      <w:pPr>
        <w:tabs>
          <w:tab w:val="right" w:pos="8460"/>
        </w:tabs>
        <w:ind w:left="1985" w:hanging="709"/>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4.2.1</w:t>
      </w:r>
      <w:r w:rsidRPr="00140E33">
        <w:rPr>
          <w:rFonts w:asciiTheme="minorHAnsi" w:eastAsia="Times New Roman" w:hAnsiTheme="minorHAnsi" w:cstheme="minorHAnsi"/>
          <w:sz w:val="24"/>
          <w:szCs w:val="24"/>
        </w:rPr>
        <w:tab/>
        <w:t>When an employee leaves there is often pressure to fill the vacancy without delay. However, it presents an ideal opportunity to review existing staffing arrangements and take stock of present or future demands on the service.  Therefore, before the recruitment process begins, the following points should be considered:</w:t>
      </w:r>
    </w:p>
    <w:p w:rsidR="006743D1" w:rsidRDefault="005062EA" w:rsidP="006743D1">
      <w:pPr>
        <w:pStyle w:val="ListParagraph"/>
        <w:widowControl/>
        <w:numPr>
          <w:ilvl w:val="0"/>
          <w:numId w:val="113"/>
        </w:numPr>
        <w:tabs>
          <w:tab w:val="clear" w:pos="720"/>
          <w:tab w:val="right" w:pos="8460"/>
        </w:tabs>
        <w:autoSpaceDE/>
        <w:autoSpaceDN/>
        <w:adjustRightInd/>
        <w:ind w:left="2410" w:hanging="425"/>
        <w:rPr>
          <w:rFonts w:asciiTheme="minorHAnsi" w:eastAsia="Times New Roman" w:hAnsiTheme="minorHAnsi" w:cstheme="minorHAnsi"/>
          <w:sz w:val="24"/>
          <w:szCs w:val="24"/>
        </w:rPr>
      </w:pPr>
      <w:r w:rsidRPr="006743D1">
        <w:rPr>
          <w:rFonts w:asciiTheme="minorHAnsi" w:eastAsia="Times New Roman" w:hAnsiTheme="minorHAnsi" w:cstheme="minorHAnsi"/>
          <w:sz w:val="24"/>
          <w:szCs w:val="24"/>
        </w:rPr>
        <w:t>Is it necessary to fill the vacancy?</w:t>
      </w:r>
    </w:p>
    <w:p w:rsidR="006743D1" w:rsidRDefault="005062EA" w:rsidP="006743D1">
      <w:pPr>
        <w:pStyle w:val="ListParagraph"/>
        <w:widowControl/>
        <w:numPr>
          <w:ilvl w:val="0"/>
          <w:numId w:val="113"/>
        </w:numPr>
        <w:tabs>
          <w:tab w:val="clear" w:pos="720"/>
          <w:tab w:val="right" w:pos="8460"/>
        </w:tabs>
        <w:autoSpaceDE/>
        <w:autoSpaceDN/>
        <w:adjustRightInd/>
        <w:ind w:left="2410" w:hanging="425"/>
        <w:rPr>
          <w:rFonts w:asciiTheme="minorHAnsi" w:eastAsia="Times New Roman" w:hAnsiTheme="minorHAnsi" w:cstheme="minorHAnsi"/>
          <w:sz w:val="24"/>
          <w:szCs w:val="24"/>
        </w:rPr>
      </w:pPr>
      <w:r w:rsidRPr="006743D1">
        <w:rPr>
          <w:rFonts w:asciiTheme="minorHAnsi" w:eastAsia="Times New Roman" w:hAnsiTheme="minorHAnsi" w:cstheme="minorHAnsi"/>
          <w:sz w:val="24"/>
          <w:szCs w:val="24"/>
        </w:rPr>
        <w:t>Does the job role require any changes in duties or responsibilities?</w:t>
      </w:r>
    </w:p>
    <w:p w:rsidR="006743D1" w:rsidRDefault="005062EA" w:rsidP="006743D1">
      <w:pPr>
        <w:pStyle w:val="ListParagraph"/>
        <w:widowControl/>
        <w:numPr>
          <w:ilvl w:val="0"/>
          <w:numId w:val="113"/>
        </w:numPr>
        <w:tabs>
          <w:tab w:val="clear" w:pos="720"/>
          <w:tab w:val="right" w:pos="8460"/>
        </w:tabs>
        <w:autoSpaceDE/>
        <w:autoSpaceDN/>
        <w:adjustRightInd/>
        <w:ind w:left="2410" w:hanging="425"/>
        <w:rPr>
          <w:rFonts w:asciiTheme="minorHAnsi" w:eastAsia="Times New Roman" w:hAnsiTheme="minorHAnsi" w:cstheme="minorHAnsi"/>
          <w:sz w:val="24"/>
          <w:szCs w:val="24"/>
        </w:rPr>
      </w:pPr>
      <w:r w:rsidRPr="006743D1">
        <w:rPr>
          <w:rFonts w:asciiTheme="minorHAnsi" w:eastAsia="Times New Roman" w:hAnsiTheme="minorHAnsi" w:cstheme="minorHAnsi"/>
          <w:sz w:val="24"/>
          <w:szCs w:val="24"/>
        </w:rPr>
        <w:t>Are there other ways that the role can be delivered?</w:t>
      </w:r>
    </w:p>
    <w:p w:rsidR="006743D1" w:rsidRDefault="005062EA" w:rsidP="006743D1">
      <w:pPr>
        <w:pStyle w:val="ListParagraph"/>
        <w:widowControl/>
        <w:numPr>
          <w:ilvl w:val="0"/>
          <w:numId w:val="113"/>
        </w:numPr>
        <w:tabs>
          <w:tab w:val="clear" w:pos="720"/>
          <w:tab w:val="right" w:pos="8460"/>
        </w:tabs>
        <w:autoSpaceDE/>
        <w:autoSpaceDN/>
        <w:adjustRightInd/>
        <w:ind w:left="2410" w:hanging="425"/>
        <w:rPr>
          <w:rFonts w:asciiTheme="minorHAnsi" w:eastAsia="Times New Roman" w:hAnsiTheme="minorHAnsi" w:cstheme="minorHAnsi"/>
          <w:sz w:val="24"/>
          <w:szCs w:val="24"/>
        </w:rPr>
      </w:pPr>
      <w:r w:rsidRPr="006743D1">
        <w:rPr>
          <w:rFonts w:asciiTheme="minorHAnsi" w:eastAsia="Times New Roman" w:hAnsiTheme="minorHAnsi" w:cstheme="minorHAnsi"/>
          <w:sz w:val="24"/>
          <w:szCs w:val="24"/>
        </w:rPr>
        <w:t>Is there adequate budget available to fund the post?</w:t>
      </w:r>
    </w:p>
    <w:p w:rsidR="005062EA" w:rsidRPr="006743D1" w:rsidRDefault="005062EA" w:rsidP="006743D1">
      <w:pPr>
        <w:pStyle w:val="ListParagraph"/>
        <w:widowControl/>
        <w:numPr>
          <w:ilvl w:val="0"/>
          <w:numId w:val="113"/>
        </w:numPr>
        <w:tabs>
          <w:tab w:val="clear" w:pos="720"/>
          <w:tab w:val="right" w:pos="8460"/>
        </w:tabs>
        <w:autoSpaceDE/>
        <w:autoSpaceDN/>
        <w:adjustRightInd/>
        <w:ind w:left="2410" w:hanging="425"/>
        <w:rPr>
          <w:rFonts w:asciiTheme="minorHAnsi" w:eastAsia="Times New Roman" w:hAnsiTheme="minorHAnsi" w:cstheme="minorHAnsi"/>
          <w:sz w:val="24"/>
          <w:szCs w:val="24"/>
        </w:rPr>
      </w:pPr>
      <w:r w:rsidRPr="006743D1">
        <w:rPr>
          <w:rFonts w:asciiTheme="minorHAnsi" w:eastAsia="Times New Roman" w:hAnsiTheme="minorHAnsi" w:cstheme="minorHAnsi"/>
          <w:sz w:val="24"/>
          <w:szCs w:val="24"/>
        </w:rPr>
        <w:t>What is the potential impact of not filling the post?</w:t>
      </w:r>
    </w:p>
    <w:p w:rsidR="006743D1" w:rsidRDefault="006743D1" w:rsidP="006743D1">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4.2.2</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If, following these considerations, it is felt there is sufficient justification to fill the post, then the recruitment process can commence.</w:t>
      </w:r>
    </w:p>
    <w:p w:rsidR="005062EA" w:rsidRPr="00140E33" w:rsidRDefault="006743D1" w:rsidP="006743D1">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4.2.3</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The job description and person specification must be reviewed and revised accordingly.  </w:t>
      </w:r>
    </w:p>
    <w:p w:rsidR="006743D1" w:rsidRDefault="006743D1" w:rsidP="006743D1">
      <w:pPr>
        <w:ind w:left="1701" w:hanging="425"/>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4.2.4  </w:t>
      </w:r>
      <w:r w:rsidR="005062EA" w:rsidRPr="00140E33">
        <w:rPr>
          <w:rFonts w:asciiTheme="minorHAnsi" w:eastAsia="Times New Roman" w:hAnsiTheme="minorHAnsi" w:cstheme="minorHAnsi"/>
          <w:sz w:val="24"/>
          <w:szCs w:val="24"/>
        </w:rPr>
        <w:t>The job description will set out the key duties and</w:t>
      </w:r>
      <w:r>
        <w:rPr>
          <w:rFonts w:asciiTheme="minorHAnsi" w:eastAsia="Times New Roman" w:hAnsiTheme="minorHAnsi" w:cstheme="minorHAnsi"/>
          <w:sz w:val="24"/>
          <w:szCs w:val="24"/>
        </w:rPr>
        <w:t xml:space="preserve"> responsibilities of the post</w:t>
      </w:r>
    </w:p>
    <w:p w:rsidR="006743D1" w:rsidRDefault="006743D1" w:rsidP="006743D1">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4.2.5</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The person specification will reflect a profile of the ideal candidate in terms of their education, knowledge, experience, skills and other attributes needed to do the job.  The head teacher/manager of the job is responsible for ensuring that the job description and person specification are up to date and relevant for the post.</w:t>
      </w:r>
    </w:p>
    <w:p w:rsidR="005062EA" w:rsidRPr="006743D1" w:rsidRDefault="006743D1" w:rsidP="006743D1">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4.2.6</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If a new support staff post is being established, or the duties and responsibilities of a vacant support staff post have changed since the post was last filled, then for community schools the recruiting manager/supervisor must send the job description and person specification to the HR Strategy team at the local authority so that the job can be evaluated in order to determine the appropriate grade.</w:t>
      </w:r>
      <w:r w:rsidR="005062EA" w:rsidRPr="00140E33">
        <w:rPr>
          <w:rFonts w:asciiTheme="minorHAnsi" w:eastAsia="Times New Roman" w:hAnsiTheme="minorHAnsi" w:cstheme="minorHAnsi"/>
          <w:b/>
          <w:sz w:val="24"/>
          <w:szCs w:val="24"/>
        </w:rPr>
        <w:t xml:space="preserve"> </w:t>
      </w:r>
    </w:p>
    <w:p w:rsidR="005062EA" w:rsidRPr="00140E33" w:rsidRDefault="005062EA" w:rsidP="006743D1">
      <w:pPr>
        <w:ind w:left="1276" w:hanging="567"/>
        <w:rPr>
          <w:rFonts w:asciiTheme="minorHAnsi" w:eastAsia="Times New Roman" w:hAnsiTheme="minorHAnsi" w:cstheme="minorHAnsi"/>
          <w:b/>
          <w:sz w:val="24"/>
          <w:szCs w:val="24"/>
        </w:rPr>
      </w:pPr>
      <w:r w:rsidRPr="006743D1">
        <w:rPr>
          <w:rFonts w:asciiTheme="minorHAnsi" w:eastAsia="Times New Roman" w:hAnsiTheme="minorHAnsi" w:cstheme="minorHAnsi"/>
          <w:sz w:val="24"/>
          <w:szCs w:val="24"/>
        </w:rPr>
        <w:t>4.3</w:t>
      </w:r>
      <w:r w:rsidR="00E10D37">
        <w:rPr>
          <w:rFonts w:asciiTheme="minorHAnsi" w:eastAsia="Times New Roman" w:hAnsiTheme="minorHAnsi" w:cstheme="minorHAnsi"/>
          <w:b/>
          <w:sz w:val="24"/>
          <w:szCs w:val="24"/>
        </w:rPr>
        <w:t xml:space="preserve">  </w:t>
      </w:r>
      <w:r w:rsidRPr="00140E33">
        <w:rPr>
          <w:rFonts w:asciiTheme="minorHAnsi" w:eastAsia="Times New Roman" w:hAnsiTheme="minorHAnsi" w:cstheme="minorHAnsi"/>
          <w:b/>
          <w:sz w:val="24"/>
          <w:szCs w:val="24"/>
        </w:rPr>
        <w:t xml:space="preserve">Attracting candidates </w:t>
      </w:r>
    </w:p>
    <w:p w:rsidR="005062EA" w:rsidRPr="00140E33" w:rsidRDefault="00E10D37" w:rsidP="00E10D37">
      <w:pPr>
        <w:ind w:left="1985" w:hanging="709"/>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4.3.1  </w:t>
      </w:r>
      <w:r w:rsidR="005062EA" w:rsidRPr="00140E33">
        <w:rPr>
          <w:rFonts w:asciiTheme="minorHAnsi" w:eastAsia="Times New Roman" w:hAnsiTheme="minorHAnsi" w:cstheme="minorHAnsi"/>
          <w:b/>
          <w:sz w:val="24"/>
          <w:szCs w:val="24"/>
        </w:rPr>
        <w:t>Systematic advertising</w:t>
      </w:r>
    </w:p>
    <w:p w:rsidR="005062EA" w:rsidRPr="00140E33" w:rsidRDefault="005062EA" w:rsidP="00E10D37">
      <w:pPr>
        <w:ind w:left="1985"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b/>
        <w:t xml:space="preserve">Vacancies </w:t>
      </w:r>
      <w:r w:rsidRPr="00140E33">
        <w:rPr>
          <w:rFonts w:asciiTheme="minorHAnsi" w:eastAsia="Times New Roman" w:hAnsiTheme="minorHAnsi" w:cstheme="minorHAnsi"/>
          <w:bCs/>
          <w:sz w:val="24"/>
          <w:szCs w:val="24"/>
        </w:rPr>
        <w:t>should not</w:t>
      </w:r>
      <w:r w:rsidRPr="00140E33">
        <w:rPr>
          <w:rFonts w:asciiTheme="minorHAnsi" w:eastAsia="Times New Roman" w:hAnsiTheme="minorHAnsi" w:cstheme="minorHAnsi"/>
          <w:sz w:val="24"/>
          <w:szCs w:val="24"/>
        </w:rPr>
        <w:t xml:space="preserve"> be advertised by ‘word of mouth’ alone. Not only is this poor and unsystematic practice, but it would also restrict the field of potential applicants – both limiting the quality available and, because individuals from under-represented groups might not hear about them, potentially leading to claims of unlawful discrimination.</w:t>
      </w:r>
    </w:p>
    <w:p w:rsidR="005062EA" w:rsidRPr="00E10D37" w:rsidRDefault="005062EA" w:rsidP="00E10D37">
      <w:pPr>
        <w:ind w:left="2977" w:hanging="1134"/>
        <w:rPr>
          <w:rFonts w:asciiTheme="minorHAnsi" w:eastAsia="Times New Roman" w:hAnsiTheme="minorHAnsi" w:cstheme="minorHAnsi"/>
          <w:b/>
          <w:sz w:val="24"/>
          <w:szCs w:val="24"/>
        </w:rPr>
      </w:pPr>
      <w:r w:rsidRPr="00140E33">
        <w:rPr>
          <w:rFonts w:asciiTheme="minorHAnsi" w:eastAsia="Times New Roman" w:hAnsiTheme="minorHAnsi" w:cstheme="minorHAnsi"/>
          <w:sz w:val="24"/>
          <w:szCs w:val="24"/>
        </w:rPr>
        <w:t xml:space="preserve"> </w:t>
      </w:r>
      <w:r w:rsidRPr="00E10D37">
        <w:rPr>
          <w:rFonts w:asciiTheme="minorHAnsi" w:eastAsia="Times New Roman" w:hAnsiTheme="minorHAnsi" w:cstheme="minorHAnsi"/>
          <w:sz w:val="24"/>
          <w:szCs w:val="24"/>
        </w:rPr>
        <w:t xml:space="preserve">4.3.1.1 </w:t>
      </w:r>
      <w:r w:rsidR="00E10D37">
        <w:rPr>
          <w:rFonts w:asciiTheme="minorHAnsi" w:eastAsia="Times New Roman" w:hAnsiTheme="minorHAnsi" w:cstheme="minorHAnsi"/>
          <w:sz w:val="24"/>
          <w:szCs w:val="24"/>
        </w:rPr>
        <w:t xml:space="preserve">  </w:t>
      </w:r>
      <w:r w:rsidRPr="00E10D37">
        <w:rPr>
          <w:rFonts w:asciiTheme="minorHAnsi" w:eastAsia="Times New Roman" w:hAnsiTheme="minorHAnsi" w:cstheme="minorHAnsi"/>
          <w:sz w:val="24"/>
          <w:szCs w:val="24"/>
        </w:rPr>
        <w:t>Other than head or deputy head teachers</w:t>
      </w:r>
      <w:r w:rsidRPr="00E10D37">
        <w:rPr>
          <w:rFonts w:asciiTheme="minorHAnsi" w:eastAsia="Times New Roman" w:hAnsiTheme="minorHAnsi" w:cstheme="minorHAnsi"/>
          <w:b/>
          <w:sz w:val="24"/>
          <w:szCs w:val="24"/>
        </w:rPr>
        <w:t xml:space="preserve"> </w:t>
      </w:r>
      <w:r w:rsidR="00E10D37">
        <w:rPr>
          <w:rFonts w:asciiTheme="minorHAnsi" w:eastAsia="Times New Roman" w:hAnsiTheme="minorHAnsi" w:cstheme="minorHAnsi"/>
          <w:b/>
          <w:sz w:val="24"/>
          <w:szCs w:val="24"/>
        </w:rPr>
        <w:t xml:space="preserve">- </w:t>
      </w:r>
      <w:r w:rsidRPr="00140E33">
        <w:rPr>
          <w:rFonts w:asciiTheme="minorHAnsi" w:eastAsia="Times New Roman" w:hAnsiTheme="minorHAnsi" w:cstheme="minorHAnsi"/>
          <w:sz w:val="24"/>
          <w:szCs w:val="24"/>
        </w:rPr>
        <w:t xml:space="preserve">The school should seek appropriate advice about how the requirement to bring a vacancy ‘to the attention of suitable candidates’ or ‘to the attention of persons qualified to fill it’ can best be met </w:t>
      </w:r>
      <w:r w:rsidRPr="00140E33">
        <w:rPr>
          <w:rFonts w:asciiTheme="minorHAnsi" w:eastAsia="Times New Roman" w:hAnsiTheme="minorHAnsi" w:cstheme="minorHAnsi"/>
          <w:i/>
          <w:sz w:val="24"/>
          <w:szCs w:val="24"/>
        </w:rPr>
        <w:t>(School Staffing Regulations guidance: applicable to maintained schools)</w:t>
      </w:r>
      <w:r w:rsidRPr="00140E33">
        <w:rPr>
          <w:rFonts w:asciiTheme="minorHAnsi" w:eastAsia="Times New Roman" w:hAnsiTheme="minorHAnsi" w:cstheme="minorHAnsi"/>
          <w:sz w:val="24"/>
          <w:szCs w:val="24"/>
        </w:rPr>
        <w:t>. Whether advertising internally within school (in a staffing reorganisation, for example, or as a short-term contingency, or for reasons of succession planning and staff development), or advertising externally, the school will have the same regard for ensuring a fair, thorough and equitable process, and for ensuring all safeguarding principles and obligations are met.</w:t>
      </w:r>
    </w:p>
    <w:p w:rsidR="005062EA" w:rsidRPr="00E10D37" w:rsidRDefault="005062EA" w:rsidP="00E10D37">
      <w:pPr>
        <w:ind w:left="2977" w:hanging="992"/>
        <w:rPr>
          <w:rFonts w:asciiTheme="minorHAnsi" w:eastAsia="Times New Roman" w:hAnsiTheme="minorHAnsi" w:cstheme="minorHAnsi"/>
          <w:b/>
          <w:sz w:val="24"/>
          <w:szCs w:val="24"/>
        </w:rPr>
      </w:pPr>
      <w:r w:rsidRPr="00E10D37">
        <w:rPr>
          <w:rFonts w:asciiTheme="minorHAnsi" w:eastAsia="Times New Roman" w:hAnsiTheme="minorHAnsi" w:cstheme="minorHAnsi"/>
          <w:sz w:val="24"/>
          <w:szCs w:val="24"/>
        </w:rPr>
        <w:t xml:space="preserve">4.3.1.2 </w:t>
      </w:r>
      <w:r w:rsidR="00E10D37">
        <w:rPr>
          <w:rFonts w:asciiTheme="minorHAnsi" w:eastAsia="Times New Roman" w:hAnsiTheme="minorHAnsi" w:cstheme="minorHAnsi"/>
          <w:sz w:val="24"/>
          <w:szCs w:val="24"/>
        </w:rPr>
        <w:t xml:space="preserve">  </w:t>
      </w:r>
      <w:r w:rsidRPr="00E10D37">
        <w:rPr>
          <w:rFonts w:asciiTheme="minorHAnsi" w:eastAsia="Times New Roman" w:hAnsiTheme="minorHAnsi" w:cstheme="minorHAnsi"/>
          <w:sz w:val="24"/>
          <w:szCs w:val="24"/>
        </w:rPr>
        <w:t>Head and deputy head teachers</w:t>
      </w:r>
      <w:r w:rsidRPr="00E10D37">
        <w:rPr>
          <w:rFonts w:asciiTheme="minorHAnsi" w:eastAsia="Times New Roman" w:hAnsiTheme="minorHAnsi" w:cstheme="minorHAnsi"/>
          <w:b/>
          <w:sz w:val="24"/>
          <w:szCs w:val="24"/>
        </w:rPr>
        <w:t xml:space="preserve"> </w:t>
      </w:r>
    </w:p>
    <w:p w:rsidR="00E10D37" w:rsidRDefault="005062EA" w:rsidP="00140E33">
      <w:pPr>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b/>
          <w:sz w:val="24"/>
          <w:szCs w:val="24"/>
        </w:rPr>
        <w:tab/>
      </w:r>
      <w:r w:rsidR="00E10D37">
        <w:rPr>
          <w:rFonts w:asciiTheme="minorHAnsi" w:eastAsia="Times New Roman" w:hAnsiTheme="minorHAnsi" w:cstheme="minorHAnsi"/>
          <w:b/>
          <w:sz w:val="24"/>
          <w:szCs w:val="24"/>
        </w:rPr>
        <w:tab/>
      </w:r>
      <w:r w:rsidR="00E10D37">
        <w:rPr>
          <w:rFonts w:asciiTheme="minorHAnsi" w:eastAsia="Times New Roman" w:hAnsiTheme="minorHAnsi" w:cstheme="minorHAnsi"/>
          <w:b/>
          <w:sz w:val="24"/>
          <w:szCs w:val="24"/>
        </w:rPr>
        <w:tab/>
      </w:r>
      <w:r w:rsidR="00E10D37">
        <w:rPr>
          <w:rFonts w:asciiTheme="minorHAnsi" w:eastAsia="Times New Roman" w:hAnsiTheme="minorHAnsi" w:cstheme="minorHAnsi"/>
          <w:b/>
          <w:sz w:val="24"/>
          <w:szCs w:val="24"/>
        </w:rPr>
        <w:tab/>
        <w:t xml:space="preserve"> </w:t>
      </w:r>
      <w:r w:rsidRPr="00140E33">
        <w:rPr>
          <w:rFonts w:asciiTheme="minorHAnsi" w:eastAsia="Times New Roman" w:hAnsiTheme="minorHAnsi" w:cstheme="minorHAnsi"/>
          <w:sz w:val="24"/>
          <w:szCs w:val="24"/>
        </w:rPr>
        <w:t xml:space="preserve">The school should seek appropriate advice from the local authority </w:t>
      </w:r>
      <w:r w:rsidR="00E10D37">
        <w:rPr>
          <w:rFonts w:asciiTheme="minorHAnsi" w:eastAsia="Times New Roman" w:hAnsiTheme="minorHAnsi" w:cstheme="minorHAnsi"/>
          <w:sz w:val="24"/>
          <w:szCs w:val="24"/>
        </w:rPr>
        <w:t xml:space="preserve">     </w:t>
      </w:r>
    </w:p>
    <w:p w:rsidR="005062EA" w:rsidRPr="00140E33" w:rsidRDefault="00E10D37" w:rsidP="00E10D37">
      <w:pPr>
        <w:ind w:left="2977" w:hanging="817"/>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     </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(or, if appropriate, diocesan authority) about how best to advertise the post. </w:t>
      </w:r>
    </w:p>
    <w:p w:rsidR="005062EA" w:rsidRPr="00140E33" w:rsidRDefault="0062689A" w:rsidP="0062689A">
      <w:pPr>
        <w:ind w:left="1985" w:hanging="709"/>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4.3.2  </w:t>
      </w:r>
      <w:r w:rsidR="005062EA" w:rsidRPr="00140E33">
        <w:rPr>
          <w:rFonts w:asciiTheme="minorHAnsi" w:eastAsia="Times New Roman" w:hAnsiTheme="minorHAnsi" w:cstheme="minorHAnsi"/>
          <w:b/>
          <w:sz w:val="24"/>
          <w:szCs w:val="24"/>
        </w:rPr>
        <w:t xml:space="preserve">Genuine occupational requirements  </w:t>
      </w:r>
    </w:p>
    <w:p w:rsidR="005062EA" w:rsidRPr="00140E33" w:rsidRDefault="005062EA" w:rsidP="0062689A">
      <w:pPr>
        <w:ind w:left="1985"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b/>
        <w:t xml:space="preserve">In exceptional circumstances it may be necessary – and it is permissible under the Equality Act 2010 – to seek to appoint a person </w:t>
      </w:r>
      <w:r w:rsidRPr="00140E33">
        <w:rPr>
          <w:rFonts w:asciiTheme="minorHAnsi" w:eastAsia="Times New Roman" w:hAnsiTheme="minorHAnsi" w:cstheme="minorHAnsi"/>
          <w:i/>
          <w:sz w:val="24"/>
          <w:szCs w:val="24"/>
        </w:rPr>
        <w:t>because they have a protected characteristic (namely: age; gender; race; disability; gender reassignment; marriage and civil partnership; sexual orientation; pregnancy and maternity; or religion or belief)</w:t>
      </w:r>
      <w:r w:rsidRPr="00140E33">
        <w:rPr>
          <w:rFonts w:asciiTheme="minorHAnsi" w:eastAsia="Times New Roman" w:hAnsiTheme="minorHAnsi" w:cstheme="minorHAnsi"/>
          <w:sz w:val="24"/>
          <w:szCs w:val="24"/>
        </w:rPr>
        <w:t>. The circumstances in which this may be permissible are very limited and usually apply where it can be justified that for a particular role to be fulfilled, the postholder must have the characteristic in question. (Where this applies, there is said to be an ‘Occupational Requirement’ or 'Genuine Occupational Requirement’ to have that characteristic.) Recruiters must seek advice in order to determine whether there is a Genuine Occupational Requirement and must not make the decision in isolation.</w:t>
      </w:r>
    </w:p>
    <w:p w:rsidR="005062EA" w:rsidRPr="00140E33" w:rsidRDefault="0062689A" w:rsidP="0062689A">
      <w:pPr>
        <w:tabs>
          <w:tab w:val="left" w:pos="3544"/>
        </w:tabs>
        <w:ind w:left="1985" w:hanging="72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4.3.3  </w:t>
      </w:r>
      <w:r w:rsidR="005062EA" w:rsidRPr="00140E33">
        <w:rPr>
          <w:rFonts w:asciiTheme="minorHAnsi" w:eastAsia="Times New Roman" w:hAnsiTheme="minorHAnsi" w:cstheme="minorHAnsi"/>
          <w:b/>
          <w:sz w:val="24"/>
          <w:szCs w:val="24"/>
        </w:rPr>
        <w:t xml:space="preserve">Religious tenets </w:t>
      </w:r>
    </w:p>
    <w:p w:rsidR="005062EA" w:rsidRPr="00140E33" w:rsidRDefault="005062EA" w:rsidP="0062689A">
      <w:pPr>
        <w:tabs>
          <w:tab w:val="left" w:pos="3544"/>
        </w:tabs>
        <w:ind w:left="1985"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b/>
        <w:t>Voluntary aided schools, and academies and free schools with a religious character, are entitled to apply religious criteria when recruiting any member of their teaching staff (but</w:t>
      </w:r>
      <w:r w:rsidRPr="00140E33">
        <w:rPr>
          <w:rFonts w:asciiTheme="minorHAnsi" w:eastAsia="Times New Roman" w:hAnsiTheme="minorHAnsi" w:cstheme="minorHAnsi"/>
          <w:i/>
          <w:sz w:val="24"/>
          <w:szCs w:val="24"/>
        </w:rPr>
        <w:t xml:space="preserve"> only </w:t>
      </w:r>
      <w:r w:rsidRPr="00140E33">
        <w:rPr>
          <w:rFonts w:asciiTheme="minorHAnsi" w:eastAsia="Times New Roman" w:hAnsiTheme="minorHAnsi" w:cstheme="minorHAnsi"/>
          <w:sz w:val="24"/>
          <w:szCs w:val="24"/>
        </w:rPr>
        <w:t xml:space="preserve">teaching staff), giving preference to applicants </w:t>
      </w:r>
    </w:p>
    <w:p w:rsidR="005062EA" w:rsidRPr="0062689A" w:rsidRDefault="005062EA" w:rsidP="0062689A">
      <w:pPr>
        <w:pStyle w:val="ListParagraph"/>
        <w:numPr>
          <w:ilvl w:val="1"/>
          <w:numId w:val="114"/>
        </w:numPr>
        <w:tabs>
          <w:tab w:val="clear" w:pos="1440"/>
        </w:tabs>
        <w:ind w:left="2268" w:hanging="283"/>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whose religious opinions are in accordance with the tenets of the religion in</w:t>
      </w:r>
    </w:p>
    <w:p w:rsidR="0062689A" w:rsidRDefault="005062EA" w:rsidP="0062689A">
      <w:pPr>
        <w:ind w:left="2268" w:hanging="2268"/>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             </w:t>
      </w:r>
      <w:r w:rsidR="0062689A">
        <w:rPr>
          <w:rFonts w:asciiTheme="minorHAnsi" w:eastAsia="Times New Roman" w:hAnsiTheme="minorHAnsi" w:cstheme="minorHAnsi"/>
          <w:sz w:val="24"/>
          <w:szCs w:val="24"/>
        </w:rPr>
        <w:tab/>
      </w:r>
      <w:r w:rsidRPr="00140E33">
        <w:rPr>
          <w:rFonts w:asciiTheme="minorHAnsi" w:eastAsia="Times New Roman" w:hAnsiTheme="minorHAnsi" w:cstheme="minorHAnsi"/>
          <w:sz w:val="24"/>
          <w:szCs w:val="24"/>
        </w:rPr>
        <w:t>question;</w:t>
      </w:r>
    </w:p>
    <w:p w:rsidR="0062689A" w:rsidRDefault="005062EA" w:rsidP="0062689A">
      <w:pPr>
        <w:pStyle w:val="ListParagraph"/>
        <w:numPr>
          <w:ilvl w:val="0"/>
          <w:numId w:val="114"/>
        </w:numPr>
        <w:tabs>
          <w:tab w:val="clear" w:pos="720"/>
        </w:tabs>
        <w:ind w:left="2268" w:hanging="283"/>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who attend religious worship in accordance with those tenets; or</w:t>
      </w:r>
    </w:p>
    <w:p w:rsidR="005062EA" w:rsidRPr="0062689A" w:rsidRDefault="005062EA" w:rsidP="0062689A">
      <w:pPr>
        <w:pStyle w:val="ListParagraph"/>
        <w:numPr>
          <w:ilvl w:val="0"/>
          <w:numId w:val="114"/>
        </w:numPr>
        <w:tabs>
          <w:tab w:val="clear" w:pos="720"/>
        </w:tabs>
        <w:ind w:left="2268" w:hanging="283"/>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who give, or are willing to give, religious education in accordance with those</w:t>
      </w:r>
    </w:p>
    <w:p w:rsidR="005062EA" w:rsidRPr="00140E33" w:rsidRDefault="005062EA" w:rsidP="0062689A">
      <w:pPr>
        <w:ind w:left="1276"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             </w:t>
      </w:r>
      <w:r w:rsidR="0062689A">
        <w:rPr>
          <w:rFonts w:asciiTheme="minorHAnsi" w:eastAsia="Times New Roman" w:hAnsiTheme="minorHAnsi" w:cstheme="minorHAnsi"/>
          <w:sz w:val="24"/>
          <w:szCs w:val="24"/>
        </w:rPr>
        <w:tab/>
        <w:t xml:space="preserve"> </w:t>
      </w:r>
      <w:r w:rsidRPr="00140E33">
        <w:rPr>
          <w:rFonts w:asciiTheme="minorHAnsi" w:eastAsia="Times New Roman" w:hAnsiTheme="minorHAnsi" w:cstheme="minorHAnsi"/>
          <w:sz w:val="24"/>
          <w:szCs w:val="24"/>
        </w:rPr>
        <w:t>tenets.</w:t>
      </w:r>
    </w:p>
    <w:p w:rsidR="005062EA" w:rsidRPr="00140E33" w:rsidRDefault="005062EA" w:rsidP="0062689A">
      <w:pPr>
        <w:ind w:left="1985"/>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It is recommended that any school considering this should fi</w:t>
      </w:r>
      <w:r w:rsidR="0062689A">
        <w:rPr>
          <w:rFonts w:asciiTheme="minorHAnsi" w:eastAsia="Times New Roman" w:hAnsiTheme="minorHAnsi" w:cstheme="minorHAnsi"/>
          <w:sz w:val="24"/>
          <w:szCs w:val="24"/>
        </w:rPr>
        <w:t xml:space="preserve">rst take advice from their HR </w:t>
      </w:r>
      <w:r w:rsidRPr="00140E33">
        <w:rPr>
          <w:rFonts w:asciiTheme="minorHAnsi" w:eastAsia="Times New Roman" w:hAnsiTheme="minorHAnsi" w:cstheme="minorHAnsi"/>
          <w:sz w:val="24"/>
          <w:szCs w:val="24"/>
        </w:rPr>
        <w:t xml:space="preserve">provider and/or diocesan authority. </w:t>
      </w:r>
    </w:p>
    <w:p w:rsidR="005062EA" w:rsidRPr="00140E33" w:rsidRDefault="0062689A" w:rsidP="0062689A">
      <w:pPr>
        <w:ind w:left="1843" w:hanging="567"/>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4.3.4  </w:t>
      </w:r>
      <w:r w:rsidR="005062EA" w:rsidRPr="00140E33">
        <w:rPr>
          <w:rFonts w:asciiTheme="minorHAnsi" w:eastAsia="Times New Roman" w:hAnsiTheme="minorHAnsi" w:cstheme="minorHAnsi"/>
          <w:b/>
          <w:sz w:val="24"/>
          <w:szCs w:val="24"/>
        </w:rPr>
        <w:t xml:space="preserve">Information for applicants </w:t>
      </w:r>
    </w:p>
    <w:p w:rsidR="005062EA" w:rsidRPr="00140E33" w:rsidRDefault="005062EA" w:rsidP="0062689A">
      <w:pPr>
        <w:ind w:left="1996"/>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The school will provide prospective applicants with appropriate information, to include</w:t>
      </w:r>
    </w:p>
    <w:p w:rsidR="005062EA" w:rsidRPr="00140E33"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application form</w:t>
      </w:r>
    </w:p>
    <w:p w:rsidR="0062689A"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DBS enhanced disclosure requirement</w:t>
      </w:r>
    </w:p>
    <w:p w:rsidR="0062689A"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school information</w:t>
      </w:r>
    </w:p>
    <w:p w:rsidR="0062689A"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recruitment timeline</w:t>
      </w:r>
    </w:p>
    <w:p w:rsidR="0062689A"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job description</w:t>
      </w:r>
    </w:p>
    <w:p w:rsidR="005062EA" w:rsidRPr="0062689A" w:rsidRDefault="005062EA" w:rsidP="0062689A">
      <w:pPr>
        <w:widowControl/>
        <w:numPr>
          <w:ilvl w:val="0"/>
          <w:numId w:val="52"/>
        </w:numPr>
        <w:autoSpaceDE/>
        <w:autoSpaceDN/>
        <w:adjustRightInd/>
        <w:ind w:left="2410" w:hanging="425"/>
        <w:contextualSpacing/>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safeguarding policy</w:t>
      </w:r>
    </w:p>
    <w:p w:rsidR="005062EA" w:rsidRPr="00140E33" w:rsidRDefault="0062689A" w:rsidP="0062689A">
      <w:pPr>
        <w:ind w:left="1276" w:hanging="567"/>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4.4   </w:t>
      </w:r>
      <w:r w:rsidR="005062EA" w:rsidRPr="00140E33">
        <w:rPr>
          <w:rFonts w:asciiTheme="minorHAnsi" w:eastAsia="Times New Roman" w:hAnsiTheme="minorHAnsi" w:cstheme="minorHAnsi"/>
          <w:b/>
          <w:sz w:val="24"/>
          <w:szCs w:val="24"/>
        </w:rPr>
        <w:t xml:space="preserve">Assessing candidates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4.4.1</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In order to avoid any accusation or perception of bias, no one should be involved in a recruitment process where they are either related to an applicant or have a close personal relationship with an applicant outside of work.</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4.4.2</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All application details must be treated with the utmost confidentiality. Information obtained in the course of the recruitment and selection process which may include information of a sensitive or personal nature must be kept secure and retention </w:t>
      </w:r>
      <w:r>
        <w:rPr>
          <w:rFonts w:asciiTheme="minorHAnsi" w:eastAsia="Times New Roman" w:hAnsiTheme="minorHAnsi" w:cstheme="minorHAnsi"/>
          <w:sz w:val="24"/>
          <w:szCs w:val="24"/>
        </w:rPr>
        <w:t xml:space="preserve">periods should be adhered to.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4.4.3</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Shortlisting should be carried out by at least two people and selection must be based only on the criteria identified in the person specification.  Shortlisting should not take account of the protected characteristics of a candidate – ie  age, gender, race, disability, gender reassignment, marital or civil partnership status, sexual orientation, maternity or pregnancy, religion or belief – except  where there is a Genuine Occupational Requirement (see 4.3.2 above) whi</w:t>
      </w:r>
      <w:r>
        <w:rPr>
          <w:rFonts w:asciiTheme="minorHAnsi" w:eastAsia="Times New Roman" w:hAnsiTheme="minorHAnsi" w:cstheme="minorHAnsi"/>
          <w:sz w:val="24"/>
          <w:szCs w:val="24"/>
        </w:rPr>
        <w:t xml:space="preserve">ch </w:t>
      </w:r>
      <w:r>
        <w:rPr>
          <w:rFonts w:asciiTheme="minorHAnsi" w:eastAsia="Times New Roman" w:hAnsiTheme="minorHAnsi" w:cstheme="minorHAnsi"/>
          <w:sz w:val="24"/>
          <w:szCs w:val="24"/>
        </w:rPr>
        <w:lastRenderedPageBreak/>
        <w:t xml:space="preserve">can be lawfully justified.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4.4.4</w:t>
      </w:r>
      <w:r>
        <w:rPr>
          <w:rFonts w:asciiTheme="minorHAnsi" w:eastAsia="Times New Roman" w:hAnsiTheme="minorHAnsi" w:cstheme="minorHAnsi"/>
          <w:sz w:val="24"/>
          <w:szCs w:val="24"/>
        </w:rPr>
        <w:tab/>
      </w:r>
      <w:r w:rsidR="005062EA" w:rsidRPr="00140E33">
        <w:rPr>
          <w:rFonts w:asciiTheme="minorHAnsi" w:hAnsiTheme="minorHAnsi" w:cstheme="minorHAnsi"/>
          <w:color w:val="000000"/>
          <w:sz w:val="24"/>
          <w:szCs w:val="24"/>
        </w:rPr>
        <w:t xml:space="preserve">Employers should always ask for written information about previous employment history and check that information is not contradictory or incomplete. </w:t>
      </w:r>
      <w:r w:rsidR="005062EA" w:rsidRPr="00140E33">
        <w:rPr>
          <w:rFonts w:asciiTheme="minorHAnsi" w:hAnsiTheme="minorHAnsi" w:cstheme="minorHAnsi"/>
          <w:b/>
          <w:color w:val="000000"/>
          <w:sz w:val="24"/>
          <w:szCs w:val="24"/>
        </w:rPr>
        <w:t>References should be sought on all short-listed candidates, including internal ones, before interview</w:t>
      </w:r>
      <w:r w:rsidR="005062EA" w:rsidRPr="00140E33">
        <w:rPr>
          <w:rFonts w:asciiTheme="minorHAnsi" w:hAnsiTheme="minorHAnsi" w:cstheme="minorHAnsi"/>
          <w:color w:val="000000"/>
          <w:sz w:val="24"/>
          <w:szCs w:val="24"/>
        </w:rPr>
        <w:t xml:space="preserve">, so that any issues of concern they raise can be explored further with the referee, and taken up with the candidate at interview. The purpose of seeking references is to obtain objective and factual information to support appointment decisions. References should always be obtained, scrutinised and any concerns resolved satisfactorily, before the appointment is confirmed. They should always be requested directly from the referee and employers should not rely on open references, for example in the form of ‘to whom it may concern’ testimonials. If a candidate for a post is not currently employed, you must check with the school, college, local authority or other employer at which they were most recently employed, to confirm details of their employment and the reasons for them leaving. If a candidate is not currently working with children but previously did so, you should check with the employer at which they were most recently employed to work with children, to confirm details of that employment and the reasons for them leaving.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4.4.5</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The school participates in the ‘Positive about Disabled People’ Scheme, commonly known as the ‘Two Ticks’ Scheme.  It is essential therefore that recruiting managers and panel members check when shortlisting to see if anyone has applied under the scheme and if so, whether their application indicates that they meet the essential criteria for the post.  If so, the applicant s</w:t>
      </w:r>
      <w:r>
        <w:rPr>
          <w:rFonts w:asciiTheme="minorHAnsi" w:eastAsia="Times New Roman" w:hAnsiTheme="minorHAnsi" w:cstheme="minorHAnsi"/>
          <w:sz w:val="24"/>
          <w:szCs w:val="24"/>
        </w:rPr>
        <w:t>hould be invited for interview.</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4.4.6</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Interviews must be conducted by a panel of at least two interviewers, one of whom must have undertaken appropriate recruitment and selection training. Wherever possible the interview panel should comprise both male and female members. Interviews being held must be conducted by the same panel to ensure consistency of approa</w:t>
      </w:r>
      <w:r>
        <w:rPr>
          <w:rFonts w:asciiTheme="minorHAnsi" w:eastAsia="Times New Roman" w:hAnsiTheme="minorHAnsi" w:cstheme="minorHAnsi"/>
          <w:sz w:val="24"/>
          <w:szCs w:val="24"/>
        </w:rPr>
        <w:t xml:space="preserve">ch and provide a fair process.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4.4.7</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In advance of the interview the panel should draw up a series of questions based solely on the skills, competencies and experience required for the role and these questions should be put to all candidates.  This allows the panel to consider applicants on the same basis and avoids any irrelevant or potentially discriminatory questions being asked. Candidates must not be asked questions related to their protected characteristics or trade union activities, as they have no bearing on a person’s suitability for the job and co</w:t>
      </w:r>
      <w:r>
        <w:rPr>
          <w:rFonts w:asciiTheme="minorHAnsi" w:eastAsia="Times New Roman" w:hAnsiTheme="minorHAnsi" w:cstheme="minorHAnsi"/>
          <w:sz w:val="24"/>
          <w:szCs w:val="24"/>
        </w:rPr>
        <w:t>uld be unfairly discriminatory.</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4.4.8</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Once the formal assessment process is completed all members of the selection panel will need to reconvene to reach a final decision, and ensure they have all the information needed in respect of each candidate to enable a decision to be made. The selection should be made on the basis of which individual best fits the criteria set at the start of the recruitment process, using the scores and results of any assessments. Operating a robust and consistent </w:t>
      </w:r>
      <w:r w:rsidR="005062EA" w:rsidRPr="00140E33">
        <w:rPr>
          <w:rFonts w:asciiTheme="minorHAnsi" w:eastAsia="Times New Roman" w:hAnsiTheme="minorHAnsi" w:cstheme="minorHAnsi"/>
          <w:color w:val="000000"/>
          <w:sz w:val="24"/>
          <w:szCs w:val="24"/>
        </w:rPr>
        <w:t xml:space="preserve">scoring </w:t>
      </w:r>
      <w:r w:rsidR="005062EA" w:rsidRPr="00140E33">
        <w:rPr>
          <w:rFonts w:asciiTheme="minorHAnsi" w:eastAsia="Times New Roman" w:hAnsiTheme="minorHAnsi" w:cstheme="minorHAnsi"/>
          <w:color w:val="000000"/>
          <w:sz w:val="24"/>
          <w:szCs w:val="24"/>
        </w:rPr>
        <w:lastRenderedPageBreak/>
        <w:t>procedure will achieve this.</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4.4.9</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It is essential that only objective information is used in the decision-making process and those decisions are justified, fair and evidence-based. The panel should be able to demonstrate that they have acted proportionately. Should there be any subsequent challenges, it would be the responsibility of the interview panel to demonstrate that discrimination had not occurred, rather than for the applicant </w:t>
      </w:r>
      <w:r>
        <w:rPr>
          <w:rFonts w:asciiTheme="minorHAnsi" w:eastAsia="Times New Roman" w:hAnsiTheme="minorHAnsi" w:cstheme="minorHAnsi"/>
          <w:sz w:val="24"/>
          <w:szCs w:val="24"/>
        </w:rPr>
        <w:t xml:space="preserve">to prove that it had. </w:t>
      </w:r>
    </w:p>
    <w:p w:rsidR="0062689A"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4.4.10</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Applications must be carefully scrutinised to identify any apparent gaps in the chronologies of a candidate’s employment or education. Any such gaps must be noted and explored with the candidate at interview, with notes of explanations recorded, retained and, if explanations are satisfactory and the candidate is appointed, retained on their personnel file, indicating why the explanation(s) is or are satisfactory. There must be a clearly recorded cross-referencing that relates the explanation(s) with the corresponding gap(s) in question on the application. </w:t>
      </w:r>
      <w:r w:rsidR="005062EA" w:rsidRPr="00140E33">
        <w:rPr>
          <w:rFonts w:asciiTheme="minorHAnsi" w:eastAsia="Times New Roman" w:hAnsiTheme="minorHAnsi" w:cstheme="minorHAnsi"/>
          <w:b/>
          <w:sz w:val="24"/>
          <w:szCs w:val="24"/>
        </w:rPr>
        <w:t>No appointment must be confirmed without satisfactory explanations for gaps having been given and recorded, with an accompanying note made on behalf of the interview panel and retained on the personnel file, describing the steps taken to verify the explanation(s) and why the explanation(s) is or are satisfactory.</w:t>
      </w:r>
      <w:r>
        <w:rPr>
          <w:rFonts w:asciiTheme="minorHAnsi" w:eastAsia="Times New Roman" w:hAnsiTheme="minorHAnsi" w:cstheme="minorHAnsi"/>
          <w:sz w:val="24"/>
          <w:szCs w:val="24"/>
        </w:rPr>
        <w:t xml:space="preserve"> </w:t>
      </w:r>
    </w:p>
    <w:p w:rsidR="005062EA" w:rsidRPr="00140E33" w:rsidRDefault="0062689A" w:rsidP="0062689A">
      <w:pPr>
        <w:ind w:left="1985" w:hanging="709"/>
        <w:rPr>
          <w:rFonts w:asciiTheme="minorHAnsi" w:eastAsia="Times New Roman" w:hAnsiTheme="minorHAnsi" w:cstheme="minorHAnsi"/>
          <w:sz w:val="24"/>
          <w:szCs w:val="24"/>
        </w:rPr>
      </w:pPr>
      <w:r>
        <w:rPr>
          <w:rFonts w:asciiTheme="minorHAnsi" w:eastAsia="Times New Roman" w:hAnsiTheme="minorHAnsi" w:cstheme="minorHAnsi"/>
          <w:sz w:val="24"/>
          <w:szCs w:val="24"/>
        </w:rPr>
        <w:t>4.4.11</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It is entirely acceptable to shortlist only one candidate or not to appoint at all.  Selecting the best candidate for the role is essential and managers should not feel compelled to appoint a less-than-satisfactory candidate regardless of the demands of the service. Appointing the wrong candidate, or a hasty or ill-considered decision, may be extremely costly, may have an adverse effect on performance and delivery and, most seriously, may be unsafe.</w:t>
      </w:r>
    </w:p>
    <w:p w:rsidR="0062689A" w:rsidRDefault="0062689A" w:rsidP="0062689A">
      <w:pPr>
        <w:ind w:left="1276" w:hanging="567"/>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4.5  </w:t>
      </w:r>
      <w:r w:rsidR="005062EA" w:rsidRPr="00140E33">
        <w:rPr>
          <w:rFonts w:asciiTheme="minorHAnsi" w:eastAsia="Times New Roman" w:hAnsiTheme="minorHAnsi" w:cstheme="minorHAnsi"/>
          <w:b/>
          <w:sz w:val="24"/>
          <w:szCs w:val="24"/>
        </w:rPr>
        <w:t>Appointing candidates</w:t>
      </w:r>
    </w:p>
    <w:p w:rsidR="0062689A" w:rsidRDefault="0062689A" w:rsidP="0062689A">
      <w:pPr>
        <w:ind w:left="1985" w:hanging="709"/>
        <w:rPr>
          <w:rFonts w:asciiTheme="minorHAnsi" w:eastAsia="Times New Roman" w:hAnsiTheme="minorHAnsi" w:cstheme="minorHAnsi"/>
          <w:b/>
          <w:sz w:val="24"/>
          <w:szCs w:val="24"/>
        </w:rPr>
      </w:pPr>
      <w:r w:rsidRPr="0062689A">
        <w:rPr>
          <w:rFonts w:asciiTheme="minorHAnsi" w:eastAsia="Times New Roman" w:hAnsiTheme="minorHAnsi" w:cstheme="minorHAnsi"/>
          <w:sz w:val="24"/>
          <w:szCs w:val="24"/>
        </w:rPr>
        <w:t>4.5.1</w:t>
      </w:r>
      <w:r>
        <w:rPr>
          <w:rFonts w:asciiTheme="minorHAnsi" w:eastAsia="Times New Roman" w:hAnsiTheme="minorHAnsi" w:cstheme="minorHAnsi"/>
          <w:b/>
          <w:sz w:val="24"/>
          <w:szCs w:val="24"/>
        </w:rPr>
        <w:tab/>
      </w:r>
      <w:r w:rsidR="005062EA" w:rsidRPr="00140E33">
        <w:rPr>
          <w:rFonts w:asciiTheme="minorHAnsi" w:eastAsia="Times New Roman" w:hAnsiTheme="minorHAnsi" w:cstheme="minorHAnsi"/>
          <w:sz w:val="24"/>
          <w:szCs w:val="24"/>
        </w:rPr>
        <w:t xml:space="preserve">The choice of candidate will be determined by the interview panel on reaching a consensus about each candidate.  All appointments should be based on merit in accordance with the provisions contained within the Local Government and Housing Act 1989. It is unlawful for any employer to make an appointment based on anything other than the ability of the candidate to undertake the duties of the post.  An assessment of each candidate should be made, whether written or in electronic format, with all notes retained. </w:t>
      </w:r>
    </w:p>
    <w:p w:rsidR="0062689A" w:rsidRPr="0062689A" w:rsidRDefault="005062EA" w:rsidP="0062689A">
      <w:pPr>
        <w:pStyle w:val="ListParagraph"/>
        <w:numPr>
          <w:ilvl w:val="2"/>
          <w:numId w:val="115"/>
        </w:numPr>
        <w:rPr>
          <w:rFonts w:asciiTheme="minorHAnsi" w:eastAsia="Times New Roman" w:hAnsiTheme="minorHAnsi" w:cstheme="minorHAnsi"/>
          <w:b/>
          <w:sz w:val="24"/>
          <w:szCs w:val="24"/>
        </w:rPr>
      </w:pPr>
      <w:r w:rsidRPr="0062689A">
        <w:rPr>
          <w:rFonts w:asciiTheme="minorHAnsi" w:eastAsia="Times New Roman" w:hAnsiTheme="minorHAnsi" w:cstheme="minorHAnsi"/>
          <w:sz w:val="24"/>
          <w:szCs w:val="24"/>
        </w:rPr>
        <w:t>In reaching a decision the panel should take into account information from all elements of the process, including:</w:t>
      </w:r>
    </w:p>
    <w:p w:rsidR="0062689A" w:rsidRPr="0062689A" w:rsidRDefault="005062EA" w:rsidP="0062689A">
      <w:pPr>
        <w:pStyle w:val="ListParagraph"/>
        <w:numPr>
          <w:ilvl w:val="3"/>
          <w:numId w:val="116"/>
        </w:numPr>
        <w:tabs>
          <w:tab w:val="clear" w:pos="2880"/>
        </w:tabs>
        <w:ind w:left="2410" w:hanging="425"/>
        <w:rPr>
          <w:rFonts w:asciiTheme="minorHAnsi" w:eastAsia="Times New Roman" w:hAnsiTheme="minorHAnsi" w:cstheme="minorHAnsi"/>
          <w:b/>
          <w:sz w:val="24"/>
          <w:szCs w:val="24"/>
        </w:rPr>
      </w:pPr>
      <w:r w:rsidRPr="0062689A">
        <w:rPr>
          <w:rFonts w:asciiTheme="minorHAnsi" w:eastAsia="Times New Roman" w:hAnsiTheme="minorHAnsi" w:cstheme="minorHAnsi"/>
          <w:sz w:val="24"/>
          <w:szCs w:val="24"/>
        </w:rPr>
        <w:t>Application form</w:t>
      </w:r>
    </w:p>
    <w:p w:rsidR="0062689A" w:rsidRPr="0062689A" w:rsidRDefault="005062EA" w:rsidP="0062689A">
      <w:pPr>
        <w:pStyle w:val="ListParagraph"/>
        <w:numPr>
          <w:ilvl w:val="3"/>
          <w:numId w:val="116"/>
        </w:numPr>
        <w:tabs>
          <w:tab w:val="clear" w:pos="2880"/>
        </w:tabs>
        <w:ind w:left="2410" w:hanging="425"/>
        <w:rPr>
          <w:rFonts w:asciiTheme="minorHAnsi" w:eastAsia="Times New Roman" w:hAnsiTheme="minorHAnsi" w:cstheme="minorHAnsi"/>
          <w:b/>
          <w:sz w:val="24"/>
          <w:szCs w:val="24"/>
        </w:rPr>
      </w:pPr>
      <w:r w:rsidRPr="0062689A">
        <w:rPr>
          <w:rFonts w:asciiTheme="minorHAnsi" w:eastAsia="Times New Roman" w:hAnsiTheme="minorHAnsi" w:cstheme="minorHAnsi"/>
          <w:sz w:val="24"/>
          <w:szCs w:val="24"/>
        </w:rPr>
        <w:t>Interview</w:t>
      </w:r>
    </w:p>
    <w:p w:rsidR="005062EA" w:rsidRPr="0062689A" w:rsidRDefault="005062EA" w:rsidP="0062689A">
      <w:pPr>
        <w:pStyle w:val="ListParagraph"/>
        <w:numPr>
          <w:ilvl w:val="3"/>
          <w:numId w:val="116"/>
        </w:numPr>
        <w:tabs>
          <w:tab w:val="clear" w:pos="2880"/>
        </w:tabs>
        <w:ind w:left="2410" w:hanging="425"/>
        <w:rPr>
          <w:rFonts w:asciiTheme="minorHAnsi" w:eastAsia="Times New Roman" w:hAnsiTheme="minorHAnsi" w:cstheme="minorHAnsi"/>
          <w:b/>
          <w:sz w:val="24"/>
          <w:szCs w:val="24"/>
        </w:rPr>
      </w:pPr>
      <w:r w:rsidRPr="0062689A">
        <w:rPr>
          <w:rFonts w:asciiTheme="minorHAnsi" w:eastAsia="Times New Roman" w:hAnsiTheme="minorHAnsi" w:cstheme="minorHAnsi"/>
          <w:sz w:val="24"/>
          <w:szCs w:val="24"/>
        </w:rPr>
        <w:t>Occupational tests/presentations</w:t>
      </w:r>
    </w:p>
    <w:p w:rsidR="0062689A" w:rsidRPr="0062689A" w:rsidRDefault="005062EA" w:rsidP="0062689A">
      <w:pPr>
        <w:pStyle w:val="ListParagraph"/>
        <w:numPr>
          <w:ilvl w:val="2"/>
          <w:numId w:val="115"/>
        </w:numPr>
        <w:tabs>
          <w:tab w:val="center" w:pos="4153"/>
          <w:tab w:val="right" w:pos="8306"/>
        </w:tabs>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 xml:space="preserve">Two written references are required, one of which should be from the candidate’s present or most recent employer (where applicable).  </w:t>
      </w:r>
    </w:p>
    <w:p w:rsidR="005062EA" w:rsidRPr="0062689A" w:rsidRDefault="005062EA" w:rsidP="0062689A">
      <w:pPr>
        <w:pStyle w:val="ListParagraph"/>
        <w:numPr>
          <w:ilvl w:val="2"/>
          <w:numId w:val="115"/>
        </w:numPr>
        <w:tabs>
          <w:tab w:val="center" w:pos="4153"/>
          <w:tab w:val="right" w:pos="8306"/>
        </w:tabs>
        <w:rPr>
          <w:rFonts w:asciiTheme="minorHAnsi" w:eastAsia="Times New Roman" w:hAnsiTheme="minorHAnsi" w:cstheme="minorHAnsi"/>
          <w:sz w:val="24"/>
          <w:szCs w:val="24"/>
        </w:rPr>
      </w:pPr>
      <w:r w:rsidRPr="0062689A">
        <w:rPr>
          <w:rFonts w:asciiTheme="minorHAnsi" w:eastAsia="Times New Roman" w:hAnsiTheme="minorHAnsi" w:cstheme="minorHAnsi"/>
          <w:sz w:val="24"/>
          <w:szCs w:val="24"/>
        </w:rPr>
        <w:t xml:space="preserve">All successful candidates will be required to have a disclosure and barring check to establish their eligibility to be employed in school. (See also 4.5.9 below.) It is both unsafe and illegal to employ someone in school where they are barred by law from working with children. Candidates who are to work with early years or breakfast and after-school clubs and who are covered by the Childcare (Disqualification) Regulations 2009 will be required to complete a disclosure document.  </w:t>
      </w:r>
    </w:p>
    <w:p w:rsidR="005062EA" w:rsidRPr="00140E33" w:rsidRDefault="00850B90" w:rsidP="00850B90">
      <w:pPr>
        <w:tabs>
          <w:tab w:val="center" w:pos="4153"/>
          <w:tab w:val="right" w:pos="8306"/>
        </w:tabs>
        <w:ind w:left="1985" w:hanging="709"/>
        <w:rPr>
          <w:rFonts w:asciiTheme="minorHAnsi" w:eastAsia="Times New Roman" w:hAnsiTheme="minorHAnsi" w:cstheme="minorHAnsi"/>
          <w:strike/>
          <w:sz w:val="24"/>
          <w:szCs w:val="24"/>
        </w:rPr>
      </w:pPr>
      <w:r>
        <w:rPr>
          <w:rFonts w:asciiTheme="minorHAnsi" w:eastAsia="Times New Roman" w:hAnsiTheme="minorHAnsi" w:cstheme="minorHAnsi"/>
          <w:sz w:val="24"/>
          <w:szCs w:val="24"/>
        </w:rPr>
        <w:t>4.5.5</w:t>
      </w:r>
      <w:r>
        <w:rPr>
          <w:rFonts w:asciiTheme="minorHAnsi" w:eastAsia="Times New Roman" w:hAnsiTheme="minorHAnsi" w:cstheme="minorHAnsi"/>
          <w:sz w:val="24"/>
          <w:szCs w:val="24"/>
        </w:rPr>
        <w:tab/>
      </w:r>
      <w:r w:rsidR="005062EA" w:rsidRPr="00140E33">
        <w:rPr>
          <w:rFonts w:asciiTheme="minorHAnsi" w:eastAsia="Times New Roman" w:hAnsiTheme="minorHAnsi" w:cstheme="minorHAnsi"/>
          <w:sz w:val="24"/>
          <w:szCs w:val="24"/>
        </w:rPr>
        <w:t xml:space="preserve">Except for limited and specific reasons, the Equality Act 2010 prohibits the asking of health-related questions before offering a candidate a post.  The </w:t>
      </w:r>
      <w:r w:rsidR="005062EA" w:rsidRPr="00140E33">
        <w:rPr>
          <w:rFonts w:asciiTheme="minorHAnsi" w:eastAsia="Times New Roman" w:hAnsiTheme="minorHAnsi" w:cstheme="minorHAnsi"/>
          <w:sz w:val="24"/>
          <w:szCs w:val="24"/>
        </w:rPr>
        <w:lastRenderedPageBreak/>
        <w:t xml:space="preserve">exceptions are that (a) it is permissible to determine the need for making reasonable adjustments in the selection process, for example, to mitigate the impact of any disability the candidate has; and that (b) it would be permissible to ask about a candidate’s health where the purpose is to establish their physical or mental capacity to carry out a specific task or function which is essential, fundamental and intrinsic to the job (physical ability to lift or carry heavy items, for example). Otherwise, questions about health must not be asked prior to a job offer being made.  </w:t>
      </w:r>
    </w:p>
    <w:p w:rsidR="005062EA" w:rsidRPr="00140E33" w:rsidRDefault="005062EA" w:rsidP="008A4351">
      <w:pPr>
        <w:tabs>
          <w:tab w:val="center" w:pos="4153"/>
          <w:tab w:val="right" w:pos="8306"/>
        </w:tabs>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4.5.6</w:t>
      </w:r>
      <w:r w:rsidRPr="00140E33">
        <w:rPr>
          <w:rFonts w:asciiTheme="minorHAnsi" w:eastAsia="Times New Roman" w:hAnsiTheme="minorHAnsi" w:cstheme="minorHAnsi"/>
          <w:sz w:val="24"/>
          <w:szCs w:val="24"/>
        </w:rPr>
        <w:tab/>
        <w:t>All</w:t>
      </w:r>
      <w:r w:rsidRPr="00140E33">
        <w:rPr>
          <w:rFonts w:asciiTheme="minorHAnsi" w:eastAsia="Times New Roman" w:hAnsiTheme="minorHAnsi" w:cstheme="minorHAnsi"/>
          <w:color w:val="FF0000"/>
          <w:sz w:val="24"/>
          <w:szCs w:val="24"/>
        </w:rPr>
        <w:t xml:space="preserve"> </w:t>
      </w:r>
      <w:r w:rsidRPr="00140E33">
        <w:rPr>
          <w:rFonts w:asciiTheme="minorHAnsi" w:eastAsia="Times New Roman" w:hAnsiTheme="minorHAnsi" w:cstheme="minorHAnsi"/>
          <w:sz w:val="24"/>
          <w:szCs w:val="24"/>
        </w:rPr>
        <w:t>shortlisted</w:t>
      </w:r>
      <w:r w:rsidRPr="00140E33">
        <w:rPr>
          <w:rFonts w:asciiTheme="minorHAnsi" w:eastAsia="Times New Roman" w:hAnsiTheme="minorHAnsi" w:cstheme="minorHAnsi"/>
          <w:color w:val="FF0000"/>
          <w:sz w:val="24"/>
          <w:szCs w:val="24"/>
        </w:rPr>
        <w:t xml:space="preserve"> </w:t>
      </w:r>
      <w:r w:rsidRPr="00140E33">
        <w:rPr>
          <w:rFonts w:asciiTheme="minorHAnsi" w:eastAsia="Times New Roman" w:hAnsiTheme="minorHAnsi" w:cstheme="minorHAnsi"/>
          <w:sz w:val="24"/>
          <w:szCs w:val="24"/>
        </w:rPr>
        <w:t xml:space="preserve">candidates should be informed of the outcome of their application and offered the opportunity for feedback. </w:t>
      </w:r>
    </w:p>
    <w:p w:rsidR="005062EA" w:rsidRPr="00140E33" w:rsidRDefault="005062EA" w:rsidP="00FC449B">
      <w:pPr>
        <w:tabs>
          <w:tab w:val="center" w:pos="4153"/>
          <w:tab w:val="right" w:pos="8306"/>
        </w:tabs>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4.5.7 </w:t>
      </w:r>
      <w:r w:rsidR="00FC449B">
        <w:rPr>
          <w:rFonts w:asciiTheme="minorHAnsi" w:eastAsia="Times New Roman" w:hAnsiTheme="minorHAnsi" w:cstheme="minorHAnsi"/>
          <w:sz w:val="24"/>
          <w:szCs w:val="24"/>
        </w:rPr>
        <w:t xml:space="preserve"> </w:t>
      </w:r>
      <w:r w:rsidRPr="00140E33">
        <w:rPr>
          <w:rFonts w:asciiTheme="minorHAnsi" w:eastAsia="Times New Roman" w:hAnsiTheme="minorHAnsi" w:cstheme="minorHAnsi"/>
          <w:sz w:val="24"/>
          <w:szCs w:val="24"/>
        </w:rPr>
        <w:t xml:space="preserve">References must be scrutinised prior to confirmation of any offer of employment. This includes taking all necessary steps to validate the source of the reference and, where the reference is provided on behalf of an employer, to verify that the individual providing the reference has the authority to represent the views of that employer. A careful comparison must be made (and notes must be taken) of any discrepancies between the contents of each reference and (a) information on the candidate’s application form, (b) information provided by the candidate during their interview and (c) information contained in the other reference. Any such discrepancies must not be overlooked; they may either warrant further enquiry, or justify not confirming the appointment. Comprehensive notes must be taken and retained in regard to apparent reference discrepancies, along the lines indicated at 4.4.10 in regard to apparent gaps in a candidate’s application. If, notwithstanding such apparent discrepancies, the candidate is appointed, there must be a clearly recorded cross-referencing annotated on the personnel file, relating the explanations provided for the seemingly conflicting information to the discrepancies in question, describing why the explanation(s) is or are satisfactory.  </w:t>
      </w:r>
      <w:r w:rsidRPr="00140E33">
        <w:rPr>
          <w:rFonts w:asciiTheme="minorHAnsi" w:eastAsia="Times New Roman" w:hAnsiTheme="minorHAnsi" w:cstheme="minorHAnsi"/>
          <w:b/>
          <w:sz w:val="24"/>
          <w:szCs w:val="24"/>
        </w:rPr>
        <w:t>No appointment must be confirmed without satisfactory explanations having been given for discrepancies between references and other information. Any such explanation must be recorded, with a note of the explanation(s) retained on the personnel file if the candidate is appointed, together with an accompanying note made on behalf of the interview panel and retained on the personnel file describing the steps taken to verify the explanation(s) and the reasons why the explanation(s) is or are satisfactory.</w:t>
      </w:r>
      <w:r w:rsidRPr="00140E33">
        <w:rPr>
          <w:rFonts w:asciiTheme="minorHAnsi" w:eastAsia="Times New Roman" w:hAnsiTheme="minorHAnsi" w:cstheme="minorHAnsi"/>
          <w:sz w:val="24"/>
          <w:szCs w:val="24"/>
        </w:rPr>
        <w:t xml:space="preserve"> </w:t>
      </w:r>
    </w:p>
    <w:p w:rsidR="005062EA" w:rsidRPr="00140E33" w:rsidRDefault="005062EA" w:rsidP="00FC449B">
      <w:pPr>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bCs/>
          <w:sz w:val="24"/>
          <w:szCs w:val="24"/>
        </w:rPr>
        <w:t>4.5.8</w:t>
      </w:r>
      <w:r w:rsidRPr="00140E33">
        <w:rPr>
          <w:rFonts w:asciiTheme="minorHAnsi" w:eastAsia="Times New Roman" w:hAnsiTheme="minorHAnsi" w:cstheme="minorHAnsi"/>
          <w:bCs/>
          <w:sz w:val="24"/>
          <w:szCs w:val="24"/>
        </w:rPr>
        <w:tab/>
        <w:t>All</w:t>
      </w:r>
      <w:r w:rsidRPr="00140E33">
        <w:rPr>
          <w:rFonts w:asciiTheme="minorHAnsi" w:eastAsia="Times New Roman" w:hAnsiTheme="minorHAnsi" w:cstheme="minorHAnsi"/>
          <w:sz w:val="24"/>
          <w:szCs w:val="24"/>
        </w:rPr>
        <w:t xml:space="preserve"> offers of employment must be made by the chair of the recruiting panel.  A</w:t>
      </w:r>
      <w:r w:rsidRPr="00140E33">
        <w:rPr>
          <w:rFonts w:asciiTheme="minorHAnsi" w:eastAsia="Times New Roman" w:hAnsiTheme="minorHAnsi" w:cstheme="minorHAnsi"/>
          <w:bCs/>
          <w:sz w:val="24"/>
          <w:szCs w:val="24"/>
        </w:rPr>
        <w:t xml:space="preserve"> verbal offer is legally binding – as binding as one made in writing – and this means care must be taken to ensure </w:t>
      </w:r>
      <w:r w:rsidRPr="00140E33">
        <w:rPr>
          <w:rFonts w:asciiTheme="minorHAnsi" w:eastAsia="Times New Roman" w:hAnsiTheme="minorHAnsi" w:cstheme="minorHAnsi"/>
          <w:sz w:val="24"/>
          <w:szCs w:val="24"/>
        </w:rPr>
        <w:t xml:space="preserve">offers of appointment are made </w:t>
      </w:r>
      <w:r w:rsidRPr="00140E33">
        <w:rPr>
          <w:rFonts w:asciiTheme="minorHAnsi" w:eastAsia="Times New Roman" w:hAnsiTheme="minorHAnsi" w:cstheme="minorHAnsi"/>
          <w:b/>
          <w:sz w:val="24"/>
          <w:szCs w:val="24"/>
        </w:rPr>
        <w:t>only conditionally</w:t>
      </w:r>
      <w:r w:rsidRPr="00140E33">
        <w:rPr>
          <w:rFonts w:asciiTheme="minorHAnsi" w:eastAsia="Times New Roman" w:hAnsiTheme="minorHAnsi" w:cstheme="minorHAnsi"/>
          <w:sz w:val="24"/>
          <w:szCs w:val="24"/>
        </w:rPr>
        <w:t>, subject to any checks or clearances still required.</w:t>
      </w:r>
    </w:p>
    <w:p w:rsidR="005062EA" w:rsidRPr="00FC449B" w:rsidRDefault="00FC449B" w:rsidP="00FC449B">
      <w:pPr>
        <w:ind w:left="720" w:hanging="72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rPr>
        <w:t xml:space="preserve">4.5.9  </w:t>
      </w:r>
      <w:r w:rsidR="005062EA" w:rsidRPr="00FC449B">
        <w:rPr>
          <w:rFonts w:asciiTheme="minorHAnsi" w:eastAsia="Times New Roman" w:hAnsiTheme="minorHAnsi" w:cstheme="minorHAnsi"/>
          <w:b/>
          <w:sz w:val="24"/>
          <w:szCs w:val="24"/>
        </w:rPr>
        <w:t>Statutory and safeguarding checks</w:t>
      </w:r>
    </w:p>
    <w:p w:rsidR="005062EA" w:rsidRPr="00140E33" w:rsidRDefault="005062EA" w:rsidP="00FC449B">
      <w:pPr>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b/>
        <w:t>These are checks which are legally required before employment commences:</w:t>
      </w:r>
    </w:p>
    <w:p w:rsidR="005062EA" w:rsidRPr="00140E33" w:rsidRDefault="005062EA" w:rsidP="00140E33">
      <w:pPr>
        <w:tabs>
          <w:tab w:val="left" w:pos="720"/>
        </w:tabs>
        <w:ind w:left="720" w:hanging="720"/>
        <w:rPr>
          <w:rFonts w:asciiTheme="minorHAnsi" w:eastAsia="Times New Roman" w:hAnsiTheme="minorHAnsi" w:cstheme="minorHAnsi"/>
          <w:sz w:val="24"/>
          <w:szCs w:val="24"/>
        </w:rPr>
      </w:pPr>
    </w:p>
    <w:p w:rsidR="005062EA" w:rsidRP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Identity checks (ID must be brought to the interview, including photographic proof of identity, and checked and retained – and placed on the personnel file of the successful candidate)</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Eligibility to work in the UK </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Checks aga</w:t>
      </w:r>
      <w:r w:rsidR="00FC449B">
        <w:rPr>
          <w:rFonts w:asciiTheme="minorHAnsi" w:eastAsia="Times New Roman" w:hAnsiTheme="minorHAnsi" w:cstheme="minorHAnsi"/>
          <w:sz w:val="24"/>
          <w:szCs w:val="24"/>
        </w:rPr>
        <w:t>inst the relevant barred list*</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Medical clearance (if a statutory requirement of the job)</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Qualifications, registration and status (e</w:t>
      </w:r>
      <w:r w:rsidR="00FC449B">
        <w:rPr>
          <w:rFonts w:asciiTheme="minorHAnsi" w:eastAsia="Times New Roman" w:hAnsiTheme="minorHAnsi" w:cstheme="minorHAnsi"/>
          <w:sz w:val="24"/>
          <w:szCs w:val="24"/>
        </w:rPr>
        <w:t>.</w:t>
      </w:r>
      <w:r w:rsidRPr="00FC449B">
        <w:rPr>
          <w:rFonts w:asciiTheme="minorHAnsi" w:eastAsia="Times New Roman" w:hAnsiTheme="minorHAnsi" w:cstheme="minorHAnsi"/>
          <w:sz w:val="24"/>
          <w:szCs w:val="24"/>
        </w:rPr>
        <w:t>g</w:t>
      </w:r>
      <w:r w:rsidR="00FC449B">
        <w:rPr>
          <w:rFonts w:asciiTheme="minorHAnsi" w:eastAsia="Times New Roman" w:hAnsiTheme="minorHAnsi" w:cstheme="minorHAnsi"/>
          <w:sz w:val="24"/>
          <w:szCs w:val="24"/>
        </w:rPr>
        <w:t>.</w:t>
      </w:r>
      <w:r w:rsidRPr="00FC449B">
        <w:rPr>
          <w:rFonts w:asciiTheme="minorHAnsi" w:eastAsia="Times New Roman" w:hAnsiTheme="minorHAnsi" w:cstheme="minorHAnsi"/>
          <w:sz w:val="24"/>
          <w:szCs w:val="24"/>
        </w:rPr>
        <w:t xml:space="preserve"> QTS) check (certificates must be brought to the interview, with copies retained on the personal file of the successful candidate)</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Disclosure of convictions</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Disqualification by association (in regard to applicable posts)</w:t>
      </w:r>
    </w:p>
    <w:p w:rsid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Enhanced DBS check*</w:t>
      </w:r>
    </w:p>
    <w:p w:rsidR="005062EA" w:rsidRPr="00FC449B" w:rsidRDefault="005062EA" w:rsidP="00FC449B">
      <w:pPr>
        <w:widowControl/>
        <w:numPr>
          <w:ilvl w:val="0"/>
          <w:numId w:val="50"/>
        </w:numPr>
        <w:autoSpaceDE/>
        <w:autoSpaceDN/>
        <w:adjustRightInd/>
        <w:ind w:left="1134"/>
        <w:contextualSpacing/>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t>Prohibition from teaching check</w:t>
      </w:r>
    </w:p>
    <w:p w:rsidR="005062EA" w:rsidRPr="00FC449B" w:rsidRDefault="005062EA" w:rsidP="00FC449B">
      <w:pPr>
        <w:tabs>
          <w:tab w:val="left" w:pos="9072"/>
        </w:tabs>
        <w:ind w:left="709" w:right="-22"/>
        <w:rPr>
          <w:rFonts w:asciiTheme="minorHAnsi" w:eastAsia="Times New Roman" w:hAnsiTheme="minorHAnsi" w:cstheme="minorHAnsi"/>
          <w:sz w:val="24"/>
          <w:szCs w:val="24"/>
        </w:rPr>
      </w:pPr>
      <w:r w:rsidRPr="00FC449B">
        <w:rPr>
          <w:rFonts w:asciiTheme="minorHAnsi" w:eastAsia="Times New Roman" w:hAnsiTheme="minorHAnsi" w:cstheme="minorHAnsi"/>
          <w:sz w:val="24"/>
          <w:szCs w:val="24"/>
        </w:rPr>
        <w:lastRenderedPageBreak/>
        <w:t>* Where the postholder will be engaged in regulated activity (which includes teaching, and undertaking paid or unsupervised unpaid work regularly where there is an opportunity for contact with children), an enhanced DBS check to include barred list information will usually** be required.  The enhanced DBS certificate must be obtained before or as soon as practicable after the person’s appointment. A barred list check may be obtained separately if the person appointed is due to start work in regulated activity before the DBS certificate is available. (**There is no statutory requirement to obtain an enhanced DBS certificate or carry out checks for events that may have occurred outside the UK if, in the 3 months prior to appointment, the candidate has worked either in a school in England in a post which brought them into regular contact with children or young persons in any post in a school since 12 May 2006, or in an institution within the FE sector in England or in a 16-19 Academy, in a post which involves the provision of education which brought them regularly into contact with children or young persons. Schools may nevertheless request an enhanced DBS certificate, to include (if the postholder will be engaged in regulated activity) barred list information.)</w:t>
      </w:r>
    </w:p>
    <w:p w:rsidR="005062EA" w:rsidRPr="00140E33" w:rsidRDefault="005062EA" w:rsidP="00140E33">
      <w:pPr>
        <w:tabs>
          <w:tab w:val="left" w:pos="720"/>
          <w:tab w:val="left" w:pos="9072"/>
        </w:tabs>
        <w:ind w:left="709" w:right="-22"/>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Where it is decided that information about convictions on a candidate’s disclosure form and/or as provided by the DBS is not a reason not to appoint, and as a consequence that candidate is appointed, the chair of the recruitment panel must record the reason(s) for not treating the conviction information as a reason not to appoint and retain a note of the reason(s), including details of any advice sought and obtained, on the successful candidate’s personnel file. </w:t>
      </w:r>
      <w:r w:rsidRPr="00140E33">
        <w:rPr>
          <w:rFonts w:asciiTheme="minorHAnsi" w:eastAsia="Times New Roman" w:hAnsiTheme="minorHAnsi" w:cstheme="minorHAnsi"/>
          <w:b/>
          <w:sz w:val="24"/>
          <w:szCs w:val="24"/>
        </w:rPr>
        <w:t>No appointment must be confirmed without appropriate recording to this effect, the note made on behalf of the interview panel to be retained on the personnel file and to state what consideration had been given to the implications of the convictions information for the safety of the recruitment decision, what advice (if any) had been sought and obtained, and why the information was not considered to be a reason not to appoint the candidate.</w:t>
      </w:r>
      <w:r w:rsidRPr="00140E33">
        <w:rPr>
          <w:rFonts w:asciiTheme="minorHAnsi" w:eastAsia="Times New Roman" w:hAnsiTheme="minorHAnsi" w:cstheme="minorHAnsi"/>
          <w:sz w:val="24"/>
          <w:szCs w:val="24"/>
        </w:rPr>
        <w:t xml:space="preserve">   </w:t>
      </w:r>
    </w:p>
    <w:p w:rsidR="005062EA" w:rsidRPr="00140E33" w:rsidRDefault="005062EA" w:rsidP="00140E33">
      <w:pPr>
        <w:tabs>
          <w:tab w:val="left" w:pos="720"/>
        </w:tabs>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ab/>
        <w:t xml:space="preserve">No appointment must be confirmed until the clearances listed above, and those identified below as ‘best practice checks’, have been obtained:  </w:t>
      </w:r>
    </w:p>
    <w:p w:rsidR="005062EA" w:rsidRPr="00140E33" w:rsidRDefault="005062EA" w:rsidP="00140E33">
      <w:pPr>
        <w:widowControl/>
        <w:numPr>
          <w:ilvl w:val="0"/>
          <w:numId w:val="50"/>
        </w:numPr>
        <w:tabs>
          <w:tab w:val="left" w:pos="720"/>
        </w:tabs>
        <w:autoSpaceDE/>
        <w:autoSpaceDN/>
        <w:adjustRightInd/>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Declaration of interests</w:t>
      </w:r>
    </w:p>
    <w:p w:rsidR="005062EA" w:rsidRPr="00140E33" w:rsidRDefault="005062EA" w:rsidP="00140E33">
      <w:pPr>
        <w:widowControl/>
        <w:numPr>
          <w:ilvl w:val="0"/>
          <w:numId w:val="50"/>
        </w:numPr>
        <w:tabs>
          <w:tab w:val="left" w:pos="720"/>
        </w:tabs>
        <w:autoSpaceDE/>
        <w:autoSpaceDN/>
        <w:adjustRightInd/>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References </w:t>
      </w:r>
    </w:p>
    <w:p w:rsidR="005062EA" w:rsidRPr="00140E33" w:rsidRDefault="005062EA" w:rsidP="00140E33">
      <w:pPr>
        <w:widowControl/>
        <w:numPr>
          <w:ilvl w:val="0"/>
          <w:numId w:val="50"/>
        </w:numPr>
        <w:tabs>
          <w:tab w:val="left" w:pos="720"/>
        </w:tabs>
        <w:autoSpaceDE/>
        <w:autoSpaceDN/>
        <w:adjustRightInd/>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Medical clearance</w:t>
      </w:r>
    </w:p>
    <w:p w:rsidR="005062EA" w:rsidRPr="00140E33" w:rsidRDefault="005062EA" w:rsidP="00140E33">
      <w:pPr>
        <w:widowControl/>
        <w:numPr>
          <w:ilvl w:val="0"/>
          <w:numId w:val="50"/>
        </w:numPr>
        <w:tabs>
          <w:tab w:val="left" w:pos="720"/>
        </w:tabs>
        <w:autoSpaceDE/>
        <w:autoSpaceDN/>
        <w:adjustRightInd/>
        <w:contextualSpacing/>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Any other clearances appropriate to the specific post.  </w:t>
      </w:r>
    </w:p>
    <w:p w:rsidR="005062EA" w:rsidRPr="00140E33" w:rsidRDefault="005062EA" w:rsidP="00140E33">
      <w:pPr>
        <w:tabs>
          <w:tab w:val="left" w:pos="720"/>
          <w:tab w:val="left" w:pos="9072"/>
        </w:tabs>
        <w:ind w:left="709" w:right="-22"/>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 xml:space="preserve">All documents on which verification relies must be originals and not photocopies. </w:t>
      </w:r>
      <w:r w:rsidRPr="00140E33">
        <w:rPr>
          <w:rFonts w:asciiTheme="minorHAnsi" w:eastAsia="Times New Roman" w:hAnsiTheme="minorHAnsi" w:cstheme="minorHAnsi"/>
          <w:b/>
          <w:sz w:val="24"/>
          <w:szCs w:val="24"/>
        </w:rPr>
        <w:t xml:space="preserve">Copies (or originals, where available) must be placed in the personnel file of the successful candidate. </w:t>
      </w:r>
      <w:r w:rsidRPr="00140E33">
        <w:rPr>
          <w:rFonts w:asciiTheme="minorHAnsi" w:eastAsia="Times New Roman" w:hAnsiTheme="minorHAnsi" w:cstheme="minorHAnsi"/>
          <w:sz w:val="24"/>
          <w:szCs w:val="24"/>
        </w:rPr>
        <w:t>Schools are not required to retain copies of DBS certificates for the purpose of the SCR, and it is recommended that to ensure compliance with the Data Protection Act, copies are retained for no longer than 6 months.</w:t>
      </w:r>
    </w:p>
    <w:p w:rsidR="005062EA" w:rsidRPr="00140E33" w:rsidRDefault="005062EA" w:rsidP="00140E33">
      <w:pPr>
        <w:tabs>
          <w:tab w:val="left" w:pos="720"/>
          <w:tab w:val="center" w:pos="4153"/>
          <w:tab w:val="right" w:pos="8306"/>
        </w:tabs>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bCs/>
          <w:sz w:val="24"/>
          <w:szCs w:val="24"/>
        </w:rPr>
        <w:t>4.5.10</w:t>
      </w:r>
      <w:r w:rsidRPr="00140E33">
        <w:rPr>
          <w:rFonts w:asciiTheme="minorHAnsi" w:eastAsia="Times New Roman" w:hAnsiTheme="minorHAnsi" w:cstheme="minorHAnsi"/>
          <w:bCs/>
          <w:sz w:val="24"/>
          <w:szCs w:val="24"/>
        </w:rPr>
        <w:tab/>
        <w:t xml:space="preserve">Teachers will be paid a grade and salary in accordance with </w:t>
      </w:r>
      <w:r w:rsidRPr="00140E33">
        <w:rPr>
          <w:rFonts w:asciiTheme="minorHAnsi" w:eastAsia="Times New Roman" w:hAnsiTheme="minorHAnsi" w:cstheme="minorHAnsi"/>
          <w:sz w:val="24"/>
          <w:szCs w:val="24"/>
        </w:rPr>
        <w:t xml:space="preserve">the School Pay Policy. For support staff it is usual for newly appointed employees to be placed on the minimum point of advantage on the salary scale or the nearest point within the grade that reflects their current salary, also in line with the Schools Pay Policy.  Exceptions are permitted where this can be justified.  </w:t>
      </w:r>
    </w:p>
    <w:p w:rsidR="005062EA" w:rsidRPr="00140E33" w:rsidRDefault="005062EA" w:rsidP="00FC449B">
      <w:pPr>
        <w:tabs>
          <w:tab w:val="center" w:pos="4153"/>
          <w:tab w:val="right" w:pos="8306"/>
        </w:tabs>
        <w:ind w:left="720" w:hanging="720"/>
        <w:rPr>
          <w:rFonts w:asciiTheme="minorHAnsi" w:eastAsia="Times New Roman" w:hAnsiTheme="minorHAnsi" w:cstheme="minorHAnsi"/>
          <w:b/>
          <w:sz w:val="24"/>
          <w:szCs w:val="24"/>
        </w:rPr>
      </w:pPr>
      <w:r w:rsidRPr="00140E33">
        <w:rPr>
          <w:rFonts w:asciiTheme="minorHAnsi" w:eastAsia="Times New Roman" w:hAnsiTheme="minorHAnsi" w:cstheme="minorHAnsi"/>
          <w:sz w:val="24"/>
          <w:szCs w:val="24"/>
        </w:rPr>
        <w:t xml:space="preserve">4.5.11 There are times when candidates complain about the decision that has been made or some part of the recruitment and selection process.  Where the complainant is an employee, they should contact the chair of the panel in the first instance to resolve the matter informally.  If this does not resolve matters, the employee </w:t>
      </w:r>
      <w:r w:rsidRPr="00140E33">
        <w:rPr>
          <w:rFonts w:asciiTheme="minorHAnsi" w:eastAsia="Times New Roman" w:hAnsiTheme="minorHAnsi" w:cstheme="minorHAnsi"/>
          <w:bCs/>
          <w:sz w:val="24"/>
          <w:szCs w:val="24"/>
        </w:rPr>
        <w:t xml:space="preserve">should raise the complaint under the school’s Grievance Policy and Procedure. </w:t>
      </w:r>
      <w:r w:rsidRPr="00140E33">
        <w:rPr>
          <w:rFonts w:asciiTheme="minorHAnsi" w:eastAsia="Times New Roman" w:hAnsiTheme="minorHAnsi" w:cstheme="minorHAnsi"/>
          <w:bCs/>
          <w:iCs/>
          <w:sz w:val="24"/>
          <w:szCs w:val="24"/>
        </w:rPr>
        <w:t>Candidates who are not school employees</w:t>
      </w:r>
      <w:r w:rsidRPr="00140E33">
        <w:rPr>
          <w:rFonts w:asciiTheme="minorHAnsi" w:eastAsia="Times New Roman" w:hAnsiTheme="minorHAnsi" w:cstheme="minorHAnsi"/>
          <w:bCs/>
          <w:sz w:val="24"/>
          <w:szCs w:val="24"/>
        </w:rPr>
        <w:t xml:space="preserve"> should raise any complaint under the school’s Complaints Procedure.  </w:t>
      </w:r>
    </w:p>
    <w:p w:rsidR="005062EA" w:rsidRPr="00140E33" w:rsidRDefault="005062EA" w:rsidP="00140E33">
      <w:pPr>
        <w:tabs>
          <w:tab w:val="left" w:pos="720"/>
          <w:tab w:val="center" w:pos="4153"/>
          <w:tab w:val="right" w:pos="8306"/>
        </w:tabs>
        <w:ind w:left="720" w:hanging="720"/>
        <w:rPr>
          <w:rFonts w:asciiTheme="minorHAnsi" w:eastAsia="Times New Roman" w:hAnsiTheme="minorHAnsi" w:cstheme="minorHAnsi"/>
          <w:bCs/>
          <w:sz w:val="24"/>
          <w:szCs w:val="24"/>
        </w:rPr>
      </w:pPr>
      <w:r w:rsidRPr="00140E33">
        <w:rPr>
          <w:rFonts w:asciiTheme="minorHAnsi" w:eastAsia="Times New Roman" w:hAnsiTheme="minorHAnsi" w:cstheme="minorHAnsi"/>
          <w:bCs/>
          <w:sz w:val="24"/>
          <w:szCs w:val="24"/>
        </w:rPr>
        <w:t xml:space="preserve">  4.5.12</w:t>
      </w:r>
      <w:r w:rsidRPr="00140E33">
        <w:rPr>
          <w:rFonts w:asciiTheme="minorHAnsi" w:eastAsia="Times New Roman" w:hAnsiTheme="minorHAnsi" w:cstheme="minorHAnsi"/>
          <w:sz w:val="24"/>
          <w:szCs w:val="24"/>
        </w:rPr>
        <w:t xml:space="preserve">The majority of successful candidates will have to give notice to their existing employer. </w:t>
      </w:r>
      <w:r w:rsidRPr="00140E33">
        <w:rPr>
          <w:rFonts w:asciiTheme="minorHAnsi" w:eastAsia="Times New Roman" w:hAnsiTheme="minorHAnsi" w:cstheme="minorHAnsi"/>
          <w:sz w:val="24"/>
          <w:szCs w:val="24"/>
        </w:rPr>
        <w:lastRenderedPageBreak/>
        <w:t xml:space="preserve">This means there is likely to be some delay between the candidate being appointed and them starting in post. It is important that regular contact is maintained with the new employee, and that they are provided with any information they need about the school and about their new role. Their career with the school starts at this point, so any development areas identified during the selection process should be used to inform their </w:t>
      </w:r>
      <w:hyperlink r:id="rId12" w:history="1">
        <w:r w:rsidRPr="00140E33">
          <w:rPr>
            <w:rFonts w:asciiTheme="minorHAnsi" w:eastAsia="Times New Roman" w:hAnsiTheme="minorHAnsi" w:cstheme="minorHAnsi"/>
            <w:sz w:val="24"/>
            <w:szCs w:val="24"/>
          </w:rPr>
          <w:t>probationary and induction</w:t>
        </w:r>
      </w:hyperlink>
      <w:r w:rsidRPr="00140E33">
        <w:rPr>
          <w:rFonts w:asciiTheme="minorHAnsi" w:eastAsia="Times New Roman" w:hAnsiTheme="minorHAnsi" w:cstheme="minorHAnsi"/>
          <w:sz w:val="24"/>
          <w:szCs w:val="24"/>
        </w:rPr>
        <w:t xml:space="preserve"> period. </w:t>
      </w:r>
    </w:p>
    <w:p w:rsidR="005062EA" w:rsidRPr="00140E33" w:rsidRDefault="005062EA" w:rsidP="00140E33">
      <w:pPr>
        <w:ind w:left="720" w:hanging="720"/>
        <w:rPr>
          <w:rFonts w:asciiTheme="minorHAnsi" w:eastAsia="Times New Roman" w:hAnsiTheme="minorHAnsi" w:cstheme="minorHAnsi"/>
          <w:sz w:val="24"/>
          <w:szCs w:val="24"/>
        </w:rPr>
      </w:pPr>
      <w:r w:rsidRPr="00140E33">
        <w:rPr>
          <w:rFonts w:asciiTheme="minorHAnsi" w:eastAsia="Times New Roman" w:hAnsiTheme="minorHAnsi" w:cstheme="minorHAnsi"/>
          <w:sz w:val="24"/>
          <w:szCs w:val="24"/>
        </w:rPr>
        <w:t>4.5.13 If the person being appointed has separate employment contracts, there is a need to be aware of the implications of the Working Time Regulations. Any other, separate, employer needs to be made aware of the new contract to ensure that across all employments, the employee is not contracted to work in excess of the lawful limits allowable. If you are unclear about this, you should contact your HR provider</w:t>
      </w:r>
      <w:r w:rsidRPr="00140E33">
        <w:rPr>
          <w:rFonts w:asciiTheme="minorHAnsi" w:eastAsia="Times New Roman" w:hAnsiTheme="minorHAnsi" w:cstheme="minorHAnsi"/>
          <w:i/>
          <w:sz w:val="24"/>
          <w:szCs w:val="24"/>
        </w:rPr>
        <w:t>.</w:t>
      </w: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Pr="00FA5B11" w:rsidRDefault="00121C3C" w:rsidP="00121C3C">
      <w:pPr>
        <w:shd w:val="clear" w:color="auto" w:fill="FFFFFF"/>
        <w:rPr>
          <w:rFonts w:asciiTheme="minorHAnsi" w:hAnsiTheme="minorHAnsi" w:cstheme="minorHAnsi"/>
          <w:sz w:val="24"/>
          <w:szCs w:val="24"/>
        </w:rPr>
      </w:pPr>
    </w:p>
    <w:p w:rsidR="00121C3C" w:rsidRDefault="00121C3C" w:rsidP="00121C3C">
      <w:pPr>
        <w:shd w:val="clear" w:color="auto" w:fill="FFFFFF"/>
        <w:rPr>
          <w:rFonts w:asciiTheme="minorHAnsi" w:hAnsiTheme="minorHAnsi" w:cstheme="minorHAnsi"/>
          <w:sz w:val="24"/>
          <w:szCs w:val="24"/>
        </w:rPr>
      </w:pPr>
    </w:p>
    <w:p w:rsidR="00FA5B11" w:rsidRDefault="00FA5B11" w:rsidP="00121C3C">
      <w:pPr>
        <w:shd w:val="clear" w:color="auto" w:fill="FFFFFF"/>
        <w:rPr>
          <w:rFonts w:asciiTheme="minorHAnsi" w:hAnsiTheme="minorHAnsi" w:cstheme="minorHAnsi"/>
          <w:sz w:val="24"/>
          <w:szCs w:val="24"/>
        </w:rPr>
      </w:pPr>
    </w:p>
    <w:p w:rsidR="00FA5B11" w:rsidRDefault="00FA5B11" w:rsidP="00121C3C">
      <w:pPr>
        <w:shd w:val="clear" w:color="auto" w:fill="FFFFFF"/>
        <w:rPr>
          <w:rFonts w:asciiTheme="minorHAnsi" w:hAnsiTheme="minorHAnsi" w:cstheme="minorHAnsi"/>
          <w:sz w:val="24"/>
          <w:szCs w:val="24"/>
        </w:rPr>
      </w:pPr>
    </w:p>
    <w:p w:rsidR="00FA5B11" w:rsidRDefault="00FA5B11" w:rsidP="00121C3C">
      <w:pPr>
        <w:shd w:val="clear" w:color="auto" w:fill="FFFFFF"/>
        <w:rPr>
          <w:rFonts w:asciiTheme="minorHAnsi" w:hAnsiTheme="minorHAnsi" w:cstheme="minorHAnsi"/>
          <w:sz w:val="24"/>
          <w:szCs w:val="24"/>
        </w:rPr>
      </w:pPr>
    </w:p>
    <w:p w:rsidR="00FA5B11" w:rsidRDefault="00FA5B11" w:rsidP="00121C3C">
      <w:pPr>
        <w:shd w:val="clear" w:color="auto" w:fill="FFFFFF"/>
        <w:rPr>
          <w:rFonts w:asciiTheme="minorHAnsi" w:hAnsiTheme="minorHAnsi" w:cstheme="minorHAnsi"/>
          <w:sz w:val="24"/>
          <w:szCs w:val="24"/>
        </w:rPr>
      </w:pPr>
    </w:p>
    <w:p w:rsidR="00FA5B11" w:rsidRDefault="00FA5B11" w:rsidP="00121C3C">
      <w:pPr>
        <w:shd w:val="clear" w:color="auto" w:fill="FFFFFF"/>
        <w:rPr>
          <w:rFonts w:asciiTheme="minorHAnsi" w:hAnsiTheme="minorHAnsi" w:cstheme="minorHAnsi"/>
          <w:sz w:val="24"/>
          <w:szCs w:val="24"/>
        </w:rPr>
      </w:pPr>
    </w:p>
    <w:p w:rsidR="00FA5B11" w:rsidRPr="00FA5B11" w:rsidRDefault="00FA5B11" w:rsidP="00121C3C">
      <w:pPr>
        <w:shd w:val="clear" w:color="auto" w:fill="FFFFFF"/>
        <w:rPr>
          <w:rFonts w:asciiTheme="minorHAnsi" w:hAnsiTheme="minorHAnsi" w:cstheme="minorHAnsi"/>
          <w:sz w:val="24"/>
          <w:szCs w:val="24"/>
        </w:rPr>
      </w:pPr>
    </w:p>
    <w:p w:rsidR="00C329EE" w:rsidRDefault="00C67B67" w:rsidP="00C67B67">
      <w:pPr>
        <w:shd w:val="clear" w:color="auto" w:fill="FFFFFF"/>
        <w:jc w:val="right"/>
        <w:rPr>
          <w:rFonts w:asciiTheme="minorHAnsi" w:hAnsiTheme="minorHAnsi" w:cstheme="minorHAnsi"/>
          <w:sz w:val="24"/>
          <w:szCs w:val="24"/>
        </w:rPr>
      </w:pPr>
      <w:r w:rsidRPr="00FA5B11">
        <w:rPr>
          <w:rFonts w:asciiTheme="minorHAnsi" w:hAnsiTheme="minorHAnsi" w:cstheme="minorHAnsi"/>
          <w:sz w:val="24"/>
          <w:szCs w:val="24"/>
        </w:rPr>
        <w:tab/>
      </w: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329EE" w:rsidRDefault="00C329EE" w:rsidP="00C67B67">
      <w:pPr>
        <w:shd w:val="clear" w:color="auto" w:fill="FFFFFF"/>
        <w:jc w:val="right"/>
        <w:rPr>
          <w:rFonts w:asciiTheme="minorHAnsi" w:hAnsiTheme="minorHAnsi" w:cstheme="minorHAnsi"/>
          <w:sz w:val="24"/>
          <w:szCs w:val="24"/>
        </w:rPr>
      </w:pPr>
    </w:p>
    <w:p w:rsidR="00C67B67" w:rsidRPr="00FA5B11" w:rsidRDefault="00C67B67" w:rsidP="00C67B67">
      <w:pPr>
        <w:shd w:val="clear" w:color="auto" w:fill="FFFFFF"/>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Appendix</w:t>
      </w:r>
      <w:r w:rsidR="00121C3C" w:rsidRPr="00FA5B11">
        <w:rPr>
          <w:rFonts w:asciiTheme="minorHAnsi" w:hAnsiTheme="minorHAnsi" w:cstheme="minorHAnsi"/>
          <w:b/>
          <w:sz w:val="24"/>
          <w:szCs w:val="24"/>
        </w:rPr>
        <w:t xml:space="preserve"> A</w:t>
      </w:r>
    </w:p>
    <w:p w:rsidR="00C67B67" w:rsidRPr="00FA5B11" w:rsidRDefault="00C67B67" w:rsidP="00C67B67">
      <w:pPr>
        <w:shd w:val="clear" w:color="auto" w:fill="FFFFFF"/>
        <w:ind w:left="-142"/>
        <w:rPr>
          <w:rFonts w:asciiTheme="minorHAnsi" w:hAnsiTheme="minorHAnsi" w:cstheme="minorHAnsi"/>
          <w:b/>
          <w:sz w:val="24"/>
          <w:szCs w:val="24"/>
        </w:rPr>
      </w:pPr>
      <w:r w:rsidRPr="00FA5B11">
        <w:rPr>
          <w:rFonts w:asciiTheme="minorHAnsi" w:hAnsiTheme="minorHAnsi" w:cstheme="minorHAnsi"/>
          <w:b/>
          <w:sz w:val="24"/>
          <w:szCs w:val="24"/>
        </w:rPr>
        <w:t>Pupils Moved Out of Doncaster (or Whereabouts unknown)</w:t>
      </w:r>
    </w:p>
    <w:p w:rsidR="00C67B67" w:rsidRPr="00FA5B11" w:rsidRDefault="00C67B67" w:rsidP="00C67B67">
      <w:pPr>
        <w:shd w:val="clear" w:color="auto" w:fill="FFFFFF"/>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88"/>
        <w:gridCol w:w="3113"/>
        <w:gridCol w:w="1779"/>
        <w:gridCol w:w="3091"/>
      </w:tblGrid>
      <w:tr w:rsidR="00C67B67" w:rsidRPr="00FA5B11" w:rsidTr="002D0F1E">
        <w:tc>
          <w:tcPr>
            <w:tcW w:w="1809" w:type="dxa"/>
            <w:tcBorders>
              <w:bottom w:val="single" w:sz="4" w:space="0" w:color="auto"/>
            </w:tcBorders>
            <w:shd w:val="clear" w:color="auto" w:fill="D9D9D9" w:themeFill="background1" w:themeFillShade="D9"/>
          </w:tcPr>
          <w:p w:rsidR="00C67B67" w:rsidRPr="00FA5B11" w:rsidRDefault="00C67B67" w:rsidP="00C67B67">
            <w:pPr>
              <w:rPr>
                <w:rFonts w:asciiTheme="minorHAnsi" w:hAnsiTheme="minorHAnsi" w:cstheme="minorHAnsi"/>
                <w:b/>
                <w:sz w:val="24"/>
                <w:szCs w:val="24"/>
              </w:rPr>
            </w:pPr>
            <w:r w:rsidRPr="00FA5B11">
              <w:rPr>
                <w:rFonts w:asciiTheme="minorHAnsi" w:hAnsiTheme="minorHAnsi" w:cstheme="minorHAnsi"/>
                <w:b/>
                <w:sz w:val="24"/>
                <w:szCs w:val="24"/>
              </w:rPr>
              <w:t>Date:</w:t>
            </w:r>
          </w:p>
          <w:p w:rsidR="00C67B67" w:rsidRPr="00FA5B11" w:rsidRDefault="00C67B67" w:rsidP="00C67B67">
            <w:pPr>
              <w:rPr>
                <w:rFonts w:asciiTheme="minorHAnsi" w:hAnsiTheme="minorHAnsi" w:cstheme="minorHAnsi"/>
                <w:b/>
                <w:sz w:val="24"/>
                <w:szCs w:val="24"/>
              </w:rPr>
            </w:pPr>
          </w:p>
        </w:tc>
        <w:tc>
          <w:tcPr>
            <w:tcW w:w="3320" w:type="dxa"/>
          </w:tcPr>
          <w:p w:rsidR="00C67B67" w:rsidRPr="00FA5B11" w:rsidRDefault="00C67B67" w:rsidP="00C67B67">
            <w:pPr>
              <w:rPr>
                <w:rFonts w:asciiTheme="minorHAnsi" w:hAnsiTheme="minorHAnsi" w:cstheme="minorHAnsi"/>
                <w:sz w:val="24"/>
                <w:szCs w:val="24"/>
              </w:rPr>
            </w:pPr>
          </w:p>
          <w:p w:rsidR="00C67B67" w:rsidRPr="00FA5B11" w:rsidRDefault="00C67B67" w:rsidP="00C67B67">
            <w:pPr>
              <w:rPr>
                <w:rFonts w:asciiTheme="minorHAnsi" w:hAnsiTheme="minorHAnsi" w:cstheme="minorHAnsi"/>
                <w:sz w:val="24"/>
                <w:szCs w:val="24"/>
              </w:rPr>
            </w:pPr>
          </w:p>
        </w:tc>
        <w:tc>
          <w:tcPr>
            <w:tcW w:w="1827" w:type="dxa"/>
            <w:shd w:val="clear" w:color="auto" w:fill="D9D9D9" w:themeFill="background1" w:themeFillShade="D9"/>
          </w:tcPr>
          <w:p w:rsidR="00C67B67" w:rsidRPr="00FA5B11" w:rsidRDefault="00C67B67" w:rsidP="00C67B67">
            <w:pPr>
              <w:rPr>
                <w:rFonts w:asciiTheme="minorHAnsi" w:hAnsiTheme="minorHAnsi" w:cstheme="minorHAnsi"/>
                <w:b/>
                <w:sz w:val="24"/>
                <w:szCs w:val="24"/>
              </w:rPr>
            </w:pPr>
            <w:r w:rsidRPr="00FA5B11">
              <w:rPr>
                <w:rFonts w:asciiTheme="minorHAnsi" w:hAnsiTheme="minorHAnsi" w:cstheme="minorHAnsi"/>
                <w:b/>
                <w:sz w:val="24"/>
                <w:szCs w:val="24"/>
              </w:rPr>
              <w:t>Name of Referrer:</w:t>
            </w:r>
          </w:p>
        </w:tc>
        <w:tc>
          <w:tcPr>
            <w:tcW w:w="3297" w:type="dxa"/>
          </w:tcPr>
          <w:p w:rsidR="00C67B67" w:rsidRPr="00FA5B11" w:rsidRDefault="00C67B67" w:rsidP="00C67B67">
            <w:pPr>
              <w:rPr>
                <w:rFonts w:asciiTheme="minorHAnsi" w:hAnsiTheme="minorHAnsi" w:cstheme="minorHAnsi"/>
                <w:sz w:val="24"/>
                <w:szCs w:val="24"/>
              </w:rPr>
            </w:pPr>
          </w:p>
          <w:p w:rsidR="00C67B67" w:rsidRPr="00FA5B11" w:rsidRDefault="00C67B67" w:rsidP="00C67B67">
            <w:pPr>
              <w:rPr>
                <w:rFonts w:asciiTheme="minorHAnsi" w:hAnsiTheme="minorHAnsi" w:cstheme="minorHAnsi"/>
                <w:sz w:val="24"/>
                <w:szCs w:val="24"/>
              </w:rPr>
            </w:pPr>
          </w:p>
        </w:tc>
      </w:tr>
      <w:tr w:rsidR="00C67B67" w:rsidRPr="00FA5B11" w:rsidTr="002D0F1E">
        <w:tc>
          <w:tcPr>
            <w:tcW w:w="1809" w:type="dxa"/>
            <w:tcBorders>
              <w:bottom w:val="single" w:sz="4" w:space="0" w:color="auto"/>
            </w:tcBorders>
            <w:shd w:val="clear" w:color="auto" w:fill="D9D9D9" w:themeFill="background1" w:themeFillShade="D9"/>
          </w:tcPr>
          <w:p w:rsidR="00C67B67" w:rsidRPr="00FA5B11" w:rsidRDefault="00C67B67" w:rsidP="00C67B67">
            <w:pPr>
              <w:rPr>
                <w:rFonts w:asciiTheme="minorHAnsi" w:hAnsiTheme="minorHAnsi" w:cstheme="minorHAnsi"/>
                <w:b/>
                <w:sz w:val="24"/>
                <w:szCs w:val="24"/>
              </w:rPr>
            </w:pPr>
            <w:r w:rsidRPr="00FA5B11">
              <w:rPr>
                <w:rFonts w:asciiTheme="minorHAnsi" w:hAnsiTheme="minorHAnsi" w:cstheme="minorHAnsi"/>
                <w:b/>
                <w:sz w:val="24"/>
                <w:szCs w:val="24"/>
              </w:rPr>
              <w:t>Organisation &amp; Address</w:t>
            </w:r>
          </w:p>
          <w:p w:rsidR="00C67B67" w:rsidRPr="00FA5B11" w:rsidRDefault="00C67B67" w:rsidP="00C67B67">
            <w:pPr>
              <w:rPr>
                <w:rFonts w:asciiTheme="minorHAnsi" w:hAnsiTheme="minorHAnsi" w:cstheme="minorHAnsi"/>
                <w:b/>
                <w:sz w:val="24"/>
                <w:szCs w:val="24"/>
              </w:rPr>
            </w:pPr>
          </w:p>
        </w:tc>
        <w:tc>
          <w:tcPr>
            <w:tcW w:w="8444" w:type="dxa"/>
            <w:gridSpan w:val="3"/>
          </w:tcPr>
          <w:p w:rsidR="00C67B67" w:rsidRPr="00FA5B11" w:rsidRDefault="00C67B67" w:rsidP="00C67B67">
            <w:pPr>
              <w:rPr>
                <w:rFonts w:asciiTheme="minorHAnsi" w:hAnsiTheme="minorHAnsi" w:cstheme="minorHAnsi"/>
                <w:sz w:val="24"/>
                <w:szCs w:val="24"/>
              </w:rPr>
            </w:pPr>
          </w:p>
        </w:tc>
      </w:tr>
      <w:tr w:rsidR="00C67B67" w:rsidRPr="00FA5B11" w:rsidTr="002D0F1E">
        <w:tc>
          <w:tcPr>
            <w:tcW w:w="1809" w:type="dxa"/>
            <w:shd w:val="clear" w:color="auto" w:fill="D9D9D9" w:themeFill="background1" w:themeFillShade="D9"/>
          </w:tcPr>
          <w:p w:rsidR="00C67B67" w:rsidRPr="00FA5B11" w:rsidRDefault="00C67B67" w:rsidP="00C67B67">
            <w:pPr>
              <w:rPr>
                <w:rFonts w:asciiTheme="minorHAnsi" w:hAnsiTheme="minorHAnsi" w:cstheme="minorHAnsi"/>
                <w:b/>
                <w:sz w:val="24"/>
                <w:szCs w:val="24"/>
              </w:rPr>
            </w:pPr>
            <w:r w:rsidRPr="00FA5B11">
              <w:rPr>
                <w:rFonts w:asciiTheme="minorHAnsi" w:hAnsiTheme="minorHAnsi" w:cstheme="minorHAnsi"/>
                <w:b/>
                <w:sz w:val="24"/>
                <w:szCs w:val="24"/>
              </w:rPr>
              <w:t>Contact Tel. No:</w:t>
            </w:r>
          </w:p>
          <w:p w:rsidR="00C67B67" w:rsidRPr="00FA5B11" w:rsidRDefault="00C67B67" w:rsidP="00C67B67">
            <w:pPr>
              <w:rPr>
                <w:rFonts w:asciiTheme="minorHAnsi" w:hAnsiTheme="minorHAnsi" w:cstheme="minorHAnsi"/>
                <w:b/>
                <w:sz w:val="24"/>
                <w:szCs w:val="24"/>
              </w:rPr>
            </w:pPr>
          </w:p>
        </w:tc>
        <w:tc>
          <w:tcPr>
            <w:tcW w:w="8444" w:type="dxa"/>
            <w:gridSpan w:val="3"/>
          </w:tcPr>
          <w:p w:rsidR="00C67B67" w:rsidRPr="00FA5B11" w:rsidRDefault="00C67B67" w:rsidP="00C67B67">
            <w:pPr>
              <w:rPr>
                <w:rFonts w:asciiTheme="minorHAnsi" w:hAnsiTheme="minorHAnsi" w:cstheme="minorHAnsi"/>
                <w:sz w:val="24"/>
                <w:szCs w:val="24"/>
              </w:rPr>
            </w:pPr>
          </w:p>
          <w:p w:rsidR="00C67B67" w:rsidRPr="00FA5B11" w:rsidRDefault="00C67B67" w:rsidP="00C67B67">
            <w:pPr>
              <w:rPr>
                <w:rFonts w:asciiTheme="minorHAnsi" w:hAnsiTheme="minorHAnsi" w:cstheme="minorHAnsi"/>
                <w:sz w:val="24"/>
                <w:szCs w:val="24"/>
              </w:rPr>
            </w:pPr>
          </w:p>
        </w:tc>
      </w:tr>
    </w:tbl>
    <w:p w:rsidR="00C67B67" w:rsidRPr="00FA5B11" w:rsidRDefault="00C67B67" w:rsidP="00C67B67">
      <w:pPr>
        <w:shd w:val="clear" w:color="auto" w:fill="FFFFFF"/>
        <w:rPr>
          <w:rFonts w:asciiTheme="minorHAnsi" w:hAnsiTheme="minorHAnsi" w:cstheme="minorHAnsi"/>
          <w:sz w:val="24"/>
          <w:szCs w:val="24"/>
        </w:rPr>
      </w:pPr>
    </w:p>
    <w:p w:rsidR="00747CA1" w:rsidRPr="00FA5B11" w:rsidRDefault="00AC36D7" w:rsidP="00C67B67">
      <w:pPr>
        <w:shd w:val="clear" w:color="auto" w:fill="FFFFFF"/>
        <w:rPr>
          <w:rFonts w:asciiTheme="minorHAnsi" w:hAnsiTheme="minorHAnsi" w:cstheme="minorHAnsi"/>
          <w:b/>
          <w:sz w:val="24"/>
          <w:szCs w:val="24"/>
        </w:rPr>
      </w:pPr>
      <w:r w:rsidRPr="00FA5B11">
        <w:rPr>
          <w:rFonts w:asciiTheme="minorHAnsi" w:hAnsiTheme="minorHAnsi" w:cstheme="minorHAnsi"/>
          <w:b/>
          <w:sz w:val="24"/>
          <w:szCs w:val="24"/>
        </w:rPr>
        <w:t>(One Form to be completed per child)</w:t>
      </w:r>
    </w:p>
    <w:tbl>
      <w:tblPr>
        <w:tblStyle w:val="TableGrid"/>
        <w:tblW w:w="0" w:type="auto"/>
        <w:tblLook w:val="04A0" w:firstRow="1" w:lastRow="0" w:firstColumn="1" w:lastColumn="0" w:noHBand="0" w:noVBand="1"/>
      </w:tblPr>
      <w:tblGrid>
        <w:gridCol w:w="1755"/>
        <w:gridCol w:w="1798"/>
        <w:gridCol w:w="1347"/>
        <w:gridCol w:w="1691"/>
        <w:gridCol w:w="1588"/>
        <w:gridCol w:w="1592"/>
      </w:tblGrid>
      <w:tr w:rsidR="00747CA1" w:rsidRPr="00FA5B11" w:rsidTr="002D0F1E">
        <w:tc>
          <w:tcPr>
            <w:tcW w:w="1809" w:type="dxa"/>
            <w:tcBorders>
              <w:bottom w:val="single" w:sz="4" w:space="0" w:color="auto"/>
            </w:tcBorders>
            <w:shd w:val="clear" w:color="auto" w:fill="D9D9D9" w:themeFill="background1" w:themeFillShade="D9"/>
          </w:tcPr>
          <w:p w:rsidR="00747CA1" w:rsidRPr="00FA5B11" w:rsidRDefault="00747CA1" w:rsidP="00C67B67">
            <w:pPr>
              <w:rPr>
                <w:rFonts w:asciiTheme="minorHAnsi" w:hAnsiTheme="minorHAnsi" w:cstheme="minorHAnsi"/>
                <w:b/>
                <w:sz w:val="24"/>
                <w:szCs w:val="24"/>
              </w:rPr>
            </w:pPr>
            <w:r w:rsidRPr="00FA5B11">
              <w:rPr>
                <w:rFonts w:asciiTheme="minorHAnsi" w:hAnsiTheme="minorHAnsi" w:cstheme="minorHAnsi"/>
                <w:b/>
                <w:sz w:val="24"/>
                <w:szCs w:val="24"/>
              </w:rPr>
              <w:t>Date:</w:t>
            </w:r>
          </w:p>
          <w:p w:rsidR="00747CA1" w:rsidRPr="00FA5B11" w:rsidRDefault="00747CA1" w:rsidP="00C67B67">
            <w:pPr>
              <w:rPr>
                <w:rFonts w:asciiTheme="minorHAnsi" w:hAnsiTheme="minorHAnsi" w:cstheme="minorHAnsi"/>
                <w:b/>
                <w:sz w:val="24"/>
                <w:szCs w:val="24"/>
              </w:rPr>
            </w:pPr>
          </w:p>
        </w:tc>
        <w:tc>
          <w:tcPr>
            <w:tcW w:w="1924" w:type="dxa"/>
          </w:tcPr>
          <w:p w:rsidR="00747CA1" w:rsidRPr="00FA5B11" w:rsidRDefault="00747CA1" w:rsidP="00C67B67">
            <w:pPr>
              <w:rPr>
                <w:rFonts w:asciiTheme="minorHAnsi" w:hAnsiTheme="minorHAnsi" w:cstheme="minorHAnsi"/>
                <w:sz w:val="24"/>
                <w:szCs w:val="24"/>
              </w:rPr>
            </w:pPr>
          </w:p>
        </w:tc>
        <w:tc>
          <w:tcPr>
            <w:tcW w:w="1396" w:type="dxa"/>
            <w:shd w:val="clear" w:color="auto" w:fill="D9D9D9" w:themeFill="background1" w:themeFillShade="D9"/>
          </w:tcPr>
          <w:p w:rsidR="00747CA1" w:rsidRPr="00FA5B11" w:rsidRDefault="00747CA1" w:rsidP="00C67B67">
            <w:pPr>
              <w:rPr>
                <w:rFonts w:asciiTheme="minorHAnsi" w:hAnsiTheme="minorHAnsi" w:cstheme="minorHAnsi"/>
                <w:b/>
                <w:sz w:val="24"/>
                <w:szCs w:val="24"/>
              </w:rPr>
            </w:pPr>
            <w:r w:rsidRPr="00FA5B11">
              <w:rPr>
                <w:rFonts w:asciiTheme="minorHAnsi" w:hAnsiTheme="minorHAnsi" w:cstheme="minorHAnsi"/>
                <w:b/>
                <w:sz w:val="24"/>
                <w:szCs w:val="24"/>
              </w:rPr>
              <w:t>DOB:</w:t>
            </w:r>
          </w:p>
        </w:tc>
        <w:tc>
          <w:tcPr>
            <w:tcW w:w="1808" w:type="dxa"/>
          </w:tcPr>
          <w:p w:rsidR="00747CA1" w:rsidRPr="00FA5B11" w:rsidRDefault="00747CA1" w:rsidP="00C67B67">
            <w:pPr>
              <w:rPr>
                <w:rFonts w:asciiTheme="minorHAnsi" w:hAnsiTheme="minorHAnsi" w:cstheme="minorHAnsi"/>
                <w:sz w:val="24"/>
                <w:szCs w:val="24"/>
              </w:rPr>
            </w:pPr>
          </w:p>
        </w:tc>
        <w:tc>
          <w:tcPr>
            <w:tcW w:w="1614" w:type="dxa"/>
            <w:tcBorders>
              <w:bottom w:val="single" w:sz="4" w:space="0" w:color="auto"/>
            </w:tcBorders>
            <w:shd w:val="clear" w:color="auto" w:fill="D9D9D9" w:themeFill="background1" w:themeFillShade="D9"/>
          </w:tcPr>
          <w:p w:rsidR="00747CA1" w:rsidRPr="00FA5B11" w:rsidRDefault="00747CA1" w:rsidP="00C67B67">
            <w:pPr>
              <w:rPr>
                <w:rFonts w:asciiTheme="minorHAnsi" w:hAnsiTheme="minorHAnsi" w:cstheme="minorHAnsi"/>
                <w:b/>
                <w:sz w:val="24"/>
                <w:szCs w:val="24"/>
              </w:rPr>
            </w:pPr>
            <w:r w:rsidRPr="00FA5B11">
              <w:rPr>
                <w:rFonts w:asciiTheme="minorHAnsi" w:hAnsiTheme="minorHAnsi" w:cstheme="minorHAnsi"/>
                <w:b/>
                <w:sz w:val="24"/>
                <w:szCs w:val="24"/>
              </w:rPr>
              <w:t>Gender:</w:t>
            </w:r>
          </w:p>
        </w:tc>
        <w:tc>
          <w:tcPr>
            <w:tcW w:w="1702" w:type="dxa"/>
          </w:tcPr>
          <w:p w:rsidR="00747CA1" w:rsidRPr="00FA5B11" w:rsidRDefault="00747CA1" w:rsidP="00C67B67">
            <w:pPr>
              <w:rPr>
                <w:rFonts w:asciiTheme="minorHAnsi" w:hAnsiTheme="minorHAnsi" w:cstheme="minorHAnsi"/>
                <w:sz w:val="24"/>
                <w:szCs w:val="24"/>
              </w:rPr>
            </w:pPr>
          </w:p>
        </w:tc>
      </w:tr>
      <w:tr w:rsidR="00AC36D7" w:rsidRPr="00FA5B11" w:rsidTr="002D0F1E">
        <w:tc>
          <w:tcPr>
            <w:tcW w:w="1809" w:type="dxa"/>
            <w:tcBorders>
              <w:bottom w:val="single" w:sz="4" w:space="0" w:color="auto"/>
            </w:tcBorders>
            <w:shd w:val="clear" w:color="auto" w:fill="D9D9D9" w:themeFill="background1" w:themeFillShade="D9"/>
          </w:tcPr>
          <w:p w:rsidR="00AC36D7" w:rsidRPr="00FA5B11" w:rsidRDefault="00AC36D7" w:rsidP="00C67B67">
            <w:pPr>
              <w:rPr>
                <w:rFonts w:asciiTheme="minorHAnsi" w:hAnsiTheme="minorHAnsi" w:cstheme="minorHAnsi"/>
                <w:b/>
                <w:sz w:val="24"/>
                <w:szCs w:val="24"/>
              </w:rPr>
            </w:pPr>
            <w:r w:rsidRPr="00FA5B11">
              <w:rPr>
                <w:rFonts w:asciiTheme="minorHAnsi" w:hAnsiTheme="minorHAnsi" w:cstheme="minorHAnsi"/>
                <w:b/>
                <w:sz w:val="24"/>
                <w:szCs w:val="24"/>
              </w:rPr>
              <w:t>UPN No:</w:t>
            </w:r>
          </w:p>
          <w:p w:rsidR="00AC36D7" w:rsidRPr="00FA5B11" w:rsidRDefault="00AC36D7" w:rsidP="00AC36D7">
            <w:pPr>
              <w:jc w:val="center"/>
              <w:rPr>
                <w:rFonts w:asciiTheme="minorHAnsi" w:hAnsiTheme="minorHAnsi" w:cstheme="minorHAnsi"/>
                <w:b/>
                <w:sz w:val="24"/>
                <w:szCs w:val="24"/>
              </w:rPr>
            </w:pPr>
          </w:p>
        </w:tc>
        <w:tc>
          <w:tcPr>
            <w:tcW w:w="5128" w:type="dxa"/>
            <w:gridSpan w:val="3"/>
          </w:tcPr>
          <w:p w:rsidR="00AC36D7" w:rsidRPr="00FA5B11" w:rsidRDefault="00AC36D7" w:rsidP="00C67B67">
            <w:pPr>
              <w:rPr>
                <w:rFonts w:asciiTheme="minorHAnsi" w:hAnsiTheme="minorHAnsi" w:cstheme="minorHAnsi"/>
                <w:sz w:val="24"/>
                <w:szCs w:val="24"/>
              </w:rPr>
            </w:pPr>
          </w:p>
          <w:p w:rsidR="00AC36D7" w:rsidRPr="00FA5B11" w:rsidRDefault="00AC36D7" w:rsidP="00AC36D7">
            <w:pPr>
              <w:rPr>
                <w:rFonts w:asciiTheme="minorHAnsi" w:hAnsiTheme="minorHAnsi" w:cstheme="minorHAnsi"/>
                <w:sz w:val="24"/>
                <w:szCs w:val="24"/>
              </w:rPr>
            </w:pPr>
          </w:p>
        </w:tc>
        <w:tc>
          <w:tcPr>
            <w:tcW w:w="1614" w:type="dxa"/>
            <w:shd w:val="clear" w:color="auto" w:fill="D9D9D9" w:themeFill="background1" w:themeFillShade="D9"/>
          </w:tcPr>
          <w:p w:rsidR="00AC36D7" w:rsidRPr="00FA5B11" w:rsidRDefault="00AC36D7" w:rsidP="00AC36D7">
            <w:pPr>
              <w:rPr>
                <w:rFonts w:asciiTheme="minorHAnsi" w:hAnsiTheme="minorHAnsi" w:cstheme="minorHAnsi"/>
                <w:b/>
                <w:sz w:val="24"/>
                <w:szCs w:val="24"/>
              </w:rPr>
            </w:pPr>
            <w:r w:rsidRPr="00FA5B11">
              <w:rPr>
                <w:rFonts w:asciiTheme="minorHAnsi" w:hAnsiTheme="minorHAnsi" w:cstheme="minorHAnsi"/>
                <w:b/>
                <w:sz w:val="24"/>
                <w:szCs w:val="24"/>
              </w:rPr>
              <w:t>Statement of SEN (Y/N)</w:t>
            </w:r>
          </w:p>
          <w:p w:rsidR="00AC36D7" w:rsidRPr="00FA5B11" w:rsidRDefault="00AC36D7" w:rsidP="00AC36D7">
            <w:pPr>
              <w:jc w:val="center"/>
              <w:rPr>
                <w:rFonts w:asciiTheme="minorHAnsi" w:hAnsiTheme="minorHAnsi" w:cstheme="minorHAnsi"/>
                <w:sz w:val="24"/>
                <w:szCs w:val="24"/>
              </w:rPr>
            </w:pPr>
          </w:p>
        </w:tc>
        <w:tc>
          <w:tcPr>
            <w:tcW w:w="1702" w:type="dxa"/>
          </w:tcPr>
          <w:p w:rsidR="00AC36D7" w:rsidRPr="00FA5B11" w:rsidRDefault="00AC36D7" w:rsidP="00C67B67">
            <w:pPr>
              <w:rPr>
                <w:rFonts w:asciiTheme="minorHAnsi" w:hAnsiTheme="minorHAnsi" w:cstheme="minorHAnsi"/>
                <w:sz w:val="24"/>
                <w:szCs w:val="24"/>
              </w:rPr>
            </w:pPr>
          </w:p>
        </w:tc>
      </w:tr>
      <w:tr w:rsidR="00AC36D7" w:rsidRPr="00FA5B11" w:rsidTr="002D0F1E">
        <w:tc>
          <w:tcPr>
            <w:tcW w:w="1809" w:type="dxa"/>
            <w:tcBorders>
              <w:bottom w:val="single" w:sz="4" w:space="0" w:color="auto"/>
            </w:tcBorders>
            <w:shd w:val="clear" w:color="auto" w:fill="D9D9D9" w:themeFill="background1" w:themeFillShade="D9"/>
          </w:tcPr>
          <w:p w:rsidR="00AC36D7" w:rsidRPr="00FA5B11" w:rsidRDefault="00AC36D7" w:rsidP="00C67B67">
            <w:pPr>
              <w:rPr>
                <w:rFonts w:asciiTheme="minorHAnsi" w:hAnsiTheme="minorHAnsi" w:cstheme="minorHAnsi"/>
                <w:b/>
                <w:sz w:val="24"/>
                <w:szCs w:val="24"/>
              </w:rPr>
            </w:pPr>
            <w:r w:rsidRPr="00FA5B11">
              <w:rPr>
                <w:rFonts w:asciiTheme="minorHAnsi" w:hAnsiTheme="minorHAnsi" w:cstheme="minorHAnsi"/>
                <w:b/>
                <w:sz w:val="24"/>
                <w:szCs w:val="24"/>
              </w:rPr>
              <w:t>Ethnic Origin:</w:t>
            </w:r>
          </w:p>
          <w:p w:rsidR="00AC36D7" w:rsidRPr="00FA5B11" w:rsidRDefault="00AC36D7" w:rsidP="00C67B67">
            <w:pPr>
              <w:rPr>
                <w:rFonts w:asciiTheme="minorHAnsi" w:hAnsiTheme="minorHAnsi" w:cstheme="minorHAnsi"/>
                <w:b/>
                <w:sz w:val="24"/>
                <w:szCs w:val="24"/>
              </w:rPr>
            </w:pPr>
          </w:p>
        </w:tc>
        <w:tc>
          <w:tcPr>
            <w:tcW w:w="8444" w:type="dxa"/>
            <w:gridSpan w:val="5"/>
          </w:tcPr>
          <w:p w:rsidR="00AC36D7" w:rsidRPr="00FA5B11" w:rsidRDefault="00AC36D7" w:rsidP="00C67B67">
            <w:pPr>
              <w:rPr>
                <w:rFonts w:asciiTheme="minorHAnsi" w:hAnsiTheme="minorHAnsi" w:cstheme="minorHAnsi"/>
                <w:sz w:val="24"/>
                <w:szCs w:val="24"/>
              </w:rPr>
            </w:pPr>
          </w:p>
        </w:tc>
      </w:tr>
      <w:tr w:rsidR="00AC36D7" w:rsidRPr="00FA5B11" w:rsidTr="002D0F1E">
        <w:tc>
          <w:tcPr>
            <w:tcW w:w="1809" w:type="dxa"/>
            <w:tcBorders>
              <w:bottom w:val="single" w:sz="4" w:space="0" w:color="auto"/>
            </w:tcBorders>
            <w:shd w:val="clear" w:color="auto" w:fill="D9D9D9" w:themeFill="background1" w:themeFillShade="D9"/>
          </w:tcPr>
          <w:p w:rsidR="00AC36D7" w:rsidRPr="00FA5B11" w:rsidRDefault="00AC36D7" w:rsidP="00C67B67">
            <w:pPr>
              <w:rPr>
                <w:rFonts w:asciiTheme="minorHAnsi" w:hAnsiTheme="minorHAnsi" w:cstheme="minorHAnsi"/>
                <w:b/>
                <w:sz w:val="24"/>
                <w:szCs w:val="24"/>
              </w:rPr>
            </w:pPr>
            <w:r w:rsidRPr="00FA5B11">
              <w:rPr>
                <w:rFonts w:asciiTheme="minorHAnsi" w:hAnsiTheme="minorHAnsi" w:cstheme="minorHAnsi"/>
                <w:b/>
                <w:sz w:val="24"/>
                <w:szCs w:val="24"/>
              </w:rPr>
              <w:t>Last Known Address:</w:t>
            </w:r>
          </w:p>
          <w:p w:rsidR="00AC36D7" w:rsidRPr="00FA5B11" w:rsidRDefault="00AC36D7" w:rsidP="00C67B67">
            <w:pPr>
              <w:rPr>
                <w:rFonts w:asciiTheme="minorHAnsi" w:hAnsiTheme="minorHAnsi" w:cstheme="minorHAnsi"/>
                <w:b/>
                <w:sz w:val="24"/>
                <w:szCs w:val="24"/>
              </w:rPr>
            </w:pPr>
          </w:p>
        </w:tc>
        <w:tc>
          <w:tcPr>
            <w:tcW w:w="8444" w:type="dxa"/>
            <w:gridSpan w:val="5"/>
          </w:tcPr>
          <w:p w:rsidR="00AC36D7" w:rsidRPr="00FA5B11" w:rsidRDefault="00AC36D7" w:rsidP="00C67B67">
            <w:pPr>
              <w:rPr>
                <w:rFonts w:asciiTheme="minorHAnsi" w:hAnsiTheme="minorHAnsi" w:cstheme="minorHAnsi"/>
                <w:sz w:val="24"/>
                <w:szCs w:val="24"/>
              </w:rPr>
            </w:pPr>
          </w:p>
        </w:tc>
      </w:tr>
      <w:tr w:rsidR="00AC36D7" w:rsidRPr="00FA5B11" w:rsidTr="002D0F1E">
        <w:tc>
          <w:tcPr>
            <w:tcW w:w="1809" w:type="dxa"/>
            <w:tcBorders>
              <w:bottom w:val="single" w:sz="4" w:space="0" w:color="auto"/>
            </w:tcBorders>
            <w:shd w:val="clear" w:color="auto" w:fill="D9D9D9" w:themeFill="background1" w:themeFillShade="D9"/>
          </w:tcPr>
          <w:p w:rsidR="00AC36D7" w:rsidRPr="00FA5B11" w:rsidRDefault="00AC36D7" w:rsidP="00C67B67">
            <w:pPr>
              <w:rPr>
                <w:rFonts w:asciiTheme="minorHAnsi" w:hAnsiTheme="minorHAnsi" w:cstheme="minorHAnsi"/>
                <w:b/>
                <w:sz w:val="24"/>
                <w:szCs w:val="24"/>
              </w:rPr>
            </w:pPr>
            <w:r w:rsidRPr="00FA5B11">
              <w:rPr>
                <w:rFonts w:asciiTheme="minorHAnsi" w:hAnsiTheme="minorHAnsi" w:cstheme="minorHAnsi"/>
                <w:b/>
                <w:sz w:val="24"/>
                <w:szCs w:val="24"/>
              </w:rPr>
              <w:t>Post Code:</w:t>
            </w:r>
          </w:p>
          <w:p w:rsidR="00AC36D7" w:rsidRPr="00FA5B11" w:rsidRDefault="00AC36D7" w:rsidP="00C67B67">
            <w:pPr>
              <w:rPr>
                <w:rFonts w:asciiTheme="minorHAnsi" w:hAnsiTheme="minorHAnsi" w:cstheme="minorHAnsi"/>
                <w:b/>
                <w:sz w:val="24"/>
                <w:szCs w:val="24"/>
              </w:rPr>
            </w:pPr>
          </w:p>
        </w:tc>
        <w:tc>
          <w:tcPr>
            <w:tcW w:w="8444" w:type="dxa"/>
            <w:gridSpan w:val="5"/>
          </w:tcPr>
          <w:p w:rsidR="00AC36D7" w:rsidRPr="00FA5B11" w:rsidRDefault="00AC36D7" w:rsidP="00C67B67">
            <w:pPr>
              <w:rPr>
                <w:rFonts w:asciiTheme="minorHAnsi" w:hAnsiTheme="minorHAnsi" w:cstheme="minorHAnsi"/>
                <w:sz w:val="24"/>
                <w:szCs w:val="24"/>
              </w:rPr>
            </w:pPr>
          </w:p>
        </w:tc>
      </w:tr>
      <w:tr w:rsidR="00AC36D7" w:rsidRPr="00FA5B11" w:rsidTr="002D0F1E">
        <w:tc>
          <w:tcPr>
            <w:tcW w:w="1809" w:type="dxa"/>
            <w:shd w:val="clear" w:color="auto" w:fill="D9D9D9" w:themeFill="background1" w:themeFillShade="D9"/>
          </w:tcPr>
          <w:p w:rsidR="00AC36D7" w:rsidRPr="00FA5B11" w:rsidRDefault="00AC36D7" w:rsidP="00C67B67">
            <w:pPr>
              <w:rPr>
                <w:rFonts w:asciiTheme="minorHAnsi" w:hAnsiTheme="minorHAnsi" w:cstheme="minorHAnsi"/>
                <w:b/>
                <w:sz w:val="24"/>
                <w:szCs w:val="24"/>
              </w:rPr>
            </w:pPr>
            <w:r w:rsidRPr="00FA5B11">
              <w:rPr>
                <w:rFonts w:asciiTheme="minorHAnsi" w:hAnsiTheme="minorHAnsi" w:cstheme="minorHAnsi"/>
                <w:b/>
                <w:sz w:val="24"/>
                <w:szCs w:val="24"/>
              </w:rPr>
              <w:t>Name of Address of GP:</w:t>
            </w:r>
          </w:p>
          <w:p w:rsidR="00AC36D7" w:rsidRPr="00FA5B11" w:rsidRDefault="00AC36D7" w:rsidP="00C67B67">
            <w:pPr>
              <w:rPr>
                <w:rFonts w:asciiTheme="minorHAnsi" w:hAnsiTheme="minorHAnsi" w:cstheme="minorHAnsi"/>
                <w:b/>
                <w:sz w:val="24"/>
                <w:szCs w:val="24"/>
              </w:rPr>
            </w:pPr>
          </w:p>
        </w:tc>
        <w:tc>
          <w:tcPr>
            <w:tcW w:w="5128" w:type="dxa"/>
            <w:gridSpan w:val="3"/>
          </w:tcPr>
          <w:p w:rsidR="00AC36D7" w:rsidRPr="00FA5B11" w:rsidRDefault="00AC36D7" w:rsidP="00C67B67">
            <w:pPr>
              <w:rPr>
                <w:rFonts w:asciiTheme="minorHAnsi" w:hAnsiTheme="minorHAnsi" w:cstheme="minorHAnsi"/>
                <w:b/>
                <w:sz w:val="24"/>
                <w:szCs w:val="24"/>
              </w:rPr>
            </w:pPr>
          </w:p>
        </w:tc>
        <w:tc>
          <w:tcPr>
            <w:tcW w:w="1614" w:type="dxa"/>
            <w:shd w:val="clear" w:color="auto" w:fill="D9D9D9" w:themeFill="background1" w:themeFillShade="D9"/>
          </w:tcPr>
          <w:p w:rsidR="00AC36D7" w:rsidRPr="00FA5B11" w:rsidRDefault="00AC36D7" w:rsidP="00C67B67">
            <w:pPr>
              <w:rPr>
                <w:rFonts w:asciiTheme="minorHAnsi" w:hAnsiTheme="minorHAnsi" w:cstheme="minorHAnsi"/>
                <w:sz w:val="24"/>
                <w:szCs w:val="24"/>
              </w:rPr>
            </w:pPr>
            <w:r w:rsidRPr="00FA5B11">
              <w:rPr>
                <w:rFonts w:asciiTheme="minorHAnsi" w:hAnsiTheme="minorHAnsi" w:cstheme="minorHAnsi"/>
                <w:b/>
                <w:sz w:val="24"/>
                <w:szCs w:val="24"/>
              </w:rPr>
              <w:t>Tel No:</w:t>
            </w:r>
          </w:p>
        </w:tc>
        <w:tc>
          <w:tcPr>
            <w:tcW w:w="1702" w:type="dxa"/>
          </w:tcPr>
          <w:p w:rsidR="00AC36D7" w:rsidRPr="00FA5B11" w:rsidRDefault="00AC36D7" w:rsidP="00C67B67">
            <w:pPr>
              <w:rPr>
                <w:rFonts w:asciiTheme="minorHAnsi" w:hAnsiTheme="minorHAnsi" w:cstheme="minorHAnsi"/>
                <w:sz w:val="24"/>
                <w:szCs w:val="24"/>
              </w:rPr>
            </w:pPr>
          </w:p>
        </w:tc>
      </w:tr>
    </w:tbl>
    <w:p w:rsidR="00425FBC" w:rsidRPr="00FA5B11" w:rsidRDefault="00425FBC" w:rsidP="00C67B67">
      <w:pPr>
        <w:shd w:val="clear" w:color="auto" w:fill="FFFFFF"/>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91"/>
        <w:gridCol w:w="3112"/>
        <w:gridCol w:w="1733"/>
        <w:gridCol w:w="3135"/>
      </w:tblGrid>
      <w:tr w:rsidR="00425FBC" w:rsidRPr="00FA5B11" w:rsidTr="002D0F1E">
        <w:tc>
          <w:tcPr>
            <w:tcW w:w="1809" w:type="dxa"/>
            <w:tcBorders>
              <w:bottom w:val="single" w:sz="4" w:space="0" w:color="auto"/>
            </w:tcBorders>
            <w:shd w:val="clear" w:color="auto" w:fill="D9D9D9" w:themeFill="background1" w:themeFillShade="D9"/>
          </w:tcPr>
          <w:p w:rsidR="00425FBC" w:rsidRPr="00FA5B11" w:rsidRDefault="00425FBC" w:rsidP="00C67B67">
            <w:pPr>
              <w:rPr>
                <w:rFonts w:asciiTheme="minorHAnsi" w:hAnsiTheme="minorHAnsi" w:cstheme="minorHAnsi"/>
                <w:b/>
                <w:sz w:val="24"/>
                <w:szCs w:val="24"/>
              </w:rPr>
            </w:pPr>
            <w:r w:rsidRPr="00FA5B11">
              <w:rPr>
                <w:rFonts w:asciiTheme="minorHAnsi" w:hAnsiTheme="minorHAnsi" w:cstheme="minorHAnsi"/>
                <w:b/>
                <w:sz w:val="24"/>
                <w:szCs w:val="24"/>
              </w:rPr>
              <w:t>Name of Primary Carer(s):</w:t>
            </w:r>
          </w:p>
          <w:p w:rsidR="00425FBC" w:rsidRPr="00FA5B11" w:rsidRDefault="00425FBC" w:rsidP="00C67B67">
            <w:pPr>
              <w:rPr>
                <w:rFonts w:asciiTheme="minorHAnsi" w:hAnsiTheme="minorHAnsi" w:cstheme="minorHAnsi"/>
                <w:b/>
                <w:sz w:val="24"/>
                <w:szCs w:val="24"/>
              </w:rPr>
            </w:pPr>
          </w:p>
        </w:tc>
        <w:tc>
          <w:tcPr>
            <w:tcW w:w="8444" w:type="dxa"/>
            <w:gridSpan w:val="3"/>
          </w:tcPr>
          <w:p w:rsidR="00425FBC" w:rsidRPr="00FA5B11" w:rsidRDefault="00425FBC" w:rsidP="00C67B67">
            <w:pPr>
              <w:rPr>
                <w:rFonts w:asciiTheme="minorHAnsi" w:hAnsiTheme="minorHAnsi" w:cstheme="minorHAnsi"/>
                <w:sz w:val="24"/>
                <w:szCs w:val="24"/>
              </w:rPr>
            </w:pPr>
          </w:p>
        </w:tc>
      </w:tr>
      <w:tr w:rsidR="00425FBC" w:rsidRPr="00FA5B11" w:rsidTr="002D0F1E">
        <w:tc>
          <w:tcPr>
            <w:tcW w:w="1809" w:type="dxa"/>
            <w:tcBorders>
              <w:bottom w:val="single" w:sz="4" w:space="0" w:color="auto"/>
            </w:tcBorders>
            <w:shd w:val="clear" w:color="auto" w:fill="D9D9D9" w:themeFill="background1" w:themeFillShade="D9"/>
          </w:tcPr>
          <w:p w:rsidR="00425FBC" w:rsidRPr="00FA5B11" w:rsidRDefault="00425FBC" w:rsidP="00C67B67">
            <w:pPr>
              <w:rPr>
                <w:rFonts w:asciiTheme="minorHAnsi" w:hAnsiTheme="minorHAnsi" w:cstheme="minorHAnsi"/>
                <w:b/>
                <w:sz w:val="24"/>
                <w:szCs w:val="24"/>
              </w:rPr>
            </w:pPr>
            <w:r w:rsidRPr="00FA5B11">
              <w:rPr>
                <w:rFonts w:asciiTheme="minorHAnsi" w:hAnsiTheme="minorHAnsi" w:cstheme="minorHAnsi"/>
                <w:b/>
                <w:sz w:val="24"/>
                <w:szCs w:val="24"/>
              </w:rPr>
              <w:t>Relationship:</w:t>
            </w:r>
          </w:p>
          <w:p w:rsidR="00425FBC" w:rsidRPr="00FA5B11" w:rsidRDefault="00425FBC" w:rsidP="00C67B67">
            <w:pPr>
              <w:rPr>
                <w:rFonts w:asciiTheme="minorHAnsi" w:hAnsiTheme="minorHAnsi" w:cstheme="minorHAnsi"/>
                <w:b/>
                <w:sz w:val="24"/>
                <w:szCs w:val="24"/>
              </w:rPr>
            </w:pPr>
          </w:p>
        </w:tc>
        <w:tc>
          <w:tcPr>
            <w:tcW w:w="8444" w:type="dxa"/>
            <w:gridSpan w:val="3"/>
          </w:tcPr>
          <w:p w:rsidR="00425FBC" w:rsidRPr="00FA5B11" w:rsidRDefault="00425FBC" w:rsidP="00C67B67">
            <w:pPr>
              <w:rPr>
                <w:rFonts w:asciiTheme="minorHAnsi" w:hAnsiTheme="minorHAnsi" w:cstheme="minorHAnsi"/>
                <w:sz w:val="24"/>
                <w:szCs w:val="24"/>
              </w:rPr>
            </w:pPr>
          </w:p>
        </w:tc>
      </w:tr>
      <w:tr w:rsidR="00425FBC" w:rsidRPr="00FA5B11" w:rsidTr="002D0F1E">
        <w:tc>
          <w:tcPr>
            <w:tcW w:w="1809" w:type="dxa"/>
            <w:shd w:val="clear" w:color="auto" w:fill="D9D9D9" w:themeFill="background1" w:themeFillShade="D9"/>
          </w:tcPr>
          <w:p w:rsidR="00425FBC" w:rsidRPr="00FA5B11" w:rsidRDefault="00425FBC" w:rsidP="00C67B67">
            <w:pPr>
              <w:rPr>
                <w:rFonts w:asciiTheme="minorHAnsi" w:hAnsiTheme="minorHAnsi" w:cstheme="minorHAnsi"/>
                <w:b/>
                <w:sz w:val="24"/>
                <w:szCs w:val="24"/>
              </w:rPr>
            </w:pPr>
            <w:r w:rsidRPr="00FA5B11">
              <w:rPr>
                <w:rFonts w:asciiTheme="minorHAnsi" w:hAnsiTheme="minorHAnsi" w:cstheme="minorHAnsi"/>
                <w:b/>
                <w:sz w:val="24"/>
                <w:szCs w:val="24"/>
              </w:rPr>
              <w:t>Contact No 1:</w:t>
            </w:r>
          </w:p>
          <w:p w:rsidR="00425FBC" w:rsidRPr="00FA5B11" w:rsidRDefault="00425FBC" w:rsidP="00425FBC">
            <w:pPr>
              <w:rPr>
                <w:rFonts w:asciiTheme="minorHAnsi" w:hAnsiTheme="minorHAnsi" w:cstheme="minorHAnsi"/>
                <w:sz w:val="24"/>
                <w:szCs w:val="24"/>
              </w:rPr>
            </w:pPr>
          </w:p>
        </w:tc>
        <w:tc>
          <w:tcPr>
            <w:tcW w:w="3317" w:type="dxa"/>
          </w:tcPr>
          <w:p w:rsidR="00425FBC" w:rsidRPr="00FA5B11" w:rsidRDefault="00425FBC" w:rsidP="00C67B67">
            <w:pPr>
              <w:rPr>
                <w:rFonts w:asciiTheme="minorHAnsi" w:hAnsiTheme="minorHAnsi" w:cstheme="minorHAnsi"/>
                <w:sz w:val="24"/>
                <w:szCs w:val="24"/>
              </w:rPr>
            </w:pPr>
          </w:p>
        </w:tc>
        <w:tc>
          <w:tcPr>
            <w:tcW w:w="1786" w:type="dxa"/>
            <w:shd w:val="clear" w:color="auto" w:fill="D9D9D9" w:themeFill="background1" w:themeFillShade="D9"/>
          </w:tcPr>
          <w:p w:rsidR="00425FBC" w:rsidRPr="00FA5B11" w:rsidRDefault="00425FBC" w:rsidP="00C67B67">
            <w:pPr>
              <w:rPr>
                <w:rFonts w:asciiTheme="minorHAnsi" w:hAnsiTheme="minorHAnsi" w:cstheme="minorHAnsi"/>
                <w:b/>
                <w:sz w:val="24"/>
                <w:szCs w:val="24"/>
              </w:rPr>
            </w:pPr>
            <w:r w:rsidRPr="00FA5B11">
              <w:rPr>
                <w:rFonts w:asciiTheme="minorHAnsi" w:hAnsiTheme="minorHAnsi" w:cstheme="minorHAnsi"/>
                <w:b/>
                <w:sz w:val="24"/>
                <w:szCs w:val="24"/>
              </w:rPr>
              <w:t>Contact No 2:</w:t>
            </w:r>
          </w:p>
          <w:p w:rsidR="00425FBC" w:rsidRPr="00FA5B11" w:rsidRDefault="00425FBC" w:rsidP="00C67B67">
            <w:pPr>
              <w:rPr>
                <w:rFonts w:asciiTheme="minorHAnsi" w:hAnsiTheme="minorHAnsi" w:cstheme="minorHAnsi"/>
                <w:sz w:val="24"/>
                <w:szCs w:val="24"/>
              </w:rPr>
            </w:pPr>
          </w:p>
        </w:tc>
        <w:tc>
          <w:tcPr>
            <w:tcW w:w="3341" w:type="dxa"/>
          </w:tcPr>
          <w:p w:rsidR="00425FBC" w:rsidRPr="00FA5B11" w:rsidRDefault="00425FBC" w:rsidP="00C67B67">
            <w:pPr>
              <w:rPr>
                <w:rFonts w:asciiTheme="minorHAnsi" w:hAnsiTheme="minorHAnsi" w:cstheme="minorHAnsi"/>
                <w:sz w:val="24"/>
                <w:szCs w:val="24"/>
              </w:rPr>
            </w:pPr>
          </w:p>
        </w:tc>
      </w:tr>
    </w:tbl>
    <w:p w:rsidR="00425FBC" w:rsidRPr="00FA5B11" w:rsidRDefault="00425FBC" w:rsidP="00C67B67">
      <w:pPr>
        <w:shd w:val="clear" w:color="auto" w:fill="FFFFFF"/>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58"/>
        <w:gridCol w:w="3125"/>
        <w:gridCol w:w="1740"/>
        <w:gridCol w:w="3148"/>
      </w:tblGrid>
      <w:tr w:rsidR="00425FBC" w:rsidRPr="00FA5B11" w:rsidTr="002D0F1E">
        <w:tc>
          <w:tcPr>
            <w:tcW w:w="1809" w:type="dxa"/>
            <w:tcBorders>
              <w:bottom w:val="single" w:sz="4" w:space="0" w:color="auto"/>
            </w:tcBorders>
            <w:shd w:val="clear" w:color="auto" w:fill="D9D9D9" w:themeFill="background1" w:themeFillShade="D9"/>
          </w:tcPr>
          <w:p w:rsidR="00425FBC" w:rsidRPr="00FA5B11" w:rsidRDefault="00425FBC" w:rsidP="00425FBC">
            <w:pPr>
              <w:rPr>
                <w:rFonts w:asciiTheme="minorHAnsi" w:hAnsiTheme="minorHAnsi" w:cstheme="minorHAnsi"/>
                <w:b/>
                <w:sz w:val="24"/>
                <w:szCs w:val="24"/>
              </w:rPr>
            </w:pPr>
            <w:r w:rsidRPr="00FA5B11">
              <w:rPr>
                <w:rFonts w:asciiTheme="minorHAnsi" w:hAnsiTheme="minorHAnsi" w:cstheme="minorHAnsi"/>
                <w:b/>
                <w:sz w:val="24"/>
                <w:szCs w:val="24"/>
              </w:rPr>
              <w:t>School History:</w:t>
            </w:r>
          </w:p>
          <w:p w:rsidR="00425FBC" w:rsidRPr="00FA5B11" w:rsidRDefault="00425FBC" w:rsidP="00425FBC">
            <w:pPr>
              <w:rPr>
                <w:rFonts w:asciiTheme="minorHAnsi" w:hAnsiTheme="minorHAnsi" w:cstheme="minorHAnsi"/>
                <w:b/>
                <w:sz w:val="24"/>
                <w:szCs w:val="24"/>
              </w:rPr>
            </w:pPr>
          </w:p>
        </w:tc>
        <w:tc>
          <w:tcPr>
            <w:tcW w:w="8444" w:type="dxa"/>
            <w:gridSpan w:val="3"/>
          </w:tcPr>
          <w:p w:rsidR="00425FBC" w:rsidRPr="00FA5B11" w:rsidRDefault="00425FBC" w:rsidP="00425FBC">
            <w:pPr>
              <w:rPr>
                <w:rFonts w:asciiTheme="minorHAnsi" w:hAnsiTheme="minorHAnsi" w:cstheme="minorHAnsi"/>
                <w:sz w:val="24"/>
                <w:szCs w:val="24"/>
              </w:rPr>
            </w:pPr>
          </w:p>
        </w:tc>
      </w:tr>
      <w:tr w:rsidR="00425FBC" w:rsidRPr="00FA5B11" w:rsidTr="00121C3C">
        <w:trPr>
          <w:trHeight w:val="611"/>
        </w:trPr>
        <w:tc>
          <w:tcPr>
            <w:tcW w:w="1809" w:type="dxa"/>
            <w:tcBorders>
              <w:bottom w:val="single" w:sz="4" w:space="0" w:color="auto"/>
            </w:tcBorders>
            <w:shd w:val="clear" w:color="auto" w:fill="D9D9D9" w:themeFill="background1" w:themeFillShade="D9"/>
          </w:tcPr>
          <w:p w:rsidR="00425FBC" w:rsidRPr="00FA5B11" w:rsidRDefault="00425FBC" w:rsidP="00121C3C">
            <w:pPr>
              <w:rPr>
                <w:rFonts w:asciiTheme="minorHAnsi" w:hAnsiTheme="minorHAnsi" w:cstheme="minorHAnsi"/>
                <w:b/>
                <w:sz w:val="24"/>
                <w:szCs w:val="24"/>
              </w:rPr>
            </w:pPr>
            <w:r w:rsidRPr="00FA5B11">
              <w:rPr>
                <w:rFonts w:asciiTheme="minorHAnsi" w:hAnsiTheme="minorHAnsi" w:cstheme="minorHAnsi"/>
                <w:b/>
                <w:sz w:val="24"/>
                <w:szCs w:val="24"/>
              </w:rPr>
              <w:t>Last Known School:</w:t>
            </w:r>
          </w:p>
        </w:tc>
        <w:tc>
          <w:tcPr>
            <w:tcW w:w="8444" w:type="dxa"/>
            <w:gridSpan w:val="3"/>
          </w:tcPr>
          <w:p w:rsidR="00425FBC" w:rsidRPr="00FA5B11" w:rsidRDefault="00425FBC" w:rsidP="00425FBC">
            <w:pPr>
              <w:rPr>
                <w:rFonts w:asciiTheme="minorHAnsi" w:hAnsiTheme="minorHAnsi" w:cstheme="minorHAnsi"/>
                <w:sz w:val="24"/>
                <w:szCs w:val="24"/>
              </w:rPr>
            </w:pPr>
          </w:p>
        </w:tc>
      </w:tr>
      <w:tr w:rsidR="00425FBC" w:rsidRPr="00FA5B11" w:rsidTr="002D0F1E">
        <w:tc>
          <w:tcPr>
            <w:tcW w:w="1809" w:type="dxa"/>
            <w:shd w:val="clear" w:color="auto" w:fill="D9D9D9" w:themeFill="background1" w:themeFillShade="D9"/>
          </w:tcPr>
          <w:p w:rsidR="00425FBC" w:rsidRPr="00FA5B11" w:rsidRDefault="00425FBC" w:rsidP="00121C3C">
            <w:pPr>
              <w:rPr>
                <w:rFonts w:asciiTheme="minorHAnsi" w:hAnsiTheme="minorHAnsi" w:cstheme="minorHAnsi"/>
                <w:sz w:val="24"/>
                <w:szCs w:val="24"/>
              </w:rPr>
            </w:pPr>
            <w:r w:rsidRPr="00FA5B11">
              <w:rPr>
                <w:rFonts w:asciiTheme="minorHAnsi" w:hAnsiTheme="minorHAnsi" w:cstheme="minorHAnsi"/>
                <w:b/>
                <w:sz w:val="24"/>
                <w:szCs w:val="24"/>
              </w:rPr>
              <w:t>Length of Time on Roll:</w:t>
            </w:r>
          </w:p>
        </w:tc>
        <w:tc>
          <w:tcPr>
            <w:tcW w:w="3317" w:type="dxa"/>
          </w:tcPr>
          <w:p w:rsidR="00425FBC" w:rsidRPr="00FA5B11" w:rsidRDefault="00425FBC" w:rsidP="00425FBC">
            <w:pPr>
              <w:rPr>
                <w:rFonts w:asciiTheme="minorHAnsi" w:hAnsiTheme="minorHAnsi" w:cstheme="minorHAnsi"/>
                <w:sz w:val="24"/>
                <w:szCs w:val="24"/>
              </w:rPr>
            </w:pPr>
          </w:p>
        </w:tc>
        <w:tc>
          <w:tcPr>
            <w:tcW w:w="1786" w:type="dxa"/>
            <w:shd w:val="clear" w:color="auto" w:fill="D9D9D9" w:themeFill="background1" w:themeFillShade="D9"/>
          </w:tcPr>
          <w:p w:rsidR="00425FBC" w:rsidRPr="00FA5B11" w:rsidRDefault="00425FBC" w:rsidP="00425FBC">
            <w:pPr>
              <w:rPr>
                <w:rFonts w:asciiTheme="minorHAnsi" w:hAnsiTheme="minorHAnsi" w:cstheme="minorHAnsi"/>
                <w:b/>
                <w:sz w:val="24"/>
                <w:szCs w:val="24"/>
              </w:rPr>
            </w:pPr>
            <w:r w:rsidRPr="00FA5B11">
              <w:rPr>
                <w:rFonts w:asciiTheme="minorHAnsi" w:hAnsiTheme="minorHAnsi" w:cstheme="minorHAnsi"/>
                <w:b/>
                <w:sz w:val="24"/>
                <w:szCs w:val="24"/>
              </w:rPr>
              <w:t>Date of Leaving:</w:t>
            </w:r>
          </w:p>
          <w:p w:rsidR="00425FBC" w:rsidRPr="00FA5B11" w:rsidRDefault="00425FBC" w:rsidP="00425FBC">
            <w:pPr>
              <w:rPr>
                <w:rFonts w:asciiTheme="minorHAnsi" w:hAnsiTheme="minorHAnsi" w:cstheme="minorHAnsi"/>
                <w:sz w:val="24"/>
                <w:szCs w:val="24"/>
              </w:rPr>
            </w:pPr>
          </w:p>
        </w:tc>
        <w:tc>
          <w:tcPr>
            <w:tcW w:w="3341" w:type="dxa"/>
          </w:tcPr>
          <w:p w:rsidR="00425FBC" w:rsidRPr="00FA5B11" w:rsidRDefault="00425FBC" w:rsidP="00425FBC">
            <w:pPr>
              <w:rPr>
                <w:rFonts w:asciiTheme="minorHAnsi" w:hAnsiTheme="minorHAnsi" w:cstheme="minorHAnsi"/>
                <w:sz w:val="24"/>
                <w:szCs w:val="24"/>
              </w:rPr>
            </w:pPr>
          </w:p>
        </w:tc>
      </w:tr>
    </w:tbl>
    <w:p w:rsidR="00B045F4" w:rsidRDefault="00B045F4" w:rsidP="00425FBC">
      <w:pPr>
        <w:shd w:val="clear" w:color="auto" w:fill="FFFFFF"/>
        <w:ind w:left="-142"/>
        <w:rPr>
          <w:rFonts w:asciiTheme="minorHAnsi" w:hAnsiTheme="minorHAnsi" w:cstheme="minorHAnsi"/>
          <w:b/>
          <w:sz w:val="24"/>
          <w:szCs w:val="24"/>
        </w:rPr>
      </w:pPr>
    </w:p>
    <w:p w:rsidR="00FA5B11" w:rsidRDefault="00FA5B11" w:rsidP="00425FBC">
      <w:pPr>
        <w:shd w:val="clear" w:color="auto" w:fill="FFFFFF"/>
        <w:ind w:left="-142"/>
        <w:rPr>
          <w:rFonts w:asciiTheme="minorHAnsi" w:hAnsiTheme="minorHAnsi" w:cstheme="minorHAnsi"/>
          <w:b/>
          <w:sz w:val="24"/>
          <w:szCs w:val="24"/>
        </w:rPr>
      </w:pPr>
    </w:p>
    <w:p w:rsidR="00FA5B11" w:rsidRPr="00FA5B11" w:rsidRDefault="00FA5B11" w:rsidP="00425FBC">
      <w:pPr>
        <w:shd w:val="clear" w:color="auto" w:fill="FFFFFF"/>
        <w:ind w:left="-142"/>
        <w:rPr>
          <w:rFonts w:asciiTheme="minorHAnsi" w:hAnsiTheme="minorHAnsi" w:cstheme="minorHAnsi"/>
          <w:b/>
          <w:sz w:val="24"/>
          <w:szCs w:val="24"/>
        </w:rPr>
      </w:pPr>
    </w:p>
    <w:p w:rsidR="00425FBC" w:rsidRPr="00FA5B11" w:rsidRDefault="00FA5B11" w:rsidP="00425FBC">
      <w:pPr>
        <w:shd w:val="clear" w:color="auto" w:fill="FFFFFF"/>
        <w:ind w:left="-142"/>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425FBC" w:rsidRPr="00FA5B11">
        <w:rPr>
          <w:rFonts w:asciiTheme="minorHAnsi" w:hAnsiTheme="minorHAnsi" w:cstheme="minorHAnsi"/>
          <w:b/>
          <w:sz w:val="24"/>
          <w:szCs w:val="24"/>
        </w:rPr>
        <w:t>Checklist of actions taken to locate pupil</w:t>
      </w:r>
    </w:p>
    <w:tbl>
      <w:tblPr>
        <w:tblStyle w:val="TableGrid"/>
        <w:tblW w:w="0" w:type="auto"/>
        <w:shd w:val="clear" w:color="auto" w:fill="D9D9D9" w:themeFill="background1" w:themeFillShade="D9"/>
        <w:tblLook w:val="04A0" w:firstRow="1" w:lastRow="0" w:firstColumn="1" w:lastColumn="0" w:noHBand="0" w:noVBand="1"/>
      </w:tblPr>
      <w:tblGrid>
        <w:gridCol w:w="794"/>
        <w:gridCol w:w="4105"/>
        <w:gridCol w:w="2418"/>
        <w:gridCol w:w="2454"/>
      </w:tblGrid>
      <w:tr w:rsidR="00425FBC" w:rsidRPr="00FA5B11" w:rsidTr="002D0F1E">
        <w:tc>
          <w:tcPr>
            <w:tcW w:w="817" w:type="dxa"/>
            <w:vMerge w:val="restart"/>
            <w:shd w:val="clear" w:color="auto" w:fill="D9D9D9" w:themeFill="background1" w:themeFillShade="D9"/>
            <w:textDirection w:val="btLr"/>
          </w:tcPr>
          <w:p w:rsidR="00425FBC" w:rsidRPr="00FA5B11" w:rsidRDefault="00425FBC" w:rsidP="00425FBC">
            <w:pPr>
              <w:ind w:left="113" w:right="113"/>
              <w:jc w:val="center"/>
              <w:rPr>
                <w:rFonts w:asciiTheme="minorHAnsi" w:hAnsiTheme="minorHAnsi" w:cstheme="minorHAnsi"/>
                <w:b/>
                <w:sz w:val="24"/>
                <w:szCs w:val="24"/>
              </w:rPr>
            </w:pPr>
            <w:r w:rsidRPr="00FA5B11">
              <w:rPr>
                <w:rFonts w:asciiTheme="minorHAnsi" w:hAnsiTheme="minorHAnsi" w:cstheme="minorHAnsi"/>
                <w:b/>
                <w:sz w:val="24"/>
                <w:szCs w:val="24"/>
              </w:rPr>
              <w:t>School Action</w:t>
            </w:r>
          </w:p>
        </w:tc>
        <w:tc>
          <w:tcPr>
            <w:tcW w:w="4309" w:type="dxa"/>
            <w:tcBorders>
              <w:bottom w:val="single" w:sz="4" w:space="0" w:color="auto"/>
            </w:tcBorders>
            <w:shd w:val="clear" w:color="auto" w:fill="D9D9D9" w:themeFill="background1" w:themeFillShade="D9"/>
          </w:tcPr>
          <w:p w:rsidR="00425FBC" w:rsidRPr="00FA5B11" w:rsidRDefault="00425FBC" w:rsidP="002D0F1E">
            <w:pPr>
              <w:jc w:val="center"/>
              <w:rPr>
                <w:rFonts w:asciiTheme="minorHAnsi" w:hAnsiTheme="minorHAnsi" w:cstheme="minorHAnsi"/>
                <w:b/>
                <w:sz w:val="24"/>
                <w:szCs w:val="24"/>
              </w:rPr>
            </w:pPr>
            <w:r w:rsidRPr="00FA5B11">
              <w:rPr>
                <w:rFonts w:asciiTheme="minorHAnsi" w:hAnsiTheme="minorHAnsi" w:cstheme="minorHAnsi"/>
                <w:b/>
                <w:sz w:val="24"/>
                <w:szCs w:val="24"/>
              </w:rPr>
              <w:t>Action Taken</w:t>
            </w:r>
          </w:p>
        </w:tc>
        <w:tc>
          <w:tcPr>
            <w:tcW w:w="2563" w:type="dxa"/>
            <w:tcBorders>
              <w:bottom w:val="single" w:sz="4" w:space="0" w:color="auto"/>
            </w:tcBorders>
            <w:shd w:val="clear" w:color="auto" w:fill="D9D9D9" w:themeFill="background1" w:themeFillShade="D9"/>
          </w:tcPr>
          <w:p w:rsidR="00425FBC" w:rsidRPr="00FA5B11" w:rsidRDefault="00425FBC" w:rsidP="002D0F1E">
            <w:pPr>
              <w:jc w:val="center"/>
              <w:rPr>
                <w:rFonts w:asciiTheme="minorHAnsi" w:hAnsiTheme="minorHAnsi" w:cstheme="minorHAnsi"/>
                <w:b/>
                <w:sz w:val="24"/>
                <w:szCs w:val="24"/>
              </w:rPr>
            </w:pPr>
            <w:r w:rsidRPr="00FA5B11">
              <w:rPr>
                <w:rFonts w:asciiTheme="minorHAnsi" w:hAnsiTheme="minorHAnsi" w:cstheme="minorHAnsi"/>
                <w:b/>
                <w:sz w:val="24"/>
                <w:szCs w:val="24"/>
              </w:rPr>
              <w:t>Date and Who</w:t>
            </w:r>
          </w:p>
        </w:tc>
        <w:tc>
          <w:tcPr>
            <w:tcW w:w="2564" w:type="dxa"/>
            <w:tcBorders>
              <w:bottom w:val="single" w:sz="4" w:space="0" w:color="auto"/>
            </w:tcBorders>
            <w:shd w:val="clear" w:color="auto" w:fill="D9D9D9" w:themeFill="background1" w:themeFillShade="D9"/>
          </w:tcPr>
          <w:p w:rsidR="00425FBC" w:rsidRPr="00FA5B11" w:rsidRDefault="00425FBC" w:rsidP="002D0F1E">
            <w:pPr>
              <w:jc w:val="center"/>
              <w:rPr>
                <w:rFonts w:asciiTheme="minorHAnsi" w:hAnsiTheme="minorHAnsi" w:cstheme="minorHAnsi"/>
                <w:b/>
                <w:sz w:val="24"/>
                <w:szCs w:val="24"/>
              </w:rPr>
            </w:pPr>
            <w:r w:rsidRPr="00FA5B11">
              <w:rPr>
                <w:rFonts w:asciiTheme="minorHAnsi" w:hAnsiTheme="minorHAnsi" w:cstheme="minorHAnsi"/>
                <w:b/>
                <w:sz w:val="24"/>
                <w:szCs w:val="24"/>
              </w:rPr>
              <w:t>Outcome / Details</w:t>
            </w:r>
          </w:p>
        </w:tc>
      </w:tr>
      <w:tr w:rsidR="00425FBC" w:rsidRPr="00FA5B11" w:rsidTr="002D0F1E">
        <w:trPr>
          <w:trHeight w:val="573"/>
        </w:trPr>
        <w:tc>
          <w:tcPr>
            <w:tcW w:w="817" w:type="dxa"/>
            <w:vMerge/>
            <w:shd w:val="clear" w:color="auto" w:fill="D9D9D9" w:themeFill="background1" w:themeFillShade="D9"/>
          </w:tcPr>
          <w:p w:rsidR="00425FBC" w:rsidRPr="00FA5B11" w:rsidRDefault="00425FBC" w:rsidP="00425FBC">
            <w:pPr>
              <w:rPr>
                <w:rFonts w:asciiTheme="minorHAnsi" w:hAnsiTheme="minorHAnsi" w:cstheme="minorHAnsi"/>
                <w:sz w:val="24"/>
                <w:szCs w:val="24"/>
              </w:rPr>
            </w:pPr>
          </w:p>
        </w:tc>
        <w:tc>
          <w:tcPr>
            <w:tcW w:w="4309" w:type="dxa"/>
            <w:shd w:val="clear" w:color="auto" w:fill="auto"/>
          </w:tcPr>
          <w:p w:rsidR="00425FBC" w:rsidRPr="00FA5B11" w:rsidRDefault="00425FBC" w:rsidP="00425FBC">
            <w:pPr>
              <w:rPr>
                <w:rFonts w:asciiTheme="minorHAnsi" w:hAnsiTheme="minorHAnsi" w:cstheme="minorHAnsi"/>
                <w:sz w:val="24"/>
                <w:szCs w:val="24"/>
              </w:rPr>
            </w:pPr>
            <w:r w:rsidRPr="00FA5B11">
              <w:rPr>
                <w:rFonts w:asciiTheme="minorHAnsi" w:hAnsiTheme="minorHAnsi" w:cstheme="minorHAnsi"/>
                <w:sz w:val="24"/>
                <w:szCs w:val="24"/>
              </w:rPr>
              <w:t>Made telephone calls to any numbers held/identified or sent any letters to the family?</w:t>
            </w:r>
          </w:p>
        </w:tc>
        <w:tc>
          <w:tcPr>
            <w:tcW w:w="2563" w:type="dxa"/>
            <w:shd w:val="clear" w:color="auto" w:fill="auto"/>
          </w:tcPr>
          <w:p w:rsidR="00425FBC" w:rsidRPr="00FA5B11" w:rsidRDefault="00425FBC" w:rsidP="00425FBC">
            <w:pPr>
              <w:rPr>
                <w:rFonts w:asciiTheme="minorHAnsi" w:hAnsiTheme="minorHAnsi" w:cstheme="minorHAnsi"/>
                <w:sz w:val="24"/>
                <w:szCs w:val="24"/>
              </w:rPr>
            </w:pPr>
          </w:p>
        </w:tc>
        <w:tc>
          <w:tcPr>
            <w:tcW w:w="2564" w:type="dxa"/>
            <w:shd w:val="clear" w:color="auto" w:fill="auto"/>
          </w:tcPr>
          <w:p w:rsidR="00425FBC" w:rsidRPr="00FA5B11" w:rsidRDefault="00425FBC" w:rsidP="00425FBC">
            <w:pPr>
              <w:rPr>
                <w:rFonts w:asciiTheme="minorHAnsi" w:hAnsiTheme="minorHAnsi" w:cstheme="minorHAnsi"/>
                <w:sz w:val="24"/>
                <w:szCs w:val="24"/>
              </w:rPr>
            </w:pPr>
          </w:p>
        </w:tc>
      </w:tr>
      <w:tr w:rsidR="00425FBC" w:rsidRPr="00FA5B11" w:rsidTr="002D0F1E">
        <w:trPr>
          <w:trHeight w:val="695"/>
        </w:trPr>
        <w:tc>
          <w:tcPr>
            <w:tcW w:w="817" w:type="dxa"/>
            <w:vMerge/>
            <w:shd w:val="clear" w:color="auto" w:fill="D9D9D9" w:themeFill="background1" w:themeFillShade="D9"/>
          </w:tcPr>
          <w:p w:rsidR="00425FBC" w:rsidRPr="00FA5B11" w:rsidRDefault="00425FBC" w:rsidP="00425FBC">
            <w:pPr>
              <w:rPr>
                <w:rFonts w:asciiTheme="minorHAnsi" w:hAnsiTheme="minorHAnsi" w:cstheme="minorHAnsi"/>
                <w:sz w:val="24"/>
                <w:szCs w:val="24"/>
              </w:rPr>
            </w:pPr>
          </w:p>
        </w:tc>
        <w:tc>
          <w:tcPr>
            <w:tcW w:w="4309" w:type="dxa"/>
            <w:shd w:val="clear" w:color="auto" w:fill="auto"/>
          </w:tcPr>
          <w:p w:rsidR="00425FBC" w:rsidRPr="00FA5B11" w:rsidRDefault="00425FBC" w:rsidP="00425FBC">
            <w:pPr>
              <w:rPr>
                <w:rFonts w:asciiTheme="minorHAnsi" w:hAnsiTheme="minorHAnsi" w:cstheme="minorHAnsi"/>
                <w:sz w:val="24"/>
                <w:szCs w:val="24"/>
              </w:rPr>
            </w:pPr>
            <w:r w:rsidRPr="00FA5B11">
              <w:rPr>
                <w:rFonts w:asciiTheme="minorHAnsi" w:hAnsiTheme="minorHAnsi" w:cstheme="minorHAnsi"/>
                <w:sz w:val="24"/>
                <w:szCs w:val="24"/>
              </w:rPr>
              <w:t>Checked with members of staff who the child may have had contact with e.g. SENCO, Nurse, Learning Mentor</w:t>
            </w:r>
          </w:p>
        </w:tc>
        <w:tc>
          <w:tcPr>
            <w:tcW w:w="2563" w:type="dxa"/>
            <w:shd w:val="clear" w:color="auto" w:fill="auto"/>
          </w:tcPr>
          <w:p w:rsidR="00425FBC" w:rsidRPr="00FA5B11" w:rsidRDefault="00425FBC" w:rsidP="00425FBC">
            <w:pPr>
              <w:rPr>
                <w:rFonts w:asciiTheme="minorHAnsi" w:hAnsiTheme="minorHAnsi" w:cstheme="minorHAnsi"/>
                <w:sz w:val="24"/>
                <w:szCs w:val="24"/>
              </w:rPr>
            </w:pPr>
          </w:p>
        </w:tc>
        <w:tc>
          <w:tcPr>
            <w:tcW w:w="2564" w:type="dxa"/>
            <w:shd w:val="clear" w:color="auto" w:fill="auto"/>
          </w:tcPr>
          <w:p w:rsidR="00425FBC" w:rsidRPr="00FA5B11" w:rsidRDefault="00425FBC" w:rsidP="00425FBC">
            <w:pPr>
              <w:rPr>
                <w:rFonts w:asciiTheme="minorHAnsi" w:hAnsiTheme="minorHAnsi" w:cstheme="minorHAnsi"/>
                <w:sz w:val="24"/>
                <w:szCs w:val="24"/>
              </w:rPr>
            </w:pPr>
          </w:p>
        </w:tc>
      </w:tr>
      <w:tr w:rsidR="00425FBC" w:rsidRPr="00FA5B11" w:rsidTr="002D0F1E">
        <w:trPr>
          <w:trHeight w:val="548"/>
        </w:trPr>
        <w:tc>
          <w:tcPr>
            <w:tcW w:w="817" w:type="dxa"/>
            <w:vMerge/>
            <w:shd w:val="clear" w:color="auto" w:fill="D9D9D9" w:themeFill="background1" w:themeFillShade="D9"/>
          </w:tcPr>
          <w:p w:rsidR="00425FBC" w:rsidRPr="00FA5B11" w:rsidRDefault="00425FBC" w:rsidP="00425FBC">
            <w:pPr>
              <w:rPr>
                <w:rFonts w:asciiTheme="minorHAnsi" w:hAnsiTheme="minorHAnsi" w:cstheme="minorHAnsi"/>
                <w:sz w:val="24"/>
                <w:szCs w:val="24"/>
              </w:rPr>
            </w:pPr>
          </w:p>
        </w:tc>
        <w:tc>
          <w:tcPr>
            <w:tcW w:w="4309" w:type="dxa"/>
            <w:shd w:val="clear" w:color="auto" w:fill="auto"/>
          </w:tcPr>
          <w:p w:rsidR="00425FBC" w:rsidRPr="00FA5B11" w:rsidRDefault="00425FBC" w:rsidP="00425FBC">
            <w:pPr>
              <w:rPr>
                <w:rFonts w:asciiTheme="minorHAnsi" w:hAnsiTheme="minorHAnsi" w:cstheme="minorHAnsi"/>
                <w:sz w:val="24"/>
                <w:szCs w:val="24"/>
              </w:rPr>
            </w:pPr>
            <w:r w:rsidRPr="00FA5B11">
              <w:rPr>
                <w:rFonts w:asciiTheme="minorHAnsi" w:hAnsiTheme="minorHAnsi" w:cstheme="minorHAnsi"/>
                <w:sz w:val="24"/>
                <w:szCs w:val="24"/>
              </w:rPr>
              <w:t>Checked with the pupils friends, siblings</w:t>
            </w:r>
            <w:r w:rsidR="002D0F1E" w:rsidRPr="00FA5B11">
              <w:rPr>
                <w:rFonts w:asciiTheme="minorHAnsi" w:hAnsiTheme="minorHAnsi" w:cstheme="minorHAnsi"/>
                <w:sz w:val="24"/>
                <w:szCs w:val="24"/>
              </w:rPr>
              <w:t>, and known relatives at this school and other schools</w:t>
            </w:r>
          </w:p>
        </w:tc>
        <w:tc>
          <w:tcPr>
            <w:tcW w:w="2563" w:type="dxa"/>
            <w:shd w:val="clear" w:color="auto" w:fill="auto"/>
          </w:tcPr>
          <w:p w:rsidR="00425FBC" w:rsidRPr="00FA5B11" w:rsidRDefault="00425FBC" w:rsidP="00425FBC">
            <w:pPr>
              <w:rPr>
                <w:rFonts w:asciiTheme="minorHAnsi" w:hAnsiTheme="minorHAnsi" w:cstheme="minorHAnsi"/>
                <w:sz w:val="24"/>
                <w:szCs w:val="24"/>
              </w:rPr>
            </w:pPr>
          </w:p>
        </w:tc>
        <w:tc>
          <w:tcPr>
            <w:tcW w:w="2564" w:type="dxa"/>
            <w:shd w:val="clear" w:color="auto" w:fill="auto"/>
          </w:tcPr>
          <w:p w:rsidR="00425FBC" w:rsidRPr="00FA5B11" w:rsidRDefault="00425FBC" w:rsidP="00425FBC">
            <w:pPr>
              <w:rPr>
                <w:rFonts w:asciiTheme="minorHAnsi" w:hAnsiTheme="minorHAnsi" w:cstheme="minorHAnsi"/>
                <w:sz w:val="24"/>
                <w:szCs w:val="24"/>
              </w:rPr>
            </w:pPr>
          </w:p>
        </w:tc>
      </w:tr>
      <w:tr w:rsidR="00425FBC" w:rsidRPr="00FA5B11" w:rsidTr="002D0F1E">
        <w:trPr>
          <w:trHeight w:val="557"/>
        </w:trPr>
        <w:tc>
          <w:tcPr>
            <w:tcW w:w="817" w:type="dxa"/>
            <w:vMerge/>
            <w:shd w:val="clear" w:color="auto" w:fill="D9D9D9" w:themeFill="background1" w:themeFillShade="D9"/>
          </w:tcPr>
          <w:p w:rsidR="00425FBC" w:rsidRPr="00FA5B11" w:rsidRDefault="00425FBC" w:rsidP="00425FBC">
            <w:pPr>
              <w:rPr>
                <w:rFonts w:asciiTheme="minorHAnsi" w:hAnsiTheme="minorHAnsi" w:cstheme="minorHAnsi"/>
                <w:sz w:val="24"/>
                <w:szCs w:val="24"/>
              </w:rPr>
            </w:pPr>
          </w:p>
        </w:tc>
        <w:tc>
          <w:tcPr>
            <w:tcW w:w="4309" w:type="dxa"/>
            <w:shd w:val="clear" w:color="auto" w:fill="auto"/>
          </w:tcPr>
          <w:p w:rsidR="00425FBC" w:rsidRPr="00FA5B11" w:rsidRDefault="002D0F1E" w:rsidP="00425FBC">
            <w:pPr>
              <w:rPr>
                <w:rFonts w:asciiTheme="minorHAnsi" w:hAnsiTheme="minorHAnsi" w:cstheme="minorHAnsi"/>
                <w:sz w:val="24"/>
                <w:szCs w:val="24"/>
              </w:rPr>
            </w:pPr>
            <w:r w:rsidRPr="00FA5B11">
              <w:rPr>
                <w:rFonts w:asciiTheme="minorHAnsi" w:hAnsiTheme="minorHAnsi" w:cstheme="minorHAnsi"/>
                <w:sz w:val="24"/>
                <w:szCs w:val="24"/>
              </w:rPr>
              <w:t>Other e.g. agencies with known involvement</w:t>
            </w:r>
          </w:p>
        </w:tc>
        <w:tc>
          <w:tcPr>
            <w:tcW w:w="2563" w:type="dxa"/>
            <w:shd w:val="clear" w:color="auto" w:fill="auto"/>
          </w:tcPr>
          <w:p w:rsidR="00425FBC" w:rsidRPr="00FA5B11" w:rsidRDefault="00425FBC" w:rsidP="00425FBC">
            <w:pPr>
              <w:rPr>
                <w:rFonts w:asciiTheme="minorHAnsi" w:hAnsiTheme="minorHAnsi" w:cstheme="minorHAnsi"/>
                <w:sz w:val="24"/>
                <w:szCs w:val="24"/>
              </w:rPr>
            </w:pPr>
          </w:p>
        </w:tc>
        <w:tc>
          <w:tcPr>
            <w:tcW w:w="2564" w:type="dxa"/>
            <w:shd w:val="clear" w:color="auto" w:fill="auto"/>
          </w:tcPr>
          <w:p w:rsidR="00425FBC" w:rsidRPr="00FA5B11" w:rsidRDefault="00425FBC" w:rsidP="00425FBC">
            <w:pPr>
              <w:rPr>
                <w:rFonts w:asciiTheme="minorHAnsi" w:hAnsiTheme="minorHAnsi" w:cstheme="minorHAnsi"/>
                <w:sz w:val="24"/>
                <w:szCs w:val="24"/>
              </w:rPr>
            </w:pPr>
          </w:p>
        </w:tc>
      </w:tr>
    </w:tbl>
    <w:p w:rsidR="00425FBC" w:rsidRPr="00FA5B11" w:rsidRDefault="00425FBC" w:rsidP="00425FBC">
      <w:pPr>
        <w:rPr>
          <w:rFonts w:asciiTheme="minorHAnsi" w:hAnsiTheme="minorHAnsi" w:cstheme="minorHAns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795"/>
        <w:gridCol w:w="4090"/>
        <w:gridCol w:w="2426"/>
        <w:gridCol w:w="2460"/>
      </w:tblGrid>
      <w:tr w:rsidR="00D53044" w:rsidRPr="00FA5B11" w:rsidTr="00D53044">
        <w:tc>
          <w:tcPr>
            <w:tcW w:w="817" w:type="dxa"/>
            <w:vMerge w:val="restart"/>
            <w:shd w:val="clear" w:color="auto" w:fill="D9D9D9" w:themeFill="background1" w:themeFillShade="D9"/>
            <w:textDirection w:val="btLr"/>
          </w:tcPr>
          <w:p w:rsidR="00D53044" w:rsidRPr="00FA5B11" w:rsidRDefault="00D53044" w:rsidP="00D53044">
            <w:pPr>
              <w:ind w:left="113" w:right="113"/>
              <w:jc w:val="center"/>
              <w:rPr>
                <w:rFonts w:asciiTheme="minorHAnsi" w:hAnsiTheme="minorHAnsi" w:cstheme="minorHAnsi"/>
                <w:b/>
                <w:sz w:val="24"/>
                <w:szCs w:val="24"/>
              </w:rPr>
            </w:pPr>
            <w:r w:rsidRPr="00FA5B11">
              <w:rPr>
                <w:rFonts w:asciiTheme="minorHAnsi" w:hAnsiTheme="minorHAnsi" w:cstheme="minorHAnsi"/>
                <w:b/>
                <w:sz w:val="24"/>
                <w:szCs w:val="24"/>
              </w:rPr>
              <w:t>EWO Action</w:t>
            </w:r>
          </w:p>
        </w:tc>
        <w:tc>
          <w:tcPr>
            <w:tcW w:w="4309" w:type="dxa"/>
            <w:tcBorders>
              <w:bottom w:val="single" w:sz="4" w:space="0" w:color="auto"/>
            </w:tcBorders>
            <w:shd w:val="clear" w:color="auto" w:fill="D9D9D9" w:themeFill="background1" w:themeFillShade="D9"/>
          </w:tcPr>
          <w:p w:rsidR="00D53044" w:rsidRPr="00FA5B11" w:rsidRDefault="00D53044" w:rsidP="00D53044">
            <w:pPr>
              <w:jc w:val="center"/>
              <w:rPr>
                <w:rFonts w:asciiTheme="minorHAnsi" w:hAnsiTheme="minorHAnsi" w:cstheme="minorHAnsi"/>
                <w:b/>
                <w:sz w:val="24"/>
                <w:szCs w:val="24"/>
              </w:rPr>
            </w:pPr>
            <w:r w:rsidRPr="00FA5B11">
              <w:rPr>
                <w:rFonts w:asciiTheme="minorHAnsi" w:hAnsiTheme="minorHAnsi" w:cstheme="minorHAnsi"/>
                <w:b/>
                <w:sz w:val="24"/>
                <w:szCs w:val="24"/>
              </w:rPr>
              <w:t>Action Taken</w:t>
            </w:r>
          </w:p>
        </w:tc>
        <w:tc>
          <w:tcPr>
            <w:tcW w:w="2563" w:type="dxa"/>
            <w:tcBorders>
              <w:bottom w:val="single" w:sz="4" w:space="0" w:color="auto"/>
            </w:tcBorders>
            <w:shd w:val="clear" w:color="auto" w:fill="D9D9D9" w:themeFill="background1" w:themeFillShade="D9"/>
          </w:tcPr>
          <w:p w:rsidR="00D53044" w:rsidRPr="00FA5B11" w:rsidRDefault="00D53044" w:rsidP="00D53044">
            <w:pPr>
              <w:jc w:val="center"/>
              <w:rPr>
                <w:rFonts w:asciiTheme="minorHAnsi" w:hAnsiTheme="minorHAnsi" w:cstheme="minorHAnsi"/>
                <w:b/>
                <w:sz w:val="24"/>
                <w:szCs w:val="24"/>
              </w:rPr>
            </w:pPr>
            <w:r w:rsidRPr="00FA5B11">
              <w:rPr>
                <w:rFonts w:asciiTheme="minorHAnsi" w:hAnsiTheme="minorHAnsi" w:cstheme="minorHAnsi"/>
                <w:b/>
                <w:sz w:val="24"/>
                <w:szCs w:val="24"/>
              </w:rPr>
              <w:t>Date and Who</w:t>
            </w:r>
          </w:p>
        </w:tc>
        <w:tc>
          <w:tcPr>
            <w:tcW w:w="2564" w:type="dxa"/>
            <w:tcBorders>
              <w:bottom w:val="single" w:sz="4" w:space="0" w:color="auto"/>
            </w:tcBorders>
            <w:shd w:val="clear" w:color="auto" w:fill="D9D9D9" w:themeFill="background1" w:themeFillShade="D9"/>
          </w:tcPr>
          <w:p w:rsidR="00D53044" w:rsidRPr="00FA5B11" w:rsidRDefault="00D53044" w:rsidP="00D53044">
            <w:pPr>
              <w:jc w:val="center"/>
              <w:rPr>
                <w:rFonts w:asciiTheme="minorHAnsi" w:hAnsiTheme="minorHAnsi" w:cstheme="minorHAnsi"/>
                <w:b/>
                <w:sz w:val="24"/>
                <w:szCs w:val="24"/>
              </w:rPr>
            </w:pPr>
            <w:r w:rsidRPr="00FA5B11">
              <w:rPr>
                <w:rFonts w:asciiTheme="minorHAnsi" w:hAnsiTheme="minorHAnsi" w:cstheme="minorHAnsi"/>
                <w:b/>
                <w:sz w:val="24"/>
                <w:szCs w:val="24"/>
              </w:rPr>
              <w:t>Outcome / Details</w:t>
            </w:r>
          </w:p>
        </w:tc>
      </w:tr>
      <w:tr w:rsidR="00D53044" w:rsidRPr="00FA5B11" w:rsidTr="00764B6D">
        <w:trPr>
          <w:trHeight w:val="719"/>
        </w:trPr>
        <w:tc>
          <w:tcPr>
            <w:tcW w:w="817" w:type="dxa"/>
            <w:vMerge/>
            <w:shd w:val="clear" w:color="auto" w:fill="D9D9D9" w:themeFill="background1" w:themeFillShade="D9"/>
          </w:tcPr>
          <w:p w:rsidR="00D53044" w:rsidRPr="00FA5B11" w:rsidRDefault="00D53044" w:rsidP="00D53044">
            <w:pPr>
              <w:rPr>
                <w:rFonts w:asciiTheme="minorHAnsi" w:hAnsiTheme="minorHAnsi" w:cstheme="minorHAnsi"/>
                <w:sz w:val="24"/>
                <w:szCs w:val="24"/>
              </w:rPr>
            </w:pPr>
          </w:p>
        </w:tc>
        <w:tc>
          <w:tcPr>
            <w:tcW w:w="4309" w:type="dxa"/>
            <w:shd w:val="clear" w:color="auto" w:fill="auto"/>
          </w:tcPr>
          <w:p w:rsidR="00D53044" w:rsidRPr="00FA5B11" w:rsidRDefault="00D53044" w:rsidP="00D53044">
            <w:pPr>
              <w:rPr>
                <w:rFonts w:asciiTheme="minorHAnsi" w:hAnsiTheme="minorHAnsi" w:cstheme="minorHAnsi"/>
                <w:sz w:val="24"/>
                <w:szCs w:val="24"/>
              </w:rPr>
            </w:pPr>
            <w:r w:rsidRPr="00FA5B11">
              <w:rPr>
                <w:rFonts w:asciiTheme="minorHAnsi" w:hAnsiTheme="minorHAnsi" w:cstheme="minorHAnsi"/>
                <w:sz w:val="24"/>
                <w:szCs w:val="24"/>
              </w:rPr>
              <w:t>Made home visits and enquired with neighbours (at least 2 non-contact visits to be made)</w:t>
            </w:r>
          </w:p>
        </w:tc>
        <w:tc>
          <w:tcPr>
            <w:tcW w:w="2563" w:type="dxa"/>
            <w:shd w:val="clear" w:color="auto" w:fill="auto"/>
          </w:tcPr>
          <w:p w:rsidR="00D53044" w:rsidRPr="00FA5B11" w:rsidRDefault="00D53044" w:rsidP="00D53044">
            <w:pPr>
              <w:rPr>
                <w:rFonts w:asciiTheme="minorHAnsi" w:hAnsiTheme="minorHAnsi" w:cstheme="minorHAnsi"/>
                <w:sz w:val="24"/>
                <w:szCs w:val="24"/>
              </w:rPr>
            </w:pPr>
          </w:p>
        </w:tc>
        <w:tc>
          <w:tcPr>
            <w:tcW w:w="2564" w:type="dxa"/>
            <w:shd w:val="clear" w:color="auto" w:fill="auto"/>
          </w:tcPr>
          <w:p w:rsidR="00D53044" w:rsidRPr="00FA5B11" w:rsidRDefault="00D53044" w:rsidP="00D53044">
            <w:pPr>
              <w:rPr>
                <w:rFonts w:asciiTheme="minorHAnsi" w:hAnsiTheme="minorHAnsi" w:cstheme="minorHAnsi"/>
                <w:sz w:val="24"/>
                <w:szCs w:val="24"/>
              </w:rPr>
            </w:pPr>
          </w:p>
        </w:tc>
      </w:tr>
      <w:tr w:rsidR="00D53044" w:rsidRPr="00FA5B11" w:rsidTr="00D53044">
        <w:trPr>
          <w:trHeight w:val="695"/>
        </w:trPr>
        <w:tc>
          <w:tcPr>
            <w:tcW w:w="817" w:type="dxa"/>
            <w:vMerge/>
            <w:shd w:val="clear" w:color="auto" w:fill="D9D9D9" w:themeFill="background1" w:themeFillShade="D9"/>
          </w:tcPr>
          <w:p w:rsidR="00D53044" w:rsidRPr="00FA5B11" w:rsidRDefault="00D53044" w:rsidP="00D53044">
            <w:pPr>
              <w:rPr>
                <w:rFonts w:asciiTheme="minorHAnsi" w:hAnsiTheme="minorHAnsi" w:cstheme="minorHAnsi"/>
                <w:sz w:val="24"/>
                <w:szCs w:val="24"/>
              </w:rPr>
            </w:pPr>
          </w:p>
        </w:tc>
        <w:tc>
          <w:tcPr>
            <w:tcW w:w="4309" w:type="dxa"/>
            <w:shd w:val="clear" w:color="auto" w:fill="auto"/>
          </w:tcPr>
          <w:p w:rsidR="00D53044" w:rsidRPr="00FA5B11" w:rsidRDefault="00764B6D" w:rsidP="00D53044">
            <w:pPr>
              <w:rPr>
                <w:rFonts w:asciiTheme="minorHAnsi" w:hAnsiTheme="minorHAnsi" w:cstheme="minorHAnsi"/>
                <w:sz w:val="24"/>
                <w:szCs w:val="24"/>
              </w:rPr>
            </w:pPr>
            <w:r w:rsidRPr="00FA5B11">
              <w:rPr>
                <w:rFonts w:asciiTheme="minorHAnsi" w:hAnsiTheme="minorHAnsi" w:cstheme="minorHAnsi"/>
                <w:sz w:val="24"/>
                <w:szCs w:val="24"/>
              </w:rPr>
              <w:t>Checked Social Work database</w:t>
            </w:r>
          </w:p>
        </w:tc>
        <w:tc>
          <w:tcPr>
            <w:tcW w:w="2563" w:type="dxa"/>
            <w:shd w:val="clear" w:color="auto" w:fill="auto"/>
          </w:tcPr>
          <w:p w:rsidR="00D53044" w:rsidRPr="00FA5B11" w:rsidRDefault="00D53044" w:rsidP="00D53044">
            <w:pPr>
              <w:rPr>
                <w:rFonts w:asciiTheme="minorHAnsi" w:hAnsiTheme="minorHAnsi" w:cstheme="minorHAnsi"/>
                <w:sz w:val="24"/>
                <w:szCs w:val="24"/>
              </w:rPr>
            </w:pPr>
          </w:p>
        </w:tc>
        <w:tc>
          <w:tcPr>
            <w:tcW w:w="2564" w:type="dxa"/>
            <w:shd w:val="clear" w:color="auto" w:fill="auto"/>
          </w:tcPr>
          <w:p w:rsidR="00D53044" w:rsidRPr="00FA5B11" w:rsidRDefault="00D53044" w:rsidP="00D53044">
            <w:pPr>
              <w:rPr>
                <w:rFonts w:asciiTheme="minorHAnsi" w:hAnsiTheme="minorHAnsi" w:cstheme="minorHAnsi"/>
                <w:sz w:val="24"/>
                <w:szCs w:val="24"/>
              </w:rPr>
            </w:pPr>
          </w:p>
        </w:tc>
      </w:tr>
      <w:tr w:rsidR="00764B6D" w:rsidRPr="00FA5B11" w:rsidTr="00764B6D">
        <w:trPr>
          <w:trHeight w:val="849"/>
        </w:trPr>
        <w:tc>
          <w:tcPr>
            <w:tcW w:w="817" w:type="dxa"/>
            <w:vMerge/>
            <w:shd w:val="clear" w:color="auto" w:fill="D9D9D9" w:themeFill="background1" w:themeFillShade="D9"/>
          </w:tcPr>
          <w:p w:rsidR="00764B6D" w:rsidRPr="00FA5B11" w:rsidRDefault="00764B6D" w:rsidP="00D53044">
            <w:pPr>
              <w:rPr>
                <w:rFonts w:asciiTheme="minorHAnsi" w:hAnsiTheme="minorHAnsi" w:cstheme="minorHAnsi"/>
                <w:sz w:val="24"/>
                <w:szCs w:val="24"/>
              </w:rPr>
            </w:pPr>
          </w:p>
        </w:tc>
        <w:tc>
          <w:tcPr>
            <w:tcW w:w="4309" w:type="dxa"/>
            <w:shd w:val="clear" w:color="auto" w:fill="auto"/>
          </w:tcPr>
          <w:p w:rsidR="00764B6D" w:rsidRPr="00FA5B11" w:rsidRDefault="00764B6D" w:rsidP="00D53044">
            <w:pPr>
              <w:rPr>
                <w:rFonts w:asciiTheme="minorHAnsi" w:hAnsiTheme="minorHAnsi" w:cstheme="minorHAnsi"/>
                <w:sz w:val="24"/>
                <w:szCs w:val="24"/>
              </w:rPr>
            </w:pPr>
            <w:r w:rsidRPr="00FA5B11">
              <w:rPr>
                <w:rFonts w:asciiTheme="minorHAnsi" w:hAnsiTheme="minorHAnsi" w:cstheme="minorHAnsi"/>
                <w:sz w:val="24"/>
                <w:szCs w:val="24"/>
              </w:rPr>
              <w:t>Checked with admissions re: change of school</w:t>
            </w:r>
          </w:p>
        </w:tc>
        <w:tc>
          <w:tcPr>
            <w:tcW w:w="2563" w:type="dxa"/>
            <w:shd w:val="clear" w:color="auto" w:fill="auto"/>
          </w:tcPr>
          <w:p w:rsidR="00764B6D" w:rsidRPr="00FA5B11" w:rsidRDefault="00764B6D" w:rsidP="00D53044">
            <w:pPr>
              <w:rPr>
                <w:rFonts w:asciiTheme="minorHAnsi" w:hAnsiTheme="minorHAnsi" w:cstheme="minorHAnsi"/>
                <w:sz w:val="24"/>
                <w:szCs w:val="24"/>
              </w:rPr>
            </w:pPr>
          </w:p>
        </w:tc>
        <w:tc>
          <w:tcPr>
            <w:tcW w:w="2564" w:type="dxa"/>
            <w:shd w:val="clear" w:color="auto" w:fill="auto"/>
          </w:tcPr>
          <w:p w:rsidR="00764B6D" w:rsidRPr="00FA5B11" w:rsidRDefault="00764B6D" w:rsidP="00D53044">
            <w:pPr>
              <w:rPr>
                <w:rFonts w:asciiTheme="minorHAnsi" w:hAnsiTheme="minorHAnsi" w:cstheme="minorHAnsi"/>
                <w:sz w:val="24"/>
                <w:szCs w:val="24"/>
              </w:rPr>
            </w:pPr>
          </w:p>
        </w:tc>
      </w:tr>
    </w:tbl>
    <w:p w:rsidR="00D53044" w:rsidRPr="00FA5B11" w:rsidRDefault="00121C3C" w:rsidP="00425FBC">
      <w:pPr>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634688" behindDoc="0" locked="0" layoutInCell="1" allowOverlap="1" wp14:anchorId="22682E15" wp14:editId="11BC9806">
                <wp:simplePos x="0" y="0"/>
                <wp:positionH relativeFrom="margin">
                  <wp:align>right</wp:align>
                </wp:positionH>
                <wp:positionV relativeFrom="paragraph">
                  <wp:posOffset>147955</wp:posOffset>
                </wp:positionV>
                <wp:extent cx="61912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62175"/>
                        </a:xfrm>
                        <a:prstGeom prst="rect">
                          <a:avLst/>
                        </a:prstGeom>
                        <a:solidFill>
                          <a:srgbClr val="FFFFFF"/>
                        </a:solidFill>
                        <a:ln w="9525">
                          <a:solidFill>
                            <a:schemeClr val="tx1"/>
                          </a:solidFill>
                          <a:miter lim="800000"/>
                          <a:headEnd/>
                          <a:tailEnd/>
                        </a:ln>
                      </wps:spPr>
                      <wps:txbx>
                        <w:txbxContent>
                          <w:p w:rsidR="008435BD" w:rsidRDefault="008435BD">
                            <w:pPr>
                              <w:rPr>
                                <w:rFonts w:asciiTheme="minorHAnsi" w:hAnsiTheme="minorHAnsi" w:cstheme="minorHAnsi"/>
                                <w:b/>
                              </w:rPr>
                            </w:pPr>
                            <w:r w:rsidRPr="00764B6D">
                              <w:rPr>
                                <w:rFonts w:asciiTheme="minorHAnsi" w:hAnsiTheme="minorHAnsi" w:cstheme="minorHAnsi"/>
                                <w:b/>
                              </w:rPr>
                              <w:t>Any other relevant info:</w:t>
                            </w: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Pr="00764B6D" w:rsidRDefault="008435BD">
                            <w:pPr>
                              <w:rPr>
                                <w:rFonts w:asciiTheme="minorHAnsi" w:hAnsiTheme="minorHAnsi" w:cstheme="minorHAnsi"/>
                                <w:b/>
                              </w:rPr>
                            </w:pPr>
                            <w:r>
                              <w:rPr>
                                <w:rFonts w:asciiTheme="minorHAnsi" w:hAnsiTheme="minorHAnsi" w:cstheme="minorHAnsi"/>
                                <w:b/>
                              </w:rPr>
                              <w:t>Any factors to be considered when visiting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82E15" id="_x0000_t202" coordsize="21600,21600" o:spt="202" path="m,l,21600r21600,l21600,xe">
                <v:stroke joinstyle="miter"/>
                <v:path gradientshapeok="t" o:connecttype="rect"/>
              </v:shapetype>
              <v:shape id="Text Box 2" o:spid="_x0000_s1026" type="#_x0000_t202" style="position:absolute;margin-left:436.3pt;margin-top:11.65pt;width:487.5pt;height:170.2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" strokecolor="black [3213]">
                <v:textbox>
                  <w:txbxContent>
                    <w:p w:rsidR="008435BD" w:rsidRDefault="008435BD">
                      <w:pPr>
                        <w:rPr>
                          <w:rFonts w:asciiTheme="minorHAnsi" w:hAnsiTheme="minorHAnsi" w:cstheme="minorHAnsi"/>
                          <w:b/>
                        </w:rPr>
                      </w:pPr>
                      <w:r w:rsidRPr="00764B6D">
                        <w:rPr>
                          <w:rFonts w:asciiTheme="minorHAnsi" w:hAnsiTheme="minorHAnsi" w:cstheme="minorHAnsi"/>
                          <w:b/>
                        </w:rPr>
                        <w:t>Any other relevant info:</w:t>
                      </w: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Default="008435BD">
                      <w:pPr>
                        <w:rPr>
                          <w:rFonts w:asciiTheme="minorHAnsi" w:hAnsiTheme="minorHAnsi" w:cstheme="minorHAnsi"/>
                          <w:b/>
                        </w:rPr>
                      </w:pPr>
                    </w:p>
                    <w:p w:rsidR="008435BD" w:rsidRPr="00764B6D" w:rsidRDefault="008435BD">
                      <w:pPr>
                        <w:rPr>
                          <w:rFonts w:asciiTheme="minorHAnsi" w:hAnsiTheme="minorHAnsi" w:cstheme="minorHAnsi"/>
                          <w:b/>
                        </w:rPr>
                      </w:pPr>
                      <w:r>
                        <w:rPr>
                          <w:rFonts w:asciiTheme="minorHAnsi" w:hAnsiTheme="minorHAnsi" w:cstheme="minorHAnsi"/>
                          <w:b/>
                        </w:rPr>
                        <w:t>Any factors to be considered when visiting the family:</w:t>
                      </w:r>
                    </w:p>
                  </w:txbxContent>
                </v:textbox>
                <w10:wrap anchorx="margin"/>
              </v:shape>
            </w:pict>
          </mc:Fallback>
        </mc:AlternateContent>
      </w: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121C3C" w:rsidRPr="00FA5B11" w:rsidRDefault="00121C3C" w:rsidP="00425FBC">
      <w:pPr>
        <w:rPr>
          <w:rFonts w:asciiTheme="minorHAnsi" w:hAnsiTheme="minorHAnsi" w:cstheme="minorHAnsi"/>
          <w:sz w:val="24"/>
          <w:szCs w:val="24"/>
        </w:rPr>
      </w:pPr>
    </w:p>
    <w:p w:rsidR="00D53044" w:rsidRPr="00FA5B11" w:rsidRDefault="00764B6D" w:rsidP="00425FBC">
      <w:pPr>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636736" behindDoc="0" locked="0" layoutInCell="1" allowOverlap="1" wp14:anchorId="2E9AA6FF" wp14:editId="7E056212">
                <wp:simplePos x="0" y="0"/>
                <wp:positionH relativeFrom="margin">
                  <wp:align>right</wp:align>
                </wp:positionH>
                <wp:positionV relativeFrom="paragraph">
                  <wp:posOffset>129540</wp:posOffset>
                </wp:positionV>
                <wp:extent cx="6181725" cy="2505075"/>
                <wp:effectExtent l="0" t="0" r="28575"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05075"/>
                        </a:xfrm>
                        <a:prstGeom prst="rect">
                          <a:avLst/>
                        </a:prstGeom>
                        <a:solidFill>
                          <a:srgbClr val="FFFFFF"/>
                        </a:solidFill>
                        <a:ln w="9525">
                          <a:solidFill>
                            <a:schemeClr val="tx1"/>
                          </a:solidFill>
                          <a:miter lim="800000"/>
                          <a:headEnd/>
                          <a:tailEnd/>
                        </a:ln>
                      </wps:spPr>
                      <wps:txbx>
                        <w:txbxContent>
                          <w:p w:rsidR="008435BD" w:rsidRDefault="008435BD" w:rsidP="00764B6D">
                            <w:pPr>
                              <w:rPr>
                                <w:rFonts w:asciiTheme="minorHAnsi" w:hAnsiTheme="minorHAnsi" w:cstheme="minorHAnsi"/>
                              </w:rPr>
                            </w:pPr>
                            <w:r>
                              <w:rPr>
                                <w:rFonts w:asciiTheme="minorHAnsi" w:hAnsiTheme="minorHAnsi" w:cstheme="minorHAnsi"/>
                                <w:b/>
                              </w:rPr>
                              <w:t>Completed forms to be e-mailed to:</w:t>
                            </w:r>
                            <w:r>
                              <w:rPr>
                                <w:rFonts w:asciiTheme="minorHAnsi" w:hAnsiTheme="minorHAnsi" w:cstheme="minorHAnsi"/>
                                <w:b/>
                              </w:rPr>
                              <w:tab/>
                            </w:r>
                            <w:hyperlink r:id="rId13" w:history="1">
                              <w:r w:rsidRPr="005421BA">
                                <w:rPr>
                                  <w:rStyle w:val="Hyperlink"/>
                                  <w:rFonts w:asciiTheme="minorHAnsi" w:hAnsiTheme="minorHAnsi" w:cstheme="minorHAnsi"/>
                                </w:rPr>
                                <w:t>admin@northridge.doncaster.sch.uk</w:t>
                              </w:r>
                            </w:hyperlink>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b/>
                              </w:rPr>
                              <w:t>Internal to: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64B6D">
                              <w:rPr>
                                <w:rFonts w:asciiTheme="minorHAnsi" w:hAnsiTheme="minorHAnsi" w:cstheme="minorHAnsi"/>
                              </w:rPr>
                              <w:t>Children Missing Education</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b/>
                              </w:rPr>
                              <w:t>External E-mail to: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64B6D">
                              <w:rPr>
                                <w:rFonts w:asciiTheme="minorHAnsi" w:hAnsiTheme="minorHAnsi" w:cstheme="minorHAnsi"/>
                              </w:rPr>
                              <w:t>ChildrenMissingEducation.gcsx</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rPr>
                              <w:t>Contact Details: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Children Missing Education</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Attendance &amp; Pupil Welfare Service</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Floor 3, The Civic Building</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Waterdale, Doncaster</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DN1 3SU</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sidRPr="00764B6D">
                              <w:rPr>
                                <w:rFonts w:asciiTheme="minorHAnsi" w:hAnsiTheme="minorHAnsi" w:cstheme="minorHAnsi"/>
                                <w:b/>
                              </w:rPr>
                              <w:t>Telephone: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01302 737233</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sidRPr="00764B6D">
                              <w:rPr>
                                <w:rFonts w:asciiTheme="minorHAnsi" w:hAnsiTheme="minorHAnsi" w:cstheme="minorHAnsi"/>
                                <w:b/>
                              </w:rPr>
                              <w:t>Fax: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01302 737342</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AA6FF" id="_x0000_s1027" type="#_x0000_t202" style="position:absolute;margin-left:435.55pt;margin-top:10.2pt;width:486.75pt;height:197.2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" strokecolor="black [3213]">
                <v:textbox>
                  <w:txbxContent>
                    <w:p w:rsidR="008435BD" w:rsidRDefault="008435BD" w:rsidP="00764B6D">
                      <w:pPr>
                        <w:rPr>
                          <w:rFonts w:asciiTheme="minorHAnsi" w:hAnsiTheme="minorHAnsi" w:cstheme="minorHAnsi"/>
                        </w:rPr>
                      </w:pPr>
                      <w:r>
                        <w:rPr>
                          <w:rFonts w:asciiTheme="minorHAnsi" w:hAnsiTheme="minorHAnsi" w:cstheme="minorHAnsi"/>
                          <w:b/>
                        </w:rPr>
                        <w:t>Completed forms to be e-mailed to:</w:t>
                      </w:r>
                      <w:r>
                        <w:rPr>
                          <w:rFonts w:asciiTheme="minorHAnsi" w:hAnsiTheme="minorHAnsi" w:cstheme="minorHAnsi"/>
                          <w:b/>
                        </w:rPr>
                        <w:tab/>
                      </w:r>
                      <w:hyperlink r:id="rId14" w:history="1">
                        <w:r w:rsidRPr="005421BA">
                          <w:rPr>
                            <w:rStyle w:val="Hyperlink"/>
                            <w:rFonts w:asciiTheme="minorHAnsi" w:hAnsiTheme="minorHAnsi" w:cstheme="minorHAnsi"/>
                          </w:rPr>
                          <w:t>admin@northridge.doncaster.sch.uk</w:t>
                        </w:r>
                      </w:hyperlink>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b/>
                        </w:rPr>
                        <w:t>Internal to: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64B6D">
                        <w:rPr>
                          <w:rFonts w:asciiTheme="minorHAnsi" w:hAnsiTheme="minorHAnsi" w:cstheme="minorHAnsi"/>
                        </w:rPr>
                        <w:t>Children Missing Education</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b/>
                        </w:rPr>
                        <w:t>External E-mail to:</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roofErr w:type="spellStart"/>
                      <w:r w:rsidRPr="00764B6D">
                        <w:rPr>
                          <w:rFonts w:asciiTheme="minorHAnsi" w:hAnsiTheme="minorHAnsi" w:cstheme="minorHAnsi"/>
                        </w:rPr>
                        <w:t>ChildrenMissingEducation.gcsx</w:t>
                      </w:r>
                      <w:proofErr w:type="spellEnd"/>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Pr>
                          <w:rFonts w:asciiTheme="minorHAnsi" w:hAnsiTheme="minorHAnsi" w:cstheme="minorHAnsi"/>
                        </w:rPr>
                        <w:t>Contact Details: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Children Missing Education</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Attendance &amp; Pupil Welfare Service</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Floor 3, </w:t>
                      </w:r>
                      <w:proofErr w:type="gramStart"/>
                      <w:r>
                        <w:rPr>
                          <w:rFonts w:asciiTheme="minorHAnsi" w:hAnsiTheme="minorHAnsi" w:cstheme="minorHAnsi"/>
                        </w:rPr>
                        <w:t>The</w:t>
                      </w:r>
                      <w:proofErr w:type="gramEnd"/>
                      <w:r>
                        <w:rPr>
                          <w:rFonts w:asciiTheme="minorHAnsi" w:hAnsiTheme="minorHAnsi" w:cstheme="minorHAnsi"/>
                        </w:rPr>
                        <w:t xml:space="preserve"> Civic Building</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Waterdale, Doncaster</w:t>
                      </w:r>
                    </w:p>
                    <w:p w:rsidR="008435BD" w:rsidRDefault="008435BD" w:rsidP="00764B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DN1 3SU</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sidRPr="00764B6D">
                        <w:rPr>
                          <w:rFonts w:asciiTheme="minorHAnsi" w:hAnsiTheme="minorHAnsi" w:cstheme="minorHAnsi"/>
                          <w:b/>
                        </w:rPr>
                        <w:t>Telephone: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01302 737233</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r w:rsidRPr="00764B6D">
                        <w:rPr>
                          <w:rFonts w:asciiTheme="minorHAnsi" w:hAnsiTheme="minorHAnsi" w:cstheme="minorHAnsi"/>
                          <w:b/>
                        </w:rPr>
                        <w:t>Fax: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01302 737342</w:t>
                      </w:r>
                    </w:p>
                    <w:p w:rsidR="008435BD" w:rsidRDefault="008435BD" w:rsidP="00764B6D">
                      <w:pPr>
                        <w:rPr>
                          <w:rFonts w:asciiTheme="minorHAnsi" w:hAnsiTheme="minorHAnsi" w:cstheme="minorHAnsi"/>
                        </w:rPr>
                      </w:pPr>
                    </w:p>
                    <w:p w:rsidR="008435BD" w:rsidRDefault="008435BD" w:rsidP="00764B6D">
                      <w:pPr>
                        <w:rPr>
                          <w:rFonts w:asciiTheme="minorHAnsi" w:hAnsiTheme="minorHAnsi" w:cstheme="minorHAnsi"/>
                        </w:rPr>
                      </w:pPr>
                    </w:p>
                  </w:txbxContent>
                </v:textbox>
                <w10:wrap anchorx="margin"/>
              </v:shape>
            </w:pict>
          </mc:Fallback>
        </mc:AlternateContent>
      </w:r>
    </w:p>
    <w:p w:rsidR="00D53044" w:rsidRPr="00FA5B11" w:rsidRDefault="00D53044" w:rsidP="00425FBC">
      <w:pPr>
        <w:rPr>
          <w:rFonts w:asciiTheme="minorHAnsi" w:hAnsiTheme="minorHAnsi" w:cstheme="minorHAnsi"/>
          <w:sz w:val="24"/>
          <w:szCs w:val="24"/>
        </w:rPr>
      </w:pPr>
    </w:p>
    <w:p w:rsidR="00D53044" w:rsidRPr="00FA5B11" w:rsidRDefault="00D53044" w:rsidP="00121C3C">
      <w:pPr>
        <w:ind w:left="-142"/>
        <w:rPr>
          <w:rFonts w:asciiTheme="minorHAnsi" w:hAnsiTheme="minorHAnsi" w:cstheme="minorHAnsi"/>
          <w:sz w:val="24"/>
          <w:szCs w:val="24"/>
        </w:rPr>
      </w:pPr>
    </w:p>
    <w:p w:rsidR="00D53044" w:rsidRPr="00FA5B11" w:rsidRDefault="00D53044"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764B6D" w:rsidRPr="00FA5B11" w:rsidRDefault="00764B6D" w:rsidP="00425FBC">
      <w:pPr>
        <w:rPr>
          <w:rFonts w:asciiTheme="minorHAnsi" w:hAnsiTheme="minorHAnsi" w:cstheme="minorHAnsi"/>
          <w:sz w:val="24"/>
          <w:szCs w:val="24"/>
        </w:rPr>
      </w:pPr>
    </w:p>
    <w:p w:rsidR="002D0F1E" w:rsidRPr="00FA5B11" w:rsidRDefault="002D0F1E" w:rsidP="002D0F1E">
      <w:pPr>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B045F4" w:rsidRPr="00FA5B11">
        <w:rPr>
          <w:rFonts w:asciiTheme="minorHAnsi" w:hAnsiTheme="minorHAnsi" w:cstheme="minorHAnsi"/>
          <w:b/>
          <w:sz w:val="24"/>
          <w:szCs w:val="24"/>
        </w:rPr>
        <w:t>B</w:t>
      </w:r>
    </w:p>
    <w:p w:rsidR="002D0F1E" w:rsidRPr="00FA5B11" w:rsidRDefault="002D0F1E" w:rsidP="002D0F1E">
      <w:pPr>
        <w:jc w:val="right"/>
        <w:rPr>
          <w:rFonts w:asciiTheme="minorHAnsi" w:hAnsiTheme="minorHAnsi" w:cstheme="minorHAnsi"/>
          <w:sz w:val="24"/>
          <w:szCs w:val="24"/>
        </w:rPr>
      </w:pPr>
    </w:p>
    <w:p w:rsidR="002D0F1E" w:rsidRPr="00FA5B11" w:rsidRDefault="002D0F1E" w:rsidP="00ED4C37">
      <w:pPr>
        <w:jc w:val="center"/>
        <w:rPr>
          <w:rFonts w:asciiTheme="minorHAnsi" w:hAnsiTheme="minorHAnsi" w:cstheme="minorHAnsi"/>
          <w:b/>
          <w:sz w:val="24"/>
          <w:szCs w:val="24"/>
        </w:rPr>
      </w:pPr>
      <w:r w:rsidRPr="00FA5B11">
        <w:rPr>
          <w:rFonts w:asciiTheme="minorHAnsi" w:hAnsiTheme="minorHAnsi" w:cstheme="minorHAnsi"/>
          <w:b/>
          <w:sz w:val="24"/>
          <w:szCs w:val="24"/>
        </w:rPr>
        <w:t>Att</w:t>
      </w:r>
      <w:r w:rsidR="00ED4C37" w:rsidRPr="00FA5B11">
        <w:rPr>
          <w:rFonts w:asciiTheme="minorHAnsi" w:hAnsiTheme="minorHAnsi" w:cstheme="minorHAnsi"/>
          <w:b/>
          <w:sz w:val="24"/>
          <w:szCs w:val="24"/>
        </w:rPr>
        <w:t>endance &amp; Pupil Welfare Service</w:t>
      </w:r>
    </w:p>
    <w:p w:rsidR="00ED4C37" w:rsidRPr="00FA5B11" w:rsidRDefault="00ED4C37" w:rsidP="00ED4C37">
      <w:pPr>
        <w:jc w:val="center"/>
        <w:rPr>
          <w:rFonts w:asciiTheme="minorHAnsi" w:hAnsiTheme="minorHAnsi" w:cstheme="minorHAnsi"/>
          <w:b/>
          <w:sz w:val="24"/>
          <w:szCs w:val="24"/>
        </w:rPr>
      </w:pPr>
      <w:r w:rsidRPr="00FA5B11">
        <w:rPr>
          <w:rFonts w:asciiTheme="minorHAnsi" w:hAnsiTheme="minorHAnsi" w:cstheme="minorHAnsi"/>
          <w:b/>
          <w:sz w:val="24"/>
          <w:szCs w:val="24"/>
        </w:rPr>
        <w:t>Children Missing Education Process and Timeline</w:t>
      </w:r>
    </w:p>
    <w:p w:rsidR="00ED4C37" w:rsidRPr="00FA5B11" w:rsidRDefault="00ED4C37" w:rsidP="00ED4C37">
      <w:pPr>
        <w:jc w:val="center"/>
        <w:rPr>
          <w:rFonts w:asciiTheme="minorHAnsi" w:hAnsiTheme="minorHAnsi" w:cstheme="minorHAnsi"/>
          <w:b/>
          <w:sz w:val="24"/>
          <w:szCs w:val="24"/>
        </w:rPr>
      </w:pPr>
    </w:p>
    <w:p w:rsidR="00ED4C37" w:rsidRPr="00FA5B11" w:rsidRDefault="00D53044" w:rsidP="00ED4C37">
      <w:pPr>
        <w:jc w:val="center"/>
        <w:rPr>
          <w:rFonts w:asciiTheme="minorHAnsi" w:hAnsiTheme="minorHAnsi" w:cstheme="minorHAnsi"/>
          <w:b/>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535360" behindDoc="0" locked="0" layoutInCell="1" allowOverlap="1" wp14:anchorId="7469D172" wp14:editId="1A94F0A3">
                <wp:simplePos x="0" y="0"/>
                <wp:positionH relativeFrom="column">
                  <wp:posOffset>2271395</wp:posOffset>
                </wp:positionH>
                <wp:positionV relativeFrom="paragraph">
                  <wp:posOffset>145415</wp:posOffset>
                </wp:positionV>
                <wp:extent cx="1876425" cy="742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76425" cy="7429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2160" id="Rounded Rectangle 2" o:spid="_x0000_s1026" style="position:absolute;margin-left:178.85pt;margin-top:11.45pt;width:147.75pt;height:58.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" fillcolor="#d8d8d8 [2732]" strokecolor="black [3213]" strokeweight="2pt"/>
            </w:pict>
          </mc:Fallback>
        </mc:AlternateContent>
      </w:r>
    </w:p>
    <w:p w:rsidR="00ED4C37" w:rsidRPr="00FA5B11" w:rsidRDefault="00D53044" w:rsidP="00ED4C37">
      <w:pPr>
        <w:jc w:val="center"/>
        <w:rPr>
          <w:rFonts w:asciiTheme="minorHAnsi" w:hAnsiTheme="minorHAnsi" w:cstheme="minorHAnsi"/>
          <w:b/>
          <w:sz w:val="24"/>
          <w:szCs w:val="24"/>
        </w:rPr>
        <w:sectPr w:rsidR="00ED4C37" w:rsidRPr="00FA5B11" w:rsidSect="00121C3C">
          <w:footerReference w:type="default" r:id="rId15"/>
          <w:pgSz w:w="11909" w:h="16834"/>
          <w:pgMar w:top="1135" w:right="994" w:bottom="360" w:left="1134" w:header="720" w:footer="720" w:gutter="0"/>
          <w:cols w:space="60"/>
          <w:noEndnote/>
        </w:sectPr>
      </w:pPr>
      <w:r w:rsidRPr="00FA5B11">
        <w:rPr>
          <w:rFonts w:asciiTheme="minorHAnsi" w:hAnsiTheme="minorHAnsi" w:cstheme="minorHAnsi"/>
          <w:b/>
          <w:noProof/>
          <w:sz w:val="24"/>
          <w:szCs w:val="24"/>
        </w:rPr>
        <mc:AlternateContent>
          <mc:Choice Requires="wps">
            <w:drawing>
              <wp:anchor distT="0" distB="0" distL="114300" distR="114300" simplePos="0" relativeHeight="251594752" behindDoc="0" locked="0" layoutInCell="1" allowOverlap="1" wp14:anchorId="4500622B" wp14:editId="3AC2F51F">
                <wp:simplePos x="0" y="0"/>
                <wp:positionH relativeFrom="column">
                  <wp:posOffset>3785870</wp:posOffset>
                </wp:positionH>
                <wp:positionV relativeFrom="paragraph">
                  <wp:posOffset>7186930</wp:posOffset>
                </wp:positionV>
                <wp:extent cx="1943100" cy="8286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431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D53044" w:rsidRDefault="008435BD" w:rsidP="000536B6">
                            <w:pPr>
                              <w:jc w:val="center"/>
                              <w:rPr>
                                <w:rFonts w:asciiTheme="minorHAnsi" w:hAnsiTheme="minorHAnsi" w:cstheme="minorHAnsi"/>
                                <w:b/>
                                <w:sz w:val="10"/>
                                <w:szCs w:val="10"/>
                              </w:rPr>
                            </w:pPr>
                          </w:p>
                          <w:p w:rsidR="008435BD" w:rsidRPr="00D53044" w:rsidRDefault="008435BD" w:rsidP="000536B6">
                            <w:pPr>
                              <w:jc w:val="center"/>
                              <w:rPr>
                                <w:rFonts w:asciiTheme="minorHAnsi" w:hAnsiTheme="minorHAnsi" w:cstheme="minorHAnsi"/>
                                <w:b/>
                                <w:sz w:val="24"/>
                                <w:szCs w:val="24"/>
                              </w:rPr>
                            </w:pPr>
                            <w:r w:rsidRPr="00D53044">
                              <w:rPr>
                                <w:rFonts w:asciiTheme="minorHAnsi" w:hAnsiTheme="minorHAnsi" w:cstheme="minorHAnsi"/>
                                <w:b/>
                                <w:sz w:val="24"/>
                                <w:szCs w:val="24"/>
                              </w:rPr>
                              <w:t xml:space="preserve">All CME cases should have completed timeline </w:t>
                            </w:r>
                            <w:r>
                              <w:rPr>
                                <w:rFonts w:asciiTheme="minorHAnsi" w:hAnsiTheme="minorHAnsi" w:cstheme="minorHAnsi"/>
                                <w:b/>
                                <w:sz w:val="24"/>
                                <w:szCs w:val="24"/>
                              </w:rPr>
                              <w:t xml:space="preserve">     </w:t>
                            </w:r>
                            <w:r w:rsidRPr="00D53044">
                              <w:rPr>
                                <w:rFonts w:asciiTheme="minorHAnsi" w:hAnsiTheme="minorHAnsi" w:cstheme="minorHAnsi"/>
                                <w:b/>
                                <w:sz w:val="24"/>
                                <w:szCs w:val="24"/>
                              </w:rPr>
                              <w:t>of 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622B" id="Text Box 31" o:spid="_x0000_s1028" type="#_x0000_t202" style="position:absolute;left:0;text-align:left;margin-left:298.1pt;margin-top:565.9pt;width:153pt;height:65.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anlwIAALs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" fillcolor="white [3201]" strokeweight=".5pt">
                <v:textbox>
                  <w:txbxContent>
                    <w:p w:rsidR="008435BD" w:rsidRPr="00D53044" w:rsidRDefault="008435BD" w:rsidP="000536B6">
                      <w:pPr>
                        <w:jc w:val="center"/>
                        <w:rPr>
                          <w:rFonts w:asciiTheme="minorHAnsi" w:hAnsiTheme="minorHAnsi" w:cstheme="minorHAnsi"/>
                          <w:b/>
                          <w:sz w:val="10"/>
                          <w:szCs w:val="10"/>
                        </w:rPr>
                      </w:pPr>
                    </w:p>
                    <w:p w:rsidR="008435BD" w:rsidRPr="00D53044" w:rsidRDefault="008435BD" w:rsidP="000536B6">
                      <w:pPr>
                        <w:jc w:val="center"/>
                        <w:rPr>
                          <w:rFonts w:asciiTheme="minorHAnsi" w:hAnsiTheme="minorHAnsi" w:cstheme="minorHAnsi"/>
                          <w:b/>
                          <w:sz w:val="24"/>
                          <w:szCs w:val="24"/>
                        </w:rPr>
                      </w:pPr>
                      <w:r w:rsidRPr="00D53044">
                        <w:rPr>
                          <w:rFonts w:asciiTheme="minorHAnsi" w:hAnsiTheme="minorHAnsi" w:cstheme="minorHAnsi"/>
                          <w:b/>
                          <w:sz w:val="24"/>
                          <w:szCs w:val="24"/>
                        </w:rPr>
                        <w:t xml:space="preserve">All CME cases should have completed timeline </w:t>
                      </w:r>
                      <w:r>
                        <w:rPr>
                          <w:rFonts w:asciiTheme="minorHAnsi" w:hAnsiTheme="minorHAnsi" w:cstheme="minorHAnsi"/>
                          <w:b/>
                          <w:sz w:val="24"/>
                          <w:szCs w:val="24"/>
                        </w:rPr>
                        <w:t xml:space="preserve">     </w:t>
                      </w:r>
                      <w:r w:rsidRPr="00D53044">
                        <w:rPr>
                          <w:rFonts w:asciiTheme="minorHAnsi" w:hAnsiTheme="minorHAnsi" w:cstheme="minorHAnsi"/>
                          <w:b/>
                          <w:sz w:val="24"/>
                          <w:szCs w:val="24"/>
                        </w:rPr>
                        <w:t>of 6 weeks</w:t>
                      </w: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566080" behindDoc="0" locked="0" layoutInCell="1" allowOverlap="1" wp14:anchorId="064C6BD2" wp14:editId="3CD11987">
                <wp:simplePos x="0" y="0"/>
                <wp:positionH relativeFrom="column">
                  <wp:posOffset>3662045</wp:posOffset>
                </wp:positionH>
                <wp:positionV relativeFrom="paragraph">
                  <wp:posOffset>7072630</wp:posOffset>
                </wp:positionV>
                <wp:extent cx="2190750" cy="10763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190750" cy="10763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61BB5" id="Rounded Rectangle 17" o:spid="_x0000_s1026" style="position:absolute;margin-left:288.35pt;margin-top:556.9pt;width:172.5pt;height:84.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" fillcolor="#d8d8d8 [2732]" strokecolor="black [3213]" strokeweight="2pt"/>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31616" behindDoc="0" locked="0" layoutInCell="1" allowOverlap="1" wp14:anchorId="3CCD1966" wp14:editId="2354313A">
                <wp:simplePos x="0" y="0"/>
                <wp:positionH relativeFrom="column">
                  <wp:posOffset>5062220</wp:posOffset>
                </wp:positionH>
                <wp:positionV relativeFrom="paragraph">
                  <wp:posOffset>5996305</wp:posOffset>
                </wp:positionV>
                <wp:extent cx="0" cy="238125"/>
                <wp:effectExtent l="95250" t="0" r="57150" b="66675"/>
                <wp:wrapNone/>
                <wp:docPr id="50" name="Straight Arrow Connector 5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530B9" id="_x0000_t32" coordsize="21600,21600" o:spt="32" o:oned="t" path="m,l21600,21600e" filled="f">
                <v:path arrowok="t" fillok="f" o:connecttype="none"/>
                <o:lock v:ext="edit" shapetype="t"/>
              </v:shapetype>
              <v:shape id="Straight Arrow Connector 50" o:spid="_x0000_s1026" type="#_x0000_t32" style="position:absolute;margin-left:398.6pt;margin-top:472.15pt;width:0;height:18.7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29568" behindDoc="0" locked="0" layoutInCell="1" allowOverlap="1" wp14:anchorId="6FF1495F" wp14:editId="1698B069">
                <wp:simplePos x="0" y="0"/>
                <wp:positionH relativeFrom="column">
                  <wp:posOffset>5062220</wp:posOffset>
                </wp:positionH>
                <wp:positionV relativeFrom="paragraph">
                  <wp:posOffset>5129530</wp:posOffset>
                </wp:positionV>
                <wp:extent cx="0" cy="2476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EF845" id="Straight Arrow Connector 49" o:spid="_x0000_s1026" type="#_x0000_t32" style="position:absolute;margin-left:398.6pt;margin-top:403.9pt;width:0;height:19.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27520" behindDoc="0" locked="0" layoutInCell="1" allowOverlap="1" wp14:anchorId="7AB45906" wp14:editId="73C833D0">
                <wp:simplePos x="0" y="0"/>
                <wp:positionH relativeFrom="column">
                  <wp:posOffset>1309370</wp:posOffset>
                </wp:positionH>
                <wp:positionV relativeFrom="paragraph">
                  <wp:posOffset>6863080</wp:posOffset>
                </wp:positionV>
                <wp:extent cx="0" cy="2667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73E45" id="Straight Arrow Connector 48" o:spid="_x0000_s1026" type="#_x0000_t32" style="position:absolute;margin-left:103.1pt;margin-top:540.4pt;width:0;height:21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25472" behindDoc="0" locked="0" layoutInCell="1" allowOverlap="1" wp14:anchorId="62789D55" wp14:editId="4838BFF0">
                <wp:simplePos x="0" y="0"/>
                <wp:positionH relativeFrom="column">
                  <wp:posOffset>1309370</wp:posOffset>
                </wp:positionH>
                <wp:positionV relativeFrom="paragraph">
                  <wp:posOffset>5996305</wp:posOffset>
                </wp:positionV>
                <wp:extent cx="0" cy="2476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15E02" id="Straight Arrow Connector 47" o:spid="_x0000_s1026" type="#_x0000_t32" style="position:absolute;margin-left:103.1pt;margin-top:472.15pt;width:0;height:19.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23424" behindDoc="0" locked="0" layoutInCell="1" allowOverlap="1" wp14:anchorId="44282FE8" wp14:editId="54C2A954">
                <wp:simplePos x="0" y="0"/>
                <wp:positionH relativeFrom="column">
                  <wp:posOffset>1309370</wp:posOffset>
                </wp:positionH>
                <wp:positionV relativeFrom="paragraph">
                  <wp:posOffset>5129530</wp:posOffset>
                </wp:positionV>
                <wp:extent cx="0" cy="247650"/>
                <wp:effectExtent l="9525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DE1B4" id="Straight Arrow Connector 46" o:spid="_x0000_s1026" type="#_x0000_t32" style="position:absolute;margin-left:103.1pt;margin-top:403.9pt;width:0;height:19.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21376" behindDoc="0" locked="0" layoutInCell="1" allowOverlap="1" wp14:anchorId="4AE6D162" wp14:editId="13FB7C96">
                <wp:simplePos x="0" y="0"/>
                <wp:positionH relativeFrom="column">
                  <wp:posOffset>3452494</wp:posOffset>
                </wp:positionH>
                <wp:positionV relativeFrom="paragraph">
                  <wp:posOffset>4053205</wp:posOffset>
                </wp:positionV>
                <wp:extent cx="1285875" cy="276225"/>
                <wp:effectExtent l="0" t="0" r="85725" b="85725"/>
                <wp:wrapNone/>
                <wp:docPr id="45" name="Straight Arrow Connector 45"/>
                <wp:cNvGraphicFramePr/>
                <a:graphic xmlns:a="http://schemas.openxmlformats.org/drawingml/2006/main">
                  <a:graphicData uri="http://schemas.microsoft.com/office/word/2010/wordprocessingShape">
                    <wps:wsp>
                      <wps:cNvCnPr/>
                      <wps:spPr>
                        <a:xfrm>
                          <a:off x="0" y="0"/>
                          <a:ext cx="1285875"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E7E82" id="Straight Arrow Connector 45" o:spid="_x0000_s1026" type="#_x0000_t32" style="position:absolute;margin-left:271.85pt;margin-top:319.15pt;width:101.25pt;height:21.7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19328" behindDoc="0" locked="0" layoutInCell="1" allowOverlap="1" wp14:anchorId="31E7541E" wp14:editId="1292E3A2">
                <wp:simplePos x="0" y="0"/>
                <wp:positionH relativeFrom="column">
                  <wp:posOffset>1547495</wp:posOffset>
                </wp:positionH>
                <wp:positionV relativeFrom="paragraph">
                  <wp:posOffset>4053205</wp:posOffset>
                </wp:positionV>
                <wp:extent cx="1247775" cy="323850"/>
                <wp:effectExtent l="19050" t="0" r="28575" b="76200"/>
                <wp:wrapNone/>
                <wp:docPr id="44" name="Straight Arrow Connector 44"/>
                <wp:cNvGraphicFramePr/>
                <a:graphic xmlns:a="http://schemas.openxmlformats.org/drawingml/2006/main">
                  <a:graphicData uri="http://schemas.microsoft.com/office/word/2010/wordprocessingShape">
                    <wps:wsp>
                      <wps:cNvCnPr/>
                      <wps:spPr>
                        <a:xfrm flipH="1">
                          <a:off x="0" y="0"/>
                          <a:ext cx="124777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324F9" id="Straight Arrow Connector 44" o:spid="_x0000_s1026" type="#_x0000_t32" style="position:absolute;margin-left:121.85pt;margin-top:319.15pt;width:98.25pt;height:25.5pt;flip:x;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17280" behindDoc="0" locked="0" layoutInCell="1" allowOverlap="1" wp14:anchorId="28338470" wp14:editId="5B6C7435">
                <wp:simplePos x="0" y="0"/>
                <wp:positionH relativeFrom="column">
                  <wp:posOffset>2195195</wp:posOffset>
                </wp:positionH>
                <wp:positionV relativeFrom="paragraph">
                  <wp:posOffset>2834005</wp:posOffset>
                </wp:positionV>
                <wp:extent cx="219075"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94E57" id="Straight Arrow Connector 43" o:spid="_x0000_s1026" type="#_x0000_t32" style="position:absolute;margin-left:172.85pt;margin-top:223.15pt;width:17.25pt;height:0;flip:x;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15232" behindDoc="0" locked="0" layoutInCell="1" allowOverlap="1" wp14:anchorId="6AB305F2" wp14:editId="70F7F5F2">
                <wp:simplePos x="0" y="0"/>
                <wp:positionH relativeFrom="column">
                  <wp:posOffset>3176270</wp:posOffset>
                </wp:positionH>
                <wp:positionV relativeFrom="paragraph">
                  <wp:posOffset>3129280</wp:posOffset>
                </wp:positionV>
                <wp:extent cx="0" cy="1905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C740F" id="Straight Arrow Connector 42" o:spid="_x0000_s1026" type="#_x0000_t32" style="position:absolute;margin-left:250.1pt;margin-top:246.4pt;width:0;height:15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13184" behindDoc="0" locked="0" layoutInCell="1" allowOverlap="1" wp14:anchorId="73A3275E" wp14:editId="552A34E9">
                <wp:simplePos x="0" y="0"/>
                <wp:positionH relativeFrom="column">
                  <wp:posOffset>3176270</wp:posOffset>
                </wp:positionH>
                <wp:positionV relativeFrom="paragraph">
                  <wp:posOffset>2319655</wp:posOffset>
                </wp:positionV>
                <wp:extent cx="0" cy="18097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71158" id="Straight Arrow Connector 41" o:spid="_x0000_s1026" type="#_x0000_t32" style="position:absolute;margin-left:250.1pt;margin-top:182.65pt;width:0;height:14.2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11136" behindDoc="0" locked="0" layoutInCell="1" allowOverlap="1" wp14:anchorId="4F3CC0E9" wp14:editId="68C1848E">
                <wp:simplePos x="0" y="0"/>
                <wp:positionH relativeFrom="column">
                  <wp:posOffset>3176270</wp:posOffset>
                </wp:positionH>
                <wp:positionV relativeFrom="paragraph">
                  <wp:posOffset>1548130</wp:posOffset>
                </wp:positionV>
                <wp:extent cx="0" cy="152400"/>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C82A6B" id="Straight Arrow Connector 40" o:spid="_x0000_s1026" type="#_x0000_t32" style="position:absolute;margin-left:250.1pt;margin-top:121.9pt;width:0;height:12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" strokecolor="black [3213]">
                <v:stroke endarrow="open"/>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537408" behindDoc="0" locked="0" layoutInCell="1" allowOverlap="1" wp14:anchorId="63073A96" wp14:editId="275F8820">
                <wp:simplePos x="0" y="0"/>
                <wp:positionH relativeFrom="column">
                  <wp:posOffset>2366645</wp:posOffset>
                </wp:positionH>
                <wp:positionV relativeFrom="paragraph">
                  <wp:posOffset>24130</wp:posOffset>
                </wp:positionV>
                <wp:extent cx="168592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859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D53044" w:rsidRDefault="008435BD" w:rsidP="00ED4C37">
                            <w:pPr>
                              <w:jc w:val="center"/>
                              <w:rPr>
                                <w:rFonts w:asciiTheme="minorHAnsi" w:hAnsiTheme="minorHAnsi" w:cstheme="minorHAnsi"/>
                                <w:b/>
                                <w:sz w:val="24"/>
                                <w:szCs w:val="24"/>
                              </w:rPr>
                            </w:pPr>
                            <w:r w:rsidRPr="00D53044">
                              <w:rPr>
                                <w:rFonts w:asciiTheme="minorHAnsi" w:hAnsiTheme="minorHAnsi" w:cstheme="minorHAnsi"/>
                                <w:b/>
                                <w:sz w:val="24"/>
                                <w:szCs w:val="24"/>
                              </w:rPr>
                              <w:t>CME Process</w:t>
                            </w:r>
                          </w:p>
                          <w:p w:rsidR="008435BD" w:rsidRPr="00D53044" w:rsidRDefault="008435BD" w:rsidP="00ED4C37">
                            <w:pPr>
                              <w:jc w:val="center"/>
                              <w:rPr>
                                <w:rFonts w:asciiTheme="minorHAnsi" w:hAnsiTheme="minorHAnsi" w:cstheme="minorHAnsi"/>
                                <w:b/>
                                <w:sz w:val="24"/>
                                <w:szCs w:val="24"/>
                              </w:rPr>
                            </w:pPr>
                            <w:r w:rsidRPr="00D53044">
                              <w:rPr>
                                <w:rFonts w:asciiTheme="minorHAnsi" w:hAnsiTheme="minorHAnsi" w:cstheme="minorHAnsi"/>
                                <w:b/>
                                <w:sz w:val="24"/>
                                <w:szCs w:val="24"/>
                              </w:rPr>
                              <w:t>Missing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73A96" id="Text Box 3" o:spid="_x0000_s1029" type="#_x0000_t202" style="position:absolute;left:0;text-align:left;margin-left:186.35pt;margin-top:1.9pt;width:132.75pt;height:42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" fillcolor="white [3201]" strokeweight=".5pt">
                <v:textbox>
                  <w:txbxContent>
                    <w:p w:rsidR="008435BD" w:rsidRPr="00D53044" w:rsidRDefault="008435BD" w:rsidP="00ED4C37">
                      <w:pPr>
                        <w:jc w:val="center"/>
                        <w:rPr>
                          <w:rFonts w:asciiTheme="minorHAnsi" w:hAnsiTheme="minorHAnsi" w:cstheme="minorHAnsi"/>
                          <w:b/>
                          <w:sz w:val="24"/>
                          <w:szCs w:val="24"/>
                        </w:rPr>
                      </w:pPr>
                      <w:r w:rsidRPr="00D53044">
                        <w:rPr>
                          <w:rFonts w:asciiTheme="minorHAnsi" w:hAnsiTheme="minorHAnsi" w:cstheme="minorHAnsi"/>
                          <w:b/>
                          <w:sz w:val="24"/>
                          <w:szCs w:val="24"/>
                        </w:rPr>
                        <w:t>CME Process</w:t>
                      </w:r>
                    </w:p>
                    <w:p w:rsidR="008435BD" w:rsidRPr="00D53044" w:rsidRDefault="008435BD" w:rsidP="00ED4C37">
                      <w:pPr>
                        <w:jc w:val="center"/>
                        <w:rPr>
                          <w:rFonts w:asciiTheme="minorHAnsi" w:hAnsiTheme="minorHAnsi" w:cstheme="minorHAnsi"/>
                          <w:b/>
                          <w:sz w:val="24"/>
                          <w:szCs w:val="24"/>
                        </w:rPr>
                      </w:pPr>
                      <w:r w:rsidRPr="00D53044">
                        <w:rPr>
                          <w:rFonts w:asciiTheme="minorHAnsi" w:hAnsiTheme="minorHAnsi" w:cstheme="minorHAnsi"/>
                          <w:b/>
                          <w:sz w:val="24"/>
                          <w:szCs w:val="24"/>
                        </w:rPr>
                        <w:t>Missing Out</w:t>
                      </w: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598848" behindDoc="0" locked="0" layoutInCell="1" allowOverlap="1" wp14:anchorId="16F6023A" wp14:editId="76C0334C">
                <wp:simplePos x="0" y="0"/>
                <wp:positionH relativeFrom="column">
                  <wp:posOffset>328295</wp:posOffset>
                </wp:positionH>
                <wp:positionV relativeFrom="paragraph">
                  <wp:posOffset>1224280</wp:posOffset>
                </wp:positionV>
                <wp:extent cx="0" cy="242887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428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19A325" id="Straight Connector 33" o:spid="_x0000_s1026" style="position:absolute;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5pt,96.4pt" to="25.8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" strokecolor="black [3213]"/>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596800" behindDoc="0" locked="0" layoutInCell="1" allowOverlap="1" wp14:anchorId="467CEEB5" wp14:editId="41DE7896">
                <wp:simplePos x="0" y="0"/>
                <wp:positionH relativeFrom="column">
                  <wp:posOffset>328295</wp:posOffset>
                </wp:positionH>
                <wp:positionV relativeFrom="paragraph">
                  <wp:posOffset>1224280</wp:posOffset>
                </wp:positionV>
                <wp:extent cx="20859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H="1">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E395B" id="Straight Connector 32" o:spid="_x0000_s1026" style="position:absolute;flip:x;z-index:251596800;visibility:visible;mso-wrap-style:square;mso-wrap-distance-left:9pt;mso-wrap-distance-top:0;mso-wrap-distance-right:9pt;mso-wrap-distance-bottom:0;mso-position-horizontal:absolute;mso-position-horizontal-relative:text;mso-position-vertical:absolute;mso-position-vertical-relative:text" from="25.85pt,96.4pt" to="190.1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" strokecolor="black [3213]"/>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02944" behindDoc="0" locked="0" layoutInCell="1" allowOverlap="1" wp14:anchorId="0EC4DC60" wp14:editId="31470619">
                <wp:simplePos x="0" y="0"/>
                <wp:positionH relativeFrom="column">
                  <wp:posOffset>3985260</wp:posOffset>
                </wp:positionH>
                <wp:positionV relativeFrom="paragraph">
                  <wp:posOffset>1167130</wp:posOffset>
                </wp:positionV>
                <wp:extent cx="10763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82DBF" id="Straight Connector 35"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313.8pt,91.9pt" to="398.5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" strokecolor="black [3213]"/>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04992" behindDoc="0" locked="0" layoutInCell="1" allowOverlap="1" wp14:anchorId="0CC1C1E8" wp14:editId="00388613">
                <wp:simplePos x="0" y="0"/>
                <wp:positionH relativeFrom="column">
                  <wp:posOffset>5062220</wp:posOffset>
                </wp:positionH>
                <wp:positionV relativeFrom="paragraph">
                  <wp:posOffset>1167130</wp:posOffset>
                </wp:positionV>
                <wp:extent cx="0" cy="4000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B8EC74" id="Straight Connector 36" o:spid="_x0000_s1026" style="position:absolute;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6pt,91.9pt" to="398.6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" strokecolor="black [3213]"/>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09088" behindDoc="0" locked="0" layoutInCell="1" allowOverlap="1" wp14:anchorId="137C4180" wp14:editId="20E980A1">
                <wp:simplePos x="0" y="0"/>
                <wp:positionH relativeFrom="column">
                  <wp:posOffset>3985895</wp:posOffset>
                </wp:positionH>
                <wp:positionV relativeFrom="paragraph">
                  <wp:posOffset>2834005</wp:posOffset>
                </wp:positionV>
                <wp:extent cx="1076325" cy="0"/>
                <wp:effectExtent l="0" t="0" r="9525" b="19050"/>
                <wp:wrapNone/>
                <wp:docPr id="38" name="Straight Connector 38"/>
                <wp:cNvGraphicFramePr/>
                <a:graphic xmlns:a="http://schemas.openxmlformats.org/drawingml/2006/main">
                  <a:graphicData uri="http://schemas.microsoft.com/office/word/2010/wordprocessingShape">
                    <wps:wsp>
                      <wps:cNvCnPr/>
                      <wps:spPr>
                        <a:xfrm flipH="1">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07382" id="Straight Connector 38" o:spid="_x0000_s1026" style="position:absolute;flip:x;z-index:251609088;visibility:visible;mso-wrap-style:square;mso-wrap-distance-left:9pt;mso-wrap-distance-top:0;mso-wrap-distance-right:9pt;mso-wrap-distance-bottom:0;mso-position-horizontal:absolute;mso-position-horizontal-relative:text;mso-position-vertical:absolute;mso-position-vertical-relative:text" from="313.85pt,223.15pt" to="398.6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" strokecolor="black [3213]"/>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607040" behindDoc="0" locked="0" layoutInCell="1" allowOverlap="1" wp14:anchorId="38F85A04" wp14:editId="2AA219FB">
                <wp:simplePos x="0" y="0"/>
                <wp:positionH relativeFrom="column">
                  <wp:posOffset>5062220</wp:posOffset>
                </wp:positionH>
                <wp:positionV relativeFrom="paragraph">
                  <wp:posOffset>2557780</wp:posOffset>
                </wp:positionV>
                <wp:extent cx="0" cy="2762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E4C23" id="Straight Connector 3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98.6pt,201.4pt" to="398.6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" strokecolor="black [3213]"/>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600896" behindDoc="0" locked="0" layoutInCell="1" allowOverlap="1" wp14:anchorId="27CB7373" wp14:editId="4318BE45">
                <wp:simplePos x="0" y="0"/>
                <wp:positionH relativeFrom="column">
                  <wp:posOffset>328295</wp:posOffset>
                </wp:positionH>
                <wp:positionV relativeFrom="paragraph">
                  <wp:posOffset>3653155</wp:posOffset>
                </wp:positionV>
                <wp:extent cx="20859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7063D" id="Straight Connector 34" o:spid="_x0000_s1026" style="position:absolute;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287.65pt" to="190.1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" strokecolor="black [3213]"/>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76320" behindDoc="0" locked="0" layoutInCell="1" allowOverlap="1" wp14:anchorId="27483F73" wp14:editId="19B6E536">
                <wp:simplePos x="0" y="0"/>
                <wp:positionH relativeFrom="column">
                  <wp:posOffset>4595495</wp:posOffset>
                </wp:positionH>
                <wp:positionV relativeFrom="paragraph">
                  <wp:posOffset>1700530</wp:posOffset>
                </wp:positionV>
                <wp:extent cx="1381125" cy="762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3811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The time line between receiving referral and completion of checks should be 1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3F73" id="Text Box 22" o:spid="_x0000_s1030" type="#_x0000_t202" style="position:absolute;left:0;text-align:left;margin-left:361.85pt;margin-top:133.9pt;width:108.75pt;height:6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uKmAIAALs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The time line between receiving referral and completion of checks should be 1 weeks</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49696" behindDoc="0" locked="0" layoutInCell="1" allowOverlap="1" wp14:anchorId="18841892" wp14:editId="1EAF4540">
                <wp:simplePos x="0" y="0"/>
                <wp:positionH relativeFrom="column">
                  <wp:posOffset>4443095</wp:posOffset>
                </wp:positionH>
                <wp:positionV relativeFrom="paragraph">
                  <wp:posOffset>1567180</wp:posOffset>
                </wp:positionV>
                <wp:extent cx="1666875" cy="9906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666875" cy="9906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945E6" id="Rounded Rectangle 9" o:spid="_x0000_s1026" style="position:absolute;margin-left:349.85pt;margin-top:123.4pt;width:131.25pt;height:7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92704" behindDoc="0" locked="0" layoutInCell="1" allowOverlap="1" wp14:anchorId="038E807E" wp14:editId="0CE40BD0">
                <wp:simplePos x="0" y="0"/>
                <wp:positionH relativeFrom="column">
                  <wp:posOffset>718820</wp:posOffset>
                </wp:positionH>
                <wp:positionV relativeFrom="paragraph">
                  <wp:posOffset>7234555</wp:posOffset>
                </wp:positionV>
                <wp:extent cx="1266825" cy="4286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After six weeks case closed when sent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E807E" id="Text Box 30" o:spid="_x0000_s1031" type="#_x0000_t202" style="position:absolute;left:0;text-align:left;margin-left:56.6pt;margin-top:569.65pt;width:99.75pt;height:33.7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After six weeks case closed when sent to</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90656" behindDoc="0" locked="0" layoutInCell="1" allowOverlap="1" wp14:anchorId="23A5DA38" wp14:editId="2CB15DE7">
                <wp:simplePos x="0" y="0"/>
                <wp:positionH relativeFrom="column">
                  <wp:posOffset>718820</wp:posOffset>
                </wp:positionH>
                <wp:positionV relativeFrom="paragraph">
                  <wp:posOffset>6339205</wp:posOffset>
                </wp:positionV>
                <wp:extent cx="1266825" cy="4286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All outside agency letters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5DA38" id="Text Box 29" o:spid="_x0000_s1032" type="#_x0000_t202" style="position:absolute;left:0;text-align:left;margin-left:56.6pt;margin-top:499.15pt;width:99.75pt;height:33.7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All outside agency letters sent</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88608" behindDoc="0" locked="0" layoutInCell="1" allowOverlap="1" wp14:anchorId="2B6C2C4E" wp14:editId="6FEC6774">
                <wp:simplePos x="0" y="0"/>
                <wp:positionH relativeFrom="column">
                  <wp:posOffset>4376420</wp:posOffset>
                </wp:positionH>
                <wp:positionV relativeFrom="paragraph">
                  <wp:posOffset>6339205</wp:posOffset>
                </wp:positionV>
                <wp:extent cx="1266825" cy="4286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D53044"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Case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C2C4E" id="Text Box 28" o:spid="_x0000_s1033" type="#_x0000_t202" style="position:absolute;left:0;text-align:left;margin-left:344.6pt;margin-top:499.15pt;width:99.75pt;height:33.7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DMlwIAALsFAAAOAAAAZHJzL2Uyb0RvYy54bWysVN9P2zAQfp+0/8Hy+0ibldJV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" fillcolor="white [3201]" strokeweight=".5pt">
                <v:textbox>
                  <w:txbxContent>
                    <w:p w:rsidR="008435BD" w:rsidRPr="00D53044"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Case Closed</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86560" behindDoc="0" locked="0" layoutInCell="1" allowOverlap="1" wp14:anchorId="5B49B30B" wp14:editId="35668809">
                <wp:simplePos x="0" y="0"/>
                <wp:positionH relativeFrom="column">
                  <wp:posOffset>4376420</wp:posOffset>
                </wp:positionH>
                <wp:positionV relativeFrom="paragraph">
                  <wp:posOffset>5481955</wp:posOffset>
                </wp:positionV>
                <wp:extent cx="1266825" cy="4286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Confirmation from New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9B30B" id="Text Box 27" o:spid="_x0000_s1034" type="#_x0000_t202" style="position:absolute;left:0;text-align:left;margin-left:344.6pt;margin-top:431.65pt;width:99.75pt;height:33.7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Confirmation from New Local Authority</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84512" behindDoc="0" locked="0" layoutInCell="1" allowOverlap="1" wp14:anchorId="397D8F58" wp14:editId="20F10726">
                <wp:simplePos x="0" y="0"/>
                <wp:positionH relativeFrom="column">
                  <wp:posOffset>718820</wp:posOffset>
                </wp:positionH>
                <wp:positionV relativeFrom="paragraph">
                  <wp:posOffset>5481955</wp:posOffset>
                </wp:positionV>
                <wp:extent cx="1266825" cy="4286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All internal avenues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D8F58" id="Text Box 26" o:spid="_x0000_s1035" type="#_x0000_t202" style="position:absolute;left:0;text-align:left;margin-left:56.6pt;margin-top:431.65pt;width:99.75pt;height:33.7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All internal avenues checked</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82464" behindDoc="0" locked="0" layoutInCell="1" allowOverlap="1" wp14:anchorId="59AC1106" wp14:editId="3915F350">
                <wp:simplePos x="0" y="0"/>
                <wp:positionH relativeFrom="column">
                  <wp:posOffset>4376420</wp:posOffset>
                </wp:positionH>
                <wp:positionV relativeFrom="paragraph">
                  <wp:posOffset>4586605</wp:posOffset>
                </wp:positionV>
                <wp:extent cx="1266825" cy="4286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0536B6">
                            <w:pPr>
                              <w:jc w:val="center"/>
                              <w:rPr>
                                <w:rFonts w:asciiTheme="minorHAnsi" w:hAnsiTheme="minorHAnsi" w:cstheme="minorHAnsi"/>
                                <w:b/>
                              </w:rPr>
                            </w:pPr>
                            <w:r>
                              <w:rPr>
                                <w:rFonts w:asciiTheme="minorHAnsi" w:hAnsiTheme="minorHAnsi" w:cstheme="minorHAnsi"/>
                                <w:b/>
                              </w:rPr>
                              <w:t xml:space="preserve">Child Found </w:t>
                            </w:r>
                          </w:p>
                          <w:p w:rsidR="008435BD" w:rsidRPr="00ED4C37" w:rsidRDefault="008435BD" w:rsidP="000536B6">
                            <w:pPr>
                              <w:jc w:val="center"/>
                              <w:rPr>
                                <w:rFonts w:asciiTheme="minorHAnsi" w:hAnsiTheme="minorHAnsi" w:cstheme="minorHAnsi"/>
                                <w:b/>
                              </w:rPr>
                            </w:pPr>
                            <w:r>
                              <w:rPr>
                                <w:rFonts w:asciiTheme="minorHAnsi" w:hAnsiTheme="minorHAnsi" w:cstheme="minorHAnsi"/>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C1106" id="Text Box 25" o:spid="_x0000_s1036" type="#_x0000_t202" style="position:absolute;left:0;text-align:left;margin-left:344.6pt;margin-top:361.15pt;width:99.75pt;height:33.7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" fillcolor="white [3201]" strokeweight=".5pt">
                <v:textbox>
                  <w:txbxContent>
                    <w:p w:rsidR="008435BD" w:rsidRDefault="008435BD" w:rsidP="000536B6">
                      <w:pPr>
                        <w:jc w:val="center"/>
                        <w:rPr>
                          <w:rFonts w:asciiTheme="minorHAnsi" w:hAnsiTheme="minorHAnsi" w:cstheme="minorHAnsi"/>
                          <w:b/>
                        </w:rPr>
                      </w:pPr>
                      <w:r>
                        <w:rPr>
                          <w:rFonts w:asciiTheme="minorHAnsi" w:hAnsiTheme="minorHAnsi" w:cstheme="minorHAnsi"/>
                          <w:b/>
                        </w:rPr>
                        <w:t xml:space="preserve">Child Found </w:t>
                      </w:r>
                    </w:p>
                    <w:p w:rsidR="008435BD" w:rsidRPr="00ED4C37" w:rsidRDefault="008435BD" w:rsidP="000536B6">
                      <w:pPr>
                        <w:jc w:val="center"/>
                        <w:rPr>
                          <w:rFonts w:asciiTheme="minorHAnsi" w:hAnsiTheme="minorHAnsi" w:cstheme="minorHAnsi"/>
                          <w:b/>
                        </w:rPr>
                      </w:pPr>
                      <w:r>
                        <w:rPr>
                          <w:rFonts w:asciiTheme="minorHAnsi" w:hAnsiTheme="minorHAnsi" w:cstheme="minorHAnsi"/>
                          <w:b/>
                        </w:rPr>
                        <w:t>YES</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80416" behindDoc="0" locked="0" layoutInCell="1" allowOverlap="1" wp14:anchorId="1A241FA1" wp14:editId="76DE159D">
                <wp:simplePos x="0" y="0"/>
                <wp:positionH relativeFrom="column">
                  <wp:posOffset>709295</wp:posOffset>
                </wp:positionH>
                <wp:positionV relativeFrom="paragraph">
                  <wp:posOffset>4605655</wp:posOffset>
                </wp:positionV>
                <wp:extent cx="1266825" cy="4286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0536B6">
                            <w:pPr>
                              <w:jc w:val="center"/>
                              <w:rPr>
                                <w:rFonts w:asciiTheme="minorHAnsi" w:hAnsiTheme="minorHAnsi" w:cstheme="minorHAnsi"/>
                                <w:b/>
                              </w:rPr>
                            </w:pPr>
                            <w:r>
                              <w:rPr>
                                <w:rFonts w:asciiTheme="minorHAnsi" w:hAnsiTheme="minorHAnsi" w:cstheme="minorHAnsi"/>
                                <w:b/>
                              </w:rPr>
                              <w:t>Child Found</w:t>
                            </w:r>
                          </w:p>
                          <w:p w:rsidR="008435BD" w:rsidRPr="00ED4C37" w:rsidRDefault="008435BD" w:rsidP="000536B6">
                            <w:pPr>
                              <w:jc w:val="center"/>
                              <w:rPr>
                                <w:rFonts w:asciiTheme="minorHAnsi" w:hAnsiTheme="minorHAnsi" w:cstheme="minorHAnsi"/>
                                <w:b/>
                              </w:rPr>
                            </w:pPr>
                            <w:r>
                              <w:rPr>
                                <w:rFonts w:asciiTheme="minorHAnsi" w:hAnsiTheme="minorHAnsi" w:cstheme="minorHAnsi"/>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41FA1" id="Text Box 24" o:spid="_x0000_s1037" type="#_x0000_t202" style="position:absolute;left:0;text-align:left;margin-left:55.85pt;margin-top:362.65pt;width:99.75pt;height:33.7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" fillcolor="white [3201]" strokeweight=".5pt">
                <v:textbox>
                  <w:txbxContent>
                    <w:p w:rsidR="008435BD" w:rsidRDefault="008435BD" w:rsidP="000536B6">
                      <w:pPr>
                        <w:jc w:val="center"/>
                        <w:rPr>
                          <w:rFonts w:asciiTheme="minorHAnsi" w:hAnsiTheme="minorHAnsi" w:cstheme="minorHAnsi"/>
                          <w:b/>
                        </w:rPr>
                      </w:pPr>
                      <w:r>
                        <w:rPr>
                          <w:rFonts w:asciiTheme="minorHAnsi" w:hAnsiTheme="minorHAnsi" w:cstheme="minorHAnsi"/>
                          <w:b/>
                        </w:rPr>
                        <w:t>Child Found</w:t>
                      </w:r>
                    </w:p>
                    <w:p w:rsidR="008435BD" w:rsidRPr="00ED4C37" w:rsidRDefault="008435BD" w:rsidP="000536B6">
                      <w:pPr>
                        <w:jc w:val="center"/>
                        <w:rPr>
                          <w:rFonts w:asciiTheme="minorHAnsi" w:hAnsiTheme="minorHAnsi" w:cstheme="minorHAnsi"/>
                          <w:b/>
                        </w:rPr>
                      </w:pPr>
                      <w:r>
                        <w:rPr>
                          <w:rFonts w:asciiTheme="minorHAnsi" w:hAnsiTheme="minorHAnsi" w:cstheme="minorHAnsi"/>
                          <w:b/>
                        </w:rPr>
                        <w:t>NO</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78368" behindDoc="0" locked="0" layoutInCell="1" allowOverlap="1" wp14:anchorId="40F015BB" wp14:editId="557E7DC6">
                <wp:simplePos x="0" y="0"/>
                <wp:positionH relativeFrom="column">
                  <wp:posOffset>2566670</wp:posOffset>
                </wp:positionH>
                <wp:positionV relativeFrom="paragraph">
                  <wp:posOffset>3415030</wp:posOffset>
                </wp:positionV>
                <wp:extent cx="1266825" cy="4286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0536B6"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Casework Review</w:t>
                            </w:r>
                          </w:p>
                          <w:p w:rsidR="008435BD" w:rsidRPr="00ED4C37" w:rsidRDefault="008435BD" w:rsidP="000536B6">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015BB" id="Text Box 23" o:spid="_x0000_s1038" type="#_x0000_t202" style="position:absolute;left:0;text-align:left;margin-left:202.1pt;margin-top:268.9pt;width:99.75pt;height:33.7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JgmAIAALwFAAAOAAAAZHJzL2Uyb0RvYy54bWysVN9P2zAQfp+0/8Hy+0gbStdV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" fillcolor="white [3201]" strokeweight=".5pt">
                <v:textbox>
                  <w:txbxContent>
                    <w:p w:rsidR="008435BD" w:rsidRPr="000536B6"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Casework Review</w:t>
                      </w:r>
                    </w:p>
                    <w:p w:rsidR="008435BD" w:rsidRPr="00ED4C37" w:rsidRDefault="008435BD" w:rsidP="000536B6">
                      <w:pPr>
                        <w:jc w:val="center"/>
                        <w:rPr>
                          <w:rFonts w:asciiTheme="minorHAnsi" w:hAnsiTheme="minorHAnsi" w:cstheme="minorHAnsi"/>
                          <w:b/>
                        </w:rPr>
                      </w:pP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74272" behindDoc="0" locked="0" layoutInCell="1" allowOverlap="1" wp14:anchorId="70AC02C6" wp14:editId="11F34AB6">
                <wp:simplePos x="0" y="0"/>
                <wp:positionH relativeFrom="column">
                  <wp:posOffset>766445</wp:posOffset>
                </wp:positionH>
                <wp:positionV relativeFrom="paragraph">
                  <wp:posOffset>2605405</wp:posOffset>
                </wp:positionV>
                <wp:extent cx="1266825" cy="4286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2 Weeks Response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C02C6" id="Text Box 21" o:spid="_x0000_s1039" type="#_x0000_t202" style="position:absolute;left:0;text-align:left;margin-left:60.35pt;margin-top:205.15pt;width:99.75pt;height:33.7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LmAIAALwFAAAOAAAAZHJzL2Uyb0RvYy54bWysVN9P2zAQfp+0/8Hy+0gbStdV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2 Weeks Response Time</w:t>
                      </w: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72224" behindDoc="0" locked="0" layoutInCell="1" allowOverlap="1" wp14:anchorId="3D85E76F" wp14:editId="550C5375">
                <wp:simplePos x="0" y="0"/>
                <wp:positionH relativeFrom="column">
                  <wp:posOffset>2566670</wp:posOffset>
                </wp:positionH>
                <wp:positionV relativeFrom="paragraph">
                  <wp:posOffset>2605405</wp:posOffset>
                </wp:positionV>
                <wp:extent cx="1266825" cy="428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Send out local search letter</w:t>
                            </w:r>
                          </w:p>
                          <w:p w:rsidR="008435BD" w:rsidRPr="00ED4C37" w:rsidRDefault="008435BD" w:rsidP="000536B6">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5E76F" id="Text Box 20" o:spid="_x0000_s1040" type="#_x0000_t202" style="position:absolute;left:0;text-align:left;margin-left:202.1pt;margin-top:205.15pt;width:99.75pt;height:33.7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" fillcolor="white [3201]" strokeweight=".5pt">
                <v:textbox>
                  <w:txbxContent>
                    <w:p w:rsidR="008435BD" w:rsidRPr="00ED4C37" w:rsidRDefault="008435BD" w:rsidP="000536B6">
                      <w:pPr>
                        <w:jc w:val="center"/>
                        <w:rPr>
                          <w:rFonts w:asciiTheme="minorHAnsi" w:hAnsiTheme="minorHAnsi" w:cstheme="minorHAnsi"/>
                          <w:b/>
                        </w:rPr>
                      </w:pPr>
                      <w:r>
                        <w:rPr>
                          <w:rFonts w:asciiTheme="minorHAnsi" w:hAnsiTheme="minorHAnsi" w:cstheme="minorHAnsi"/>
                          <w:b/>
                        </w:rPr>
                        <w:t>Send out local search letter</w:t>
                      </w:r>
                    </w:p>
                    <w:p w:rsidR="008435BD" w:rsidRPr="00ED4C37" w:rsidRDefault="008435BD" w:rsidP="000536B6">
                      <w:pPr>
                        <w:jc w:val="center"/>
                        <w:rPr>
                          <w:rFonts w:asciiTheme="minorHAnsi" w:hAnsiTheme="minorHAnsi" w:cstheme="minorHAnsi"/>
                          <w:b/>
                        </w:rPr>
                      </w:pP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70176" behindDoc="0" locked="0" layoutInCell="1" allowOverlap="1" wp14:anchorId="54EA89F1" wp14:editId="44BAC59B">
                <wp:simplePos x="0" y="0"/>
                <wp:positionH relativeFrom="column">
                  <wp:posOffset>2576195</wp:posOffset>
                </wp:positionH>
                <wp:positionV relativeFrom="paragraph">
                  <wp:posOffset>1795780</wp:posOffset>
                </wp:positionV>
                <wp:extent cx="1266825" cy="4286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0536B6">
                            <w:pPr>
                              <w:jc w:val="center"/>
                              <w:rPr>
                                <w:rFonts w:asciiTheme="minorHAnsi" w:hAnsiTheme="minorHAnsi" w:cstheme="minorHAnsi"/>
                                <w:b/>
                              </w:rPr>
                            </w:pPr>
                            <w:r>
                              <w:rPr>
                                <w:rFonts w:asciiTheme="minorHAnsi" w:hAnsiTheme="minorHAnsi" w:cstheme="minorHAnsi"/>
                                <w:b/>
                              </w:rPr>
                              <w:t>SST Checks</w:t>
                            </w:r>
                          </w:p>
                          <w:p w:rsidR="008435BD" w:rsidRPr="00ED4C37" w:rsidRDefault="008435BD" w:rsidP="000536B6">
                            <w:pPr>
                              <w:jc w:val="center"/>
                              <w:rPr>
                                <w:rFonts w:asciiTheme="minorHAnsi" w:hAnsiTheme="minorHAnsi" w:cstheme="minorHAnsi"/>
                                <w:b/>
                              </w:rPr>
                            </w:pPr>
                            <w:r>
                              <w:rPr>
                                <w:rFonts w:asciiTheme="minorHAnsi" w:hAnsiTheme="minorHAnsi" w:cstheme="minorHAnsi"/>
                                <w:b/>
                              </w:rPr>
                              <w:t>Completed</w:t>
                            </w:r>
                          </w:p>
                          <w:p w:rsidR="008435BD" w:rsidRPr="00ED4C37" w:rsidRDefault="008435BD" w:rsidP="000536B6">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A89F1" id="Text Box 19" o:spid="_x0000_s1041" type="#_x0000_t202" style="position:absolute;left:0;text-align:left;margin-left:202.85pt;margin-top:141.4pt;width:99.75pt;height:33.7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" fillcolor="white [3201]" strokeweight=".5pt">
                <v:textbox>
                  <w:txbxContent>
                    <w:p w:rsidR="008435BD" w:rsidRDefault="008435BD" w:rsidP="000536B6">
                      <w:pPr>
                        <w:jc w:val="center"/>
                        <w:rPr>
                          <w:rFonts w:asciiTheme="minorHAnsi" w:hAnsiTheme="minorHAnsi" w:cstheme="minorHAnsi"/>
                          <w:b/>
                        </w:rPr>
                      </w:pPr>
                      <w:r>
                        <w:rPr>
                          <w:rFonts w:asciiTheme="minorHAnsi" w:hAnsiTheme="minorHAnsi" w:cstheme="minorHAnsi"/>
                          <w:b/>
                        </w:rPr>
                        <w:t>SST Checks</w:t>
                      </w:r>
                    </w:p>
                    <w:p w:rsidR="008435BD" w:rsidRPr="00ED4C37" w:rsidRDefault="008435BD" w:rsidP="000536B6">
                      <w:pPr>
                        <w:jc w:val="center"/>
                        <w:rPr>
                          <w:rFonts w:asciiTheme="minorHAnsi" w:hAnsiTheme="minorHAnsi" w:cstheme="minorHAnsi"/>
                          <w:b/>
                        </w:rPr>
                      </w:pPr>
                      <w:r>
                        <w:rPr>
                          <w:rFonts w:asciiTheme="minorHAnsi" w:hAnsiTheme="minorHAnsi" w:cstheme="minorHAnsi"/>
                          <w:b/>
                        </w:rPr>
                        <w:t>Completed</w:t>
                      </w:r>
                    </w:p>
                    <w:p w:rsidR="008435BD" w:rsidRPr="00ED4C37" w:rsidRDefault="008435BD" w:rsidP="000536B6">
                      <w:pPr>
                        <w:jc w:val="center"/>
                        <w:rPr>
                          <w:rFonts w:asciiTheme="minorHAnsi" w:hAnsiTheme="minorHAnsi" w:cstheme="minorHAnsi"/>
                          <w:b/>
                        </w:rPr>
                      </w:pP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68128" behindDoc="0" locked="0" layoutInCell="1" allowOverlap="1" wp14:anchorId="4C3BAA18" wp14:editId="27F92BF1">
                <wp:simplePos x="0" y="0"/>
                <wp:positionH relativeFrom="column">
                  <wp:posOffset>2566670</wp:posOffset>
                </wp:positionH>
                <wp:positionV relativeFrom="paragraph">
                  <wp:posOffset>1014730</wp:posOffset>
                </wp:positionV>
                <wp:extent cx="1266825" cy="428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0536B6"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Referral Received</w:t>
                            </w:r>
                          </w:p>
                          <w:p w:rsidR="008435BD" w:rsidRPr="00ED4C37" w:rsidRDefault="008435BD" w:rsidP="000536B6">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BAA18" id="Text Box 18" o:spid="_x0000_s1042" type="#_x0000_t202" style="position:absolute;left:0;text-align:left;margin-left:202.1pt;margin-top:79.9pt;width:99.75pt;height:33.7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" fillcolor="white [3201]" strokeweight=".5pt">
                <v:textbox>
                  <w:txbxContent>
                    <w:p w:rsidR="008435BD" w:rsidRPr="000536B6" w:rsidRDefault="008435BD" w:rsidP="000536B6">
                      <w:pPr>
                        <w:jc w:val="center"/>
                        <w:rPr>
                          <w:rFonts w:asciiTheme="minorHAnsi" w:hAnsiTheme="minorHAnsi" w:cstheme="minorHAnsi"/>
                          <w:b/>
                          <w:sz w:val="10"/>
                          <w:szCs w:val="10"/>
                        </w:rPr>
                      </w:pPr>
                    </w:p>
                    <w:p w:rsidR="008435BD" w:rsidRPr="00ED4C37" w:rsidRDefault="008435BD" w:rsidP="000536B6">
                      <w:pPr>
                        <w:jc w:val="center"/>
                        <w:rPr>
                          <w:rFonts w:asciiTheme="minorHAnsi" w:hAnsiTheme="minorHAnsi" w:cstheme="minorHAnsi"/>
                          <w:b/>
                        </w:rPr>
                      </w:pPr>
                      <w:r>
                        <w:rPr>
                          <w:rFonts w:asciiTheme="minorHAnsi" w:hAnsiTheme="minorHAnsi" w:cstheme="minorHAnsi"/>
                          <w:b/>
                        </w:rPr>
                        <w:t>Referral Received</w:t>
                      </w:r>
                    </w:p>
                    <w:p w:rsidR="008435BD" w:rsidRPr="00ED4C37" w:rsidRDefault="008435BD" w:rsidP="000536B6">
                      <w:pPr>
                        <w:jc w:val="center"/>
                        <w:rPr>
                          <w:rFonts w:asciiTheme="minorHAnsi" w:hAnsiTheme="minorHAnsi" w:cstheme="minorHAnsi"/>
                          <w:b/>
                        </w:rPr>
                      </w:pPr>
                    </w:p>
                  </w:txbxContent>
                </v:textbox>
              </v:shape>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64032" behindDoc="0" locked="0" layoutInCell="1" allowOverlap="1" wp14:anchorId="4D7BBEEC" wp14:editId="1F58466B">
                <wp:simplePos x="0" y="0"/>
                <wp:positionH relativeFrom="column">
                  <wp:posOffset>4233545</wp:posOffset>
                </wp:positionH>
                <wp:positionV relativeFrom="paragraph">
                  <wp:posOffset>6234430</wp:posOffset>
                </wp:positionV>
                <wp:extent cx="1571625" cy="6191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9EE0D1" id="Rounded Rectangle 16" o:spid="_x0000_s1026" style="position:absolute;margin-left:333.35pt;margin-top:490.9pt;width:123.75pt;height:48.75pt;z-index:251564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61984" behindDoc="0" locked="0" layoutInCell="1" allowOverlap="1" wp14:anchorId="189232D1" wp14:editId="3BB43B64">
                <wp:simplePos x="0" y="0"/>
                <wp:positionH relativeFrom="column">
                  <wp:posOffset>4233545</wp:posOffset>
                </wp:positionH>
                <wp:positionV relativeFrom="paragraph">
                  <wp:posOffset>5377180</wp:posOffset>
                </wp:positionV>
                <wp:extent cx="1571625" cy="6191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669752" id="Rounded Rectangle 15" o:spid="_x0000_s1026" style="position:absolute;margin-left:333.35pt;margin-top:423.4pt;width:123.75pt;height:48.75pt;z-index:251561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59936" behindDoc="0" locked="0" layoutInCell="1" allowOverlap="1" wp14:anchorId="0C573F67" wp14:editId="0A27FE41">
                <wp:simplePos x="0" y="0"/>
                <wp:positionH relativeFrom="column">
                  <wp:posOffset>575945</wp:posOffset>
                </wp:positionH>
                <wp:positionV relativeFrom="paragraph">
                  <wp:posOffset>7129780</wp:posOffset>
                </wp:positionV>
                <wp:extent cx="1571625" cy="6191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140AE" id="Rounded Rectangle 14" o:spid="_x0000_s1026" style="position:absolute;margin-left:45.35pt;margin-top:561.4pt;width:123.75pt;height:48.75pt;z-index:251559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57888" behindDoc="0" locked="0" layoutInCell="1" allowOverlap="1" wp14:anchorId="3B51C10E" wp14:editId="4A680DD4">
                <wp:simplePos x="0" y="0"/>
                <wp:positionH relativeFrom="column">
                  <wp:posOffset>575945</wp:posOffset>
                </wp:positionH>
                <wp:positionV relativeFrom="paragraph">
                  <wp:posOffset>6243955</wp:posOffset>
                </wp:positionV>
                <wp:extent cx="1571625" cy="619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299E83" id="Rounded Rectangle 13" o:spid="_x0000_s1026" style="position:absolute;margin-left:45.35pt;margin-top:491.65pt;width:123.75pt;height:48.75pt;z-index:251557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55840" behindDoc="0" locked="0" layoutInCell="1" allowOverlap="1" wp14:anchorId="14E74C65" wp14:editId="086A7205">
                <wp:simplePos x="0" y="0"/>
                <wp:positionH relativeFrom="column">
                  <wp:posOffset>575945</wp:posOffset>
                </wp:positionH>
                <wp:positionV relativeFrom="paragraph">
                  <wp:posOffset>5377180</wp:posOffset>
                </wp:positionV>
                <wp:extent cx="1571625" cy="6191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68C7F" id="Rounded Rectangle 12" o:spid="_x0000_s1026" style="position:absolute;margin-left:45.35pt;margin-top:423.4pt;width:123.75pt;height:48.75pt;z-index:251555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" fillcolor="#d8d8d8 [2732]" strokecolor="black [3213]" strokeweight="2pt"/>
            </w:pict>
          </mc:Fallback>
        </mc:AlternateContent>
      </w:r>
      <w:r w:rsidR="000536B6" w:rsidRPr="00FA5B11">
        <w:rPr>
          <w:rFonts w:asciiTheme="minorHAnsi" w:hAnsiTheme="minorHAnsi" w:cstheme="minorHAnsi"/>
          <w:b/>
          <w:noProof/>
          <w:sz w:val="24"/>
          <w:szCs w:val="24"/>
        </w:rPr>
        <mc:AlternateContent>
          <mc:Choice Requires="wps">
            <w:drawing>
              <wp:anchor distT="0" distB="0" distL="114300" distR="114300" simplePos="0" relativeHeight="251553792" behindDoc="0" locked="0" layoutInCell="1" allowOverlap="1" wp14:anchorId="76A4ED8C" wp14:editId="303A1BDB">
                <wp:simplePos x="0" y="0"/>
                <wp:positionH relativeFrom="column">
                  <wp:posOffset>4233545</wp:posOffset>
                </wp:positionH>
                <wp:positionV relativeFrom="paragraph">
                  <wp:posOffset>4491355</wp:posOffset>
                </wp:positionV>
                <wp:extent cx="1571625" cy="6191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CFAF4A" id="Rounded Rectangle 11" o:spid="_x0000_s1026" style="position:absolute;margin-left:333.35pt;margin-top:353.65pt;width:123.75pt;height:48.75pt;z-index:251553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51744" behindDoc="0" locked="0" layoutInCell="1" allowOverlap="1" wp14:anchorId="404B6E1C" wp14:editId="28CC01F0">
                <wp:simplePos x="0" y="0"/>
                <wp:positionH relativeFrom="column">
                  <wp:posOffset>575945</wp:posOffset>
                </wp:positionH>
                <wp:positionV relativeFrom="paragraph">
                  <wp:posOffset>4510405</wp:posOffset>
                </wp:positionV>
                <wp:extent cx="1571625" cy="619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20F972" id="Rounded Rectangle 10" o:spid="_x0000_s1026" style="position:absolute;margin-left:45.35pt;margin-top:355.15pt;width:123.75pt;height:48.75pt;z-index:251551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47648" behindDoc="0" locked="0" layoutInCell="1" allowOverlap="1" wp14:anchorId="1C17E162" wp14:editId="5B2E36EE">
                <wp:simplePos x="0" y="0"/>
                <wp:positionH relativeFrom="column">
                  <wp:posOffset>623570</wp:posOffset>
                </wp:positionH>
                <wp:positionV relativeFrom="paragraph">
                  <wp:posOffset>2510155</wp:posOffset>
                </wp:positionV>
                <wp:extent cx="1571625" cy="619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9A0D0B" id="Rounded Rectangle 8" o:spid="_x0000_s1026" style="position:absolute;margin-left:49.1pt;margin-top:197.65pt;width:123.75pt;height:48.75pt;z-index:251547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45600" behindDoc="0" locked="0" layoutInCell="1" allowOverlap="1" wp14:anchorId="42EF705A" wp14:editId="76B60D6D">
                <wp:simplePos x="0" y="0"/>
                <wp:positionH relativeFrom="column">
                  <wp:posOffset>2414270</wp:posOffset>
                </wp:positionH>
                <wp:positionV relativeFrom="paragraph">
                  <wp:posOffset>3319780</wp:posOffset>
                </wp:positionV>
                <wp:extent cx="1571625" cy="619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B4C26A" id="Rounded Rectangle 7" o:spid="_x0000_s1026" style="position:absolute;margin-left:190.1pt;margin-top:261.4pt;width:123.75pt;height:48.75pt;z-index:251545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43552" behindDoc="0" locked="0" layoutInCell="1" allowOverlap="1" wp14:anchorId="42EF705A" wp14:editId="76B60D6D">
                <wp:simplePos x="0" y="0"/>
                <wp:positionH relativeFrom="column">
                  <wp:posOffset>2414270</wp:posOffset>
                </wp:positionH>
                <wp:positionV relativeFrom="paragraph">
                  <wp:posOffset>2500630</wp:posOffset>
                </wp:positionV>
                <wp:extent cx="1571625" cy="6191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337F5C" id="Rounded Rectangle 6" o:spid="_x0000_s1026" style="position:absolute;margin-left:190.1pt;margin-top:196.9pt;width:123.75pt;height:48.75pt;z-index:251543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41504" behindDoc="0" locked="0" layoutInCell="1" allowOverlap="1" wp14:anchorId="42EF705A" wp14:editId="76B60D6D">
                <wp:simplePos x="0" y="0"/>
                <wp:positionH relativeFrom="column">
                  <wp:posOffset>2414270</wp:posOffset>
                </wp:positionH>
                <wp:positionV relativeFrom="paragraph">
                  <wp:posOffset>1700530</wp:posOffset>
                </wp:positionV>
                <wp:extent cx="1571625" cy="619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A6848" id="Rounded Rectangle 5" o:spid="_x0000_s1026" style="position:absolute;margin-left:190.1pt;margin-top:133.9pt;width:123.75pt;height:48.75pt;z-index:251541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" fillcolor="#d8d8d8 [2732]" strokecolor="black [3213]" strokeweight="2pt"/>
            </w:pict>
          </mc:Fallback>
        </mc:AlternateContent>
      </w:r>
      <w:r w:rsidR="00ED4C37" w:rsidRPr="00FA5B11">
        <w:rPr>
          <w:rFonts w:asciiTheme="minorHAnsi" w:hAnsiTheme="minorHAnsi" w:cstheme="minorHAnsi"/>
          <w:b/>
          <w:noProof/>
          <w:sz w:val="24"/>
          <w:szCs w:val="24"/>
        </w:rPr>
        <mc:AlternateContent>
          <mc:Choice Requires="wps">
            <w:drawing>
              <wp:anchor distT="0" distB="0" distL="114300" distR="114300" simplePos="0" relativeHeight="251539456" behindDoc="0" locked="0" layoutInCell="1" allowOverlap="1" wp14:anchorId="42EF705A" wp14:editId="76B60D6D">
                <wp:simplePos x="0" y="0"/>
                <wp:positionH relativeFrom="column">
                  <wp:posOffset>2414270</wp:posOffset>
                </wp:positionH>
                <wp:positionV relativeFrom="paragraph">
                  <wp:posOffset>929005</wp:posOffset>
                </wp:positionV>
                <wp:extent cx="1571625" cy="619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5716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47F0DB" id="Rounded Rectangle 4" o:spid="_x0000_s1026" style="position:absolute;margin-left:190.1pt;margin-top:73.15pt;width:123.75pt;height:48.75pt;z-index:251539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" fillcolor="#d8d8d8 [2732]" strokecolor="black [3213]" strokeweight="2pt"/>
            </w:pict>
          </mc:Fallback>
        </mc:AlternateContent>
      </w:r>
    </w:p>
    <w:p w:rsidR="007A419B" w:rsidRPr="00FA5B11" w:rsidRDefault="00867AE5" w:rsidP="007A419B">
      <w:pPr>
        <w:shd w:val="clear" w:color="auto" w:fill="FFFFFF"/>
        <w:spacing w:line="317" w:lineRule="exact"/>
        <w:ind w:left="1332" w:firstLine="7610"/>
        <w:rPr>
          <w:rFonts w:asciiTheme="minorHAnsi" w:hAnsiTheme="minorHAnsi" w:cstheme="minorHAnsi"/>
          <w:b/>
          <w:sz w:val="24"/>
          <w:szCs w:val="24"/>
        </w:rPr>
      </w:pPr>
      <w:r w:rsidRPr="00FA5B11">
        <w:rPr>
          <w:rFonts w:asciiTheme="minorHAnsi" w:hAnsiTheme="minorHAnsi" w:cstheme="minorHAnsi"/>
          <w:b/>
          <w:sz w:val="24"/>
          <w:szCs w:val="24"/>
        </w:rPr>
        <w:lastRenderedPageBreak/>
        <w:t>Appendix C</w:t>
      </w:r>
    </w:p>
    <w:p w:rsidR="00764B6D" w:rsidRPr="00FA5B11" w:rsidRDefault="00764B6D" w:rsidP="00764B6D">
      <w:pPr>
        <w:shd w:val="clear" w:color="auto" w:fill="FFFFFF"/>
        <w:spacing w:line="317" w:lineRule="exact"/>
        <w:jc w:val="center"/>
        <w:rPr>
          <w:rFonts w:asciiTheme="minorHAnsi" w:hAnsiTheme="minorHAnsi" w:cstheme="minorHAnsi"/>
          <w:b/>
          <w:sz w:val="24"/>
          <w:szCs w:val="24"/>
        </w:rPr>
      </w:pPr>
      <w:r w:rsidRPr="00FA5B11">
        <w:rPr>
          <w:rFonts w:asciiTheme="minorHAnsi" w:hAnsiTheme="minorHAnsi" w:cstheme="minorHAnsi"/>
          <w:b/>
          <w:sz w:val="24"/>
          <w:szCs w:val="24"/>
        </w:rPr>
        <w:t>Pupil Resident in Doncaster Not on Roll Form</w:t>
      </w:r>
    </w:p>
    <w:p w:rsidR="00764B6D" w:rsidRPr="00FA5B11" w:rsidRDefault="0073152F" w:rsidP="00867AE5">
      <w:pPr>
        <w:shd w:val="clear" w:color="auto" w:fill="FFFFFF"/>
        <w:tabs>
          <w:tab w:val="left" w:pos="585"/>
          <w:tab w:val="left" w:pos="4710"/>
          <w:tab w:val="left" w:pos="5190"/>
        </w:tabs>
        <w:spacing w:line="317" w:lineRule="exact"/>
        <w:rPr>
          <w:rFonts w:asciiTheme="minorHAnsi" w:hAnsiTheme="minorHAnsi" w:cstheme="minorHAnsi"/>
          <w:b/>
          <w:sz w:val="24"/>
          <w:szCs w:val="24"/>
        </w:rPr>
      </w:pPr>
      <w:r w:rsidRPr="00FA5B11">
        <w:rPr>
          <w:rFonts w:asciiTheme="minorHAnsi" w:hAnsiTheme="minorHAnsi" w:cstheme="minorHAnsi"/>
          <w:b/>
          <w:sz w:val="24"/>
          <w:szCs w:val="24"/>
        </w:rPr>
        <w:tab/>
      </w:r>
      <w:r w:rsidRPr="00FA5B11">
        <w:rPr>
          <w:rFonts w:asciiTheme="minorHAnsi" w:hAnsiTheme="minorHAnsi" w:cstheme="minorHAnsi"/>
          <w:b/>
          <w:sz w:val="24"/>
          <w:szCs w:val="24"/>
        </w:rPr>
        <w:tab/>
      </w:r>
      <w:r w:rsidR="00867AE5" w:rsidRPr="00FA5B11">
        <w:rPr>
          <w:rFonts w:asciiTheme="minorHAnsi" w:hAnsiTheme="minorHAnsi" w:cstheme="minorHAnsi"/>
          <w:b/>
          <w:sz w:val="24"/>
          <w:szCs w:val="24"/>
        </w:rPr>
        <w:tab/>
      </w:r>
    </w:p>
    <w:tbl>
      <w:tblPr>
        <w:tblStyle w:val="TableGrid"/>
        <w:tblW w:w="0" w:type="auto"/>
        <w:tblLook w:val="04A0" w:firstRow="1" w:lastRow="0" w:firstColumn="1" w:lastColumn="0" w:noHBand="0" w:noVBand="1"/>
      </w:tblPr>
      <w:tblGrid>
        <w:gridCol w:w="1806"/>
        <w:gridCol w:w="3282"/>
        <w:gridCol w:w="1818"/>
        <w:gridCol w:w="3259"/>
      </w:tblGrid>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Date:</w:t>
            </w:r>
          </w:p>
          <w:p w:rsidR="00EE7EC7" w:rsidRPr="00FA5B11" w:rsidRDefault="00EE7EC7" w:rsidP="00EE7EC7">
            <w:pPr>
              <w:rPr>
                <w:rFonts w:asciiTheme="minorHAnsi" w:hAnsiTheme="minorHAnsi" w:cstheme="minorHAnsi"/>
                <w:b/>
                <w:sz w:val="24"/>
                <w:szCs w:val="24"/>
              </w:rPr>
            </w:pPr>
          </w:p>
        </w:tc>
        <w:tc>
          <w:tcPr>
            <w:tcW w:w="3320" w:type="dxa"/>
          </w:tcPr>
          <w:p w:rsidR="00EE7EC7" w:rsidRPr="00FA5B11" w:rsidRDefault="00EE7EC7" w:rsidP="00EE7EC7">
            <w:pPr>
              <w:rPr>
                <w:rFonts w:asciiTheme="minorHAnsi" w:hAnsiTheme="minorHAnsi" w:cstheme="minorHAnsi"/>
                <w:sz w:val="24"/>
                <w:szCs w:val="24"/>
              </w:rPr>
            </w:pPr>
          </w:p>
          <w:p w:rsidR="00EE7EC7" w:rsidRPr="00FA5B11" w:rsidRDefault="00EE7EC7" w:rsidP="00EE7EC7">
            <w:pPr>
              <w:rPr>
                <w:rFonts w:asciiTheme="minorHAnsi" w:hAnsiTheme="minorHAnsi" w:cstheme="minorHAnsi"/>
                <w:sz w:val="24"/>
                <w:szCs w:val="24"/>
              </w:rPr>
            </w:pPr>
          </w:p>
        </w:tc>
        <w:tc>
          <w:tcPr>
            <w:tcW w:w="1827"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Name of Referrer:</w:t>
            </w:r>
          </w:p>
        </w:tc>
        <w:tc>
          <w:tcPr>
            <w:tcW w:w="3297" w:type="dxa"/>
          </w:tcPr>
          <w:p w:rsidR="00EE7EC7" w:rsidRPr="00FA5B11" w:rsidRDefault="00EE7EC7" w:rsidP="00EE7EC7">
            <w:pPr>
              <w:rPr>
                <w:rFonts w:asciiTheme="minorHAnsi" w:hAnsiTheme="minorHAnsi" w:cstheme="minorHAnsi"/>
                <w:sz w:val="24"/>
                <w:szCs w:val="24"/>
              </w:rPr>
            </w:pPr>
          </w:p>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Organisation &amp; Address</w:t>
            </w:r>
          </w:p>
          <w:p w:rsidR="00EE7EC7" w:rsidRPr="00FA5B11" w:rsidRDefault="00EE7EC7" w:rsidP="00EE7EC7">
            <w:pPr>
              <w:rPr>
                <w:rFonts w:asciiTheme="minorHAnsi" w:hAnsiTheme="minorHAnsi" w:cstheme="minorHAnsi"/>
                <w:b/>
                <w:sz w:val="24"/>
                <w:szCs w:val="24"/>
              </w:rPr>
            </w:pPr>
          </w:p>
        </w:tc>
        <w:tc>
          <w:tcPr>
            <w:tcW w:w="8444" w:type="dxa"/>
            <w:gridSpan w:val="3"/>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shd w:val="clear" w:color="auto" w:fill="D9D9D9" w:themeFill="background1" w:themeFillShade="D9"/>
          </w:tcPr>
          <w:p w:rsidR="00EE7EC7" w:rsidRPr="00FA5B11" w:rsidRDefault="00EE7EC7" w:rsidP="00FA5B11">
            <w:pPr>
              <w:rPr>
                <w:rFonts w:asciiTheme="minorHAnsi" w:hAnsiTheme="minorHAnsi" w:cstheme="minorHAnsi"/>
                <w:b/>
                <w:sz w:val="24"/>
                <w:szCs w:val="24"/>
              </w:rPr>
            </w:pPr>
            <w:r w:rsidRPr="00FA5B11">
              <w:rPr>
                <w:rFonts w:asciiTheme="minorHAnsi" w:hAnsiTheme="minorHAnsi" w:cstheme="minorHAnsi"/>
                <w:b/>
                <w:sz w:val="24"/>
                <w:szCs w:val="24"/>
              </w:rPr>
              <w:t>Contact Tel. No:</w:t>
            </w:r>
          </w:p>
        </w:tc>
        <w:tc>
          <w:tcPr>
            <w:tcW w:w="3320" w:type="dxa"/>
          </w:tcPr>
          <w:p w:rsidR="00EE7EC7" w:rsidRPr="00FA5B11" w:rsidRDefault="00EE7EC7" w:rsidP="00EE7EC7">
            <w:pPr>
              <w:rPr>
                <w:rFonts w:asciiTheme="minorHAnsi" w:hAnsiTheme="minorHAnsi" w:cstheme="minorHAnsi"/>
                <w:sz w:val="24"/>
                <w:szCs w:val="24"/>
              </w:rPr>
            </w:pPr>
          </w:p>
        </w:tc>
        <w:tc>
          <w:tcPr>
            <w:tcW w:w="1827"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Type of Referral Off Roll:</w:t>
            </w:r>
          </w:p>
        </w:tc>
        <w:tc>
          <w:tcPr>
            <w:tcW w:w="3297" w:type="dxa"/>
          </w:tcPr>
          <w:p w:rsidR="00EE7EC7" w:rsidRPr="00FA5B11" w:rsidRDefault="00EE7EC7" w:rsidP="00EE7EC7">
            <w:pPr>
              <w:rPr>
                <w:rFonts w:asciiTheme="minorHAnsi" w:hAnsiTheme="minorHAnsi" w:cstheme="minorHAnsi"/>
                <w:sz w:val="24"/>
                <w:szCs w:val="24"/>
              </w:rPr>
            </w:pPr>
          </w:p>
        </w:tc>
      </w:tr>
    </w:tbl>
    <w:p w:rsidR="00EE7EC7" w:rsidRPr="00FA5B11" w:rsidRDefault="00EE7EC7" w:rsidP="00867AE5">
      <w:pPr>
        <w:shd w:val="clear" w:color="auto" w:fill="FFFFFF"/>
        <w:rPr>
          <w:rFonts w:asciiTheme="minorHAnsi" w:hAnsiTheme="minorHAnsi" w:cstheme="minorHAnsi"/>
          <w:b/>
          <w:sz w:val="24"/>
          <w:szCs w:val="24"/>
        </w:rPr>
      </w:pPr>
      <w:r w:rsidRPr="00FA5B11">
        <w:rPr>
          <w:rFonts w:asciiTheme="minorHAnsi" w:hAnsiTheme="minorHAnsi" w:cstheme="minorHAnsi"/>
          <w:b/>
          <w:sz w:val="24"/>
          <w:szCs w:val="24"/>
        </w:rPr>
        <w:t>(One form to be completed per child)</w:t>
      </w:r>
    </w:p>
    <w:tbl>
      <w:tblPr>
        <w:tblStyle w:val="TableGrid"/>
        <w:tblW w:w="0" w:type="auto"/>
        <w:tblLook w:val="04A0" w:firstRow="1" w:lastRow="0" w:firstColumn="1" w:lastColumn="0" w:noHBand="0" w:noVBand="1"/>
      </w:tblPr>
      <w:tblGrid>
        <w:gridCol w:w="1799"/>
        <w:gridCol w:w="1901"/>
        <w:gridCol w:w="1387"/>
        <w:gridCol w:w="1787"/>
        <w:gridCol w:w="1609"/>
        <w:gridCol w:w="1682"/>
      </w:tblGrid>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Date:</w:t>
            </w:r>
          </w:p>
          <w:p w:rsidR="00EE7EC7" w:rsidRPr="00FA5B11" w:rsidRDefault="00EE7EC7" w:rsidP="00EE7EC7">
            <w:pPr>
              <w:rPr>
                <w:rFonts w:asciiTheme="minorHAnsi" w:hAnsiTheme="minorHAnsi" w:cstheme="minorHAnsi"/>
                <w:b/>
                <w:sz w:val="24"/>
                <w:szCs w:val="24"/>
              </w:rPr>
            </w:pPr>
          </w:p>
        </w:tc>
        <w:tc>
          <w:tcPr>
            <w:tcW w:w="1924" w:type="dxa"/>
          </w:tcPr>
          <w:p w:rsidR="00EE7EC7" w:rsidRPr="00FA5B11" w:rsidRDefault="00EE7EC7" w:rsidP="00EE7EC7">
            <w:pPr>
              <w:rPr>
                <w:rFonts w:asciiTheme="minorHAnsi" w:hAnsiTheme="minorHAnsi" w:cstheme="minorHAnsi"/>
                <w:sz w:val="24"/>
                <w:szCs w:val="24"/>
              </w:rPr>
            </w:pPr>
          </w:p>
        </w:tc>
        <w:tc>
          <w:tcPr>
            <w:tcW w:w="1396"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DOB:</w:t>
            </w:r>
          </w:p>
        </w:tc>
        <w:tc>
          <w:tcPr>
            <w:tcW w:w="1808" w:type="dxa"/>
          </w:tcPr>
          <w:p w:rsidR="00EE7EC7" w:rsidRPr="00FA5B11" w:rsidRDefault="00EE7EC7" w:rsidP="00EE7EC7">
            <w:pPr>
              <w:rPr>
                <w:rFonts w:asciiTheme="minorHAnsi" w:hAnsiTheme="minorHAnsi" w:cstheme="minorHAnsi"/>
                <w:sz w:val="24"/>
                <w:szCs w:val="24"/>
              </w:rPr>
            </w:pPr>
          </w:p>
        </w:tc>
        <w:tc>
          <w:tcPr>
            <w:tcW w:w="1614"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Gender:</w:t>
            </w:r>
          </w:p>
        </w:tc>
        <w:tc>
          <w:tcPr>
            <w:tcW w:w="1702" w:type="dxa"/>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UPN No:</w:t>
            </w:r>
          </w:p>
          <w:p w:rsidR="00EE7EC7" w:rsidRPr="00FA5B11" w:rsidRDefault="00EE7EC7" w:rsidP="00EE7EC7">
            <w:pPr>
              <w:jc w:val="center"/>
              <w:rPr>
                <w:rFonts w:asciiTheme="minorHAnsi" w:hAnsiTheme="minorHAnsi" w:cstheme="minorHAnsi"/>
                <w:b/>
                <w:sz w:val="24"/>
                <w:szCs w:val="24"/>
              </w:rPr>
            </w:pPr>
          </w:p>
        </w:tc>
        <w:tc>
          <w:tcPr>
            <w:tcW w:w="5128" w:type="dxa"/>
            <w:gridSpan w:val="3"/>
          </w:tcPr>
          <w:p w:rsidR="00EE7EC7" w:rsidRPr="00FA5B11" w:rsidRDefault="00EE7EC7" w:rsidP="00EE7EC7">
            <w:pPr>
              <w:rPr>
                <w:rFonts w:asciiTheme="minorHAnsi" w:hAnsiTheme="minorHAnsi" w:cstheme="minorHAnsi"/>
                <w:sz w:val="24"/>
                <w:szCs w:val="24"/>
              </w:rPr>
            </w:pPr>
          </w:p>
          <w:p w:rsidR="00EE7EC7" w:rsidRPr="00FA5B11" w:rsidRDefault="00EE7EC7" w:rsidP="00EE7EC7">
            <w:pPr>
              <w:rPr>
                <w:rFonts w:asciiTheme="minorHAnsi" w:hAnsiTheme="minorHAnsi" w:cstheme="minorHAnsi"/>
                <w:sz w:val="24"/>
                <w:szCs w:val="24"/>
              </w:rPr>
            </w:pPr>
          </w:p>
        </w:tc>
        <w:tc>
          <w:tcPr>
            <w:tcW w:w="1614" w:type="dxa"/>
            <w:shd w:val="clear" w:color="auto" w:fill="D9D9D9" w:themeFill="background1" w:themeFillShade="D9"/>
          </w:tcPr>
          <w:p w:rsidR="00EE7EC7" w:rsidRPr="00FA5B11" w:rsidRDefault="00EE7EC7" w:rsidP="00FA5B11">
            <w:pPr>
              <w:rPr>
                <w:rFonts w:asciiTheme="minorHAnsi" w:hAnsiTheme="minorHAnsi" w:cstheme="minorHAnsi"/>
                <w:sz w:val="24"/>
                <w:szCs w:val="24"/>
              </w:rPr>
            </w:pPr>
            <w:r w:rsidRPr="00FA5B11">
              <w:rPr>
                <w:rFonts w:asciiTheme="minorHAnsi" w:hAnsiTheme="minorHAnsi" w:cstheme="minorHAnsi"/>
                <w:b/>
                <w:sz w:val="24"/>
                <w:szCs w:val="24"/>
              </w:rPr>
              <w:t>Statement of SEN (Y/N)</w:t>
            </w:r>
          </w:p>
        </w:tc>
        <w:tc>
          <w:tcPr>
            <w:tcW w:w="1702" w:type="dxa"/>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Ethnic Origin:</w:t>
            </w:r>
          </w:p>
          <w:p w:rsidR="00EE7EC7" w:rsidRPr="00FA5B11" w:rsidRDefault="00EE7EC7" w:rsidP="00EE7EC7">
            <w:pPr>
              <w:rPr>
                <w:rFonts w:asciiTheme="minorHAnsi" w:hAnsiTheme="minorHAnsi" w:cstheme="minorHAnsi"/>
                <w:b/>
                <w:sz w:val="24"/>
                <w:szCs w:val="24"/>
              </w:rPr>
            </w:pPr>
          </w:p>
        </w:tc>
        <w:tc>
          <w:tcPr>
            <w:tcW w:w="8444" w:type="dxa"/>
            <w:gridSpan w:val="5"/>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FA5B11">
            <w:pPr>
              <w:rPr>
                <w:rFonts w:asciiTheme="minorHAnsi" w:hAnsiTheme="minorHAnsi" w:cstheme="minorHAnsi"/>
                <w:b/>
                <w:sz w:val="24"/>
                <w:szCs w:val="24"/>
              </w:rPr>
            </w:pPr>
            <w:r w:rsidRPr="00FA5B11">
              <w:rPr>
                <w:rFonts w:asciiTheme="minorHAnsi" w:hAnsiTheme="minorHAnsi" w:cstheme="minorHAnsi"/>
                <w:b/>
                <w:sz w:val="24"/>
                <w:szCs w:val="24"/>
              </w:rPr>
              <w:t>Last Known Address:</w:t>
            </w:r>
          </w:p>
        </w:tc>
        <w:tc>
          <w:tcPr>
            <w:tcW w:w="8444" w:type="dxa"/>
            <w:gridSpan w:val="5"/>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Post Code:</w:t>
            </w:r>
          </w:p>
          <w:p w:rsidR="00EE7EC7" w:rsidRPr="00FA5B11" w:rsidRDefault="00EE7EC7" w:rsidP="00EE7EC7">
            <w:pPr>
              <w:rPr>
                <w:rFonts w:asciiTheme="minorHAnsi" w:hAnsiTheme="minorHAnsi" w:cstheme="minorHAnsi"/>
                <w:b/>
                <w:sz w:val="24"/>
                <w:szCs w:val="24"/>
              </w:rPr>
            </w:pPr>
          </w:p>
        </w:tc>
        <w:tc>
          <w:tcPr>
            <w:tcW w:w="8444" w:type="dxa"/>
            <w:gridSpan w:val="5"/>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shd w:val="clear" w:color="auto" w:fill="D9D9D9" w:themeFill="background1" w:themeFillShade="D9"/>
          </w:tcPr>
          <w:p w:rsidR="00EE7EC7" w:rsidRPr="00FA5B11" w:rsidRDefault="00EE7EC7" w:rsidP="00FA5B11">
            <w:pPr>
              <w:rPr>
                <w:rFonts w:asciiTheme="minorHAnsi" w:hAnsiTheme="minorHAnsi" w:cstheme="minorHAnsi"/>
                <w:b/>
                <w:sz w:val="24"/>
                <w:szCs w:val="24"/>
              </w:rPr>
            </w:pPr>
            <w:r w:rsidRPr="00FA5B11">
              <w:rPr>
                <w:rFonts w:asciiTheme="minorHAnsi" w:hAnsiTheme="minorHAnsi" w:cstheme="minorHAnsi"/>
                <w:b/>
                <w:sz w:val="24"/>
                <w:szCs w:val="24"/>
              </w:rPr>
              <w:t>Name of Address of GP:</w:t>
            </w:r>
          </w:p>
        </w:tc>
        <w:tc>
          <w:tcPr>
            <w:tcW w:w="5128" w:type="dxa"/>
            <w:gridSpan w:val="3"/>
          </w:tcPr>
          <w:p w:rsidR="00EE7EC7" w:rsidRPr="00FA5B11" w:rsidRDefault="00EE7EC7" w:rsidP="00EE7EC7">
            <w:pPr>
              <w:rPr>
                <w:rFonts w:asciiTheme="minorHAnsi" w:hAnsiTheme="minorHAnsi" w:cstheme="minorHAnsi"/>
                <w:b/>
                <w:sz w:val="24"/>
                <w:szCs w:val="24"/>
              </w:rPr>
            </w:pPr>
          </w:p>
        </w:tc>
        <w:tc>
          <w:tcPr>
            <w:tcW w:w="1614" w:type="dxa"/>
            <w:shd w:val="clear" w:color="auto" w:fill="D9D9D9" w:themeFill="background1" w:themeFillShade="D9"/>
          </w:tcPr>
          <w:p w:rsidR="00EE7EC7" w:rsidRPr="00FA5B11" w:rsidRDefault="00EE7EC7" w:rsidP="00EE7EC7">
            <w:pPr>
              <w:rPr>
                <w:rFonts w:asciiTheme="minorHAnsi" w:hAnsiTheme="minorHAnsi" w:cstheme="minorHAnsi"/>
                <w:sz w:val="24"/>
                <w:szCs w:val="24"/>
              </w:rPr>
            </w:pPr>
            <w:r w:rsidRPr="00FA5B11">
              <w:rPr>
                <w:rFonts w:asciiTheme="minorHAnsi" w:hAnsiTheme="minorHAnsi" w:cstheme="minorHAnsi"/>
                <w:b/>
                <w:sz w:val="24"/>
                <w:szCs w:val="24"/>
              </w:rPr>
              <w:t>Tel No:</w:t>
            </w:r>
          </w:p>
        </w:tc>
        <w:tc>
          <w:tcPr>
            <w:tcW w:w="1702" w:type="dxa"/>
          </w:tcPr>
          <w:p w:rsidR="00EE7EC7" w:rsidRPr="00FA5B11" w:rsidRDefault="00EE7EC7" w:rsidP="00EE7EC7">
            <w:pPr>
              <w:rPr>
                <w:rFonts w:asciiTheme="minorHAnsi" w:hAnsiTheme="minorHAnsi" w:cstheme="minorHAnsi"/>
                <w:sz w:val="24"/>
                <w:szCs w:val="24"/>
              </w:rPr>
            </w:pPr>
          </w:p>
        </w:tc>
      </w:tr>
    </w:tbl>
    <w:p w:rsidR="00867AE5" w:rsidRPr="00FA5B11" w:rsidRDefault="00867AE5" w:rsidP="00EE7EC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05"/>
        <w:gridCol w:w="3280"/>
        <w:gridCol w:w="1917"/>
        <w:gridCol w:w="3163"/>
      </w:tblGrid>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FA5B11">
            <w:pPr>
              <w:rPr>
                <w:rFonts w:asciiTheme="minorHAnsi" w:hAnsiTheme="minorHAnsi" w:cstheme="minorHAnsi"/>
                <w:b/>
                <w:sz w:val="24"/>
                <w:szCs w:val="24"/>
              </w:rPr>
            </w:pPr>
            <w:r w:rsidRPr="00FA5B11">
              <w:rPr>
                <w:rFonts w:asciiTheme="minorHAnsi" w:hAnsiTheme="minorHAnsi" w:cstheme="minorHAnsi"/>
                <w:b/>
                <w:sz w:val="24"/>
                <w:szCs w:val="24"/>
              </w:rPr>
              <w:t>Name of Primary Carer(s):</w:t>
            </w:r>
          </w:p>
        </w:tc>
        <w:tc>
          <w:tcPr>
            <w:tcW w:w="8444" w:type="dxa"/>
            <w:gridSpan w:val="3"/>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Relationship:</w:t>
            </w:r>
          </w:p>
          <w:p w:rsidR="00EE7EC7" w:rsidRPr="00FA5B11" w:rsidRDefault="00EE7EC7" w:rsidP="00EE7EC7">
            <w:pPr>
              <w:rPr>
                <w:rFonts w:asciiTheme="minorHAnsi" w:hAnsiTheme="minorHAnsi" w:cstheme="minorHAnsi"/>
                <w:b/>
                <w:sz w:val="24"/>
                <w:szCs w:val="24"/>
              </w:rPr>
            </w:pPr>
          </w:p>
        </w:tc>
        <w:tc>
          <w:tcPr>
            <w:tcW w:w="8444" w:type="dxa"/>
            <w:gridSpan w:val="3"/>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Contact No 1:</w:t>
            </w:r>
          </w:p>
          <w:p w:rsidR="00EE7EC7" w:rsidRPr="00FA5B11" w:rsidRDefault="00EE7EC7" w:rsidP="00EE7EC7">
            <w:pPr>
              <w:rPr>
                <w:rFonts w:asciiTheme="minorHAnsi" w:hAnsiTheme="minorHAnsi" w:cstheme="minorHAnsi"/>
                <w:sz w:val="24"/>
                <w:szCs w:val="24"/>
              </w:rPr>
            </w:pPr>
          </w:p>
        </w:tc>
        <w:tc>
          <w:tcPr>
            <w:tcW w:w="3317" w:type="dxa"/>
          </w:tcPr>
          <w:p w:rsidR="00EE7EC7" w:rsidRPr="00FA5B11" w:rsidRDefault="00EE7EC7" w:rsidP="00EE7EC7">
            <w:pPr>
              <w:rPr>
                <w:rFonts w:asciiTheme="minorHAnsi" w:hAnsiTheme="minorHAnsi" w:cstheme="minorHAnsi"/>
                <w:sz w:val="24"/>
                <w:szCs w:val="24"/>
              </w:rPr>
            </w:pPr>
          </w:p>
        </w:tc>
        <w:tc>
          <w:tcPr>
            <w:tcW w:w="1928"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Contact No 2:</w:t>
            </w:r>
          </w:p>
          <w:p w:rsidR="00EE7EC7" w:rsidRPr="00FA5B11" w:rsidRDefault="00EE7EC7" w:rsidP="00EE7EC7">
            <w:pPr>
              <w:rPr>
                <w:rFonts w:asciiTheme="minorHAnsi" w:hAnsiTheme="minorHAnsi" w:cstheme="minorHAnsi"/>
                <w:sz w:val="24"/>
                <w:szCs w:val="24"/>
              </w:rPr>
            </w:pPr>
          </w:p>
        </w:tc>
        <w:tc>
          <w:tcPr>
            <w:tcW w:w="3199" w:type="dxa"/>
          </w:tcPr>
          <w:p w:rsidR="00EE7EC7" w:rsidRPr="00FA5B11" w:rsidRDefault="00EE7EC7" w:rsidP="00EE7EC7">
            <w:pPr>
              <w:rPr>
                <w:rFonts w:asciiTheme="minorHAnsi" w:hAnsiTheme="minorHAnsi" w:cstheme="minorHAnsi"/>
                <w:sz w:val="24"/>
                <w:szCs w:val="24"/>
              </w:rPr>
            </w:pPr>
          </w:p>
        </w:tc>
      </w:tr>
    </w:tbl>
    <w:p w:rsidR="00867AE5" w:rsidRPr="00FA5B11" w:rsidRDefault="00867AE5" w:rsidP="00EE7EC7">
      <w:pPr>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1809"/>
        <w:gridCol w:w="3317"/>
        <w:gridCol w:w="1928"/>
        <w:gridCol w:w="3199"/>
      </w:tblGrid>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School History:</w:t>
            </w:r>
          </w:p>
          <w:p w:rsidR="00EE7EC7" w:rsidRPr="00FA5B11" w:rsidRDefault="00EE7EC7" w:rsidP="00EE7EC7">
            <w:pPr>
              <w:rPr>
                <w:rFonts w:asciiTheme="minorHAnsi" w:hAnsiTheme="minorHAnsi" w:cstheme="minorHAnsi"/>
                <w:b/>
                <w:sz w:val="24"/>
                <w:szCs w:val="24"/>
              </w:rPr>
            </w:pPr>
          </w:p>
        </w:tc>
        <w:tc>
          <w:tcPr>
            <w:tcW w:w="8444" w:type="dxa"/>
            <w:gridSpan w:val="3"/>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tcBorders>
              <w:bottom w:val="single" w:sz="4" w:space="0" w:color="auto"/>
            </w:tcBorders>
            <w:shd w:val="clear" w:color="auto" w:fill="D9D9D9" w:themeFill="background1" w:themeFillShade="D9"/>
          </w:tcPr>
          <w:p w:rsidR="00EE7EC7" w:rsidRPr="00FA5B11" w:rsidRDefault="00EE7EC7" w:rsidP="00FA5B11">
            <w:pPr>
              <w:rPr>
                <w:rFonts w:asciiTheme="minorHAnsi" w:hAnsiTheme="minorHAnsi" w:cstheme="minorHAnsi"/>
                <w:b/>
                <w:sz w:val="24"/>
                <w:szCs w:val="24"/>
              </w:rPr>
            </w:pPr>
            <w:r w:rsidRPr="00FA5B11">
              <w:rPr>
                <w:rFonts w:asciiTheme="minorHAnsi" w:hAnsiTheme="minorHAnsi" w:cstheme="minorHAnsi"/>
                <w:b/>
                <w:sz w:val="24"/>
                <w:szCs w:val="24"/>
              </w:rPr>
              <w:t>Previous School:</w:t>
            </w:r>
          </w:p>
        </w:tc>
        <w:tc>
          <w:tcPr>
            <w:tcW w:w="3317" w:type="dxa"/>
          </w:tcPr>
          <w:p w:rsidR="00EE7EC7" w:rsidRPr="00FA5B11" w:rsidRDefault="00EE7EC7" w:rsidP="00EE7EC7">
            <w:pPr>
              <w:rPr>
                <w:rFonts w:asciiTheme="minorHAnsi" w:hAnsiTheme="minorHAnsi" w:cstheme="minorHAnsi"/>
                <w:sz w:val="24"/>
                <w:szCs w:val="24"/>
              </w:rPr>
            </w:pPr>
          </w:p>
        </w:tc>
        <w:tc>
          <w:tcPr>
            <w:tcW w:w="1928"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Town/City/Country:</w:t>
            </w:r>
          </w:p>
        </w:tc>
        <w:tc>
          <w:tcPr>
            <w:tcW w:w="3199" w:type="dxa"/>
          </w:tcPr>
          <w:p w:rsidR="00EE7EC7" w:rsidRPr="00FA5B11" w:rsidRDefault="00EE7EC7" w:rsidP="00EE7EC7">
            <w:pPr>
              <w:rPr>
                <w:rFonts w:asciiTheme="minorHAnsi" w:hAnsiTheme="minorHAnsi" w:cstheme="minorHAnsi"/>
                <w:sz w:val="24"/>
                <w:szCs w:val="24"/>
              </w:rPr>
            </w:pPr>
          </w:p>
        </w:tc>
      </w:tr>
      <w:tr w:rsidR="00EE7EC7" w:rsidRPr="00FA5B11" w:rsidTr="00EE7EC7">
        <w:tc>
          <w:tcPr>
            <w:tcW w:w="1809" w:type="dxa"/>
            <w:shd w:val="clear" w:color="auto" w:fill="D9D9D9" w:themeFill="background1" w:themeFillShade="D9"/>
          </w:tcPr>
          <w:p w:rsidR="00EE7EC7" w:rsidRPr="00FA5B11" w:rsidRDefault="00EE7EC7" w:rsidP="00FA5B11">
            <w:pPr>
              <w:rPr>
                <w:rFonts w:asciiTheme="minorHAnsi" w:hAnsiTheme="minorHAnsi" w:cstheme="minorHAnsi"/>
                <w:sz w:val="24"/>
                <w:szCs w:val="24"/>
              </w:rPr>
            </w:pPr>
            <w:r w:rsidRPr="00FA5B11">
              <w:rPr>
                <w:rFonts w:asciiTheme="minorHAnsi" w:hAnsiTheme="minorHAnsi" w:cstheme="minorHAnsi"/>
                <w:b/>
                <w:sz w:val="24"/>
                <w:szCs w:val="24"/>
              </w:rPr>
              <w:t>Length of Time on Roll:</w:t>
            </w:r>
          </w:p>
        </w:tc>
        <w:tc>
          <w:tcPr>
            <w:tcW w:w="3317" w:type="dxa"/>
          </w:tcPr>
          <w:p w:rsidR="00EE7EC7" w:rsidRPr="00FA5B11" w:rsidRDefault="00EE7EC7" w:rsidP="00EE7EC7">
            <w:pPr>
              <w:rPr>
                <w:rFonts w:asciiTheme="minorHAnsi" w:hAnsiTheme="minorHAnsi" w:cstheme="minorHAnsi"/>
                <w:sz w:val="24"/>
                <w:szCs w:val="24"/>
              </w:rPr>
            </w:pPr>
          </w:p>
        </w:tc>
        <w:tc>
          <w:tcPr>
            <w:tcW w:w="1928" w:type="dxa"/>
            <w:shd w:val="clear" w:color="auto" w:fill="D9D9D9" w:themeFill="background1" w:themeFillShade="D9"/>
          </w:tcPr>
          <w:p w:rsidR="00EE7EC7" w:rsidRPr="00FA5B11" w:rsidRDefault="00EE7EC7" w:rsidP="00EE7EC7">
            <w:pPr>
              <w:rPr>
                <w:rFonts w:asciiTheme="minorHAnsi" w:hAnsiTheme="minorHAnsi" w:cstheme="minorHAnsi"/>
                <w:b/>
                <w:sz w:val="24"/>
                <w:szCs w:val="24"/>
              </w:rPr>
            </w:pPr>
            <w:r w:rsidRPr="00FA5B11">
              <w:rPr>
                <w:rFonts w:asciiTheme="minorHAnsi" w:hAnsiTheme="minorHAnsi" w:cstheme="minorHAnsi"/>
                <w:b/>
                <w:sz w:val="24"/>
                <w:szCs w:val="24"/>
              </w:rPr>
              <w:t>Date of Leaving:</w:t>
            </w:r>
          </w:p>
          <w:p w:rsidR="00EE7EC7" w:rsidRPr="00FA5B11" w:rsidRDefault="00EE7EC7" w:rsidP="00EE7EC7">
            <w:pPr>
              <w:rPr>
                <w:rFonts w:asciiTheme="minorHAnsi" w:hAnsiTheme="minorHAnsi" w:cstheme="minorHAnsi"/>
                <w:sz w:val="24"/>
                <w:szCs w:val="24"/>
              </w:rPr>
            </w:pPr>
          </w:p>
        </w:tc>
        <w:tc>
          <w:tcPr>
            <w:tcW w:w="3199" w:type="dxa"/>
          </w:tcPr>
          <w:p w:rsidR="00EE7EC7" w:rsidRPr="00FA5B11" w:rsidRDefault="00EE7EC7" w:rsidP="00EE7EC7">
            <w:pPr>
              <w:rPr>
                <w:rFonts w:asciiTheme="minorHAnsi" w:hAnsiTheme="minorHAnsi" w:cstheme="minorHAnsi"/>
                <w:sz w:val="24"/>
                <w:szCs w:val="24"/>
              </w:rPr>
            </w:pPr>
          </w:p>
        </w:tc>
      </w:tr>
    </w:tbl>
    <w:p w:rsidR="0073152F" w:rsidRPr="00FA5B11" w:rsidRDefault="0073152F" w:rsidP="00EE7EC7">
      <w:pPr>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637760" behindDoc="0" locked="0" layoutInCell="1" allowOverlap="1" wp14:anchorId="4E8051FA" wp14:editId="2BD5B605">
                <wp:simplePos x="0" y="0"/>
                <wp:positionH relativeFrom="margin">
                  <wp:align>left</wp:align>
                </wp:positionH>
                <wp:positionV relativeFrom="paragraph">
                  <wp:posOffset>100965</wp:posOffset>
                </wp:positionV>
                <wp:extent cx="6486525" cy="10001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00125"/>
                        </a:xfrm>
                        <a:prstGeom prst="rect">
                          <a:avLst/>
                        </a:prstGeom>
                        <a:solidFill>
                          <a:srgbClr val="FFFFFF"/>
                        </a:solidFill>
                        <a:ln w="9525">
                          <a:solidFill>
                            <a:schemeClr val="tx1"/>
                          </a:solidFill>
                          <a:miter lim="800000"/>
                          <a:headEnd/>
                          <a:tailEnd/>
                        </a:ln>
                      </wps:spPr>
                      <wps:txbx>
                        <w:txbxContent>
                          <w:p w:rsidR="008435BD" w:rsidRDefault="008435BD" w:rsidP="00EE7EC7">
                            <w:pPr>
                              <w:rPr>
                                <w:rFonts w:asciiTheme="minorHAnsi" w:hAnsiTheme="minorHAnsi" w:cstheme="minorHAnsi"/>
                                <w:b/>
                              </w:rPr>
                            </w:pPr>
                            <w:r w:rsidRPr="00764B6D">
                              <w:rPr>
                                <w:rFonts w:asciiTheme="minorHAnsi" w:hAnsiTheme="minorHAnsi" w:cstheme="minorHAnsi"/>
                                <w:b/>
                              </w:rPr>
                              <w:t>Any other relevant info:</w:t>
                            </w:r>
                          </w:p>
                          <w:p w:rsidR="008435BD" w:rsidRDefault="008435BD" w:rsidP="00EE7EC7">
                            <w:pPr>
                              <w:rPr>
                                <w:rFonts w:asciiTheme="minorHAnsi" w:hAnsiTheme="minorHAnsi" w:cstheme="minorHAnsi"/>
                                <w:b/>
                              </w:rPr>
                            </w:pPr>
                          </w:p>
                          <w:p w:rsidR="008435BD" w:rsidRDefault="008435BD" w:rsidP="00EE7EC7">
                            <w:pPr>
                              <w:rPr>
                                <w:rFonts w:asciiTheme="minorHAnsi" w:hAnsiTheme="minorHAnsi" w:cstheme="minorHAnsi"/>
                                <w:b/>
                              </w:rPr>
                            </w:pPr>
                          </w:p>
                          <w:p w:rsidR="008435BD" w:rsidRPr="00764B6D" w:rsidRDefault="008435BD" w:rsidP="00EE7EC7">
                            <w:pPr>
                              <w:rPr>
                                <w:rFonts w:asciiTheme="minorHAnsi" w:hAnsiTheme="minorHAnsi" w:cstheme="minorHAnsi"/>
                                <w:b/>
                              </w:rPr>
                            </w:pPr>
                            <w:r>
                              <w:rPr>
                                <w:rFonts w:asciiTheme="minorHAnsi" w:hAnsiTheme="minorHAnsi" w:cstheme="minorHAnsi"/>
                                <w:b/>
                              </w:rPr>
                              <w:t>Any safety factors to be considered when visiting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051FA" id="_x0000_s1043" type="#_x0000_t202" style="position:absolute;margin-left:0;margin-top:7.95pt;width:510.75pt;height:78.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" strokecolor="black [3213]">
                <v:textbox>
                  <w:txbxContent>
                    <w:p w:rsidR="008435BD" w:rsidRDefault="008435BD" w:rsidP="00EE7EC7">
                      <w:pPr>
                        <w:rPr>
                          <w:rFonts w:asciiTheme="minorHAnsi" w:hAnsiTheme="minorHAnsi" w:cstheme="minorHAnsi"/>
                          <w:b/>
                        </w:rPr>
                      </w:pPr>
                      <w:r w:rsidRPr="00764B6D">
                        <w:rPr>
                          <w:rFonts w:asciiTheme="minorHAnsi" w:hAnsiTheme="minorHAnsi" w:cstheme="minorHAnsi"/>
                          <w:b/>
                        </w:rPr>
                        <w:t>Any other relevant info:</w:t>
                      </w:r>
                    </w:p>
                    <w:p w:rsidR="008435BD" w:rsidRDefault="008435BD" w:rsidP="00EE7EC7">
                      <w:pPr>
                        <w:rPr>
                          <w:rFonts w:asciiTheme="minorHAnsi" w:hAnsiTheme="minorHAnsi" w:cstheme="minorHAnsi"/>
                          <w:b/>
                        </w:rPr>
                      </w:pPr>
                    </w:p>
                    <w:p w:rsidR="008435BD" w:rsidRDefault="008435BD" w:rsidP="00EE7EC7">
                      <w:pPr>
                        <w:rPr>
                          <w:rFonts w:asciiTheme="minorHAnsi" w:hAnsiTheme="minorHAnsi" w:cstheme="minorHAnsi"/>
                          <w:b/>
                        </w:rPr>
                      </w:pPr>
                    </w:p>
                    <w:p w:rsidR="008435BD" w:rsidRPr="00764B6D" w:rsidRDefault="008435BD" w:rsidP="00EE7EC7">
                      <w:pPr>
                        <w:rPr>
                          <w:rFonts w:asciiTheme="minorHAnsi" w:hAnsiTheme="minorHAnsi" w:cstheme="minorHAnsi"/>
                          <w:b/>
                        </w:rPr>
                      </w:pPr>
                      <w:r>
                        <w:rPr>
                          <w:rFonts w:asciiTheme="minorHAnsi" w:hAnsiTheme="minorHAnsi" w:cstheme="minorHAnsi"/>
                          <w:b/>
                        </w:rPr>
                        <w:t>Any safety factors to be considered when visiting the family:</w:t>
                      </w:r>
                    </w:p>
                  </w:txbxContent>
                </v:textbox>
                <w10:wrap anchorx="margin"/>
              </v:shape>
            </w:pict>
          </mc:Fallback>
        </mc:AlternateContent>
      </w: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638784" behindDoc="0" locked="0" layoutInCell="1" allowOverlap="1" wp14:anchorId="174AFE51" wp14:editId="330B25E5">
                <wp:simplePos x="0" y="0"/>
                <wp:positionH relativeFrom="margin">
                  <wp:align>left</wp:align>
                </wp:positionH>
                <wp:positionV relativeFrom="paragraph">
                  <wp:posOffset>67945</wp:posOffset>
                </wp:positionV>
                <wp:extent cx="6467475" cy="1057275"/>
                <wp:effectExtent l="0" t="0" r="28575" b="285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57275"/>
                        </a:xfrm>
                        <a:prstGeom prst="rect">
                          <a:avLst/>
                        </a:prstGeom>
                        <a:solidFill>
                          <a:srgbClr val="FFFFFF"/>
                        </a:solidFill>
                        <a:ln w="9525">
                          <a:solidFill>
                            <a:schemeClr val="tx1"/>
                          </a:solidFill>
                          <a:miter lim="800000"/>
                          <a:headEnd/>
                          <a:tailEnd/>
                        </a:ln>
                      </wps:spPr>
                      <wps:txbx>
                        <w:txbxContent>
                          <w:p w:rsidR="008435BD" w:rsidRDefault="008435BD" w:rsidP="0073152F">
                            <w:pPr>
                              <w:rPr>
                                <w:rFonts w:asciiTheme="minorHAnsi" w:hAnsiTheme="minorHAnsi" w:cstheme="minorHAnsi"/>
                              </w:rPr>
                            </w:pPr>
                            <w:r>
                              <w:rPr>
                                <w:rFonts w:asciiTheme="minorHAnsi" w:hAnsiTheme="minorHAnsi" w:cstheme="minorHAnsi"/>
                                <w:b/>
                              </w:rPr>
                              <w:t>Completed forms to be sent to:</w:t>
                            </w:r>
                            <w:r>
                              <w:rPr>
                                <w:rFonts w:asciiTheme="minorHAnsi" w:hAnsiTheme="minorHAnsi" w:cstheme="minorHAnsi"/>
                                <w:b/>
                              </w:rPr>
                              <w:tab/>
                            </w:r>
                            <w:r>
                              <w:rPr>
                                <w:rFonts w:asciiTheme="minorHAnsi" w:hAnsiTheme="minorHAnsi" w:cstheme="minorHAnsi"/>
                              </w:rPr>
                              <w:tab/>
                              <w:t>Children Missing Education</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Attendance &amp; Pupil Welfare Service</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Floor 3, The Civic Building</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Waterdale, Doncaster, DN1 3SU</w:t>
                            </w:r>
                          </w:p>
                          <w:p w:rsidR="008435BD" w:rsidRDefault="008435BD" w:rsidP="0073152F">
                            <w:pPr>
                              <w:rPr>
                                <w:rFonts w:asciiTheme="minorHAnsi" w:hAnsiTheme="minorHAnsi" w:cstheme="minorHAnsi"/>
                              </w:rPr>
                            </w:pPr>
                            <w:r w:rsidRPr="00764B6D">
                              <w:rPr>
                                <w:rFonts w:asciiTheme="minorHAnsi" w:hAnsiTheme="minorHAnsi" w:cstheme="minorHAnsi"/>
                                <w:b/>
                              </w:rPr>
                              <w:t>Telephone: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01302 737233</w:t>
                            </w:r>
                            <w:r>
                              <w:rPr>
                                <w:rFonts w:asciiTheme="minorHAnsi" w:hAnsiTheme="minorHAnsi" w:cstheme="minorHAnsi"/>
                              </w:rPr>
                              <w:tab/>
                            </w:r>
                            <w:r w:rsidRPr="0073152F">
                              <w:rPr>
                                <w:rFonts w:asciiTheme="minorHAnsi" w:hAnsiTheme="minorHAnsi" w:cstheme="minorHAnsi"/>
                                <w:b/>
                              </w:rPr>
                              <w:t>Internal:</w:t>
                            </w:r>
                            <w:r w:rsidRPr="0073152F">
                              <w:rPr>
                                <w:rFonts w:asciiTheme="minorHAnsi" w:hAnsiTheme="minorHAnsi" w:cstheme="minorHAnsi"/>
                                <w:b/>
                              </w:rPr>
                              <w:tab/>
                            </w:r>
                            <w:r>
                              <w:rPr>
                                <w:rFonts w:asciiTheme="minorHAnsi" w:hAnsiTheme="minorHAnsi" w:cstheme="minorHAnsi"/>
                              </w:rPr>
                              <w:tab/>
                              <w:t>ChildrenMissingEducation</w:t>
                            </w:r>
                          </w:p>
                          <w:p w:rsidR="008435BD" w:rsidRDefault="008435BD" w:rsidP="0073152F">
                            <w:pPr>
                              <w:rPr>
                                <w:rFonts w:asciiTheme="minorHAnsi" w:hAnsiTheme="minorHAnsi" w:cstheme="minorHAnsi"/>
                              </w:rPr>
                            </w:pPr>
                            <w:r w:rsidRPr="00764B6D">
                              <w:rPr>
                                <w:rFonts w:asciiTheme="minorHAnsi" w:hAnsiTheme="minorHAnsi" w:cstheme="minorHAnsi"/>
                                <w:b/>
                              </w:rPr>
                              <w:t>Fax: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01302 737342</w:t>
                            </w:r>
                            <w:r>
                              <w:rPr>
                                <w:rFonts w:asciiTheme="minorHAnsi" w:hAnsiTheme="minorHAnsi" w:cstheme="minorHAnsi"/>
                              </w:rPr>
                              <w:tab/>
                            </w:r>
                            <w:r w:rsidRPr="0073152F">
                              <w:rPr>
                                <w:rFonts w:asciiTheme="minorHAnsi" w:hAnsiTheme="minorHAnsi" w:cstheme="minorHAnsi"/>
                                <w:b/>
                              </w:rPr>
                              <w:t>External:</w:t>
                            </w:r>
                            <w:r>
                              <w:rPr>
                                <w:rFonts w:asciiTheme="minorHAnsi" w:hAnsiTheme="minorHAnsi" w:cstheme="minorHAnsi"/>
                              </w:rPr>
                              <w:tab/>
                              <w:t>ChildrenMissingEducation.gcsx</w:t>
                            </w:r>
                          </w:p>
                          <w:p w:rsidR="008435BD" w:rsidRDefault="008435BD" w:rsidP="0073152F">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FE51" id="_x0000_s1044" type="#_x0000_t202" style="position:absolute;margin-left:0;margin-top:5.35pt;width:509.25pt;height:83.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" strokecolor="black [3213]">
                <v:textbox>
                  <w:txbxContent>
                    <w:p w:rsidR="008435BD" w:rsidRDefault="008435BD" w:rsidP="0073152F">
                      <w:pPr>
                        <w:rPr>
                          <w:rFonts w:asciiTheme="minorHAnsi" w:hAnsiTheme="minorHAnsi" w:cstheme="minorHAnsi"/>
                        </w:rPr>
                      </w:pPr>
                      <w:r>
                        <w:rPr>
                          <w:rFonts w:asciiTheme="minorHAnsi" w:hAnsiTheme="minorHAnsi" w:cstheme="minorHAnsi"/>
                          <w:b/>
                        </w:rPr>
                        <w:t>Completed forms to be sent to:</w:t>
                      </w:r>
                      <w:r>
                        <w:rPr>
                          <w:rFonts w:asciiTheme="minorHAnsi" w:hAnsiTheme="minorHAnsi" w:cstheme="minorHAnsi"/>
                          <w:b/>
                        </w:rPr>
                        <w:tab/>
                      </w:r>
                      <w:r>
                        <w:rPr>
                          <w:rFonts w:asciiTheme="minorHAnsi" w:hAnsiTheme="minorHAnsi" w:cstheme="minorHAnsi"/>
                        </w:rPr>
                        <w:tab/>
                        <w:t>Children Missing Education</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Attendance &amp; Pupil Welfare Service</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Floor 3, </w:t>
                      </w:r>
                      <w:proofErr w:type="gramStart"/>
                      <w:r>
                        <w:rPr>
                          <w:rFonts w:asciiTheme="minorHAnsi" w:hAnsiTheme="minorHAnsi" w:cstheme="minorHAnsi"/>
                        </w:rPr>
                        <w:t>The</w:t>
                      </w:r>
                      <w:proofErr w:type="gramEnd"/>
                      <w:r>
                        <w:rPr>
                          <w:rFonts w:asciiTheme="minorHAnsi" w:hAnsiTheme="minorHAnsi" w:cstheme="minorHAnsi"/>
                        </w:rPr>
                        <w:t xml:space="preserve"> Civic Building</w:t>
                      </w:r>
                    </w:p>
                    <w:p w:rsidR="008435BD" w:rsidRDefault="008435BD" w:rsidP="0073152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Waterdale, Doncaster, DN1 3SU</w:t>
                      </w:r>
                    </w:p>
                    <w:p w:rsidR="008435BD" w:rsidRDefault="008435BD" w:rsidP="0073152F">
                      <w:pPr>
                        <w:rPr>
                          <w:rFonts w:asciiTheme="minorHAnsi" w:hAnsiTheme="minorHAnsi" w:cstheme="minorHAnsi"/>
                        </w:rPr>
                      </w:pPr>
                      <w:r w:rsidRPr="00764B6D">
                        <w:rPr>
                          <w:rFonts w:asciiTheme="minorHAnsi" w:hAnsiTheme="minorHAnsi" w:cstheme="minorHAnsi"/>
                          <w:b/>
                        </w:rPr>
                        <w:t>Telephone: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01302 737233</w:t>
                      </w:r>
                      <w:r>
                        <w:rPr>
                          <w:rFonts w:asciiTheme="minorHAnsi" w:hAnsiTheme="minorHAnsi" w:cstheme="minorHAnsi"/>
                        </w:rPr>
                        <w:tab/>
                      </w:r>
                      <w:r w:rsidRPr="0073152F">
                        <w:rPr>
                          <w:rFonts w:asciiTheme="minorHAnsi" w:hAnsiTheme="minorHAnsi" w:cstheme="minorHAnsi"/>
                          <w:b/>
                        </w:rPr>
                        <w:t>Internal:</w:t>
                      </w:r>
                      <w:r w:rsidRPr="0073152F">
                        <w:rPr>
                          <w:rFonts w:asciiTheme="minorHAnsi" w:hAnsiTheme="minorHAnsi" w:cstheme="minorHAnsi"/>
                          <w:b/>
                        </w:rPr>
                        <w:tab/>
                      </w:r>
                      <w:r>
                        <w:rPr>
                          <w:rFonts w:asciiTheme="minorHAnsi" w:hAnsiTheme="minorHAnsi" w:cstheme="minorHAnsi"/>
                        </w:rPr>
                        <w:tab/>
                      </w:r>
                      <w:proofErr w:type="spellStart"/>
                      <w:r>
                        <w:rPr>
                          <w:rFonts w:asciiTheme="minorHAnsi" w:hAnsiTheme="minorHAnsi" w:cstheme="minorHAnsi"/>
                        </w:rPr>
                        <w:t>ChildrenMissingEducation</w:t>
                      </w:r>
                      <w:proofErr w:type="spellEnd"/>
                    </w:p>
                    <w:p w:rsidR="008435BD" w:rsidRDefault="008435BD" w:rsidP="0073152F">
                      <w:pPr>
                        <w:rPr>
                          <w:rFonts w:asciiTheme="minorHAnsi" w:hAnsiTheme="minorHAnsi" w:cstheme="minorHAnsi"/>
                        </w:rPr>
                      </w:pPr>
                      <w:r w:rsidRPr="00764B6D">
                        <w:rPr>
                          <w:rFonts w:asciiTheme="minorHAnsi" w:hAnsiTheme="minorHAnsi" w:cstheme="minorHAnsi"/>
                          <w:b/>
                        </w:rPr>
                        <w:t>Fax: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01302 737342</w:t>
                      </w:r>
                      <w:r>
                        <w:rPr>
                          <w:rFonts w:asciiTheme="minorHAnsi" w:hAnsiTheme="minorHAnsi" w:cstheme="minorHAnsi"/>
                        </w:rPr>
                        <w:tab/>
                      </w:r>
                      <w:r w:rsidRPr="0073152F">
                        <w:rPr>
                          <w:rFonts w:asciiTheme="minorHAnsi" w:hAnsiTheme="minorHAnsi" w:cstheme="minorHAnsi"/>
                          <w:b/>
                        </w:rPr>
                        <w:t>External:</w:t>
                      </w:r>
                      <w:r>
                        <w:rPr>
                          <w:rFonts w:asciiTheme="minorHAnsi" w:hAnsiTheme="minorHAnsi" w:cstheme="minorHAnsi"/>
                        </w:rPr>
                        <w:tab/>
                      </w:r>
                      <w:proofErr w:type="spellStart"/>
                      <w:r>
                        <w:rPr>
                          <w:rFonts w:asciiTheme="minorHAnsi" w:hAnsiTheme="minorHAnsi" w:cstheme="minorHAnsi"/>
                        </w:rPr>
                        <w:t>ChildrenMissingEducation.gcsx</w:t>
                      </w:r>
                      <w:proofErr w:type="spellEnd"/>
                    </w:p>
                    <w:p w:rsidR="008435BD" w:rsidRDefault="008435BD" w:rsidP="0073152F">
                      <w:pPr>
                        <w:rPr>
                          <w:rFonts w:asciiTheme="minorHAnsi" w:hAnsiTheme="minorHAnsi" w:cstheme="minorHAnsi"/>
                        </w:rPr>
                      </w:pPr>
                    </w:p>
                  </w:txbxContent>
                </v:textbox>
                <w10:wrap anchorx="margin"/>
              </v:shape>
            </w:pict>
          </mc:Fallback>
        </mc:AlternateContent>
      </w: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73152F" w:rsidRPr="00FA5B11" w:rsidRDefault="0073152F" w:rsidP="00EE7EC7">
      <w:pPr>
        <w:rPr>
          <w:rFonts w:asciiTheme="minorHAnsi" w:hAnsiTheme="minorHAnsi" w:cstheme="minorHAnsi"/>
          <w:sz w:val="24"/>
          <w:szCs w:val="24"/>
        </w:rPr>
      </w:pPr>
    </w:p>
    <w:p w:rsidR="00EE7EC7" w:rsidRPr="00FA5B11" w:rsidRDefault="00EE7EC7" w:rsidP="00EE7EC7">
      <w:pPr>
        <w:rPr>
          <w:rFonts w:asciiTheme="minorHAnsi" w:hAnsiTheme="minorHAnsi" w:cstheme="minorHAnsi"/>
          <w:sz w:val="24"/>
          <w:szCs w:val="24"/>
        </w:rPr>
      </w:pPr>
    </w:p>
    <w:p w:rsidR="0073152F" w:rsidRPr="00D66B56" w:rsidRDefault="00867AE5" w:rsidP="0073152F">
      <w:pPr>
        <w:jc w:val="right"/>
        <w:rPr>
          <w:rFonts w:asciiTheme="minorHAnsi" w:hAnsiTheme="minorHAnsi" w:cstheme="minorHAnsi"/>
          <w:b/>
        </w:rPr>
      </w:pPr>
      <w:r w:rsidRPr="00D66B56">
        <w:rPr>
          <w:rFonts w:asciiTheme="minorHAnsi" w:hAnsiTheme="minorHAnsi" w:cstheme="minorHAnsi"/>
          <w:b/>
        </w:rPr>
        <w:lastRenderedPageBreak/>
        <w:t>Appendix D</w:t>
      </w:r>
    </w:p>
    <w:p w:rsidR="0073152F" w:rsidRPr="00D66B56" w:rsidRDefault="008C1543" w:rsidP="0073152F">
      <w:pPr>
        <w:jc w:val="center"/>
        <w:rPr>
          <w:rFonts w:asciiTheme="minorHAnsi" w:hAnsiTheme="minorHAnsi" w:cstheme="minorHAnsi"/>
          <w:b/>
        </w:rPr>
      </w:pPr>
      <w:r w:rsidRPr="00D66B56">
        <w:rPr>
          <w:rFonts w:asciiTheme="minorHAnsi" w:hAnsiTheme="minorHAnsi" w:cstheme="minorHAnsi"/>
          <w:b/>
          <w:noProof/>
        </w:rPr>
        <mc:AlternateContent>
          <mc:Choice Requires="wps">
            <w:drawing>
              <wp:anchor distT="0" distB="0" distL="114300" distR="114300" simplePos="0" relativeHeight="251640832" behindDoc="0" locked="0" layoutInCell="1" allowOverlap="1" wp14:anchorId="1AD41E72" wp14:editId="56A0AA78">
                <wp:simplePos x="0" y="0"/>
                <wp:positionH relativeFrom="column">
                  <wp:posOffset>2366645</wp:posOffset>
                </wp:positionH>
                <wp:positionV relativeFrom="paragraph">
                  <wp:posOffset>94614</wp:posOffset>
                </wp:positionV>
                <wp:extent cx="1685925" cy="600075"/>
                <wp:effectExtent l="0" t="0" r="28575" b="28575"/>
                <wp:wrapNone/>
                <wp:docPr id="292" name="Text Box 292"/>
                <wp:cNvGraphicFramePr/>
                <a:graphic xmlns:a="http://schemas.openxmlformats.org/drawingml/2006/main">
                  <a:graphicData uri="http://schemas.microsoft.com/office/word/2010/wordprocessingShape">
                    <wps:wsp>
                      <wps:cNvSpPr txBox="1"/>
                      <wps:spPr>
                        <a:xfrm>
                          <a:off x="0" y="0"/>
                          <a:ext cx="1685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527DE4" w:rsidRDefault="008435BD" w:rsidP="0073152F">
                            <w:pPr>
                              <w:jc w:val="center"/>
                              <w:rPr>
                                <w:rFonts w:asciiTheme="minorHAnsi" w:hAnsiTheme="minorHAnsi" w:cstheme="minorHAnsi"/>
                                <w:b/>
                                <w:sz w:val="10"/>
                                <w:szCs w:val="10"/>
                              </w:rPr>
                            </w:pPr>
                          </w:p>
                          <w:p w:rsidR="008435BD" w:rsidRPr="00D53044" w:rsidRDefault="008435BD" w:rsidP="0073152F">
                            <w:pPr>
                              <w:jc w:val="center"/>
                              <w:rPr>
                                <w:rFonts w:asciiTheme="minorHAnsi" w:hAnsiTheme="minorHAnsi" w:cstheme="minorHAnsi"/>
                                <w:b/>
                                <w:sz w:val="24"/>
                                <w:szCs w:val="24"/>
                              </w:rPr>
                            </w:pPr>
                            <w:r w:rsidRPr="00D53044">
                              <w:rPr>
                                <w:rFonts w:asciiTheme="minorHAnsi" w:hAnsiTheme="minorHAnsi" w:cstheme="minorHAnsi"/>
                                <w:b/>
                                <w:sz w:val="24"/>
                                <w:szCs w:val="24"/>
                              </w:rPr>
                              <w:t>CME Process</w:t>
                            </w:r>
                          </w:p>
                          <w:p w:rsidR="008435BD" w:rsidRPr="00D53044" w:rsidRDefault="008435BD" w:rsidP="0073152F">
                            <w:pPr>
                              <w:jc w:val="center"/>
                              <w:rPr>
                                <w:rFonts w:asciiTheme="minorHAnsi" w:hAnsiTheme="minorHAnsi" w:cstheme="minorHAnsi"/>
                                <w:b/>
                                <w:sz w:val="24"/>
                                <w:szCs w:val="24"/>
                              </w:rPr>
                            </w:pPr>
                            <w:r>
                              <w:rPr>
                                <w:rFonts w:asciiTheme="minorHAnsi" w:hAnsiTheme="minorHAnsi" w:cstheme="minorHAnsi"/>
                                <w:b/>
                                <w:sz w:val="24"/>
                                <w:szCs w:val="24"/>
                              </w:rPr>
                              <w:t>Moved In / Off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1E72" id="Text Box 292" o:spid="_x0000_s1045" type="#_x0000_t202" style="position:absolute;left:0;text-align:left;margin-left:186.35pt;margin-top:7.45pt;width:132.7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" fillcolor="white [3201]" strokeweight=".5pt">
                <v:textbox>
                  <w:txbxContent>
                    <w:p w:rsidR="008435BD" w:rsidRPr="00527DE4" w:rsidRDefault="008435BD" w:rsidP="0073152F">
                      <w:pPr>
                        <w:jc w:val="center"/>
                        <w:rPr>
                          <w:rFonts w:asciiTheme="minorHAnsi" w:hAnsiTheme="minorHAnsi" w:cstheme="minorHAnsi"/>
                          <w:b/>
                          <w:sz w:val="10"/>
                          <w:szCs w:val="10"/>
                        </w:rPr>
                      </w:pPr>
                    </w:p>
                    <w:p w:rsidR="008435BD" w:rsidRPr="00D53044" w:rsidRDefault="008435BD" w:rsidP="0073152F">
                      <w:pPr>
                        <w:jc w:val="center"/>
                        <w:rPr>
                          <w:rFonts w:asciiTheme="minorHAnsi" w:hAnsiTheme="minorHAnsi" w:cstheme="minorHAnsi"/>
                          <w:b/>
                          <w:sz w:val="24"/>
                          <w:szCs w:val="24"/>
                        </w:rPr>
                      </w:pPr>
                      <w:r w:rsidRPr="00D53044">
                        <w:rPr>
                          <w:rFonts w:asciiTheme="minorHAnsi" w:hAnsiTheme="minorHAnsi" w:cstheme="minorHAnsi"/>
                          <w:b/>
                          <w:sz w:val="24"/>
                          <w:szCs w:val="24"/>
                        </w:rPr>
                        <w:t>CME Process</w:t>
                      </w:r>
                    </w:p>
                    <w:p w:rsidR="008435BD" w:rsidRPr="00D53044" w:rsidRDefault="008435BD" w:rsidP="0073152F">
                      <w:pPr>
                        <w:jc w:val="center"/>
                        <w:rPr>
                          <w:rFonts w:asciiTheme="minorHAnsi" w:hAnsiTheme="minorHAnsi" w:cstheme="minorHAnsi"/>
                          <w:b/>
                          <w:sz w:val="24"/>
                          <w:szCs w:val="24"/>
                        </w:rPr>
                      </w:pPr>
                      <w:r>
                        <w:rPr>
                          <w:rFonts w:asciiTheme="minorHAnsi" w:hAnsiTheme="minorHAnsi" w:cstheme="minorHAnsi"/>
                          <w:b/>
                          <w:sz w:val="24"/>
                          <w:szCs w:val="24"/>
                        </w:rPr>
                        <w:t>Moved In / Off Roll</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39808" behindDoc="0" locked="0" layoutInCell="1" allowOverlap="1" wp14:anchorId="2AF036B0" wp14:editId="5C6ED24E">
                <wp:simplePos x="0" y="0"/>
                <wp:positionH relativeFrom="column">
                  <wp:posOffset>2271395</wp:posOffset>
                </wp:positionH>
                <wp:positionV relativeFrom="paragraph">
                  <wp:posOffset>19685</wp:posOffset>
                </wp:positionV>
                <wp:extent cx="1876425" cy="742950"/>
                <wp:effectExtent l="0" t="0" r="28575" b="19050"/>
                <wp:wrapNone/>
                <wp:docPr id="54" name="Rounded Rectangle 54"/>
                <wp:cNvGraphicFramePr/>
                <a:graphic xmlns:a="http://schemas.openxmlformats.org/drawingml/2006/main">
                  <a:graphicData uri="http://schemas.microsoft.com/office/word/2010/wordprocessingShape">
                    <wps:wsp>
                      <wps:cNvSpPr/>
                      <wps:spPr>
                        <a:xfrm>
                          <a:off x="0" y="0"/>
                          <a:ext cx="1876425" cy="7429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2D4CD" id="Rounded Rectangle 54" o:spid="_x0000_s1026" style="position:absolute;margin-left:178.85pt;margin-top:1.55pt;width:147.75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" fillcolor="#d8d8d8 [2732]" strokecolor="black [3213]" strokeweight="2pt"/>
            </w:pict>
          </mc:Fallback>
        </mc:AlternateContent>
      </w:r>
    </w:p>
    <w:p w:rsidR="0073152F" w:rsidRPr="00D66B56" w:rsidRDefault="0073152F" w:rsidP="0073152F">
      <w:pPr>
        <w:jc w:val="center"/>
        <w:rPr>
          <w:rFonts w:asciiTheme="minorHAnsi" w:hAnsiTheme="minorHAnsi" w:cstheme="minorHAnsi"/>
          <w:b/>
        </w:rPr>
      </w:pPr>
    </w:p>
    <w:p w:rsidR="0073152F" w:rsidRPr="00D66B56" w:rsidRDefault="0073152F" w:rsidP="008C1543">
      <w:pPr>
        <w:rPr>
          <w:rFonts w:asciiTheme="minorHAnsi" w:hAnsiTheme="minorHAnsi" w:cstheme="minorHAnsi"/>
          <w:b/>
        </w:rPr>
      </w:pPr>
    </w:p>
    <w:p w:rsidR="0073152F" w:rsidRPr="00D66B56" w:rsidRDefault="0073152F" w:rsidP="0073152F">
      <w:pPr>
        <w:jc w:val="center"/>
        <w:rPr>
          <w:rFonts w:asciiTheme="minorHAnsi" w:hAnsiTheme="minorHAnsi" w:cstheme="minorHAnsi"/>
        </w:rPr>
      </w:pPr>
    </w:p>
    <w:p w:rsidR="0073152F" w:rsidRPr="00D66B56" w:rsidRDefault="0073152F" w:rsidP="0073152F">
      <w:pPr>
        <w:jc w:val="center"/>
        <w:rPr>
          <w:rFonts w:asciiTheme="minorHAnsi" w:hAnsiTheme="minorHAnsi" w:cstheme="minorHAnsi"/>
        </w:rPr>
      </w:pPr>
    </w:p>
    <w:p w:rsidR="0073152F" w:rsidRPr="00D66B56" w:rsidRDefault="008C1543"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41856" behindDoc="0" locked="0" layoutInCell="1" allowOverlap="1" wp14:anchorId="3FCDF79E" wp14:editId="5BA142B0">
                <wp:simplePos x="0" y="0"/>
                <wp:positionH relativeFrom="column">
                  <wp:posOffset>2411730</wp:posOffset>
                </wp:positionH>
                <wp:positionV relativeFrom="paragraph">
                  <wp:posOffset>12700</wp:posOffset>
                </wp:positionV>
                <wp:extent cx="1571625" cy="457200"/>
                <wp:effectExtent l="0" t="0" r="28575" b="19050"/>
                <wp:wrapNone/>
                <wp:docPr id="326" name="Rounded Rectangle 326"/>
                <wp:cNvGraphicFramePr/>
                <a:graphic xmlns:a="http://schemas.openxmlformats.org/drawingml/2006/main">
                  <a:graphicData uri="http://schemas.microsoft.com/office/word/2010/wordprocessingShape">
                    <wps:wsp>
                      <wps:cNvSpPr/>
                      <wps:spPr>
                        <a:xfrm>
                          <a:off x="0" y="0"/>
                          <a:ext cx="157162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98F91C" id="Rounded Rectangle 326" o:spid="_x0000_s1026" style="position:absolute;margin-left:189.9pt;margin-top:1pt;width:123.75pt;height:3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" filled="f"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53120" behindDoc="0" locked="0" layoutInCell="1" allowOverlap="1" wp14:anchorId="54882F0E" wp14:editId="0782131E">
                <wp:simplePos x="0" y="0"/>
                <wp:positionH relativeFrom="column">
                  <wp:posOffset>2516505</wp:posOffset>
                </wp:positionH>
                <wp:positionV relativeFrom="paragraph">
                  <wp:posOffset>127000</wp:posOffset>
                </wp:positionV>
                <wp:extent cx="1381125" cy="276225"/>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1381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3152F">
                            <w:pPr>
                              <w:jc w:val="center"/>
                              <w:rPr>
                                <w:rFonts w:asciiTheme="minorHAnsi" w:hAnsiTheme="minorHAnsi" w:cstheme="minorHAnsi"/>
                                <w:b/>
                              </w:rPr>
                            </w:pPr>
                            <w:r w:rsidRPr="008C1543">
                              <w:rPr>
                                <w:rFonts w:asciiTheme="minorHAnsi" w:hAnsiTheme="minorHAnsi" w:cstheme="minorHAnsi"/>
                                <w:b/>
                              </w:rPr>
                              <w:t>Referral Received</w:t>
                            </w:r>
                          </w:p>
                          <w:p w:rsidR="008435BD" w:rsidRPr="008C1543" w:rsidRDefault="008435BD" w:rsidP="0073152F">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2F0E" id="Text Box 314" o:spid="_x0000_s1046" type="#_x0000_t202" style="position:absolute;left:0;text-align:left;margin-left:198.15pt;margin-top:10pt;width:108.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" filled="f" stroked="f" strokeweight=".5pt">
                <v:textbox>
                  <w:txbxContent>
                    <w:p w:rsidR="008435BD" w:rsidRPr="008C1543" w:rsidRDefault="008435BD" w:rsidP="0073152F">
                      <w:pPr>
                        <w:jc w:val="center"/>
                        <w:rPr>
                          <w:rFonts w:asciiTheme="minorHAnsi" w:hAnsiTheme="minorHAnsi" w:cstheme="minorHAnsi"/>
                          <w:b/>
                        </w:rPr>
                      </w:pPr>
                      <w:r w:rsidRPr="008C1543">
                        <w:rPr>
                          <w:rFonts w:asciiTheme="minorHAnsi" w:hAnsiTheme="minorHAnsi" w:cstheme="minorHAnsi"/>
                          <w:b/>
                        </w:rPr>
                        <w:t>Referral Received</w:t>
                      </w:r>
                    </w:p>
                    <w:p w:rsidR="008435BD" w:rsidRPr="008C1543" w:rsidRDefault="008435BD" w:rsidP="0073152F">
                      <w:pPr>
                        <w:jc w:val="center"/>
                        <w:rPr>
                          <w:rFonts w:asciiTheme="minorHAnsi" w:hAnsiTheme="minorHAnsi" w:cstheme="minorHAnsi"/>
                          <w:b/>
                        </w:rPr>
                      </w:pPr>
                    </w:p>
                  </w:txbxContent>
                </v:textbox>
              </v:shape>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24241003" wp14:editId="1686F9B7">
                <wp:simplePos x="0" y="0"/>
                <wp:positionH relativeFrom="column">
                  <wp:posOffset>318770</wp:posOffset>
                </wp:positionH>
                <wp:positionV relativeFrom="paragraph">
                  <wp:posOffset>94615</wp:posOffset>
                </wp:positionV>
                <wp:extent cx="1666875" cy="990600"/>
                <wp:effectExtent l="0" t="0" r="28575" b="19050"/>
                <wp:wrapNone/>
                <wp:docPr id="327" name="Rounded Rectangle 327"/>
                <wp:cNvGraphicFramePr/>
                <a:graphic xmlns:a="http://schemas.openxmlformats.org/drawingml/2006/main">
                  <a:graphicData uri="http://schemas.microsoft.com/office/word/2010/wordprocessingShape">
                    <wps:wsp>
                      <wps:cNvSpPr/>
                      <wps:spPr>
                        <a:xfrm>
                          <a:off x="0" y="0"/>
                          <a:ext cx="1666875" cy="990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F323F" id="Rounded Rectangle 327" o:spid="_x0000_s1026" style="position:absolute;margin-left:25.1pt;margin-top:7.45pt;width:13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" filled="f"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5326A4EA" wp14:editId="0C919122">
                <wp:simplePos x="0" y="0"/>
                <wp:positionH relativeFrom="column">
                  <wp:posOffset>4545330</wp:posOffset>
                </wp:positionH>
                <wp:positionV relativeFrom="paragraph">
                  <wp:posOffset>95885</wp:posOffset>
                </wp:positionV>
                <wp:extent cx="1495425" cy="78105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4954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The time line between receiving referral and allocation to EWO for CME should be 1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A4EA" id="Text Box 300" o:spid="_x0000_s1047" type="#_x0000_t202" style="position:absolute;left:0;text-align:left;margin-left:357.9pt;margin-top:7.55pt;width:117.7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The time line between receiving referral and allocation to EWO for CME should be 1 week</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46976" behindDoc="0" locked="0" layoutInCell="1" allowOverlap="1" wp14:anchorId="47797CF3" wp14:editId="1ABB4794">
                <wp:simplePos x="0" y="0"/>
                <wp:positionH relativeFrom="column">
                  <wp:posOffset>4459605</wp:posOffset>
                </wp:positionH>
                <wp:positionV relativeFrom="paragraph">
                  <wp:posOffset>29210</wp:posOffset>
                </wp:positionV>
                <wp:extent cx="1666875" cy="933450"/>
                <wp:effectExtent l="0" t="0" r="28575" b="19050"/>
                <wp:wrapNone/>
                <wp:docPr id="301" name="Rounded Rectangle 301"/>
                <wp:cNvGraphicFramePr/>
                <a:graphic xmlns:a="http://schemas.openxmlformats.org/drawingml/2006/main">
                  <a:graphicData uri="http://schemas.microsoft.com/office/word/2010/wordprocessingShape">
                    <wps:wsp>
                      <wps:cNvSpPr/>
                      <wps:spPr>
                        <a:xfrm>
                          <a:off x="0" y="0"/>
                          <a:ext cx="166687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2D579" id="Rounded Rectangle 301" o:spid="_x0000_s1026" style="position:absolute;margin-left:351.15pt;margin-top:2.3pt;width:131.25pt;height: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" filled="f" strokecolor="black [3213]" strokeweight="2pt"/>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1DB5AF51" wp14:editId="5E1372E4">
                <wp:simplePos x="0" y="0"/>
                <wp:positionH relativeFrom="column">
                  <wp:posOffset>411480</wp:posOffset>
                </wp:positionH>
                <wp:positionV relativeFrom="paragraph">
                  <wp:posOffset>36195</wp:posOffset>
                </wp:positionV>
                <wp:extent cx="1495425" cy="819150"/>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14954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The time line between receiving the referral and SAO decision should be 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AF51" id="Text Box 328" o:spid="_x0000_s1048" type="#_x0000_t202" style="position:absolute;left:0;text-align:left;margin-left:32.4pt;margin-top:2.85pt;width:117.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The time line between receiving the referral and SAO decision should be 4 weeks</w:t>
                      </w:r>
                    </w:p>
                  </w:txbxContent>
                </v:textbox>
              </v:shape>
            </w:pict>
          </mc:Fallback>
        </mc:AlternateContent>
      </w:r>
    </w:p>
    <w:p w:rsidR="0073152F" w:rsidRPr="00D66B56" w:rsidRDefault="00EA5DB0"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2B2B8513" wp14:editId="3F9CE120">
                <wp:simplePos x="0" y="0"/>
                <wp:positionH relativeFrom="column">
                  <wp:posOffset>3154680</wp:posOffset>
                </wp:positionH>
                <wp:positionV relativeFrom="paragraph">
                  <wp:posOffset>5080</wp:posOffset>
                </wp:positionV>
                <wp:extent cx="0" cy="180975"/>
                <wp:effectExtent l="95250" t="0" r="57150" b="66675"/>
                <wp:wrapNone/>
                <wp:docPr id="364" name="Straight Arrow Connector 364"/>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594B9" id="Straight Arrow Connector 364" o:spid="_x0000_s1026" type="#_x0000_t32" style="position:absolute;margin-left:248.4pt;margin-top:.4pt;width:0;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" strokecolor="black [3213]">
                <v:stroke endarrow="open"/>
              </v:shape>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42880" behindDoc="0" locked="0" layoutInCell="1" allowOverlap="1" wp14:anchorId="00755D73" wp14:editId="318EA991">
                <wp:simplePos x="0" y="0"/>
                <wp:positionH relativeFrom="column">
                  <wp:posOffset>2411730</wp:posOffset>
                </wp:positionH>
                <wp:positionV relativeFrom="paragraph">
                  <wp:posOffset>31115</wp:posOffset>
                </wp:positionV>
                <wp:extent cx="1571625" cy="514350"/>
                <wp:effectExtent l="0" t="0" r="28575" b="19050"/>
                <wp:wrapNone/>
                <wp:docPr id="325" name="Rounded Rectangle 325"/>
                <wp:cNvGraphicFramePr/>
                <a:graphic xmlns:a="http://schemas.openxmlformats.org/drawingml/2006/main">
                  <a:graphicData uri="http://schemas.microsoft.com/office/word/2010/wordprocessingShape">
                    <wps:wsp>
                      <wps:cNvSpPr/>
                      <wps:spPr>
                        <a:xfrm>
                          <a:off x="0" y="0"/>
                          <a:ext cx="1571625"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564303" id="Rounded Rectangle 325" o:spid="_x0000_s1026" style="position:absolute;margin-left:189.9pt;margin-top:2.45pt;width:123.75pt;height:40.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" filled="f"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54144" behindDoc="0" locked="0" layoutInCell="1" allowOverlap="1" wp14:anchorId="490C00A2" wp14:editId="6C812DD7">
                <wp:simplePos x="0" y="0"/>
                <wp:positionH relativeFrom="column">
                  <wp:posOffset>2516505</wp:posOffset>
                </wp:positionH>
                <wp:positionV relativeFrom="paragraph">
                  <wp:posOffset>88265</wp:posOffset>
                </wp:positionV>
                <wp:extent cx="1381125" cy="409575"/>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13811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73152F">
                            <w:pPr>
                              <w:jc w:val="center"/>
                              <w:rPr>
                                <w:rFonts w:asciiTheme="minorHAnsi" w:hAnsiTheme="minorHAnsi" w:cstheme="minorHAnsi"/>
                                <w:b/>
                              </w:rPr>
                            </w:pPr>
                            <w:r>
                              <w:rPr>
                                <w:rFonts w:asciiTheme="minorHAnsi" w:hAnsiTheme="minorHAnsi" w:cstheme="minorHAnsi"/>
                                <w:b/>
                              </w:rPr>
                              <w:t>SST Checks</w:t>
                            </w:r>
                          </w:p>
                          <w:p w:rsidR="008435BD" w:rsidRPr="00ED4C37" w:rsidRDefault="008435BD" w:rsidP="0073152F">
                            <w:pPr>
                              <w:jc w:val="center"/>
                              <w:rPr>
                                <w:rFonts w:asciiTheme="minorHAnsi" w:hAnsiTheme="minorHAnsi" w:cstheme="minorHAnsi"/>
                                <w:b/>
                              </w:rPr>
                            </w:pPr>
                            <w:r>
                              <w:rPr>
                                <w:rFonts w:asciiTheme="minorHAnsi" w:hAnsiTheme="minorHAnsi" w:cstheme="minorHAnsi"/>
                                <w:b/>
                              </w:rPr>
                              <w:t>Completed</w:t>
                            </w:r>
                          </w:p>
                          <w:p w:rsidR="008435BD" w:rsidRPr="00ED4C37" w:rsidRDefault="008435BD" w:rsidP="0073152F">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00A2" id="Text Box 313" o:spid="_x0000_s1049" type="#_x0000_t202" style="position:absolute;left:0;text-align:left;margin-left:198.15pt;margin-top:6.95pt;width:108.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" filled="f" stroked="f" strokeweight=".5pt">
                <v:textbox>
                  <w:txbxContent>
                    <w:p w:rsidR="008435BD" w:rsidRDefault="008435BD" w:rsidP="0073152F">
                      <w:pPr>
                        <w:jc w:val="center"/>
                        <w:rPr>
                          <w:rFonts w:asciiTheme="minorHAnsi" w:hAnsiTheme="minorHAnsi" w:cstheme="minorHAnsi"/>
                          <w:b/>
                        </w:rPr>
                      </w:pPr>
                      <w:r>
                        <w:rPr>
                          <w:rFonts w:asciiTheme="minorHAnsi" w:hAnsiTheme="minorHAnsi" w:cstheme="minorHAnsi"/>
                          <w:b/>
                        </w:rPr>
                        <w:t>SST Checks</w:t>
                      </w:r>
                    </w:p>
                    <w:p w:rsidR="008435BD" w:rsidRPr="00ED4C37" w:rsidRDefault="008435BD" w:rsidP="0073152F">
                      <w:pPr>
                        <w:jc w:val="center"/>
                        <w:rPr>
                          <w:rFonts w:asciiTheme="minorHAnsi" w:hAnsiTheme="minorHAnsi" w:cstheme="minorHAnsi"/>
                          <w:b/>
                        </w:rPr>
                      </w:pPr>
                      <w:r>
                        <w:rPr>
                          <w:rFonts w:asciiTheme="minorHAnsi" w:hAnsiTheme="minorHAnsi" w:cstheme="minorHAnsi"/>
                          <w:b/>
                        </w:rPr>
                        <w:t>Completed</w:t>
                      </w:r>
                    </w:p>
                    <w:p w:rsidR="008435BD" w:rsidRPr="00ED4C37" w:rsidRDefault="008435BD" w:rsidP="0073152F">
                      <w:pPr>
                        <w:jc w:val="center"/>
                        <w:rPr>
                          <w:rFonts w:asciiTheme="minorHAnsi" w:hAnsiTheme="minorHAnsi" w:cstheme="minorHAnsi"/>
                          <w:b/>
                        </w:rPr>
                      </w:pPr>
                    </w:p>
                  </w:txbxContent>
                </v:textbox>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73152F" w:rsidP="0073152F">
      <w:pPr>
        <w:jc w:val="center"/>
        <w:rPr>
          <w:rFonts w:asciiTheme="minorHAnsi" w:hAnsiTheme="minorHAnsi" w:cstheme="minorHAnsi"/>
        </w:rPr>
      </w:pPr>
    </w:p>
    <w:p w:rsidR="0073152F" w:rsidRPr="00D66B56" w:rsidRDefault="00EA5DB0"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5134F0DC" wp14:editId="77090C66">
                <wp:simplePos x="0" y="0"/>
                <wp:positionH relativeFrom="column">
                  <wp:posOffset>3154680</wp:posOffset>
                </wp:positionH>
                <wp:positionV relativeFrom="paragraph">
                  <wp:posOffset>70485</wp:posOffset>
                </wp:positionV>
                <wp:extent cx="0" cy="180975"/>
                <wp:effectExtent l="95250" t="0" r="57150" b="66675"/>
                <wp:wrapNone/>
                <wp:docPr id="365" name="Straight Arrow Connector 365"/>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0FA7A" id="Straight Arrow Connector 365" o:spid="_x0000_s1026" type="#_x0000_t32" style="position:absolute;margin-left:248.4pt;margin-top:5.55pt;width:0;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" strokecolor="black [3213]">
                <v:stroke endarrow="open"/>
              </v:shape>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49024" behindDoc="0" locked="0" layoutInCell="1" allowOverlap="1" wp14:anchorId="312D9526" wp14:editId="3CBFA274">
                <wp:simplePos x="0" y="0"/>
                <wp:positionH relativeFrom="column">
                  <wp:posOffset>4545330</wp:posOffset>
                </wp:positionH>
                <wp:positionV relativeFrom="paragraph">
                  <wp:posOffset>96521</wp:posOffset>
                </wp:positionV>
                <wp:extent cx="1571625" cy="723900"/>
                <wp:effectExtent l="0" t="0" r="28575" b="19050"/>
                <wp:wrapNone/>
                <wp:docPr id="320" name="Rounded Rectangle 320"/>
                <wp:cNvGraphicFramePr/>
                <a:graphic xmlns:a="http://schemas.openxmlformats.org/drawingml/2006/main">
                  <a:graphicData uri="http://schemas.microsoft.com/office/word/2010/wordprocessingShape">
                    <wps:wsp>
                      <wps:cNvSpPr/>
                      <wps:spPr>
                        <a:xfrm>
                          <a:off x="0" y="0"/>
                          <a:ext cx="1571625"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6335B3" id="Rounded Rectangle 320" o:spid="_x0000_s1026" style="position:absolute;margin-left:357.9pt;margin-top:7.6pt;width:123.75pt;height:5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" filled="f"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43904" behindDoc="0" locked="0" layoutInCell="1" allowOverlap="1" wp14:anchorId="1EC81934" wp14:editId="7D7BAA4A">
                <wp:simplePos x="0" y="0"/>
                <wp:positionH relativeFrom="column">
                  <wp:posOffset>2411730</wp:posOffset>
                </wp:positionH>
                <wp:positionV relativeFrom="paragraph">
                  <wp:posOffset>96520</wp:posOffset>
                </wp:positionV>
                <wp:extent cx="1571625" cy="504825"/>
                <wp:effectExtent l="0" t="0" r="28575" b="28575"/>
                <wp:wrapNone/>
                <wp:docPr id="324" name="Rounded Rectangle 324"/>
                <wp:cNvGraphicFramePr/>
                <a:graphic xmlns:a="http://schemas.openxmlformats.org/drawingml/2006/main">
                  <a:graphicData uri="http://schemas.microsoft.com/office/word/2010/wordprocessingShape">
                    <wps:wsp>
                      <wps:cNvSpPr/>
                      <wps:spPr>
                        <a:xfrm>
                          <a:off x="0" y="0"/>
                          <a:ext cx="1571625"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2DCEAC" id="Rounded Rectangle 324" o:spid="_x0000_s1026" style="position:absolute;margin-left:189.9pt;margin-top:7.6pt;width:123.75pt;height:39.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" filled="f" strokecolor="black [3213]" strokeweight="2pt"/>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0C40E740" wp14:editId="30F43A39">
                <wp:simplePos x="0" y="0"/>
                <wp:positionH relativeFrom="column">
                  <wp:posOffset>4650105</wp:posOffset>
                </wp:positionH>
                <wp:positionV relativeFrom="paragraph">
                  <wp:posOffset>17780</wp:posOffset>
                </wp:positionV>
                <wp:extent cx="1390650" cy="619125"/>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13906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Return to original referrer – case closed not in Doncaster</w:t>
                            </w:r>
                          </w:p>
                          <w:p w:rsidR="008435BD" w:rsidRPr="00ED4C37" w:rsidRDefault="008435BD" w:rsidP="0073152F">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E740" id="Text Box 308" o:spid="_x0000_s1050" type="#_x0000_t202" style="position:absolute;left:0;text-align:left;margin-left:366.15pt;margin-top:1.4pt;width:10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" filled="f" stroked="f" strokeweight=".5pt">
                <v:textbo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Return to original referrer – case closed not in Doncaster</w:t>
                      </w:r>
                    </w:p>
                    <w:p w:rsidR="008435BD" w:rsidRPr="00ED4C37" w:rsidRDefault="008435BD" w:rsidP="0073152F">
                      <w:pPr>
                        <w:jc w:val="center"/>
                        <w:rPr>
                          <w:rFonts w:asciiTheme="minorHAnsi" w:hAnsiTheme="minorHAnsi" w:cstheme="minorHAnsi"/>
                          <w:b/>
                        </w:rPr>
                      </w:pP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55168" behindDoc="0" locked="0" layoutInCell="1" allowOverlap="1" wp14:anchorId="246A6A7C" wp14:editId="2183DF5B">
                <wp:simplePos x="0" y="0"/>
                <wp:positionH relativeFrom="column">
                  <wp:posOffset>2516505</wp:posOffset>
                </wp:positionH>
                <wp:positionV relativeFrom="paragraph">
                  <wp:posOffset>17781</wp:posOffset>
                </wp:positionV>
                <wp:extent cx="1381125" cy="38100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13811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Send out local search letter</w:t>
                            </w:r>
                          </w:p>
                          <w:p w:rsidR="008435BD" w:rsidRPr="00ED4C37" w:rsidRDefault="008435BD" w:rsidP="0073152F">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6A7C" id="Text Box 312" o:spid="_x0000_s1051" type="#_x0000_t202" style="position:absolute;left:0;text-align:left;margin-left:198.15pt;margin-top:1.4pt;width:108.7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Send out local search letter</w:t>
                      </w:r>
                    </w:p>
                    <w:p w:rsidR="008435BD" w:rsidRPr="00ED4C37" w:rsidRDefault="008435BD" w:rsidP="0073152F">
                      <w:pPr>
                        <w:jc w:val="center"/>
                        <w:rPr>
                          <w:rFonts w:asciiTheme="minorHAnsi" w:hAnsiTheme="minorHAnsi" w:cstheme="minorHAnsi"/>
                          <w:b/>
                        </w:rPr>
                      </w:pPr>
                    </w:p>
                  </w:txbxContent>
                </v:textbox>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EA5DB0"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7D71038F" wp14:editId="73A27EA1">
                <wp:simplePos x="0" y="0"/>
                <wp:positionH relativeFrom="column">
                  <wp:posOffset>3154680</wp:posOffset>
                </wp:positionH>
                <wp:positionV relativeFrom="paragraph">
                  <wp:posOffset>136525</wp:posOffset>
                </wp:positionV>
                <wp:extent cx="0" cy="180975"/>
                <wp:effectExtent l="95250" t="0" r="57150" b="66675"/>
                <wp:wrapNone/>
                <wp:docPr id="366" name="Straight Arrow Connector 366"/>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3B051" id="Straight Arrow Connector 366" o:spid="_x0000_s1026" type="#_x0000_t32" style="position:absolute;margin-left:248.4pt;margin-top:10.75pt;width:0;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" strokecolor="black [3213]">
                <v:stroke endarrow="open"/>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08416" behindDoc="0" locked="0" layoutInCell="1" allowOverlap="1">
                <wp:simplePos x="0" y="0"/>
                <wp:positionH relativeFrom="column">
                  <wp:posOffset>5335905</wp:posOffset>
                </wp:positionH>
                <wp:positionV relativeFrom="paragraph">
                  <wp:posOffset>45085</wp:posOffset>
                </wp:positionV>
                <wp:extent cx="0" cy="333375"/>
                <wp:effectExtent l="95250" t="38100" r="57150" b="9525"/>
                <wp:wrapNone/>
                <wp:docPr id="371" name="Straight Arrow Connector 371"/>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6AA83" id="Straight Arrow Connector 371" o:spid="_x0000_s1026" type="#_x0000_t32" style="position:absolute;margin-left:420.15pt;margin-top:3.55pt;width:0;height:26.2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" strokecolor="black [3213]">
                <v:stroke endarrow="open"/>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1AA44F70" wp14:editId="2C88480A">
                <wp:simplePos x="0" y="0"/>
                <wp:positionH relativeFrom="column">
                  <wp:posOffset>2516505</wp:posOffset>
                </wp:positionH>
                <wp:positionV relativeFrom="paragraph">
                  <wp:posOffset>45085</wp:posOffset>
                </wp:positionV>
                <wp:extent cx="1381125" cy="419100"/>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13811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Allocate to EWO for CME</w:t>
                            </w:r>
                          </w:p>
                          <w:p w:rsidR="008435BD" w:rsidRPr="00ED4C37" w:rsidRDefault="008435BD" w:rsidP="0073152F">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4F70" id="Text Box 310" o:spid="_x0000_s1052" type="#_x0000_t202" style="position:absolute;left:0;text-align:left;margin-left:198.15pt;margin-top:3.55pt;width:108.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Allocate to EWO for CME</w:t>
                      </w:r>
                    </w:p>
                    <w:p w:rsidR="008435BD" w:rsidRPr="00ED4C37" w:rsidRDefault="008435BD" w:rsidP="0073152F">
                      <w:pPr>
                        <w:jc w:val="center"/>
                        <w:rPr>
                          <w:rFonts w:asciiTheme="minorHAnsi" w:hAnsiTheme="minorHAnsi" w:cstheme="minorHAnsi"/>
                          <w:b/>
                        </w:rPr>
                      </w:pPr>
                    </w:p>
                  </w:txbxContent>
                </v:textbox>
              </v:shape>
            </w:pict>
          </mc:Fallback>
        </mc:AlternateContent>
      </w:r>
      <w:r w:rsidR="00DD52FE" w:rsidRPr="00D66B56">
        <w:rPr>
          <w:rFonts w:asciiTheme="minorHAnsi" w:hAnsiTheme="minorHAnsi" w:cstheme="minorHAnsi"/>
          <w:b/>
          <w:noProof/>
        </w:rPr>
        <mc:AlternateContent>
          <mc:Choice Requires="wps">
            <w:drawing>
              <wp:anchor distT="0" distB="0" distL="114300" distR="114300" simplePos="0" relativeHeight="251644928" behindDoc="0" locked="0" layoutInCell="1" allowOverlap="1" wp14:anchorId="5E76E583" wp14:editId="124FCE26">
                <wp:simplePos x="0" y="0"/>
                <wp:positionH relativeFrom="column">
                  <wp:posOffset>2411730</wp:posOffset>
                </wp:positionH>
                <wp:positionV relativeFrom="paragraph">
                  <wp:posOffset>16510</wp:posOffset>
                </wp:positionV>
                <wp:extent cx="1571625" cy="476250"/>
                <wp:effectExtent l="0" t="0" r="28575" b="19050"/>
                <wp:wrapNone/>
                <wp:docPr id="323" name="Rounded Rectangle 323"/>
                <wp:cNvGraphicFramePr/>
                <a:graphic xmlns:a="http://schemas.openxmlformats.org/drawingml/2006/main">
                  <a:graphicData uri="http://schemas.microsoft.com/office/word/2010/wordprocessingShape">
                    <wps:wsp>
                      <wps:cNvSpPr/>
                      <wps:spPr>
                        <a:xfrm>
                          <a:off x="0" y="0"/>
                          <a:ext cx="1571625"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68CC9B" id="Rounded Rectangle 323" o:spid="_x0000_s1026" style="position:absolute;margin-left:189.9pt;margin-top:1.3pt;width:123.75pt;height:3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" filled="f" strokecolor="black [3213]" strokeweight="2pt"/>
            </w:pict>
          </mc:Fallback>
        </mc:AlternateContent>
      </w:r>
    </w:p>
    <w:p w:rsidR="0073152F" w:rsidRPr="00D66B56" w:rsidRDefault="0073152F" w:rsidP="0073152F">
      <w:pPr>
        <w:jc w:val="center"/>
        <w:rPr>
          <w:rFonts w:asciiTheme="minorHAnsi" w:hAnsiTheme="minorHAnsi" w:cstheme="minorHAnsi"/>
        </w:rPr>
      </w:pPr>
    </w:p>
    <w:p w:rsidR="0073152F" w:rsidRPr="00D66B56" w:rsidRDefault="00EA5DB0"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05344" behindDoc="0" locked="0" layoutInCell="1" allowOverlap="1">
                <wp:simplePos x="0" y="0"/>
                <wp:positionH relativeFrom="column">
                  <wp:posOffset>3983355</wp:posOffset>
                </wp:positionH>
                <wp:positionV relativeFrom="paragraph">
                  <wp:posOffset>11430</wp:posOffset>
                </wp:positionV>
                <wp:extent cx="561975" cy="142875"/>
                <wp:effectExtent l="0" t="0" r="66675" b="85725"/>
                <wp:wrapNone/>
                <wp:docPr id="368" name="Straight Arrow Connector 368"/>
                <wp:cNvGraphicFramePr/>
                <a:graphic xmlns:a="http://schemas.openxmlformats.org/drawingml/2006/main">
                  <a:graphicData uri="http://schemas.microsoft.com/office/word/2010/wordprocessingShape">
                    <wps:wsp>
                      <wps:cNvCnPr/>
                      <wps:spPr>
                        <a:xfrm>
                          <a:off x="0" y="0"/>
                          <a:ext cx="561975"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D27FAE" id="Straight Arrow Connector 368" o:spid="_x0000_s1026" type="#_x0000_t32" style="position:absolute;margin-left:313.65pt;margin-top:.9pt;width:44.25pt;height:1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" strokecolor="black [3213]">
                <v:stroke endarrow="open"/>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704320" behindDoc="0" locked="0" layoutInCell="1" allowOverlap="1">
                <wp:simplePos x="0" y="0"/>
                <wp:positionH relativeFrom="column">
                  <wp:posOffset>1906905</wp:posOffset>
                </wp:positionH>
                <wp:positionV relativeFrom="paragraph">
                  <wp:posOffset>11430</wp:posOffset>
                </wp:positionV>
                <wp:extent cx="504825" cy="171450"/>
                <wp:effectExtent l="38100" t="0" r="28575" b="76200"/>
                <wp:wrapNone/>
                <wp:docPr id="367" name="Straight Arrow Connector 367"/>
                <wp:cNvGraphicFramePr/>
                <a:graphic xmlns:a="http://schemas.openxmlformats.org/drawingml/2006/main">
                  <a:graphicData uri="http://schemas.microsoft.com/office/word/2010/wordprocessingShape">
                    <wps:wsp>
                      <wps:cNvCnPr/>
                      <wps:spPr>
                        <a:xfrm flipH="1">
                          <a:off x="0" y="0"/>
                          <a:ext cx="504825"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35681" id="Straight Arrow Connector 367" o:spid="_x0000_s1026" type="#_x0000_t32" style="position:absolute;margin-left:150.15pt;margin-top:.9pt;width:39.75pt;height:13.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" strokecolor="black [3213]">
                <v:stroke endarrow="open"/>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45952" behindDoc="0" locked="0" layoutInCell="1" allowOverlap="1" wp14:anchorId="79071C7F" wp14:editId="20DD3A56">
                <wp:simplePos x="0" y="0"/>
                <wp:positionH relativeFrom="column">
                  <wp:posOffset>337820</wp:posOffset>
                </wp:positionH>
                <wp:positionV relativeFrom="paragraph">
                  <wp:posOffset>67310</wp:posOffset>
                </wp:positionV>
                <wp:extent cx="1571625" cy="619125"/>
                <wp:effectExtent l="0" t="0" r="28575" b="28575"/>
                <wp:wrapNone/>
                <wp:docPr id="322" name="Rounded Rectangle 322"/>
                <wp:cNvGraphicFramePr/>
                <a:graphic xmlns:a="http://schemas.openxmlformats.org/drawingml/2006/main">
                  <a:graphicData uri="http://schemas.microsoft.com/office/word/2010/wordprocessingShape">
                    <wps:wsp>
                      <wps:cNvSpPr/>
                      <wps:spPr>
                        <a:xfrm>
                          <a:off x="0" y="0"/>
                          <a:ext cx="1571625"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67814" id="Rounded Rectangle 322" o:spid="_x0000_s1026" style="position:absolute;margin-left:26.6pt;margin-top:5.3pt;width:123.75pt;height:48.7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" filled="f" strokecolor="black [3213]" strokeweight="2pt"/>
            </w:pict>
          </mc:Fallback>
        </mc:AlternateContent>
      </w:r>
      <w:r w:rsidR="00DD52FE" w:rsidRPr="00D66B56">
        <w:rPr>
          <w:rFonts w:asciiTheme="minorHAnsi" w:hAnsiTheme="minorHAnsi" w:cstheme="minorHAnsi"/>
          <w:b/>
          <w:noProof/>
        </w:rPr>
        <mc:AlternateContent>
          <mc:Choice Requires="wps">
            <w:drawing>
              <wp:anchor distT="0" distB="0" distL="114300" distR="114300" simplePos="0" relativeHeight="251652096" behindDoc="0" locked="0" layoutInCell="1" allowOverlap="1" wp14:anchorId="18F03E2A" wp14:editId="538D912C">
                <wp:simplePos x="0" y="0"/>
                <wp:positionH relativeFrom="column">
                  <wp:posOffset>4557395</wp:posOffset>
                </wp:positionH>
                <wp:positionV relativeFrom="paragraph">
                  <wp:posOffset>67310</wp:posOffset>
                </wp:positionV>
                <wp:extent cx="1571625" cy="619125"/>
                <wp:effectExtent l="0" t="0" r="28575" b="28575"/>
                <wp:wrapNone/>
                <wp:docPr id="316" name="Rounded Rectangle 316"/>
                <wp:cNvGraphicFramePr/>
                <a:graphic xmlns:a="http://schemas.openxmlformats.org/drawingml/2006/main">
                  <a:graphicData uri="http://schemas.microsoft.com/office/word/2010/wordprocessingShape">
                    <wps:wsp>
                      <wps:cNvSpPr/>
                      <wps:spPr>
                        <a:xfrm>
                          <a:off x="0" y="0"/>
                          <a:ext cx="1571625"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DF83AC" id="Rounded Rectangle 316" o:spid="_x0000_s1026" style="position:absolute;margin-left:358.85pt;margin-top:5.3pt;width:123.75pt;height:48.7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" filled="f" strokecolor="black [3213]" strokeweight="2pt"/>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56192" behindDoc="0" locked="0" layoutInCell="1" allowOverlap="1" wp14:anchorId="326F11B6" wp14:editId="6A073B0C">
                <wp:simplePos x="0" y="0"/>
                <wp:positionH relativeFrom="column">
                  <wp:posOffset>411480</wp:posOffset>
                </wp:positionH>
                <wp:positionV relativeFrom="paragraph">
                  <wp:posOffset>18415</wp:posOffset>
                </wp:positionV>
                <wp:extent cx="1409700" cy="428625"/>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1409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Confirmed residency in Doncaster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F11B6" id="Text Box 311" o:spid="_x0000_s1053" type="#_x0000_t202" style="position:absolute;left:0;text-align:left;margin-left:32.4pt;margin-top:1.45pt;width:111pt;height:33.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Confirmed residency in Doncaster</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32712396" wp14:editId="396EFE5F">
                <wp:simplePos x="0" y="0"/>
                <wp:positionH relativeFrom="column">
                  <wp:posOffset>4650105</wp:posOffset>
                </wp:positionH>
                <wp:positionV relativeFrom="paragraph">
                  <wp:posOffset>8890</wp:posOffset>
                </wp:positionV>
                <wp:extent cx="1390650" cy="428625"/>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3906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Unconfirmed residency in Doncaster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712396" id="Text Box 305" o:spid="_x0000_s1054" type="#_x0000_t202" style="position:absolute;left:0;text-align:left;margin-left:366.15pt;margin-top:.7pt;width:109.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Unconfirmed residency in Doncaster</w:t>
                      </w:r>
                    </w:p>
                  </w:txbxContent>
                </v:textbox>
              </v:shape>
            </w:pict>
          </mc:Fallback>
        </mc:AlternateContent>
      </w:r>
    </w:p>
    <w:p w:rsidR="0073152F" w:rsidRPr="00D66B56" w:rsidRDefault="00DD52FE"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48000" behindDoc="0" locked="0" layoutInCell="1" allowOverlap="1" wp14:anchorId="722143EC" wp14:editId="0137A488">
                <wp:simplePos x="0" y="0"/>
                <wp:positionH relativeFrom="column">
                  <wp:posOffset>2411730</wp:posOffset>
                </wp:positionH>
                <wp:positionV relativeFrom="paragraph">
                  <wp:posOffset>63500</wp:posOffset>
                </wp:positionV>
                <wp:extent cx="1571625" cy="466725"/>
                <wp:effectExtent l="0" t="0" r="28575" b="28575"/>
                <wp:wrapNone/>
                <wp:docPr id="321" name="Rounded Rectangle 321"/>
                <wp:cNvGraphicFramePr/>
                <a:graphic xmlns:a="http://schemas.openxmlformats.org/drawingml/2006/main">
                  <a:graphicData uri="http://schemas.microsoft.com/office/word/2010/wordprocessingShape">
                    <wps:wsp>
                      <wps:cNvSpPr/>
                      <wps:spPr>
                        <a:xfrm>
                          <a:off x="0" y="0"/>
                          <a:ext cx="1571625" cy="466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063F32" id="Rounded Rectangle 321" o:spid="_x0000_s1026" style="position:absolute;margin-left:189.9pt;margin-top:5pt;width:123.75pt;height:36.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" filled="f"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4EAFA92E" wp14:editId="43FA3742">
                <wp:simplePos x="0" y="0"/>
                <wp:positionH relativeFrom="column">
                  <wp:posOffset>2516505</wp:posOffset>
                </wp:positionH>
                <wp:positionV relativeFrom="paragraph">
                  <wp:posOffset>111125</wp:posOffset>
                </wp:positionV>
                <wp:extent cx="1381125" cy="41910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13811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Casework Review &amp; SAO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A92E" id="Text Box 309" o:spid="_x0000_s1055" type="#_x0000_t202" style="position:absolute;left:0;text-align:left;margin-left:198.15pt;margin-top:8.75pt;width:10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" filled="f" stroked="f"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Casework Review &amp; SAO Decision</w:t>
                      </w:r>
                    </w:p>
                  </w:txbxContent>
                </v:textbox>
              </v:shape>
            </w:pict>
          </mc:Fallback>
        </mc:AlternateContent>
      </w: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06368" behindDoc="0" locked="0" layoutInCell="1" allowOverlap="1">
                <wp:simplePos x="0" y="0"/>
                <wp:positionH relativeFrom="column">
                  <wp:posOffset>1906905</wp:posOffset>
                </wp:positionH>
                <wp:positionV relativeFrom="paragraph">
                  <wp:posOffset>80010</wp:posOffset>
                </wp:positionV>
                <wp:extent cx="504825" cy="0"/>
                <wp:effectExtent l="0" t="76200" r="28575" b="114300"/>
                <wp:wrapNone/>
                <wp:docPr id="369" name="Straight Arrow Connector 369"/>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0E3F8" id="Straight Arrow Connector 369" o:spid="_x0000_s1026" type="#_x0000_t32" style="position:absolute;margin-left:150.15pt;margin-top:6.3pt;width:39.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" strokecolor="black [3213]">
                <v:stroke endarrow="open"/>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07392" behindDoc="0" locked="0" layoutInCell="1" allowOverlap="1">
                <wp:simplePos x="0" y="0"/>
                <wp:positionH relativeFrom="column">
                  <wp:posOffset>3202305</wp:posOffset>
                </wp:positionH>
                <wp:positionV relativeFrom="paragraph">
                  <wp:posOffset>64770</wp:posOffset>
                </wp:positionV>
                <wp:extent cx="0" cy="276225"/>
                <wp:effectExtent l="95250" t="0" r="57150" b="66675"/>
                <wp:wrapNone/>
                <wp:docPr id="370" name="Straight Arrow Connector 370"/>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B21B44D" id="Straight Arrow Connector 370" o:spid="_x0000_s1026" type="#_x0000_t32" style="position:absolute;margin-left:252.15pt;margin-top:5.1pt;width:0;height:21.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" strokecolor="black [3213]">
                <v:stroke endarrow="open"/>
              </v:shape>
            </w:pict>
          </mc:Fallback>
        </mc:AlternateContent>
      </w: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50048" behindDoc="0" locked="0" layoutInCell="1" allowOverlap="1" wp14:anchorId="4D0F820C" wp14:editId="66FCDB1A">
                <wp:simplePos x="0" y="0"/>
                <wp:positionH relativeFrom="column">
                  <wp:posOffset>411480</wp:posOffset>
                </wp:positionH>
                <wp:positionV relativeFrom="paragraph">
                  <wp:posOffset>31115</wp:posOffset>
                </wp:positionV>
                <wp:extent cx="5572125" cy="619125"/>
                <wp:effectExtent l="0" t="0" r="28575" b="28575"/>
                <wp:wrapNone/>
                <wp:docPr id="319" name="Rounded Rectangle 319"/>
                <wp:cNvGraphicFramePr/>
                <a:graphic xmlns:a="http://schemas.openxmlformats.org/drawingml/2006/main">
                  <a:graphicData uri="http://schemas.microsoft.com/office/word/2010/wordprocessingShape">
                    <wps:wsp>
                      <wps:cNvSpPr/>
                      <wps:spPr>
                        <a:xfrm>
                          <a:off x="0" y="0"/>
                          <a:ext cx="5572125"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8DB241" id="Rounded Rectangle 319" o:spid="_x0000_s1026" style="position:absolute;margin-left:32.4pt;margin-top:2.45pt;width:438.75pt;height:48.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" fillcolor="#d8d8d8 [2732]"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192F84FB" wp14:editId="4F0D51FF">
                <wp:simplePos x="0" y="0"/>
                <wp:positionH relativeFrom="column">
                  <wp:posOffset>497205</wp:posOffset>
                </wp:positionH>
                <wp:positionV relativeFrom="paragraph">
                  <wp:posOffset>107315</wp:posOffset>
                </wp:positionV>
                <wp:extent cx="5400675" cy="47625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54006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A5DB0" w:rsidRDefault="008435BD" w:rsidP="0073152F">
                            <w:pPr>
                              <w:jc w:val="center"/>
                              <w:rPr>
                                <w:rFonts w:asciiTheme="minorHAnsi" w:hAnsiTheme="minorHAnsi" w:cstheme="minorHAnsi"/>
                                <w:b/>
                                <w:sz w:val="10"/>
                                <w:szCs w:val="10"/>
                              </w:rPr>
                            </w:pPr>
                          </w:p>
                          <w:p w:rsidR="008435BD" w:rsidRPr="00EA5DB0" w:rsidRDefault="008435BD" w:rsidP="0073152F">
                            <w:pPr>
                              <w:jc w:val="center"/>
                              <w:rPr>
                                <w:rFonts w:asciiTheme="minorHAnsi" w:hAnsiTheme="minorHAnsi" w:cstheme="minorHAnsi"/>
                                <w:b/>
                                <w:sz w:val="28"/>
                                <w:szCs w:val="28"/>
                              </w:rPr>
                            </w:pPr>
                            <w:r w:rsidRPr="00EA5DB0">
                              <w:rPr>
                                <w:rFonts w:asciiTheme="minorHAnsi" w:hAnsiTheme="minorHAnsi" w:cstheme="minorHAnsi"/>
                                <w:b/>
                                <w:sz w:val="28"/>
                                <w:szCs w:val="28"/>
                              </w:rPr>
                              <w:t>Children who are off rol</w:t>
                            </w:r>
                            <w:r>
                              <w:rPr>
                                <w:rFonts w:asciiTheme="minorHAnsi" w:hAnsiTheme="minorHAnsi" w:cstheme="minorHAnsi"/>
                                <w:b/>
                                <w:sz w:val="28"/>
                                <w:szCs w:val="28"/>
                              </w:rPr>
                              <w:t>l</w:t>
                            </w:r>
                            <w:r w:rsidRPr="00EA5DB0">
                              <w:rPr>
                                <w:rFonts w:asciiTheme="minorHAnsi" w:hAnsiTheme="minorHAnsi" w:cstheme="minorHAnsi"/>
                                <w:b/>
                                <w:sz w:val="28"/>
                                <w:szCs w:val="28"/>
                              </w:rPr>
                              <w:t xml:space="preserve"> in Doncaster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84FB" id="Text Box 306" o:spid="_x0000_s1056" type="#_x0000_t202" style="position:absolute;left:0;text-align:left;margin-left:39.15pt;margin-top:8.45pt;width:425.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" fillcolor="white [3201]" strokeweight=".5pt">
                <v:textbox>
                  <w:txbxContent>
                    <w:p w:rsidR="008435BD" w:rsidRPr="00EA5DB0" w:rsidRDefault="008435BD" w:rsidP="0073152F">
                      <w:pPr>
                        <w:jc w:val="center"/>
                        <w:rPr>
                          <w:rFonts w:asciiTheme="minorHAnsi" w:hAnsiTheme="minorHAnsi" w:cstheme="minorHAnsi"/>
                          <w:b/>
                          <w:sz w:val="10"/>
                          <w:szCs w:val="10"/>
                        </w:rPr>
                      </w:pPr>
                    </w:p>
                    <w:p w:rsidR="008435BD" w:rsidRPr="00EA5DB0" w:rsidRDefault="008435BD" w:rsidP="0073152F">
                      <w:pPr>
                        <w:jc w:val="center"/>
                        <w:rPr>
                          <w:rFonts w:asciiTheme="minorHAnsi" w:hAnsiTheme="minorHAnsi" w:cstheme="minorHAnsi"/>
                          <w:b/>
                          <w:sz w:val="28"/>
                          <w:szCs w:val="28"/>
                        </w:rPr>
                      </w:pPr>
                      <w:r w:rsidRPr="00EA5DB0">
                        <w:rPr>
                          <w:rFonts w:asciiTheme="minorHAnsi" w:hAnsiTheme="minorHAnsi" w:cstheme="minorHAnsi"/>
                          <w:b/>
                          <w:sz w:val="28"/>
                          <w:szCs w:val="28"/>
                        </w:rPr>
                        <w:t>Children who are off rol</w:t>
                      </w:r>
                      <w:r>
                        <w:rPr>
                          <w:rFonts w:asciiTheme="minorHAnsi" w:hAnsiTheme="minorHAnsi" w:cstheme="minorHAnsi"/>
                          <w:b/>
                          <w:sz w:val="28"/>
                          <w:szCs w:val="28"/>
                        </w:rPr>
                        <w:t>l</w:t>
                      </w:r>
                      <w:r w:rsidRPr="00EA5DB0">
                        <w:rPr>
                          <w:rFonts w:asciiTheme="minorHAnsi" w:hAnsiTheme="minorHAnsi" w:cstheme="minorHAnsi"/>
                          <w:b/>
                          <w:sz w:val="28"/>
                          <w:szCs w:val="28"/>
                        </w:rPr>
                        <w:t xml:space="preserve"> in Doncaster</w:t>
                      </w:r>
                    </w:p>
                  </w:txbxContent>
                </v:textbox>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73152F" w:rsidP="0073152F">
      <w:pPr>
        <w:jc w:val="center"/>
        <w:rPr>
          <w:rFonts w:asciiTheme="minorHAnsi" w:hAnsiTheme="minorHAnsi" w:cstheme="minorHAnsi"/>
        </w:rPr>
      </w:pPr>
    </w:p>
    <w:p w:rsidR="0073152F" w:rsidRDefault="0073152F" w:rsidP="0073152F">
      <w:pPr>
        <w:jc w:val="center"/>
        <w:rPr>
          <w:rFonts w:asciiTheme="minorHAnsi" w:hAnsiTheme="minorHAnsi" w:cstheme="minorHAnsi"/>
        </w:rPr>
      </w:pPr>
    </w:p>
    <w:p w:rsidR="00D66B56" w:rsidRPr="00D66B56" w:rsidRDefault="00D66B56" w:rsidP="0073152F">
      <w:pPr>
        <w:jc w:val="center"/>
        <w:rPr>
          <w:rFonts w:asciiTheme="minorHAnsi" w:hAnsiTheme="minorHAnsi" w:cstheme="minorHAnsi"/>
        </w:rPr>
      </w:pP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14560" behindDoc="0" locked="0" layoutInCell="1" allowOverlap="1">
                <wp:simplePos x="0" y="0"/>
                <wp:positionH relativeFrom="column">
                  <wp:posOffset>4850130</wp:posOffset>
                </wp:positionH>
                <wp:positionV relativeFrom="paragraph">
                  <wp:posOffset>30480</wp:posOffset>
                </wp:positionV>
                <wp:extent cx="0" cy="171450"/>
                <wp:effectExtent l="95250" t="0" r="57150" b="57150"/>
                <wp:wrapNone/>
                <wp:docPr id="377" name="Straight Arrow Connector 37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EF5DA" id="Straight Arrow Connector 377" o:spid="_x0000_s1026" type="#_x0000_t32" style="position:absolute;margin-left:381.9pt;margin-top:2.4pt;width:0;height:1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13536" behindDoc="0" locked="0" layoutInCell="1" allowOverlap="1">
                <wp:simplePos x="0" y="0"/>
                <wp:positionH relativeFrom="column">
                  <wp:posOffset>2411730</wp:posOffset>
                </wp:positionH>
                <wp:positionV relativeFrom="paragraph">
                  <wp:posOffset>30480</wp:posOffset>
                </wp:positionV>
                <wp:extent cx="0" cy="171450"/>
                <wp:effectExtent l="95250" t="0" r="57150" b="57150"/>
                <wp:wrapNone/>
                <wp:docPr id="376" name="Straight Arrow Connector 37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BD05C" id="Straight Arrow Connector 376" o:spid="_x0000_s1026" type="#_x0000_t32" style="position:absolute;margin-left:189.9pt;margin-top:2.4pt;width:0;height:1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09440" behindDoc="0" locked="0" layoutInCell="1" allowOverlap="1">
                <wp:simplePos x="0" y="0"/>
                <wp:positionH relativeFrom="column">
                  <wp:posOffset>678180</wp:posOffset>
                </wp:positionH>
                <wp:positionV relativeFrom="paragraph">
                  <wp:posOffset>30480</wp:posOffset>
                </wp:positionV>
                <wp:extent cx="0" cy="171450"/>
                <wp:effectExtent l="95250" t="0" r="57150" b="57150"/>
                <wp:wrapNone/>
                <wp:docPr id="372" name="Straight Arrow Connector 372"/>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9CE19E" id="Straight Arrow Connector 372" o:spid="_x0000_s1026" type="#_x0000_t32" style="position:absolute;margin-left:53.4pt;margin-top:2.4pt;width:0;height:1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" strokecolor="black [3213]">
                <v:stroke endarrow="open"/>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9984" behindDoc="0" locked="0" layoutInCell="1" allowOverlap="1" wp14:anchorId="7E6388A5" wp14:editId="4B7E261D">
                <wp:simplePos x="0" y="0"/>
                <wp:positionH relativeFrom="column">
                  <wp:posOffset>4326255</wp:posOffset>
                </wp:positionH>
                <wp:positionV relativeFrom="paragraph">
                  <wp:posOffset>141605</wp:posOffset>
                </wp:positionV>
                <wp:extent cx="1009650" cy="428625"/>
                <wp:effectExtent l="0" t="0" r="19050" b="28575"/>
                <wp:wrapNone/>
                <wp:docPr id="353" name="Text Box 353"/>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Parent Failing to 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388A5" id="Text Box 353" o:spid="_x0000_s1057" type="#_x0000_t202" style="position:absolute;left:0;text-align:left;margin-left:340.65pt;margin-top:11.15pt;width:79.5pt;height:3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" fillcolor="white [3201]" strokeweight=".5pt">
                <v:textbo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Parent Failing to Engage</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41891042" wp14:editId="42419921">
                <wp:simplePos x="0" y="0"/>
                <wp:positionH relativeFrom="column">
                  <wp:posOffset>4233545</wp:posOffset>
                </wp:positionH>
                <wp:positionV relativeFrom="paragraph">
                  <wp:posOffset>43180</wp:posOffset>
                </wp:positionV>
                <wp:extent cx="1181100" cy="619125"/>
                <wp:effectExtent l="0" t="0" r="19050" b="28575"/>
                <wp:wrapNone/>
                <wp:docPr id="341" name="Rounded Rectangle 341"/>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C571CB" id="Rounded Rectangle 341" o:spid="_x0000_s1026" style="position:absolute;margin-left:333.35pt;margin-top:3.4pt;width:93pt;height:4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699C6911" wp14:editId="3077A877">
                <wp:simplePos x="0" y="0"/>
                <wp:positionH relativeFrom="column">
                  <wp:posOffset>1887855</wp:posOffset>
                </wp:positionH>
                <wp:positionV relativeFrom="paragraph">
                  <wp:posOffset>141605</wp:posOffset>
                </wp:positionV>
                <wp:extent cx="1009650" cy="428625"/>
                <wp:effectExtent l="0" t="0" r="19050" b="28575"/>
                <wp:wrapNone/>
                <wp:docPr id="338" name="Text Box 338"/>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School refusing to admit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C6911" id="Text Box 338" o:spid="_x0000_s1058" type="#_x0000_t202" style="position:absolute;left:0;text-align:left;margin-left:148.65pt;margin-top:11.15pt;width:79.5pt;height:3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School refusing to admit</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72576" behindDoc="0" locked="0" layoutInCell="1" allowOverlap="1" wp14:anchorId="7986974C" wp14:editId="3B67360C">
                <wp:simplePos x="0" y="0"/>
                <wp:positionH relativeFrom="column">
                  <wp:posOffset>1795145</wp:posOffset>
                </wp:positionH>
                <wp:positionV relativeFrom="paragraph">
                  <wp:posOffset>43180</wp:posOffset>
                </wp:positionV>
                <wp:extent cx="1181100" cy="619125"/>
                <wp:effectExtent l="0" t="0" r="19050" b="28575"/>
                <wp:wrapNone/>
                <wp:docPr id="335" name="Rounded Rectangle 335"/>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8464B3" id="Rounded Rectangle 335" o:spid="_x0000_s1026" style="position:absolute;margin-left:141.35pt;margin-top:3.4pt;width:93pt;height:4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0191325F" wp14:editId="3A4608FB">
                <wp:simplePos x="0" y="0"/>
                <wp:positionH relativeFrom="column">
                  <wp:posOffset>156845</wp:posOffset>
                </wp:positionH>
                <wp:positionV relativeFrom="paragraph">
                  <wp:posOffset>138430</wp:posOffset>
                </wp:positionV>
                <wp:extent cx="1009650" cy="428625"/>
                <wp:effectExtent l="0" t="0" r="19050" b="28575"/>
                <wp:wrapNone/>
                <wp:docPr id="303" name="Text Box 303"/>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 xml:space="preserve">School Transfer 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1325F" id="Text Box 303" o:spid="_x0000_s1059" type="#_x0000_t202" style="position:absolute;left:0;text-align:left;margin-left:12.35pt;margin-top:10.9pt;width:79.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" fillcolor="white [3201]" strokeweight=".5pt">
                <v:textbox>
                  <w:txbxContent>
                    <w:p w:rsidR="008435BD" w:rsidRPr="00ED4C37" w:rsidRDefault="008435BD" w:rsidP="0073152F">
                      <w:pPr>
                        <w:jc w:val="center"/>
                        <w:rPr>
                          <w:rFonts w:asciiTheme="minorHAnsi" w:hAnsiTheme="minorHAnsi" w:cstheme="minorHAnsi"/>
                          <w:b/>
                        </w:rPr>
                      </w:pPr>
                      <w:r>
                        <w:rPr>
                          <w:rFonts w:asciiTheme="minorHAnsi" w:hAnsiTheme="minorHAnsi" w:cstheme="minorHAnsi"/>
                          <w:b/>
                        </w:rPr>
                        <w:t xml:space="preserve">School Transfer Forms </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51072" behindDoc="0" locked="0" layoutInCell="1" allowOverlap="1" wp14:anchorId="2BD34DF1" wp14:editId="6461E3CD">
                <wp:simplePos x="0" y="0"/>
                <wp:positionH relativeFrom="column">
                  <wp:posOffset>71120</wp:posOffset>
                </wp:positionH>
                <wp:positionV relativeFrom="paragraph">
                  <wp:posOffset>43180</wp:posOffset>
                </wp:positionV>
                <wp:extent cx="1181100" cy="619125"/>
                <wp:effectExtent l="0" t="0" r="19050" b="28575"/>
                <wp:wrapNone/>
                <wp:docPr id="318" name="Rounded Rectangle 318"/>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AC2927" id="Rounded Rectangle 318" o:spid="_x0000_s1026" style="position:absolute;margin-left:5.6pt;margin-top:3.4pt;width:93pt;height:48.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" fillcolor="#d8d8d8 [2732]" strokecolor="black [3213]" strokeweight="2pt"/>
            </w:pict>
          </mc:Fallback>
        </mc:AlternateContent>
      </w:r>
    </w:p>
    <w:p w:rsidR="0073152F" w:rsidRPr="00D66B56" w:rsidRDefault="00D66B5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59A9D067" wp14:editId="62ACDDC0">
                <wp:simplePos x="0" y="0"/>
                <wp:positionH relativeFrom="column">
                  <wp:posOffset>3315970</wp:posOffset>
                </wp:positionH>
                <wp:positionV relativeFrom="paragraph">
                  <wp:posOffset>62865</wp:posOffset>
                </wp:positionV>
                <wp:extent cx="942975" cy="0"/>
                <wp:effectExtent l="0" t="76200" r="28575" b="114300"/>
                <wp:wrapNone/>
                <wp:docPr id="383" name="Straight Arrow Connector 383"/>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7A32B" id="Straight Arrow Connector 383" o:spid="_x0000_s1026" type="#_x0000_t32" style="position:absolute;margin-left:261.1pt;margin-top:4.95pt;width:74.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515D0D58" wp14:editId="79D5BB50">
                <wp:simplePos x="0" y="0"/>
                <wp:positionH relativeFrom="column">
                  <wp:posOffset>3306445</wp:posOffset>
                </wp:positionH>
                <wp:positionV relativeFrom="paragraph">
                  <wp:posOffset>80010</wp:posOffset>
                </wp:positionV>
                <wp:extent cx="9525" cy="3800475"/>
                <wp:effectExtent l="0" t="0" r="28575" b="28575"/>
                <wp:wrapNone/>
                <wp:docPr id="382" name="Straight Connector 382"/>
                <wp:cNvGraphicFramePr/>
                <a:graphic xmlns:a="http://schemas.openxmlformats.org/drawingml/2006/main">
                  <a:graphicData uri="http://schemas.microsoft.com/office/word/2010/wordprocessingShape">
                    <wps:wsp>
                      <wps:cNvCnPr/>
                      <wps:spPr>
                        <a:xfrm flipH="1" flipV="1">
                          <a:off x="0" y="0"/>
                          <a:ext cx="9525" cy="3800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8323" id="Straight Connector 382"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5pt,6.3pt" to="261.1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" strokecolor="black [3213]"/>
            </w:pict>
          </mc:Fallback>
        </mc:AlternateContent>
      </w: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3B7114A4" wp14:editId="7C319CF5">
                <wp:simplePos x="0" y="0"/>
                <wp:positionH relativeFrom="column">
                  <wp:posOffset>5612130</wp:posOffset>
                </wp:positionH>
                <wp:positionV relativeFrom="paragraph">
                  <wp:posOffset>60325</wp:posOffset>
                </wp:positionV>
                <wp:extent cx="0" cy="428625"/>
                <wp:effectExtent l="95250" t="0" r="57150" b="66675"/>
                <wp:wrapNone/>
                <wp:docPr id="391" name="Straight Arrow Connector 391"/>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07D92" id="Straight Arrow Connector 391" o:spid="_x0000_s1026" type="#_x0000_t32" style="position:absolute;margin-left:441.9pt;margin-top:4.75pt;width:0;height:33.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165F6ADA" wp14:editId="6592ECCF">
                <wp:simplePos x="0" y="0"/>
                <wp:positionH relativeFrom="column">
                  <wp:posOffset>5412105</wp:posOffset>
                </wp:positionH>
                <wp:positionV relativeFrom="paragraph">
                  <wp:posOffset>60325</wp:posOffset>
                </wp:positionV>
                <wp:extent cx="200025" cy="0"/>
                <wp:effectExtent l="0" t="0" r="9525" b="19050"/>
                <wp:wrapNone/>
                <wp:docPr id="390" name="Straight Connector 390"/>
                <wp:cNvGraphicFramePr/>
                <a:graphic xmlns:a="http://schemas.openxmlformats.org/drawingml/2006/main">
                  <a:graphicData uri="http://schemas.microsoft.com/office/word/2010/wordprocessingShape">
                    <wps:wsp>
                      <wps:cNvCnPr/>
                      <wps:spPr>
                        <a:xfrm>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021A1" id="Straight Connector 39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26.15pt,4.75pt" to="441.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BgzgEAAAYEAAAOAAAAZHJzL2Uyb0RvYy54bWysU8GO0zAQvSPxD5bvNGkR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" strokecolor="black [3213]"/>
            </w:pict>
          </mc:Fallback>
        </mc:AlternateContent>
      </w:r>
      <w:r w:rsidRPr="00D66B56">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5093A334" wp14:editId="4AE8F235">
                <wp:simplePos x="0" y="0"/>
                <wp:positionH relativeFrom="column">
                  <wp:posOffset>4050030</wp:posOffset>
                </wp:positionH>
                <wp:positionV relativeFrom="paragraph">
                  <wp:posOffset>60325</wp:posOffset>
                </wp:positionV>
                <wp:extent cx="0" cy="428625"/>
                <wp:effectExtent l="95250" t="0" r="57150" b="66675"/>
                <wp:wrapNone/>
                <wp:docPr id="389" name="Straight Arrow Connector 38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E3E7A" id="Straight Arrow Connector 389" o:spid="_x0000_s1026" type="#_x0000_t32" style="position:absolute;margin-left:318.9pt;margin-top:4.75pt;width:0;height:33.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65A0BFCE" wp14:editId="62EB38E5">
                <wp:simplePos x="0" y="0"/>
                <wp:positionH relativeFrom="column">
                  <wp:posOffset>4050030</wp:posOffset>
                </wp:positionH>
                <wp:positionV relativeFrom="paragraph">
                  <wp:posOffset>60325</wp:posOffset>
                </wp:positionV>
                <wp:extent cx="180975" cy="0"/>
                <wp:effectExtent l="0" t="0" r="9525" b="19050"/>
                <wp:wrapNone/>
                <wp:docPr id="388" name="Straight Connector 388"/>
                <wp:cNvGraphicFramePr/>
                <a:graphic xmlns:a="http://schemas.openxmlformats.org/drawingml/2006/main">
                  <a:graphicData uri="http://schemas.microsoft.com/office/word/2010/wordprocessingShape">
                    <wps:wsp>
                      <wps:cNvCnPr/>
                      <wps:spPr>
                        <a:xfrm flipH="1">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32532" id="Straight Connector 388"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318.9pt,4.75pt" to="3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" strokecolor="black [3213]"/>
            </w:pict>
          </mc:Fallback>
        </mc:AlternateContent>
      </w:r>
      <w:r w:rsidRPr="00D66B56">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74F29B14" wp14:editId="1A345211">
                <wp:simplePos x="0" y="0"/>
                <wp:positionH relativeFrom="column">
                  <wp:posOffset>1535430</wp:posOffset>
                </wp:positionH>
                <wp:positionV relativeFrom="paragraph">
                  <wp:posOffset>60325</wp:posOffset>
                </wp:positionV>
                <wp:extent cx="257175" cy="0"/>
                <wp:effectExtent l="0" t="76200" r="28575" b="114300"/>
                <wp:wrapNone/>
                <wp:docPr id="387" name="Straight Arrow Connector 387"/>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7CBB9" id="Straight Arrow Connector 387" o:spid="_x0000_s1026" type="#_x0000_t32" style="position:absolute;margin-left:120.9pt;margin-top:4.75pt;width:20.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643D1D22" wp14:editId="17937BB8">
                <wp:simplePos x="0" y="0"/>
                <wp:positionH relativeFrom="column">
                  <wp:posOffset>1535430</wp:posOffset>
                </wp:positionH>
                <wp:positionV relativeFrom="paragraph">
                  <wp:posOffset>60325</wp:posOffset>
                </wp:positionV>
                <wp:extent cx="0" cy="3524250"/>
                <wp:effectExtent l="0" t="0" r="19050" b="19050"/>
                <wp:wrapNone/>
                <wp:docPr id="386" name="Straight Connector 386"/>
                <wp:cNvGraphicFramePr/>
                <a:graphic xmlns:a="http://schemas.openxmlformats.org/drawingml/2006/main">
                  <a:graphicData uri="http://schemas.microsoft.com/office/word/2010/wordprocessingShape">
                    <wps:wsp>
                      <wps:cNvCnPr/>
                      <wps:spPr>
                        <a:xfrm flipV="1">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5EDE8" id="Straight Connector 386"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20.9pt,4.75pt" to="120.9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" strokecolor="black [3213]"/>
            </w:pict>
          </mc:Fallback>
        </mc:AlternateContent>
      </w:r>
    </w:p>
    <w:p w:rsidR="0073152F" w:rsidRPr="00D66B56" w:rsidRDefault="0073152F" w:rsidP="0073152F">
      <w:pPr>
        <w:jc w:val="center"/>
        <w:rPr>
          <w:rFonts w:asciiTheme="minorHAnsi" w:hAnsiTheme="minorHAnsi" w:cstheme="minorHAnsi"/>
        </w:rPr>
      </w:pP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15584" behindDoc="0" locked="0" layoutInCell="1" allowOverlap="1">
                <wp:simplePos x="0" y="0"/>
                <wp:positionH relativeFrom="column">
                  <wp:posOffset>2411730</wp:posOffset>
                </wp:positionH>
                <wp:positionV relativeFrom="paragraph">
                  <wp:posOffset>45720</wp:posOffset>
                </wp:positionV>
                <wp:extent cx="0" cy="133350"/>
                <wp:effectExtent l="95250" t="0" r="57150" b="57150"/>
                <wp:wrapNone/>
                <wp:docPr id="378" name="Straight Arrow Connector 378"/>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F69C3F" id="Straight Arrow Connector 378" o:spid="_x0000_s1026" type="#_x0000_t32" style="position:absolute;margin-left:189.9pt;margin-top:3.6pt;width:0;height:1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10464" behindDoc="0" locked="0" layoutInCell="1" allowOverlap="1">
                <wp:simplePos x="0" y="0"/>
                <wp:positionH relativeFrom="column">
                  <wp:posOffset>678180</wp:posOffset>
                </wp:positionH>
                <wp:positionV relativeFrom="paragraph">
                  <wp:posOffset>45720</wp:posOffset>
                </wp:positionV>
                <wp:extent cx="0" cy="133350"/>
                <wp:effectExtent l="95250" t="0" r="57150" b="57150"/>
                <wp:wrapNone/>
                <wp:docPr id="373" name="Straight Arrow Connector 373"/>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F6AE2" id="Straight Arrow Connector 373" o:spid="_x0000_s1026" type="#_x0000_t32" style="position:absolute;margin-left:53.4pt;margin-top:3.6pt;width:0;height:1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" strokecolor="black [3213]">
                <v:stroke endarrow="open"/>
              </v:shape>
            </w:pict>
          </mc:Fallback>
        </mc:AlternateContent>
      </w:r>
    </w:p>
    <w:p w:rsidR="0073152F" w:rsidRPr="00D66B56" w:rsidRDefault="00527DE4"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96128" behindDoc="0" locked="0" layoutInCell="1" allowOverlap="1" wp14:anchorId="2CA4BFA5" wp14:editId="4758F6F8">
                <wp:simplePos x="0" y="0"/>
                <wp:positionH relativeFrom="column">
                  <wp:posOffset>5202555</wp:posOffset>
                </wp:positionH>
                <wp:positionV relativeFrom="paragraph">
                  <wp:posOffset>128905</wp:posOffset>
                </wp:positionV>
                <wp:extent cx="1009650" cy="428625"/>
                <wp:effectExtent l="0" t="0" r="19050" b="28575"/>
                <wp:wrapNone/>
                <wp:docPr id="359" name="Text Box 359"/>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SAO Decision</w:t>
                            </w:r>
                          </w:p>
                          <w:p w:rsidR="008435BD" w:rsidRPr="00ED4C37" w:rsidRDefault="008435BD" w:rsidP="00527DE4">
                            <w:pPr>
                              <w:jc w:val="center"/>
                              <w:rPr>
                                <w:rFonts w:asciiTheme="minorHAnsi" w:hAnsiTheme="minorHAnsi" w:cstheme="minorHAnsi"/>
                                <w:b/>
                              </w:rPr>
                            </w:pPr>
                            <w:r>
                              <w:rPr>
                                <w:rFonts w:asciiTheme="minorHAnsi" w:hAnsiTheme="minorHAnsi" w:cstheme="minorHAnsi"/>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4BFA5" id="Text Box 359" o:spid="_x0000_s1060" type="#_x0000_t202" style="position:absolute;left:0;text-align:left;margin-left:409.65pt;margin-top:10.15pt;width:79.5pt;height:33.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SAO Decision</w:t>
                      </w:r>
                    </w:p>
                    <w:p w:rsidR="008435BD" w:rsidRPr="00ED4C37" w:rsidRDefault="008435BD" w:rsidP="00527DE4">
                      <w:pPr>
                        <w:jc w:val="center"/>
                        <w:rPr>
                          <w:rFonts w:asciiTheme="minorHAnsi" w:hAnsiTheme="minorHAnsi" w:cstheme="minorHAnsi"/>
                          <w:b/>
                        </w:rPr>
                      </w:pPr>
                      <w:r>
                        <w:rPr>
                          <w:rFonts w:asciiTheme="minorHAnsi" w:hAnsiTheme="minorHAnsi" w:cstheme="minorHAnsi"/>
                          <w:b/>
                        </w:rPr>
                        <w:t>YES</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91008" behindDoc="0" locked="0" layoutInCell="1" allowOverlap="1" wp14:anchorId="3B075801" wp14:editId="23C800AC">
                <wp:simplePos x="0" y="0"/>
                <wp:positionH relativeFrom="column">
                  <wp:posOffset>3630930</wp:posOffset>
                </wp:positionH>
                <wp:positionV relativeFrom="paragraph">
                  <wp:posOffset>128905</wp:posOffset>
                </wp:positionV>
                <wp:extent cx="1009650" cy="428625"/>
                <wp:effectExtent l="0" t="0" r="19050" b="28575"/>
                <wp:wrapNone/>
                <wp:docPr id="354" name="Text Box 354"/>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SAO Decision</w:t>
                            </w:r>
                          </w:p>
                          <w:p w:rsidR="008435BD" w:rsidRPr="00ED4C37" w:rsidRDefault="008435BD" w:rsidP="00527DE4">
                            <w:pPr>
                              <w:jc w:val="center"/>
                              <w:rPr>
                                <w:rFonts w:asciiTheme="minorHAnsi" w:hAnsiTheme="minorHAnsi" w:cstheme="minorHAnsi"/>
                                <w:b/>
                              </w:rPr>
                            </w:pPr>
                            <w:r>
                              <w:rPr>
                                <w:rFonts w:asciiTheme="minorHAnsi" w:hAnsiTheme="minorHAnsi" w:cstheme="minorHAnsi"/>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075801" id="Text Box 354" o:spid="_x0000_s1061" type="#_x0000_t202" style="position:absolute;left:0;text-align:left;margin-left:285.9pt;margin-top:10.15pt;width:79.5pt;height:3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SAO Decision</w:t>
                      </w:r>
                    </w:p>
                    <w:p w:rsidR="008435BD" w:rsidRPr="00ED4C37" w:rsidRDefault="008435BD" w:rsidP="00527DE4">
                      <w:pPr>
                        <w:jc w:val="center"/>
                        <w:rPr>
                          <w:rFonts w:asciiTheme="minorHAnsi" w:hAnsiTheme="minorHAnsi" w:cstheme="minorHAnsi"/>
                          <w:b/>
                        </w:rPr>
                      </w:pPr>
                      <w:r>
                        <w:rPr>
                          <w:rFonts w:asciiTheme="minorHAnsi" w:hAnsiTheme="minorHAnsi" w:cstheme="minorHAnsi"/>
                          <w:b/>
                        </w:rPr>
                        <w:t>NO</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80768" behindDoc="0" locked="0" layoutInCell="1" allowOverlap="1" wp14:anchorId="4ACE85F3" wp14:editId="6FF58F58">
                <wp:simplePos x="0" y="0"/>
                <wp:positionH relativeFrom="column">
                  <wp:posOffset>5109845</wp:posOffset>
                </wp:positionH>
                <wp:positionV relativeFrom="paragraph">
                  <wp:posOffset>20955</wp:posOffset>
                </wp:positionV>
                <wp:extent cx="1181100" cy="619125"/>
                <wp:effectExtent l="0" t="0" r="19050" b="28575"/>
                <wp:wrapNone/>
                <wp:docPr id="343" name="Rounded Rectangle 343"/>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ADF832" id="Rounded Rectangle 343" o:spid="_x0000_s1026" style="position:absolute;margin-left:402.35pt;margin-top:1.65pt;width:93pt;height:4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" fillcolor="#d8d8d8 [2732]"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3A891B87" wp14:editId="38F1EDEC">
                <wp:simplePos x="0" y="0"/>
                <wp:positionH relativeFrom="column">
                  <wp:posOffset>3538220</wp:posOffset>
                </wp:positionH>
                <wp:positionV relativeFrom="paragraph">
                  <wp:posOffset>30480</wp:posOffset>
                </wp:positionV>
                <wp:extent cx="1181100" cy="619125"/>
                <wp:effectExtent l="0" t="0" r="19050" b="28575"/>
                <wp:wrapNone/>
                <wp:docPr id="342" name="Rounded Rectangle 342"/>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4F06F0" id="Rounded Rectangle 342" o:spid="_x0000_s1026" style="position:absolute;margin-left:278.6pt;margin-top:2.4pt;width:93pt;height:4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" fillcolor="#d8d8d8 [2732]"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34415572" wp14:editId="4977C0AB">
                <wp:simplePos x="0" y="0"/>
                <wp:positionH relativeFrom="column">
                  <wp:posOffset>1887855</wp:posOffset>
                </wp:positionH>
                <wp:positionV relativeFrom="paragraph">
                  <wp:posOffset>138430</wp:posOffset>
                </wp:positionV>
                <wp:extent cx="1009650" cy="428625"/>
                <wp:effectExtent l="0" t="0" r="19050" b="28575"/>
                <wp:wrapNone/>
                <wp:docPr id="339" name="Text Box 339"/>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Pass to Service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15572" id="Text Box 339" o:spid="_x0000_s1062" type="#_x0000_t202" style="position:absolute;left:0;text-align:left;margin-left:148.65pt;margin-top:10.9pt;width:79.5pt;height:3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Pass to Service Managers</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12273A30" wp14:editId="05F003A8">
                <wp:simplePos x="0" y="0"/>
                <wp:positionH relativeFrom="column">
                  <wp:posOffset>1795145</wp:posOffset>
                </wp:positionH>
                <wp:positionV relativeFrom="paragraph">
                  <wp:posOffset>30480</wp:posOffset>
                </wp:positionV>
                <wp:extent cx="1181100" cy="619125"/>
                <wp:effectExtent l="0" t="0" r="19050" b="28575"/>
                <wp:wrapNone/>
                <wp:docPr id="336" name="Rounded Rectangle 336"/>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91E1E9" id="Rounded Rectangle 336" o:spid="_x0000_s1026" style="position:absolute;margin-left:141.35pt;margin-top:2.4pt;width:93pt;height:4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" fillcolor="#d8d8d8 [2732]"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63C8EAB1" wp14:editId="2DE07E04">
                <wp:simplePos x="0" y="0"/>
                <wp:positionH relativeFrom="column">
                  <wp:posOffset>154305</wp:posOffset>
                </wp:positionH>
                <wp:positionV relativeFrom="paragraph">
                  <wp:posOffset>109855</wp:posOffset>
                </wp:positionV>
                <wp:extent cx="1009650" cy="476250"/>
                <wp:effectExtent l="0" t="0" r="19050" b="19050"/>
                <wp:wrapNone/>
                <wp:docPr id="332" name="Text Box 332"/>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Track if NOT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EAB1" id="Text Box 332" o:spid="_x0000_s1063" type="#_x0000_t202" style="position:absolute;left:0;text-align:left;margin-left:12.15pt;margin-top:8.65pt;width:79.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Track if NOT on Roll</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184F20A5" wp14:editId="2EA40E78">
                <wp:simplePos x="0" y="0"/>
                <wp:positionH relativeFrom="column">
                  <wp:posOffset>71120</wp:posOffset>
                </wp:positionH>
                <wp:positionV relativeFrom="paragraph">
                  <wp:posOffset>30480</wp:posOffset>
                </wp:positionV>
                <wp:extent cx="1181100" cy="619125"/>
                <wp:effectExtent l="0" t="0" r="19050" b="28575"/>
                <wp:wrapNone/>
                <wp:docPr id="329" name="Rounded Rectangle 329"/>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57F780" id="Rounded Rectangle 329" o:spid="_x0000_s1026" style="position:absolute;margin-left:5.6pt;margin-top:2.4pt;width:93pt;height:4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" fillcolor="#d8d8d8 [2732]" strokecolor="black [3213]" strokeweight="2pt"/>
            </w:pict>
          </mc:Fallback>
        </mc:AlternateContent>
      </w:r>
    </w:p>
    <w:p w:rsidR="0073152F" w:rsidRPr="00D66B56" w:rsidRDefault="0073152F" w:rsidP="0073152F">
      <w:pPr>
        <w:jc w:val="center"/>
        <w:rPr>
          <w:rFonts w:asciiTheme="minorHAnsi" w:hAnsiTheme="minorHAnsi" w:cstheme="minorHAnsi"/>
        </w:rPr>
      </w:pPr>
    </w:p>
    <w:p w:rsidR="0073152F" w:rsidRPr="00D66B56" w:rsidRDefault="0073152F" w:rsidP="0073152F">
      <w:pPr>
        <w:jc w:val="center"/>
        <w:rPr>
          <w:rFonts w:asciiTheme="minorHAnsi" w:hAnsiTheme="minorHAnsi" w:cstheme="minorHAnsi"/>
        </w:rPr>
      </w:pPr>
    </w:p>
    <w:p w:rsidR="0073152F" w:rsidRPr="00D66B56" w:rsidRDefault="0073152F" w:rsidP="0073152F">
      <w:pPr>
        <w:jc w:val="center"/>
        <w:rPr>
          <w:rFonts w:asciiTheme="minorHAnsi" w:hAnsiTheme="minorHAnsi" w:cstheme="minorHAnsi"/>
        </w:rPr>
      </w:pPr>
    </w:p>
    <w:p w:rsidR="0073152F" w:rsidRPr="00D66B56" w:rsidRDefault="00D66B56"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30944" behindDoc="0" locked="0" layoutInCell="1" allowOverlap="1" wp14:anchorId="570A654E" wp14:editId="44DD376E">
                <wp:simplePos x="0" y="0"/>
                <wp:positionH relativeFrom="column">
                  <wp:posOffset>5707380</wp:posOffset>
                </wp:positionH>
                <wp:positionV relativeFrom="paragraph">
                  <wp:posOffset>22860</wp:posOffset>
                </wp:positionV>
                <wp:extent cx="0" cy="85725"/>
                <wp:effectExtent l="76200" t="19050" r="114300" b="66675"/>
                <wp:wrapNone/>
                <wp:docPr id="394" name="Straight Arrow Connector 394"/>
                <wp:cNvGraphicFramePr/>
                <a:graphic xmlns:a="http://schemas.openxmlformats.org/drawingml/2006/main">
                  <a:graphicData uri="http://schemas.microsoft.com/office/word/2010/wordprocessingShape">
                    <wps:wsp>
                      <wps:cNvCnPr/>
                      <wps:spPr>
                        <a:xfrm>
                          <a:off x="0" y="0"/>
                          <a:ext cx="0" cy="85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99D649" id="Straight Arrow Connector 394" o:spid="_x0000_s1026" type="#_x0000_t32" style="position:absolute;margin-left:449.4pt;margin-top:1.8pt;width:0;height: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" strokecolor="black [3213]">
                <v:stroke endarrow="open"/>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97152" behindDoc="0" locked="0" layoutInCell="1" allowOverlap="1" wp14:anchorId="087BC71D" wp14:editId="0F924734">
                <wp:simplePos x="0" y="0"/>
                <wp:positionH relativeFrom="column">
                  <wp:posOffset>5202555</wp:posOffset>
                </wp:positionH>
                <wp:positionV relativeFrom="paragraph">
                  <wp:posOffset>191770</wp:posOffset>
                </wp:positionV>
                <wp:extent cx="1009650" cy="428625"/>
                <wp:effectExtent l="0" t="0" r="19050" b="28575"/>
                <wp:wrapNone/>
                <wp:docPr id="360" name="Text Box 360"/>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SAO Letter 1</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BC71D" id="Text Box 360" o:spid="_x0000_s1064" type="#_x0000_t202" style="position:absolute;left:0;text-align:left;margin-left:409.65pt;margin-top:15.1pt;width:79.5pt;height:3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SAO Letter 1</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w:t>
                      </w:r>
                    </w:p>
                  </w:txbxContent>
                </v:textbox>
              </v:shape>
            </w:pict>
          </mc:Fallback>
        </mc:AlternateContent>
      </w:r>
      <w:r w:rsidR="000859B6" w:rsidRPr="00D66B56">
        <w:rPr>
          <w:rFonts w:asciiTheme="minorHAnsi" w:hAnsiTheme="minorHAnsi" w:cstheme="minorHAnsi"/>
          <w:b/>
          <w:noProof/>
        </w:rPr>
        <mc:AlternateContent>
          <mc:Choice Requires="wps">
            <w:drawing>
              <wp:anchor distT="0" distB="0" distL="114300" distR="114300" simplePos="0" relativeHeight="251729920" behindDoc="0" locked="0" layoutInCell="1" allowOverlap="1" wp14:anchorId="2B5F6C5D" wp14:editId="06CCE76F">
                <wp:simplePos x="0" y="0"/>
                <wp:positionH relativeFrom="column">
                  <wp:posOffset>4050030</wp:posOffset>
                </wp:positionH>
                <wp:positionV relativeFrom="paragraph">
                  <wp:posOffset>32385</wp:posOffset>
                </wp:positionV>
                <wp:extent cx="0" cy="85725"/>
                <wp:effectExtent l="76200" t="19050" r="114300" b="66675"/>
                <wp:wrapNone/>
                <wp:docPr id="392" name="Straight Arrow Connector 392"/>
                <wp:cNvGraphicFramePr/>
                <a:graphic xmlns:a="http://schemas.openxmlformats.org/drawingml/2006/main">
                  <a:graphicData uri="http://schemas.microsoft.com/office/word/2010/wordprocessingShape">
                    <wps:wsp>
                      <wps:cNvCnPr/>
                      <wps:spPr>
                        <a:xfrm>
                          <a:off x="0" y="0"/>
                          <a:ext cx="0" cy="85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B5AD1" id="Straight Arrow Connector 392" o:spid="_x0000_s1026" type="#_x0000_t32" style="position:absolute;margin-left:318.9pt;margin-top:2.55pt;width:0;height:6.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" strokecolor="black [3213]">
                <v:stroke endarrow="open"/>
              </v:shape>
            </w:pict>
          </mc:Fallback>
        </mc:AlternateContent>
      </w:r>
      <w:r w:rsidR="000859B6" w:rsidRPr="00D66B56">
        <w:rPr>
          <w:rFonts w:asciiTheme="minorHAnsi" w:hAnsiTheme="minorHAnsi" w:cstheme="minorHAnsi"/>
          <w:b/>
          <w:noProof/>
        </w:rPr>
        <mc:AlternateContent>
          <mc:Choice Requires="wps">
            <w:drawing>
              <wp:anchor distT="0" distB="0" distL="114300" distR="114300" simplePos="0" relativeHeight="251716608" behindDoc="0" locked="0" layoutInCell="1" allowOverlap="1" wp14:anchorId="7DD730E9" wp14:editId="437C6590">
                <wp:simplePos x="0" y="0"/>
                <wp:positionH relativeFrom="column">
                  <wp:posOffset>2411730</wp:posOffset>
                </wp:positionH>
                <wp:positionV relativeFrom="paragraph">
                  <wp:posOffset>32385</wp:posOffset>
                </wp:positionV>
                <wp:extent cx="0" cy="180975"/>
                <wp:effectExtent l="95250" t="0" r="57150" b="66675"/>
                <wp:wrapNone/>
                <wp:docPr id="379" name="Straight Arrow Connector 379"/>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AEA33" id="Straight Arrow Connector 379" o:spid="_x0000_s1026" type="#_x0000_t32" style="position:absolute;margin-left:189.9pt;margin-top:2.55pt;width:0;height:14.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" strokecolor="black [3213]">
                <v:stroke endarrow="open"/>
              </v:shape>
            </w:pict>
          </mc:Fallback>
        </mc:AlternateContent>
      </w:r>
      <w:r w:rsidR="000859B6" w:rsidRPr="00D66B56">
        <w:rPr>
          <w:rFonts w:asciiTheme="minorHAnsi" w:hAnsiTheme="minorHAnsi" w:cstheme="minorHAnsi"/>
          <w:b/>
          <w:noProof/>
        </w:rPr>
        <mc:AlternateContent>
          <mc:Choice Requires="wps">
            <w:drawing>
              <wp:anchor distT="0" distB="0" distL="114300" distR="114300" simplePos="0" relativeHeight="251711488" behindDoc="0" locked="0" layoutInCell="1" allowOverlap="1" wp14:anchorId="1651162A" wp14:editId="3FCBFC5C">
                <wp:simplePos x="0" y="0"/>
                <wp:positionH relativeFrom="column">
                  <wp:posOffset>678180</wp:posOffset>
                </wp:positionH>
                <wp:positionV relativeFrom="paragraph">
                  <wp:posOffset>32385</wp:posOffset>
                </wp:positionV>
                <wp:extent cx="0" cy="180975"/>
                <wp:effectExtent l="95250" t="0" r="57150" b="66675"/>
                <wp:wrapNone/>
                <wp:docPr id="374" name="Straight Arrow Connector 374"/>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20B0E" id="Straight Arrow Connector 374" o:spid="_x0000_s1026" type="#_x0000_t32" style="position:absolute;margin-left:53.4pt;margin-top:2.55pt;width:0;height:14.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" strokecolor="black [3213]">
                <v:stroke endarrow="open"/>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5888" behindDoc="0" locked="0" layoutInCell="1" allowOverlap="1" wp14:anchorId="0F9D2A9E" wp14:editId="1B78B708">
                <wp:simplePos x="0" y="0"/>
                <wp:positionH relativeFrom="column">
                  <wp:posOffset>5109845</wp:posOffset>
                </wp:positionH>
                <wp:positionV relativeFrom="paragraph">
                  <wp:posOffset>114935</wp:posOffset>
                </wp:positionV>
                <wp:extent cx="1181100" cy="619125"/>
                <wp:effectExtent l="0" t="0" r="19050" b="28575"/>
                <wp:wrapNone/>
                <wp:docPr id="348" name="Rounded Rectangle 348"/>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EE7EF4" id="Rounded Rectangle 348" o:spid="_x0000_s1026" style="position:absolute;margin-left:402.35pt;margin-top:9.05pt;width:93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1792" behindDoc="0" locked="0" layoutInCell="1" allowOverlap="1" wp14:anchorId="01127A43" wp14:editId="3CE91356">
                <wp:simplePos x="0" y="0"/>
                <wp:positionH relativeFrom="column">
                  <wp:posOffset>3538220</wp:posOffset>
                </wp:positionH>
                <wp:positionV relativeFrom="paragraph">
                  <wp:posOffset>114935</wp:posOffset>
                </wp:positionV>
                <wp:extent cx="1181100" cy="619125"/>
                <wp:effectExtent l="0" t="0" r="19050" b="28575"/>
                <wp:wrapNone/>
                <wp:docPr id="344" name="Rounded Rectangle 344"/>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385A38" id="Rounded Rectangle 344" o:spid="_x0000_s1026" style="position:absolute;margin-left:278.6pt;margin-top:9.05pt;width:93pt;height:4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" fillcolor="#d8d8d8 [2732]" strokecolor="black [3213]" strokeweight="2pt"/>
            </w:pict>
          </mc:Fallback>
        </mc:AlternateContent>
      </w:r>
      <w:r w:rsidR="00EA5DB0" w:rsidRPr="00D66B56">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5497B085" wp14:editId="5A5BC14C">
                <wp:simplePos x="0" y="0"/>
                <wp:positionH relativeFrom="column">
                  <wp:posOffset>1792605</wp:posOffset>
                </wp:positionH>
                <wp:positionV relativeFrom="paragraph">
                  <wp:posOffset>58420</wp:posOffset>
                </wp:positionV>
                <wp:extent cx="1181100" cy="800100"/>
                <wp:effectExtent l="0" t="0" r="19050" b="19050"/>
                <wp:wrapNone/>
                <wp:docPr id="337" name="Rounded Rectangle 337"/>
                <wp:cNvGraphicFramePr/>
                <a:graphic xmlns:a="http://schemas.openxmlformats.org/drawingml/2006/main">
                  <a:graphicData uri="http://schemas.microsoft.com/office/word/2010/wordprocessingShape">
                    <wps:wsp>
                      <wps:cNvSpPr/>
                      <wps:spPr>
                        <a:xfrm>
                          <a:off x="0" y="0"/>
                          <a:ext cx="1181100" cy="8001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06EDD" id="Rounded Rectangle 337" o:spid="_x0000_s1026" style="position:absolute;margin-left:141.15pt;margin-top:4.6pt;width:93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2D1B186A" wp14:editId="03846B0F">
                <wp:simplePos x="0" y="0"/>
                <wp:positionH relativeFrom="column">
                  <wp:posOffset>71120</wp:posOffset>
                </wp:positionH>
                <wp:positionV relativeFrom="paragraph">
                  <wp:posOffset>55245</wp:posOffset>
                </wp:positionV>
                <wp:extent cx="1181100" cy="619125"/>
                <wp:effectExtent l="0" t="0" r="19050" b="28575"/>
                <wp:wrapNone/>
                <wp:docPr id="330" name="Rounded Rectangle 330"/>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CF4B14" id="Rounded Rectangle 330" o:spid="_x0000_s1026" style="position:absolute;margin-left:5.6pt;margin-top:4.35pt;width:93pt;height:4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" fillcolor="#d8d8d8 [2732]" strokecolor="black [3213]" strokeweight="2pt"/>
            </w:pict>
          </mc:Fallback>
        </mc:AlternateContent>
      </w:r>
    </w:p>
    <w:p w:rsidR="0073152F" w:rsidRPr="00D66B56" w:rsidRDefault="00D66B56"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92032" behindDoc="0" locked="0" layoutInCell="1" allowOverlap="1" wp14:anchorId="00629F01" wp14:editId="627AA1C8">
                <wp:simplePos x="0" y="0"/>
                <wp:positionH relativeFrom="column">
                  <wp:posOffset>3640455</wp:posOffset>
                </wp:positionH>
                <wp:positionV relativeFrom="paragraph">
                  <wp:posOffset>15240</wp:posOffset>
                </wp:positionV>
                <wp:extent cx="1009650" cy="428625"/>
                <wp:effectExtent l="0" t="0" r="19050" b="28575"/>
                <wp:wrapNone/>
                <wp:docPr id="355" name="Text Box 355"/>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Application made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29F01" id="Text Box 355" o:spid="_x0000_s1065" type="#_x0000_t202" style="position:absolute;left:0;text-align:left;margin-left:286.65pt;margin-top:1.2pt;width:79.5pt;height:33.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" fillcolor="white [3201]" strokeweight=".5pt">
                <v:textbo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Application made to School</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2BC9A3DF" wp14:editId="71A077A7">
                <wp:simplePos x="0" y="0"/>
                <wp:positionH relativeFrom="column">
                  <wp:posOffset>1887855</wp:posOffset>
                </wp:positionH>
                <wp:positionV relativeFrom="paragraph">
                  <wp:posOffset>-1271</wp:posOffset>
                </wp:positionV>
                <wp:extent cx="1009650" cy="619125"/>
                <wp:effectExtent l="0" t="0" r="19050" b="28575"/>
                <wp:wrapNone/>
                <wp:docPr id="340" name="Text Box 340"/>
                <wp:cNvGraphicFramePr/>
                <a:graphic xmlns:a="http://schemas.openxmlformats.org/drawingml/2006/main">
                  <a:graphicData uri="http://schemas.microsoft.com/office/word/2010/wordprocessingShape">
                    <wps:wsp>
                      <wps:cNvSpPr txBox="1"/>
                      <wps:spPr>
                        <a:xfrm>
                          <a:off x="0" y="0"/>
                          <a:ext cx="10096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Facilitate Admission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A3DF" id="Text Box 340" o:spid="_x0000_s1066" type="#_x0000_t202" style="position:absolute;left:0;text-align:left;margin-left:148.65pt;margin-top:-.1pt;width:79.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Facilitate Admission to School</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341B331C" wp14:editId="1284932A">
                <wp:simplePos x="0" y="0"/>
                <wp:positionH relativeFrom="column">
                  <wp:posOffset>156845</wp:posOffset>
                </wp:positionH>
                <wp:positionV relativeFrom="paragraph">
                  <wp:posOffset>-4445</wp:posOffset>
                </wp:positionV>
                <wp:extent cx="1009650" cy="428625"/>
                <wp:effectExtent l="0" t="0" r="19050" b="28575"/>
                <wp:wrapNone/>
                <wp:docPr id="333" name="Text Box 333"/>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Pass to Service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B331C" id="Text Box 333" o:spid="_x0000_s1067" type="#_x0000_t202" style="position:absolute;left:0;text-align:left;margin-left:12.35pt;margin-top:-.35pt;width:79.5pt;height:3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Pass to Service Managers</w:t>
                      </w:r>
                    </w:p>
                  </w:txbxContent>
                </v:textbox>
              </v:shape>
            </w:pict>
          </mc:Fallback>
        </mc:AlternateContent>
      </w:r>
    </w:p>
    <w:p w:rsidR="0073152F" w:rsidRPr="00D66B56" w:rsidRDefault="0073152F" w:rsidP="0073152F">
      <w:pPr>
        <w:jc w:val="center"/>
        <w:rPr>
          <w:rFonts w:asciiTheme="minorHAnsi" w:hAnsiTheme="minorHAnsi" w:cstheme="minorHAnsi"/>
        </w:rPr>
      </w:pP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32992" behindDoc="0" locked="0" layoutInCell="1" allowOverlap="1">
                <wp:simplePos x="0" y="0"/>
                <wp:positionH relativeFrom="column">
                  <wp:posOffset>5697855</wp:posOffset>
                </wp:positionH>
                <wp:positionV relativeFrom="paragraph">
                  <wp:posOffset>117475</wp:posOffset>
                </wp:positionV>
                <wp:extent cx="0" cy="95250"/>
                <wp:effectExtent l="95250" t="0" r="114300" b="57150"/>
                <wp:wrapNone/>
                <wp:docPr id="396" name="Straight Arrow Connector 396"/>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828D1" id="Straight Arrow Connector 396" o:spid="_x0000_s1026" type="#_x0000_t32" style="position:absolute;margin-left:448.65pt;margin-top:9.25pt;width:0;height: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31968" behindDoc="0" locked="0" layoutInCell="1" allowOverlap="1">
                <wp:simplePos x="0" y="0"/>
                <wp:positionH relativeFrom="column">
                  <wp:posOffset>4145280</wp:posOffset>
                </wp:positionH>
                <wp:positionV relativeFrom="paragraph">
                  <wp:posOffset>117475</wp:posOffset>
                </wp:positionV>
                <wp:extent cx="0" cy="95250"/>
                <wp:effectExtent l="95250" t="0" r="114300" b="57150"/>
                <wp:wrapNone/>
                <wp:docPr id="395" name="Straight Arrow Connector 395"/>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AD90D" id="Straight Arrow Connector 395" o:spid="_x0000_s1026" type="#_x0000_t32" style="position:absolute;margin-left:326.4pt;margin-top:9.25pt;width:0;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" strokecolor="black [3213]">
                <v:stroke endarrow="open"/>
              </v:shape>
            </w:pict>
          </mc:Fallback>
        </mc:AlternateContent>
      </w:r>
    </w:p>
    <w:p w:rsidR="0073152F" w:rsidRPr="00D66B56" w:rsidRDefault="000859B6" w:rsidP="0073152F">
      <w:pPr>
        <w:jc w:val="cente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12512" behindDoc="0" locked="0" layoutInCell="1" allowOverlap="1">
                <wp:simplePos x="0" y="0"/>
                <wp:positionH relativeFrom="column">
                  <wp:posOffset>678180</wp:posOffset>
                </wp:positionH>
                <wp:positionV relativeFrom="paragraph">
                  <wp:posOffset>57150</wp:posOffset>
                </wp:positionV>
                <wp:extent cx="0" cy="180975"/>
                <wp:effectExtent l="95250" t="0" r="57150" b="66675"/>
                <wp:wrapNone/>
                <wp:docPr id="375" name="Straight Arrow Connector 375"/>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EAA62" id="Straight Arrow Connector 375" o:spid="_x0000_s1026" type="#_x0000_t32" style="position:absolute;margin-left:53.4pt;margin-top:4.5pt;width:0;height:14.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" strokecolor="black [3213]">
                <v:stroke endarrow="open"/>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6912" behindDoc="0" locked="0" layoutInCell="1" allowOverlap="1" wp14:anchorId="030E6B82" wp14:editId="5B3F0502">
                <wp:simplePos x="0" y="0"/>
                <wp:positionH relativeFrom="column">
                  <wp:posOffset>5109845</wp:posOffset>
                </wp:positionH>
                <wp:positionV relativeFrom="paragraph">
                  <wp:posOffset>53975</wp:posOffset>
                </wp:positionV>
                <wp:extent cx="1181100" cy="619125"/>
                <wp:effectExtent l="0" t="0" r="19050" b="28575"/>
                <wp:wrapNone/>
                <wp:docPr id="349" name="Rounded Rectangle 349"/>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B4002E" id="Rounded Rectangle 349" o:spid="_x0000_s1026" style="position:absolute;margin-left:402.35pt;margin-top:4.25pt;width:93pt;height:48.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2816" behindDoc="0" locked="0" layoutInCell="1" allowOverlap="1" wp14:anchorId="1BB01312" wp14:editId="4CD84EE3">
                <wp:simplePos x="0" y="0"/>
                <wp:positionH relativeFrom="column">
                  <wp:posOffset>3538220</wp:posOffset>
                </wp:positionH>
                <wp:positionV relativeFrom="paragraph">
                  <wp:posOffset>53975</wp:posOffset>
                </wp:positionV>
                <wp:extent cx="1181100" cy="619125"/>
                <wp:effectExtent l="0" t="0" r="19050" b="28575"/>
                <wp:wrapNone/>
                <wp:docPr id="345" name="Rounded Rectangle 345"/>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2AE2F4" id="Rounded Rectangle 345" o:spid="_x0000_s1026" style="position:absolute;margin-left:278.6pt;margin-top:4.25pt;width:93pt;height:4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" fillcolor="#d8d8d8 [2732]" strokecolor="black [3213]" strokeweight="2pt"/>
            </w:pict>
          </mc:Fallback>
        </mc:AlternateContent>
      </w:r>
    </w:p>
    <w:p w:rsidR="007E12A3" w:rsidRPr="00D66B56" w:rsidRDefault="00527DE4" w:rsidP="00EE7EC7">
      <w:pP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98176" behindDoc="0" locked="0" layoutInCell="1" allowOverlap="1" wp14:anchorId="21FF823D" wp14:editId="62341215">
                <wp:simplePos x="0" y="0"/>
                <wp:positionH relativeFrom="column">
                  <wp:posOffset>5202555</wp:posOffset>
                </wp:positionH>
                <wp:positionV relativeFrom="paragraph">
                  <wp:posOffset>6985</wp:posOffset>
                </wp:positionV>
                <wp:extent cx="1009650" cy="428625"/>
                <wp:effectExtent l="0" t="0" r="19050" b="28575"/>
                <wp:wrapNone/>
                <wp:docPr id="361" name="Text Box 361"/>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SAO Letter 2</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FF823D" id="Text Box 361" o:spid="_x0000_s1068" type="#_x0000_t202" style="position:absolute;margin-left:409.65pt;margin-top:.55pt;width:79.5pt;height:33.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SAO Letter 2</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93056" behindDoc="0" locked="0" layoutInCell="1" allowOverlap="1" wp14:anchorId="02A6AB1D" wp14:editId="4EFF3833">
                <wp:simplePos x="0" y="0"/>
                <wp:positionH relativeFrom="column">
                  <wp:posOffset>3630930</wp:posOffset>
                </wp:positionH>
                <wp:positionV relativeFrom="paragraph">
                  <wp:posOffset>-2540</wp:posOffset>
                </wp:positionV>
                <wp:extent cx="1009650" cy="428625"/>
                <wp:effectExtent l="0" t="0" r="19050" b="28575"/>
                <wp:wrapNone/>
                <wp:docPr id="356" name="Text Box 356"/>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Admissions</w:t>
                            </w:r>
                          </w:p>
                          <w:p w:rsidR="008435BD" w:rsidRPr="00ED4C37" w:rsidRDefault="008435BD" w:rsidP="00527DE4">
                            <w:pPr>
                              <w:jc w:val="center"/>
                              <w:rPr>
                                <w:rFonts w:asciiTheme="minorHAnsi" w:hAnsiTheme="minorHAnsi" w:cstheme="minorHAnsi"/>
                                <w:b/>
                              </w:rPr>
                            </w:pPr>
                            <w:r>
                              <w:rPr>
                                <w:rFonts w:asciiTheme="minorHAnsi" w:hAnsiTheme="minorHAnsi" w:cstheme="minorHAnsi"/>
                                <w:b/>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6AB1D" id="Text Box 356" o:spid="_x0000_s1069" type="#_x0000_t202" style="position:absolute;margin-left:285.9pt;margin-top:-.2pt;width:79.5pt;height:33.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Admissions</w:t>
                      </w:r>
                    </w:p>
                    <w:p w:rsidR="008435BD" w:rsidRPr="00ED4C37" w:rsidRDefault="008435BD" w:rsidP="00527DE4">
                      <w:pPr>
                        <w:jc w:val="center"/>
                        <w:rPr>
                          <w:rFonts w:asciiTheme="minorHAnsi" w:hAnsiTheme="minorHAnsi" w:cstheme="minorHAnsi"/>
                          <w:b/>
                        </w:rPr>
                      </w:pPr>
                      <w:r>
                        <w:rPr>
                          <w:rFonts w:asciiTheme="minorHAnsi" w:hAnsiTheme="minorHAnsi" w:cstheme="minorHAnsi"/>
                          <w:b/>
                        </w:rPr>
                        <w:t>Meeting</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301BCD01" wp14:editId="35946CFD">
                <wp:simplePos x="0" y="0"/>
                <wp:positionH relativeFrom="column">
                  <wp:posOffset>71120</wp:posOffset>
                </wp:positionH>
                <wp:positionV relativeFrom="paragraph">
                  <wp:posOffset>80010</wp:posOffset>
                </wp:positionV>
                <wp:extent cx="1181100" cy="619125"/>
                <wp:effectExtent l="0" t="0" r="19050" b="28575"/>
                <wp:wrapNone/>
                <wp:docPr id="331" name="Rounded Rectangle 331"/>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D90FE6" id="Rounded Rectangle 331" o:spid="_x0000_s1026" style="position:absolute;margin-left:5.6pt;margin-top:6.3pt;width:93pt;height:4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" fillcolor="#d8d8d8 [2732]" strokecolor="black [3213]" strokeweight="2pt"/>
            </w:pict>
          </mc:Fallback>
        </mc:AlternateContent>
      </w:r>
    </w:p>
    <w:p w:rsidR="007E12A3" w:rsidRPr="00D66B56" w:rsidRDefault="00527DE4" w:rsidP="007E12A3">
      <w:pP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1A2606A5" wp14:editId="3FD9AE86">
                <wp:simplePos x="0" y="0"/>
                <wp:positionH relativeFrom="column">
                  <wp:posOffset>154305</wp:posOffset>
                </wp:positionH>
                <wp:positionV relativeFrom="paragraph">
                  <wp:posOffset>64135</wp:posOffset>
                </wp:positionV>
                <wp:extent cx="1009650" cy="42862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Allocated to CME / EWO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06A5" id="Text Box 334" o:spid="_x0000_s1070" type="#_x0000_t202" style="position:absolute;margin-left:12.15pt;margin-top:5.05pt;width:79.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" fillcolor="white [3201]" strokeweight=".5pt">
                <v:textbox>
                  <w:txbxContent>
                    <w:p w:rsidR="008435BD" w:rsidRPr="00ED4C37" w:rsidRDefault="008435BD" w:rsidP="007E12A3">
                      <w:pPr>
                        <w:jc w:val="center"/>
                        <w:rPr>
                          <w:rFonts w:asciiTheme="minorHAnsi" w:hAnsiTheme="minorHAnsi" w:cstheme="minorHAnsi"/>
                          <w:b/>
                        </w:rPr>
                      </w:pPr>
                      <w:r>
                        <w:rPr>
                          <w:rFonts w:asciiTheme="minorHAnsi" w:hAnsiTheme="minorHAnsi" w:cstheme="minorHAnsi"/>
                          <w:b/>
                        </w:rPr>
                        <w:t>Allocated to CME / EWO</w:t>
                      </w:r>
                    </w:p>
                  </w:txbxContent>
                </v:textbox>
              </v:shape>
            </w:pict>
          </mc:Fallback>
        </mc:AlternateContent>
      </w:r>
    </w:p>
    <w:p w:rsidR="007E12A3" w:rsidRPr="00D66B56" w:rsidRDefault="007E12A3" w:rsidP="007E12A3">
      <w:pPr>
        <w:rPr>
          <w:rFonts w:asciiTheme="minorHAnsi" w:hAnsiTheme="minorHAnsi" w:cstheme="minorHAnsi"/>
        </w:rPr>
      </w:pPr>
    </w:p>
    <w:p w:rsidR="007E12A3" w:rsidRPr="00D66B56" w:rsidRDefault="000859B6" w:rsidP="007E12A3">
      <w:pP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35040" behindDoc="0" locked="0" layoutInCell="1" allowOverlap="1">
                <wp:simplePos x="0" y="0"/>
                <wp:positionH relativeFrom="column">
                  <wp:posOffset>5697855</wp:posOffset>
                </wp:positionH>
                <wp:positionV relativeFrom="paragraph">
                  <wp:posOffset>25400</wp:posOffset>
                </wp:positionV>
                <wp:extent cx="0" cy="133350"/>
                <wp:effectExtent l="95250" t="0" r="57150" b="57150"/>
                <wp:wrapNone/>
                <wp:docPr id="398" name="Straight Arrow Connector 398"/>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7296A" id="Straight Arrow Connector 398" o:spid="_x0000_s1026" type="#_x0000_t32" style="position:absolute;margin-left:448.65pt;margin-top:2pt;width:0;height:10.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34016" behindDoc="0" locked="0" layoutInCell="1" allowOverlap="1">
                <wp:simplePos x="0" y="0"/>
                <wp:positionH relativeFrom="column">
                  <wp:posOffset>4145280</wp:posOffset>
                </wp:positionH>
                <wp:positionV relativeFrom="paragraph">
                  <wp:posOffset>25400</wp:posOffset>
                </wp:positionV>
                <wp:extent cx="0" cy="123825"/>
                <wp:effectExtent l="95250" t="0" r="57150" b="66675"/>
                <wp:wrapNone/>
                <wp:docPr id="397" name="Straight Arrow Connector 397"/>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D30FA" id="Straight Arrow Connector 397" o:spid="_x0000_s1026" type="#_x0000_t32" style="position:absolute;margin-left:326.4pt;margin-top:2pt;width:0;height:9.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" strokecolor="black [3213]">
                <v:stroke endarrow="open"/>
              </v:shape>
            </w:pict>
          </mc:Fallback>
        </mc:AlternateContent>
      </w:r>
    </w:p>
    <w:p w:rsidR="007E12A3" w:rsidRPr="00D66B56" w:rsidRDefault="00D66B56" w:rsidP="007E12A3">
      <w:pP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17632" behindDoc="0" locked="0" layoutInCell="1" allowOverlap="1" wp14:anchorId="2252294D" wp14:editId="45073CF9">
                <wp:simplePos x="0" y="0"/>
                <wp:positionH relativeFrom="column">
                  <wp:posOffset>497205</wp:posOffset>
                </wp:positionH>
                <wp:positionV relativeFrom="paragraph">
                  <wp:posOffset>83184</wp:posOffset>
                </wp:positionV>
                <wp:extent cx="0" cy="1171575"/>
                <wp:effectExtent l="0" t="0" r="19050" b="28575"/>
                <wp:wrapNone/>
                <wp:docPr id="380" name="Straight Connector 380"/>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1FC49C" id="Straight Connector 380"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6.55pt" to="39.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" strokecolor="black [3213]"/>
            </w:pict>
          </mc:Fallback>
        </mc:AlternateContent>
      </w:r>
      <w:r w:rsidRPr="00D66B56">
        <w:rPr>
          <w:rFonts w:asciiTheme="minorHAnsi" w:hAnsiTheme="minorHAnsi" w:cstheme="minorHAnsi"/>
          <w:b/>
          <w:noProof/>
        </w:rPr>
        <mc:AlternateContent>
          <mc:Choice Requires="wps">
            <w:drawing>
              <wp:anchor distT="0" distB="0" distL="114300" distR="114300" simplePos="0" relativeHeight="251721728" behindDoc="0" locked="0" layoutInCell="1" allowOverlap="1" wp14:anchorId="4C46C5D9" wp14:editId="5220F6DD">
                <wp:simplePos x="0" y="0"/>
                <wp:positionH relativeFrom="column">
                  <wp:posOffset>811530</wp:posOffset>
                </wp:positionH>
                <wp:positionV relativeFrom="paragraph">
                  <wp:posOffset>83185</wp:posOffset>
                </wp:positionV>
                <wp:extent cx="9525" cy="1000125"/>
                <wp:effectExtent l="0" t="0" r="28575" b="28575"/>
                <wp:wrapNone/>
                <wp:docPr id="384" name="Straight Connector 384"/>
                <wp:cNvGraphicFramePr/>
                <a:graphic xmlns:a="http://schemas.openxmlformats.org/drawingml/2006/main">
                  <a:graphicData uri="http://schemas.microsoft.com/office/word/2010/wordprocessingShape">
                    <wps:wsp>
                      <wps:cNvCnPr/>
                      <wps:spPr>
                        <a:xfrm>
                          <a:off x="0" y="0"/>
                          <a:ext cx="9525"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630E3" id="Straight Connector 3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6.55pt" to="64.6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9V0wEAAAoEAAAOAAAAZHJzL2Uyb0RvYy54bWysU8GO0zAQvSPxD5bvNElh0R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" strokecolor="black [3213]"/>
            </w:pict>
          </mc:Fallback>
        </mc:AlternateContent>
      </w:r>
      <w:r w:rsidRPr="00D66B56">
        <w:rPr>
          <w:rFonts w:asciiTheme="minorHAnsi" w:hAnsiTheme="minorHAnsi" w:cstheme="minorHAnsi"/>
          <w:b/>
          <w:noProof/>
        </w:rPr>
        <mc:AlternateContent>
          <mc:Choice Requires="wps">
            <w:drawing>
              <wp:anchor distT="0" distB="0" distL="114300" distR="114300" simplePos="0" relativeHeight="251699200" behindDoc="0" locked="0" layoutInCell="1" allowOverlap="1" wp14:anchorId="55AB5EBD" wp14:editId="2A5E6C6D">
                <wp:simplePos x="0" y="0"/>
                <wp:positionH relativeFrom="column">
                  <wp:posOffset>5212080</wp:posOffset>
                </wp:positionH>
                <wp:positionV relativeFrom="paragraph">
                  <wp:posOffset>125095</wp:posOffset>
                </wp:positionV>
                <wp:extent cx="1009650" cy="428625"/>
                <wp:effectExtent l="0" t="0" r="19050" b="28575"/>
                <wp:wrapNone/>
                <wp:docPr id="362" name="Text Box 362"/>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527DE4">
                            <w:pPr>
                              <w:jc w:val="center"/>
                              <w:rPr>
                                <w:rFonts w:asciiTheme="minorHAnsi" w:hAnsiTheme="minorHAnsi" w:cstheme="minorHAnsi"/>
                                <w:b/>
                              </w:rPr>
                            </w:pPr>
                            <w:r>
                              <w:rPr>
                                <w:rFonts w:asciiTheme="minorHAnsi" w:hAnsiTheme="minorHAnsi" w:cstheme="minorHAnsi"/>
                                <w:b/>
                              </w:rPr>
                              <w:t>SAO Issued</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B5EBD" id="Text Box 362" o:spid="_x0000_s1071" type="#_x0000_t202" style="position:absolute;margin-left:410.4pt;margin-top:9.85pt;width:79.5pt;height:33.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" fillcolor="white [3201]" strokeweight=".5pt">
                <v:textbox>
                  <w:txbxContent>
                    <w:p w:rsidR="008435BD" w:rsidRDefault="008435BD" w:rsidP="00527DE4">
                      <w:pPr>
                        <w:jc w:val="center"/>
                        <w:rPr>
                          <w:rFonts w:asciiTheme="minorHAnsi" w:hAnsiTheme="minorHAnsi" w:cstheme="minorHAnsi"/>
                          <w:b/>
                        </w:rPr>
                      </w:pPr>
                      <w:r>
                        <w:rPr>
                          <w:rFonts w:asciiTheme="minorHAnsi" w:hAnsiTheme="minorHAnsi" w:cstheme="minorHAnsi"/>
                          <w:b/>
                        </w:rPr>
                        <w:t>SAO Issued</w:t>
                      </w:r>
                    </w:p>
                    <w:p w:rsidR="008435BD" w:rsidRPr="00ED4C37" w:rsidRDefault="008435BD" w:rsidP="00527DE4">
                      <w:pPr>
                        <w:jc w:val="center"/>
                        <w:rPr>
                          <w:rFonts w:asciiTheme="minorHAnsi" w:hAnsiTheme="minorHAnsi" w:cstheme="minorHAnsi"/>
                          <w:b/>
                        </w:rPr>
                      </w:pPr>
                      <w:r>
                        <w:rPr>
                          <w:rFonts w:asciiTheme="minorHAnsi" w:hAnsiTheme="minorHAnsi" w:cstheme="minorHAnsi"/>
                          <w:b/>
                        </w:rPr>
                        <w:t>15 Days Later</w:t>
                      </w:r>
                    </w:p>
                  </w:txbxContent>
                </v:textbox>
              </v:shape>
            </w:pict>
          </mc:Fallback>
        </mc:AlternateContent>
      </w:r>
      <w:r w:rsidRPr="00D66B56">
        <w:rPr>
          <w:rFonts w:asciiTheme="minorHAnsi" w:hAnsiTheme="minorHAnsi" w:cstheme="minorHAnsi"/>
          <w:b/>
          <w:noProof/>
        </w:rPr>
        <mc:AlternateContent>
          <mc:Choice Requires="wps">
            <w:drawing>
              <wp:anchor distT="0" distB="0" distL="114300" distR="114300" simplePos="0" relativeHeight="251694080" behindDoc="0" locked="0" layoutInCell="1" allowOverlap="1" wp14:anchorId="03725D6E" wp14:editId="5576F18B">
                <wp:simplePos x="0" y="0"/>
                <wp:positionH relativeFrom="column">
                  <wp:posOffset>3630930</wp:posOffset>
                </wp:positionH>
                <wp:positionV relativeFrom="paragraph">
                  <wp:posOffset>106045</wp:posOffset>
                </wp:positionV>
                <wp:extent cx="1009650" cy="428625"/>
                <wp:effectExtent l="0" t="0" r="19050" b="28575"/>
                <wp:wrapNone/>
                <wp:docPr id="357" name="Text Box 357"/>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Child put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725D6E" id="Text Box 357" o:spid="_x0000_s1072" type="#_x0000_t202" style="position:absolute;margin-left:285.9pt;margin-top:8.35pt;width:79.5pt;height:33.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" fillcolor="white [3201]" strokeweight=".5pt">
                <v:textbo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Child put on Roll</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7936" behindDoc="0" locked="0" layoutInCell="1" allowOverlap="1" wp14:anchorId="700F7D59" wp14:editId="1D48C11B">
                <wp:simplePos x="0" y="0"/>
                <wp:positionH relativeFrom="column">
                  <wp:posOffset>5109845</wp:posOffset>
                </wp:positionH>
                <wp:positionV relativeFrom="paragraph">
                  <wp:posOffset>31750</wp:posOffset>
                </wp:positionV>
                <wp:extent cx="1181100" cy="619125"/>
                <wp:effectExtent l="0" t="0" r="19050" b="28575"/>
                <wp:wrapNone/>
                <wp:docPr id="350" name="Rounded Rectangle 350"/>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D65840" id="Rounded Rectangle 350" o:spid="_x0000_s1026" style="position:absolute;margin-left:402.35pt;margin-top:2.5pt;width:93pt;height:48.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" fillcolor="#d8d8d8 [2732]" strokecolor="black [3213]" strokeweight="2pt"/>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83840" behindDoc="0" locked="0" layoutInCell="1" allowOverlap="1" wp14:anchorId="0B24EBDF" wp14:editId="2279934B">
                <wp:simplePos x="0" y="0"/>
                <wp:positionH relativeFrom="column">
                  <wp:posOffset>3538220</wp:posOffset>
                </wp:positionH>
                <wp:positionV relativeFrom="paragraph">
                  <wp:posOffset>22225</wp:posOffset>
                </wp:positionV>
                <wp:extent cx="1181100" cy="619125"/>
                <wp:effectExtent l="0" t="0" r="19050" b="28575"/>
                <wp:wrapNone/>
                <wp:docPr id="346" name="Rounded Rectangle 346"/>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2BBD2D" id="Rounded Rectangle 346" o:spid="_x0000_s1026" style="position:absolute;margin-left:278.6pt;margin-top:1.75pt;width:93pt;height:4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" fillcolor="#d8d8d8 [2732]" strokecolor="black [3213]" strokeweight="2pt"/>
            </w:pict>
          </mc:Fallback>
        </mc:AlternateContent>
      </w:r>
    </w:p>
    <w:p w:rsidR="007E12A3" w:rsidRPr="00D66B56" w:rsidRDefault="007E12A3" w:rsidP="007E12A3">
      <w:pPr>
        <w:rPr>
          <w:rFonts w:asciiTheme="minorHAnsi" w:hAnsiTheme="minorHAnsi" w:cstheme="minorHAnsi"/>
        </w:rPr>
      </w:pPr>
    </w:p>
    <w:p w:rsidR="007E12A3" w:rsidRPr="00D66B56" w:rsidRDefault="007E12A3" w:rsidP="007E12A3">
      <w:pPr>
        <w:rPr>
          <w:rFonts w:asciiTheme="minorHAnsi" w:hAnsiTheme="minorHAnsi" w:cstheme="minorHAnsi"/>
        </w:rPr>
      </w:pPr>
    </w:p>
    <w:p w:rsidR="007E12A3" w:rsidRPr="00D66B56" w:rsidRDefault="007E12A3" w:rsidP="007E12A3">
      <w:pPr>
        <w:rPr>
          <w:rFonts w:asciiTheme="minorHAnsi" w:hAnsiTheme="minorHAnsi" w:cstheme="minorHAnsi"/>
        </w:rPr>
      </w:pPr>
    </w:p>
    <w:p w:rsidR="007E12A3" w:rsidRPr="00D66B56" w:rsidRDefault="000859B6" w:rsidP="007E12A3">
      <w:pPr>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37088" behindDoc="0" locked="0" layoutInCell="1" allowOverlap="1">
                <wp:simplePos x="0" y="0"/>
                <wp:positionH relativeFrom="column">
                  <wp:posOffset>5697855</wp:posOffset>
                </wp:positionH>
                <wp:positionV relativeFrom="paragraph">
                  <wp:posOffset>33655</wp:posOffset>
                </wp:positionV>
                <wp:extent cx="0" cy="114300"/>
                <wp:effectExtent l="95250" t="0" r="57150" b="57150"/>
                <wp:wrapNone/>
                <wp:docPr id="400" name="Straight Arrow Connector 400"/>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EDCD64" id="Straight Arrow Connector 400" o:spid="_x0000_s1026" type="#_x0000_t32" style="position:absolute;margin-left:448.65pt;margin-top:2.65pt;width:0;height:9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" strokecolor="black [3213]">
                <v:stroke endarrow="open"/>
              </v:shape>
            </w:pict>
          </mc:Fallback>
        </mc:AlternateContent>
      </w:r>
      <w:r w:rsidRPr="00D66B56">
        <w:rPr>
          <w:rFonts w:asciiTheme="minorHAnsi" w:hAnsiTheme="minorHAnsi" w:cstheme="minorHAnsi"/>
          <w:noProof/>
        </w:rPr>
        <mc:AlternateContent>
          <mc:Choice Requires="wps">
            <w:drawing>
              <wp:anchor distT="0" distB="0" distL="114300" distR="114300" simplePos="0" relativeHeight="251736064" behindDoc="0" locked="0" layoutInCell="1" allowOverlap="1">
                <wp:simplePos x="0" y="0"/>
                <wp:positionH relativeFrom="column">
                  <wp:posOffset>4145280</wp:posOffset>
                </wp:positionH>
                <wp:positionV relativeFrom="paragraph">
                  <wp:posOffset>33655</wp:posOffset>
                </wp:positionV>
                <wp:extent cx="0" cy="114300"/>
                <wp:effectExtent l="95250" t="0" r="57150" b="57150"/>
                <wp:wrapNone/>
                <wp:docPr id="399" name="Straight Arrow Connector 399"/>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7086C" id="Straight Arrow Connector 399" o:spid="_x0000_s1026" type="#_x0000_t32" style="position:absolute;margin-left:326.4pt;margin-top:2.65pt;width:0;height:9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" strokecolor="black [3213]">
                <v:stroke endarrow="open"/>
              </v:shape>
            </w:pict>
          </mc:Fallback>
        </mc:AlternateContent>
      </w:r>
    </w:p>
    <w:p w:rsidR="007E12A3" w:rsidRPr="00D66B56" w:rsidRDefault="00527DE4" w:rsidP="007E12A3">
      <w:pP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688960" behindDoc="0" locked="0" layoutInCell="1" allowOverlap="1" wp14:anchorId="50D85D42" wp14:editId="177E8B64">
                <wp:simplePos x="0" y="0"/>
                <wp:positionH relativeFrom="column">
                  <wp:posOffset>5109845</wp:posOffset>
                </wp:positionH>
                <wp:positionV relativeFrom="paragraph">
                  <wp:posOffset>20955</wp:posOffset>
                </wp:positionV>
                <wp:extent cx="1181100" cy="619125"/>
                <wp:effectExtent l="0" t="0" r="19050" b="28575"/>
                <wp:wrapNone/>
                <wp:docPr id="351" name="Rounded Rectangle 351"/>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535D6A" id="Rounded Rectangle 351" o:spid="_x0000_s1026" style="position:absolute;margin-left:402.35pt;margin-top:1.65pt;width:93pt;height:48.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" fillcolor="#d8d8d8 [2732]" strokecolor="black [3213]" strokeweight="2pt"/>
            </w:pict>
          </mc:Fallback>
        </mc:AlternateContent>
      </w:r>
      <w:r w:rsidRPr="00D66B56">
        <w:rPr>
          <w:rFonts w:asciiTheme="minorHAnsi" w:hAnsiTheme="minorHAnsi" w:cstheme="minorHAnsi"/>
          <w:b/>
          <w:noProof/>
        </w:rPr>
        <mc:AlternateContent>
          <mc:Choice Requires="wps">
            <w:drawing>
              <wp:anchor distT="0" distB="0" distL="114300" distR="114300" simplePos="0" relativeHeight="251684864" behindDoc="0" locked="0" layoutInCell="1" allowOverlap="1" wp14:anchorId="6CB629B5" wp14:editId="236AEF4E">
                <wp:simplePos x="0" y="0"/>
                <wp:positionH relativeFrom="column">
                  <wp:posOffset>3538220</wp:posOffset>
                </wp:positionH>
                <wp:positionV relativeFrom="paragraph">
                  <wp:posOffset>20955</wp:posOffset>
                </wp:positionV>
                <wp:extent cx="1181100" cy="619125"/>
                <wp:effectExtent l="0" t="0" r="19050" b="28575"/>
                <wp:wrapNone/>
                <wp:docPr id="347" name="Rounded Rectangle 347"/>
                <wp:cNvGraphicFramePr/>
                <a:graphic xmlns:a="http://schemas.openxmlformats.org/drawingml/2006/main">
                  <a:graphicData uri="http://schemas.microsoft.com/office/word/2010/wordprocessingShape">
                    <wps:wsp>
                      <wps:cNvSpPr/>
                      <wps:spPr>
                        <a:xfrm>
                          <a:off x="0" y="0"/>
                          <a:ext cx="1181100" cy="6191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DC2CAC" id="Rounded Rectangle 347" o:spid="_x0000_s1026" style="position:absolute;margin-left:278.6pt;margin-top:1.65pt;width:93pt;height:4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" fillcolor="#d8d8d8 [2732]" strokecolor="black [3213]" strokeweight="2pt"/>
            </w:pict>
          </mc:Fallback>
        </mc:AlternateContent>
      </w:r>
    </w:p>
    <w:p w:rsidR="007E12A3" w:rsidRPr="00D66B56" w:rsidRDefault="000859B6" w:rsidP="007E12A3">
      <w:pPr>
        <w:rPr>
          <w:rFonts w:asciiTheme="minorHAnsi" w:hAnsiTheme="minorHAnsi" w:cstheme="minorHAnsi"/>
        </w:rPr>
      </w:pPr>
      <w:r w:rsidRPr="00D66B56">
        <w:rPr>
          <w:rFonts w:asciiTheme="minorHAnsi" w:hAnsiTheme="minorHAnsi" w:cstheme="minorHAnsi"/>
          <w:b/>
          <w:noProof/>
        </w:rPr>
        <mc:AlternateContent>
          <mc:Choice Requires="wps">
            <w:drawing>
              <wp:anchor distT="0" distB="0" distL="114300" distR="114300" simplePos="0" relativeHeight="251722752" behindDoc="0" locked="0" layoutInCell="1" allowOverlap="1">
                <wp:simplePos x="0" y="0"/>
                <wp:positionH relativeFrom="column">
                  <wp:posOffset>811530</wp:posOffset>
                </wp:positionH>
                <wp:positionV relativeFrom="paragraph">
                  <wp:posOffset>157480</wp:posOffset>
                </wp:positionV>
                <wp:extent cx="723900" cy="0"/>
                <wp:effectExtent l="0" t="0" r="19050" b="19050"/>
                <wp:wrapNone/>
                <wp:docPr id="385" name="Straight Connector 385"/>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E5B67" id="Straight Connector 38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3.9pt,12.4pt" to="120.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" strokecolor="black [3213]"/>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700224" behindDoc="0" locked="0" layoutInCell="1" allowOverlap="1" wp14:anchorId="2875E3C9" wp14:editId="4DB05436">
                <wp:simplePos x="0" y="0"/>
                <wp:positionH relativeFrom="column">
                  <wp:posOffset>5202555</wp:posOffset>
                </wp:positionH>
                <wp:positionV relativeFrom="paragraph">
                  <wp:posOffset>5080</wp:posOffset>
                </wp:positionV>
                <wp:extent cx="1009650" cy="4286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Proceed to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5E3C9" id="Text Box 363" o:spid="_x0000_s1073" type="#_x0000_t202" style="position:absolute;margin-left:409.65pt;margin-top:.4pt;width:79.5pt;height:33.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q2mAIAAL4FAAAOAAAAZHJzL2Uyb0RvYy54bWysVEtPGzEQvlfqf7B8L5uEEC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" fillcolor="white [3201]" strokeweight=".5pt">
                <v:textbox>
                  <w:txbxContent>
                    <w:p w:rsidR="008435BD" w:rsidRPr="00ED4C37" w:rsidRDefault="008435BD" w:rsidP="00527DE4">
                      <w:pPr>
                        <w:jc w:val="center"/>
                        <w:rPr>
                          <w:rFonts w:asciiTheme="minorHAnsi" w:hAnsiTheme="minorHAnsi" w:cstheme="minorHAnsi"/>
                          <w:b/>
                        </w:rPr>
                      </w:pPr>
                      <w:r>
                        <w:rPr>
                          <w:rFonts w:asciiTheme="minorHAnsi" w:hAnsiTheme="minorHAnsi" w:cstheme="minorHAnsi"/>
                          <w:b/>
                        </w:rPr>
                        <w:t>Proceed to Court</w:t>
                      </w:r>
                    </w:p>
                  </w:txbxContent>
                </v:textbox>
              </v:shape>
            </w:pict>
          </mc:Fallback>
        </mc:AlternateContent>
      </w:r>
      <w:r w:rsidR="00527DE4" w:rsidRPr="00D66B56">
        <w:rPr>
          <w:rFonts w:asciiTheme="minorHAnsi" w:hAnsiTheme="minorHAnsi" w:cstheme="minorHAnsi"/>
          <w:b/>
          <w:noProof/>
        </w:rPr>
        <mc:AlternateContent>
          <mc:Choice Requires="wps">
            <w:drawing>
              <wp:anchor distT="0" distB="0" distL="114300" distR="114300" simplePos="0" relativeHeight="251695104" behindDoc="0" locked="0" layoutInCell="1" allowOverlap="1" wp14:anchorId="01A80B40" wp14:editId="26C43A38">
                <wp:simplePos x="0" y="0"/>
                <wp:positionH relativeFrom="column">
                  <wp:posOffset>3621405</wp:posOffset>
                </wp:positionH>
                <wp:positionV relativeFrom="paragraph">
                  <wp:posOffset>5080</wp:posOffset>
                </wp:positionV>
                <wp:extent cx="1009650" cy="428625"/>
                <wp:effectExtent l="0" t="0" r="19050" b="28575"/>
                <wp:wrapNone/>
                <wp:docPr id="358" name="Text Box 358"/>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5BD" w:rsidRPr="00EA5DB0" w:rsidRDefault="008435BD" w:rsidP="00527DE4">
                            <w:pPr>
                              <w:jc w:val="center"/>
                              <w:rPr>
                                <w:rFonts w:asciiTheme="minorHAnsi" w:hAnsiTheme="minorHAnsi" w:cstheme="minorHAnsi"/>
                                <w:b/>
                                <w:sz w:val="10"/>
                                <w:szCs w:val="10"/>
                              </w:rPr>
                            </w:pPr>
                          </w:p>
                          <w:p w:rsidR="008435BD" w:rsidRPr="00ED4C37" w:rsidRDefault="008435BD" w:rsidP="00527DE4">
                            <w:pPr>
                              <w:jc w:val="center"/>
                              <w:rPr>
                                <w:rFonts w:asciiTheme="minorHAnsi" w:hAnsiTheme="minorHAnsi" w:cstheme="minorHAnsi"/>
                                <w:b/>
                              </w:rPr>
                            </w:pPr>
                            <w:r>
                              <w:rPr>
                                <w:rFonts w:asciiTheme="minorHAnsi" w:hAnsiTheme="minorHAnsi" w:cstheme="minorHAnsi"/>
                                <w:b/>
                              </w:rPr>
                              <w:t>Case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80B40" id="Text Box 358" o:spid="_x0000_s1074" type="#_x0000_t202" style="position:absolute;margin-left:285.15pt;margin-top:.4pt;width:79.5pt;height:33.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" fillcolor="white [3201]" strokeweight=".5pt">
                <v:textbox>
                  <w:txbxContent>
                    <w:p w:rsidR="008435BD" w:rsidRPr="00EA5DB0" w:rsidRDefault="008435BD" w:rsidP="00527DE4">
                      <w:pPr>
                        <w:jc w:val="center"/>
                        <w:rPr>
                          <w:rFonts w:asciiTheme="minorHAnsi" w:hAnsiTheme="minorHAnsi" w:cstheme="minorHAnsi"/>
                          <w:b/>
                          <w:sz w:val="10"/>
                          <w:szCs w:val="10"/>
                        </w:rPr>
                      </w:pPr>
                    </w:p>
                    <w:p w:rsidR="008435BD" w:rsidRPr="00ED4C37" w:rsidRDefault="008435BD" w:rsidP="00527DE4">
                      <w:pPr>
                        <w:jc w:val="center"/>
                        <w:rPr>
                          <w:rFonts w:asciiTheme="minorHAnsi" w:hAnsiTheme="minorHAnsi" w:cstheme="minorHAnsi"/>
                          <w:b/>
                        </w:rPr>
                      </w:pPr>
                      <w:r>
                        <w:rPr>
                          <w:rFonts w:asciiTheme="minorHAnsi" w:hAnsiTheme="minorHAnsi" w:cstheme="minorHAnsi"/>
                          <w:b/>
                        </w:rPr>
                        <w:t>Case Closed</w:t>
                      </w:r>
                    </w:p>
                  </w:txbxContent>
                </v:textbox>
              </v:shape>
            </w:pict>
          </mc:Fallback>
        </mc:AlternateContent>
      </w:r>
    </w:p>
    <w:p w:rsidR="007E12A3" w:rsidRPr="00D66B56" w:rsidRDefault="007E12A3" w:rsidP="007E12A3">
      <w:pPr>
        <w:rPr>
          <w:rFonts w:asciiTheme="minorHAnsi" w:hAnsiTheme="minorHAnsi" w:cstheme="minorHAnsi"/>
        </w:rPr>
      </w:pPr>
    </w:p>
    <w:p w:rsidR="0073152F" w:rsidRPr="00D66B56" w:rsidRDefault="000859B6" w:rsidP="007E12A3">
      <w:pPr>
        <w:tabs>
          <w:tab w:val="left" w:pos="4500"/>
        </w:tabs>
        <w:rPr>
          <w:rFonts w:asciiTheme="minorHAnsi" w:hAnsiTheme="minorHAnsi" w:cstheme="minorHAnsi"/>
        </w:rPr>
      </w:pPr>
      <w:r w:rsidRPr="00D66B56">
        <w:rPr>
          <w:rFonts w:asciiTheme="minorHAnsi" w:hAnsiTheme="minorHAnsi" w:cstheme="minorHAnsi"/>
          <w:noProof/>
        </w:rPr>
        <mc:AlternateContent>
          <mc:Choice Requires="wps">
            <w:drawing>
              <wp:anchor distT="0" distB="0" distL="114300" distR="114300" simplePos="0" relativeHeight="251718656" behindDoc="0" locked="0" layoutInCell="1" allowOverlap="1">
                <wp:simplePos x="0" y="0"/>
                <wp:positionH relativeFrom="column">
                  <wp:posOffset>487681</wp:posOffset>
                </wp:positionH>
                <wp:positionV relativeFrom="paragraph">
                  <wp:posOffset>5079</wp:posOffset>
                </wp:positionV>
                <wp:extent cx="2819400" cy="9525"/>
                <wp:effectExtent l="0" t="0" r="19050" b="28575"/>
                <wp:wrapNone/>
                <wp:docPr id="381" name="Straight Connector 381"/>
                <wp:cNvGraphicFramePr/>
                <a:graphic xmlns:a="http://schemas.openxmlformats.org/drawingml/2006/main">
                  <a:graphicData uri="http://schemas.microsoft.com/office/word/2010/wordprocessingShape">
                    <wps:wsp>
                      <wps:cNvCnPr/>
                      <wps:spPr>
                        <a:xfrm flipV="1">
                          <a:off x="0" y="0"/>
                          <a:ext cx="281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CDFE1" id="Straight Connector 38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4pt" to="26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" strokecolor="black [3213]"/>
            </w:pict>
          </mc:Fallback>
        </mc:AlternateContent>
      </w:r>
      <w:r w:rsidR="007E12A3" w:rsidRPr="00D66B56">
        <w:rPr>
          <w:rFonts w:asciiTheme="minorHAnsi" w:hAnsiTheme="minorHAnsi" w:cstheme="minorHAnsi"/>
        </w:rPr>
        <w:tab/>
      </w:r>
    </w:p>
    <w:p w:rsidR="007E12A3" w:rsidRPr="00FA5B11" w:rsidRDefault="00681D60" w:rsidP="00681D60">
      <w:pPr>
        <w:tabs>
          <w:tab w:val="left" w:pos="4500"/>
        </w:tabs>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867AE5" w:rsidRPr="00FA5B11">
        <w:rPr>
          <w:rFonts w:asciiTheme="minorHAnsi" w:hAnsiTheme="minorHAnsi" w:cstheme="minorHAnsi"/>
          <w:b/>
          <w:sz w:val="24"/>
          <w:szCs w:val="24"/>
        </w:rPr>
        <w:t>E</w:t>
      </w:r>
    </w:p>
    <w:p w:rsidR="00681D60" w:rsidRPr="00FA5B11" w:rsidRDefault="00681D60" w:rsidP="00681D60">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Extended Leave / Out of Country Form</w:t>
      </w:r>
    </w:p>
    <w:p w:rsidR="00681D60" w:rsidRPr="00FA5B11" w:rsidRDefault="00681D60" w:rsidP="00681D60">
      <w:pPr>
        <w:tabs>
          <w:tab w:val="left" w:pos="4500"/>
        </w:tabs>
        <w:rPr>
          <w:rFonts w:asciiTheme="minorHAnsi" w:hAnsiTheme="minorHAnsi" w:cstheme="minorHAnsi"/>
          <w:sz w:val="24"/>
          <w:szCs w:val="24"/>
        </w:rPr>
      </w:pPr>
    </w:p>
    <w:p w:rsidR="00681D60" w:rsidRPr="00FA5B11" w:rsidRDefault="00681D60" w:rsidP="00681D60">
      <w:pPr>
        <w:tabs>
          <w:tab w:val="left" w:pos="4500"/>
        </w:tabs>
        <w:rPr>
          <w:rFonts w:asciiTheme="minorHAnsi" w:hAnsiTheme="minorHAnsi" w:cstheme="minorHAnsi"/>
          <w:sz w:val="24"/>
          <w:szCs w:val="24"/>
        </w:rPr>
      </w:pPr>
      <w:r w:rsidRPr="00FA5B11">
        <w:rPr>
          <w:rFonts w:asciiTheme="minorHAnsi" w:hAnsiTheme="minorHAnsi" w:cstheme="minorHAnsi"/>
          <w:sz w:val="24"/>
          <w:szCs w:val="24"/>
        </w:rPr>
        <w:t>This form is to be completed when an EU National, Refugee, Asylum Seeker informs school of intention to return to their country for extended leave.</w:t>
      </w:r>
    </w:p>
    <w:p w:rsidR="007E12A3" w:rsidRPr="00C329EE" w:rsidRDefault="007E12A3" w:rsidP="007E12A3">
      <w:pPr>
        <w:tabs>
          <w:tab w:val="left" w:pos="4500"/>
        </w:tabs>
        <w:rPr>
          <w:rFonts w:asciiTheme="minorHAnsi" w:hAnsiTheme="minorHAnsi" w:cstheme="minorHAnsi"/>
          <w:sz w:val="10"/>
          <w:szCs w:val="10"/>
        </w:rPr>
      </w:pPr>
    </w:p>
    <w:tbl>
      <w:tblPr>
        <w:tblStyle w:val="TableGrid"/>
        <w:tblW w:w="0" w:type="auto"/>
        <w:tblInd w:w="108" w:type="dxa"/>
        <w:tblLook w:val="04A0" w:firstRow="1" w:lastRow="0" w:firstColumn="1" w:lastColumn="0" w:noHBand="0" w:noVBand="1"/>
      </w:tblPr>
      <w:tblGrid>
        <w:gridCol w:w="1984"/>
        <w:gridCol w:w="3099"/>
        <w:gridCol w:w="2000"/>
        <w:gridCol w:w="2974"/>
      </w:tblGrid>
      <w:tr w:rsidR="00681D60" w:rsidRPr="00FA5B11" w:rsidTr="00572C06">
        <w:tc>
          <w:tcPr>
            <w:tcW w:w="1985"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Pupil Name:</w:t>
            </w:r>
          </w:p>
          <w:p w:rsidR="00681D60" w:rsidRPr="00FA5B11" w:rsidRDefault="00681D60" w:rsidP="00681D60">
            <w:pPr>
              <w:tabs>
                <w:tab w:val="left" w:pos="4500"/>
              </w:tabs>
              <w:jc w:val="center"/>
              <w:rPr>
                <w:rFonts w:asciiTheme="minorHAnsi" w:hAnsiTheme="minorHAnsi" w:cstheme="minorHAnsi"/>
                <w:b/>
                <w:sz w:val="24"/>
                <w:szCs w:val="24"/>
              </w:rPr>
            </w:pPr>
          </w:p>
        </w:tc>
        <w:tc>
          <w:tcPr>
            <w:tcW w:w="3102" w:type="dxa"/>
          </w:tcPr>
          <w:p w:rsidR="00681D60" w:rsidRPr="00FA5B11" w:rsidRDefault="00681D6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tc>
        <w:tc>
          <w:tcPr>
            <w:tcW w:w="2977" w:type="dxa"/>
          </w:tcPr>
          <w:p w:rsidR="00681D60" w:rsidRPr="00FA5B11" w:rsidRDefault="00681D60" w:rsidP="007E12A3">
            <w:pPr>
              <w:tabs>
                <w:tab w:val="left" w:pos="4500"/>
              </w:tabs>
              <w:rPr>
                <w:rFonts w:asciiTheme="minorHAnsi" w:hAnsiTheme="minorHAnsi" w:cstheme="minorHAnsi"/>
                <w:sz w:val="24"/>
                <w:szCs w:val="24"/>
              </w:rPr>
            </w:pPr>
          </w:p>
        </w:tc>
      </w:tr>
      <w:tr w:rsidR="00681D60" w:rsidRPr="00FA5B11" w:rsidTr="00681D60">
        <w:tc>
          <w:tcPr>
            <w:tcW w:w="1985"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w:t>
            </w:r>
          </w:p>
          <w:p w:rsidR="00681D60" w:rsidRPr="00FA5B11" w:rsidRDefault="00681D60" w:rsidP="007E12A3">
            <w:pPr>
              <w:tabs>
                <w:tab w:val="left" w:pos="4500"/>
              </w:tabs>
              <w:rPr>
                <w:rFonts w:asciiTheme="minorHAnsi" w:hAnsiTheme="minorHAnsi" w:cstheme="minorHAnsi"/>
                <w:b/>
                <w:sz w:val="24"/>
                <w:szCs w:val="24"/>
              </w:rPr>
            </w:pPr>
          </w:p>
        </w:tc>
        <w:tc>
          <w:tcPr>
            <w:tcW w:w="8080" w:type="dxa"/>
            <w:gridSpan w:val="3"/>
          </w:tcPr>
          <w:p w:rsidR="00681D60" w:rsidRPr="00FA5B11" w:rsidRDefault="00681D60" w:rsidP="007E12A3">
            <w:pPr>
              <w:tabs>
                <w:tab w:val="left" w:pos="4500"/>
              </w:tabs>
              <w:rPr>
                <w:rFonts w:asciiTheme="minorHAnsi" w:hAnsiTheme="minorHAnsi" w:cstheme="minorHAnsi"/>
                <w:sz w:val="24"/>
                <w:szCs w:val="24"/>
              </w:rPr>
            </w:pPr>
          </w:p>
        </w:tc>
      </w:tr>
      <w:tr w:rsidR="00681D60" w:rsidRPr="00FA5B11" w:rsidTr="00572C06">
        <w:tc>
          <w:tcPr>
            <w:tcW w:w="1985"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Post Code:</w:t>
            </w:r>
          </w:p>
          <w:p w:rsidR="00681D60" w:rsidRPr="00FA5B11" w:rsidRDefault="00681D60" w:rsidP="007E12A3">
            <w:pPr>
              <w:tabs>
                <w:tab w:val="left" w:pos="4500"/>
              </w:tabs>
              <w:rPr>
                <w:rFonts w:asciiTheme="minorHAnsi" w:hAnsiTheme="minorHAnsi" w:cstheme="minorHAnsi"/>
                <w:b/>
                <w:sz w:val="24"/>
                <w:szCs w:val="24"/>
              </w:rPr>
            </w:pPr>
          </w:p>
        </w:tc>
        <w:tc>
          <w:tcPr>
            <w:tcW w:w="3102" w:type="dxa"/>
          </w:tcPr>
          <w:p w:rsidR="00681D60" w:rsidRPr="00FA5B11" w:rsidRDefault="00681D6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UPN No:</w:t>
            </w:r>
          </w:p>
        </w:tc>
        <w:tc>
          <w:tcPr>
            <w:tcW w:w="2977" w:type="dxa"/>
          </w:tcPr>
          <w:p w:rsidR="00681D60" w:rsidRPr="00FA5B11" w:rsidRDefault="00681D60" w:rsidP="007E12A3">
            <w:pPr>
              <w:tabs>
                <w:tab w:val="left" w:pos="4500"/>
              </w:tabs>
              <w:rPr>
                <w:rFonts w:asciiTheme="minorHAnsi" w:hAnsiTheme="minorHAnsi" w:cstheme="minorHAnsi"/>
                <w:sz w:val="24"/>
                <w:szCs w:val="24"/>
              </w:rPr>
            </w:pPr>
          </w:p>
        </w:tc>
      </w:tr>
      <w:tr w:rsidR="00681D60" w:rsidRPr="00FA5B11" w:rsidTr="00681D60">
        <w:tc>
          <w:tcPr>
            <w:tcW w:w="1985"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681D60" w:rsidRPr="00FA5B11" w:rsidRDefault="00681D6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Registered School:</w:t>
            </w:r>
          </w:p>
          <w:p w:rsidR="00681D60" w:rsidRPr="00FA5B11" w:rsidRDefault="00681D60" w:rsidP="007E12A3">
            <w:pPr>
              <w:tabs>
                <w:tab w:val="left" w:pos="4500"/>
              </w:tabs>
              <w:rPr>
                <w:rFonts w:asciiTheme="minorHAnsi" w:hAnsiTheme="minorHAnsi" w:cstheme="minorHAnsi"/>
                <w:b/>
                <w:sz w:val="24"/>
                <w:szCs w:val="24"/>
              </w:rPr>
            </w:pPr>
          </w:p>
        </w:tc>
        <w:tc>
          <w:tcPr>
            <w:tcW w:w="8080" w:type="dxa"/>
            <w:gridSpan w:val="3"/>
          </w:tcPr>
          <w:p w:rsidR="00681D60" w:rsidRPr="00FA5B11" w:rsidRDefault="00681D60" w:rsidP="007E12A3">
            <w:pPr>
              <w:tabs>
                <w:tab w:val="left" w:pos="4500"/>
              </w:tabs>
              <w:rPr>
                <w:rFonts w:asciiTheme="minorHAnsi" w:hAnsiTheme="minorHAnsi" w:cstheme="minorHAnsi"/>
                <w:sz w:val="24"/>
                <w:szCs w:val="24"/>
              </w:rPr>
            </w:pPr>
          </w:p>
        </w:tc>
      </w:tr>
    </w:tbl>
    <w:p w:rsidR="00867AE5" w:rsidRPr="00FA5B11" w:rsidRDefault="00867AE5" w:rsidP="007E12A3">
      <w:pPr>
        <w:tabs>
          <w:tab w:val="left" w:pos="4500"/>
        </w:tabs>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984"/>
        <w:gridCol w:w="3099"/>
        <w:gridCol w:w="2000"/>
        <w:gridCol w:w="2974"/>
      </w:tblGrid>
      <w:tr w:rsidR="00681D60" w:rsidRPr="00FA5B11" w:rsidTr="00572C06">
        <w:tc>
          <w:tcPr>
            <w:tcW w:w="1985" w:type="dxa"/>
            <w:shd w:val="clear" w:color="auto" w:fill="D9D9D9" w:themeFill="background1" w:themeFillShade="D9"/>
          </w:tcPr>
          <w:p w:rsidR="00681D60" w:rsidRPr="00FA5B11" w:rsidRDefault="00681D60" w:rsidP="00681D60">
            <w:pPr>
              <w:tabs>
                <w:tab w:val="left" w:pos="4500"/>
              </w:tabs>
              <w:rPr>
                <w:rFonts w:asciiTheme="minorHAnsi" w:hAnsiTheme="minorHAnsi" w:cstheme="minorHAnsi"/>
                <w:b/>
                <w:sz w:val="24"/>
                <w:szCs w:val="24"/>
              </w:rPr>
            </w:pPr>
          </w:p>
          <w:p w:rsidR="00681D60" w:rsidRPr="00FA5B11" w:rsidRDefault="00681D60" w:rsidP="00681D6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Parent/Carer Name:</w:t>
            </w:r>
          </w:p>
          <w:p w:rsidR="00681D60" w:rsidRPr="00FA5B11" w:rsidRDefault="00681D60" w:rsidP="00681D60">
            <w:pPr>
              <w:tabs>
                <w:tab w:val="left" w:pos="4500"/>
              </w:tabs>
              <w:jc w:val="center"/>
              <w:rPr>
                <w:rFonts w:asciiTheme="minorHAnsi" w:hAnsiTheme="minorHAnsi" w:cstheme="minorHAnsi"/>
                <w:b/>
                <w:sz w:val="24"/>
                <w:szCs w:val="24"/>
              </w:rPr>
            </w:pPr>
          </w:p>
        </w:tc>
        <w:tc>
          <w:tcPr>
            <w:tcW w:w="3102" w:type="dxa"/>
          </w:tcPr>
          <w:p w:rsidR="00681D60" w:rsidRPr="00FA5B11" w:rsidRDefault="00681D60" w:rsidP="00681D60">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681D60" w:rsidRPr="00FA5B11" w:rsidRDefault="00681D60" w:rsidP="00681D60">
            <w:pPr>
              <w:tabs>
                <w:tab w:val="left" w:pos="4500"/>
              </w:tabs>
              <w:rPr>
                <w:rFonts w:asciiTheme="minorHAnsi" w:hAnsiTheme="minorHAnsi" w:cstheme="minorHAnsi"/>
                <w:b/>
                <w:sz w:val="24"/>
                <w:szCs w:val="24"/>
              </w:rPr>
            </w:pPr>
          </w:p>
          <w:p w:rsidR="00681D60" w:rsidRPr="00FA5B11" w:rsidRDefault="00681D60" w:rsidP="00681D6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tc>
        <w:tc>
          <w:tcPr>
            <w:tcW w:w="2977" w:type="dxa"/>
          </w:tcPr>
          <w:p w:rsidR="00681D60" w:rsidRPr="00FA5B11" w:rsidRDefault="00681D60" w:rsidP="00681D60">
            <w:pPr>
              <w:tabs>
                <w:tab w:val="left" w:pos="4500"/>
              </w:tabs>
              <w:rPr>
                <w:rFonts w:asciiTheme="minorHAnsi" w:hAnsiTheme="minorHAnsi" w:cstheme="minorHAnsi"/>
                <w:sz w:val="24"/>
                <w:szCs w:val="24"/>
              </w:rPr>
            </w:pPr>
          </w:p>
        </w:tc>
      </w:tr>
      <w:tr w:rsidR="00681D60" w:rsidRPr="00FA5B11" w:rsidTr="00681D60">
        <w:tc>
          <w:tcPr>
            <w:tcW w:w="1985" w:type="dxa"/>
            <w:shd w:val="clear" w:color="auto" w:fill="D9D9D9" w:themeFill="background1" w:themeFillShade="D9"/>
          </w:tcPr>
          <w:p w:rsidR="00681D60" w:rsidRPr="00FA5B11" w:rsidRDefault="00681D60" w:rsidP="00681D60">
            <w:pPr>
              <w:tabs>
                <w:tab w:val="left" w:pos="4500"/>
              </w:tabs>
              <w:rPr>
                <w:rFonts w:asciiTheme="minorHAnsi" w:hAnsiTheme="minorHAnsi" w:cstheme="minorHAnsi"/>
                <w:b/>
                <w:sz w:val="24"/>
                <w:szCs w:val="24"/>
              </w:rPr>
            </w:pPr>
          </w:p>
          <w:p w:rsidR="00681D60" w:rsidRPr="00FA5B11" w:rsidRDefault="00681D60" w:rsidP="00681D6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w:t>
            </w:r>
          </w:p>
          <w:p w:rsidR="00681D60" w:rsidRPr="00FA5B11" w:rsidRDefault="00681D60" w:rsidP="00681D60">
            <w:pPr>
              <w:tabs>
                <w:tab w:val="left" w:pos="4500"/>
              </w:tabs>
              <w:rPr>
                <w:rFonts w:asciiTheme="minorHAnsi" w:hAnsiTheme="minorHAnsi" w:cstheme="minorHAnsi"/>
                <w:b/>
                <w:sz w:val="24"/>
                <w:szCs w:val="24"/>
              </w:rPr>
            </w:pPr>
          </w:p>
        </w:tc>
        <w:tc>
          <w:tcPr>
            <w:tcW w:w="8080" w:type="dxa"/>
            <w:gridSpan w:val="3"/>
          </w:tcPr>
          <w:p w:rsidR="00681D60" w:rsidRPr="00FA5B11" w:rsidRDefault="00681D60" w:rsidP="00681D60">
            <w:pPr>
              <w:tabs>
                <w:tab w:val="left" w:pos="4500"/>
              </w:tabs>
              <w:rPr>
                <w:rFonts w:asciiTheme="minorHAnsi" w:hAnsiTheme="minorHAnsi" w:cstheme="minorHAnsi"/>
                <w:sz w:val="24"/>
                <w:szCs w:val="24"/>
              </w:rPr>
            </w:pPr>
          </w:p>
        </w:tc>
      </w:tr>
      <w:tr w:rsidR="00681D60" w:rsidRPr="00FA5B11" w:rsidTr="00572C06">
        <w:tc>
          <w:tcPr>
            <w:tcW w:w="1985" w:type="dxa"/>
            <w:shd w:val="clear" w:color="auto" w:fill="D9D9D9" w:themeFill="background1" w:themeFillShade="D9"/>
          </w:tcPr>
          <w:p w:rsidR="00681D60" w:rsidRPr="00FA5B11" w:rsidRDefault="00681D60" w:rsidP="00681D60">
            <w:pPr>
              <w:tabs>
                <w:tab w:val="left" w:pos="4500"/>
              </w:tabs>
              <w:rPr>
                <w:rFonts w:asciiTheme="minorHAnsi" w:hAnsiTheme="minorHAnsi" w:cstheme="minorHAnsi"/>
                <w:b/>
                <w:sz w:val="24"/>
                <w:szCs w:val="24"/>
              </w:rPr>
            </w:pPr>
          </w:p>
          <w:p w:rsidR="00681D60" w:rsidRPr="00FA5B11" w:rsidRDefault="00681D60" w:rsidP="00681D6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Post Code:</w:t>
            </w:r>
          </w:p>
          <w:p w:rsidR="00681D60" w:rsidRPr="00FA5B11" w:rsidRDefault="00681D60" w:rsidP="00681D60">
            <w:pPr>
              <w:tabs>
                <w:tab w:val="left" w:pos="4500"/>
              </w:tabs>
              <w:rPr>
                <w:rFonts w:asciiTheme="minorHAnsi" w:hAnsiTheme="minorHAnsi" w:cstheme="minorHAnsi"/>
                <w:b/>
                <w:sz w:val="24"/>
                <w:szCs w:val="24"/>
              </w:rPr>
            </w:pPr>
          </w:p>
        </w:tc>
        <w:tc>
          <w:tcPr>
            <w:tcW w:w="3102" w:type="dxa"/>
          </w:tcPr>
          <w:p w:rsidR="00681D60" w:rsidRPr="00FA5B11" w:rsidRDefault="00681D60" w:rsidP="00681D60">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681D60" w:rsidRPr="00FA5B11" w:rsidRDefault="00681D60" w:rsidP="00681D60">
            <w:pPr>
              <w:tabs>
                <w:tab w:val="left" w:pos="4500"/>
              </w:tabs>
              <w:rPr>
                <w:rFonts w:asciiTheme="minorHAnsi" w:hAnsiTheme="minorHAnsi" w:cstheme="minorHAnsi"/>
                <w:b/>
                <w:sz w:val="24"/>
                <w:szCs w:val="24"/>
              </w:rPr>
            </w:pPr>
          </w:p>
          <w:p w:rsidR="00681D60" w:rsidRPr="00FA5B11" w:rsidRDefault="00681D60" w:rsidP="00681D6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Contact Tel No:</w:t>
            </w:r>
          </w:p>
        </w:tc>
        <w:tc>
          <w:tcPr>
            <w:tcW w:w="2977" w:type="dxa"/>
          </w:tcPr>
          <w:p w:rsidR="00681D60" w:rsidRPr="00FA5B11" w:rsidRDefault="00681D60" w:rsidP="00681D60">
            <w:pPr>
              <w:tabs>
                <w:tab w:val="left" w:pos="4500"/>
              </w:tabs>
              <w:rPr>
                <w:rFonts w:asciiTheme="minorHAnsi" w:hAnsiTheme="minorHAnsi" w:cstheme="minorHAnsi"/>
                <w:sz w:val="24"/>
                <w:szCs w:val="24"/>
              </w:rPr>
            </w:pPr>
          </w:p>
        </w:tc>
      </w:tr>
    </w:tbl>
    <w:p w:rsidR="00867AE5" w:rsidRPr="00FA5B11" w:rsidRDefault="00867AE5" w:rsidP="007E12A3">
      <w:pPr>
        <w:tabs>
          <w:tab w:val="left" w:pos="4500"/>
        </w:tabs>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985"/>
        <w:gridCol w:w="3098"/>
        <w:gridCol w:w="2000"/>
        <w:gridCol w:w="2974"/>
      </w:tblGrid>
      <w:tr w:rsidR="00681D60"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681D60"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 of Travel:</w:t>
            </w:r>
          </w:p>
          <w:p w:rsidR="00572C06" w:rsidRPr="00FA5B11" w:rsidRDefault="00572C06" w:rsidP="007E12A3">
            <w:pPr>
              <w:tabs>
                <w:tab w:val="left" w:pos="4500"/>
              </w:tabs>
              <w:rPr>
                <w:rFonts w:asciiTheme="minorHAnsi" w:hAnsiTheme="minorHAnsi" w:cstheme="minorHAnsi"/>
                <w:b/>
                <w:sz w:val="24"/>
                <w:szCs w:val="24"/>
              </w:rPr>
            </w:pPr>
          </w:p>
        </w:tc>
        <w:tc>
          <w:tcPr>
            <w:tcW w:w="3102" w:type="dxa"/>
          </w:tcPr>
          <w:p w:rsidR="00681D60" w:rsidRPr="00FA5B11" w:rsidRDefault="00681D60" w:rsidP="007E12A3">
            <w:pPr>
              <w:tabs>
                <w:tab w:val="left" w:pos="4500"/>
              </w:tabs>
              <w:rPr>
                <w:rFonts w:asciiTheme="minorHAnsi" w:hAnsiTheme="minorHAnsi" w:cstheme="minorHAnsi"/>
                <w:b/>
                <w:sz w:val="24"/>
                <w:szCs w:val="24"/>
              </w:rPr>
            </w:pPr>
          </w:p>
        </w:tc>
        <w:tc>
          <w:tcPr>
            <w:tcW w:w="2001"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681D60"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Expected Date of Return:</w:t>
            </w:r>
          </w:p>
          <w:p w:rsidR="00572C06" w:rsidRPr="00FA5B11" w:rsidRDefault="00572C06" w:rsidP="007E12A3">
            <w:pPr>
              <w:tabs>
                <w:tab w:val="left" w:pos="4500"/>
              </w:tabs>
              <w:rPr>
                <w:rFonts w:asciiTheme="minorHAnsi" w:hAnsiTheme="minorHAnsi" w:cstheme="minorHAnsi"/>
                <w:b/>
                <w:sz w:val="24"/>
                <w:szCs w:val="24"/>
              </w:rPr>
            </w:pPr>
          </w:p>
        </w:tc>
        <w:tc>
          <w:tcPr>
            <w:tcW w:w="2977" w:type="dxa"/>
          </w:tcPr>
          <w:p w:rsidR="00681D60" w:rsidRPr="00FA5B11" w:rsidRDefault="00681D60" w:rsidP="007E12A3">
            <w:pPr>
              <w:tabs>
                <w:tab w:val="left" w:pos="4500"/>
              </w:tabs>
              <w:rPr>
                <w:rFonts w:asciiTheme="minorHAnsi" w:hAnsiTheme="minorHAnsi" w:cstheme="minorHAnsi"/>
                <w:sz w:val="24"/>
                <w:szCs w:val="24"/>
              </w:rPr>
            </w:pPr>
          </w:p>
        </w:tc>
      </w:tr>
      <w:tr w:rsidR="00572C06"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Photocopy of Flight Tickets Obtained:</w:t>
            </w:r>
          </w:p>
          <w:p w:rsidR="00572C06" w:rsidRPr="00FA5B11" w:rsidRDefault="00572C06" w:rsidP="007E12A3">
            <w:pPr>
              <w:tabs>
                <w:tab w:val="left" w:pos="4500"/>
              </w:tabs>
              <w:rPr>
                <w:rFonts w:asciiTheme="minorHAnsi" w:hAnsiTheme="minorHAnsi" w:cstheme="minorHAnsi"/>
                <w:b/>
                <w:sz w:val="24"/>
                <w:szCs w:val="24"/>
              </w:rPr>
            </w:pPr>
          </w:p>
        </w:tc>
        <w:tc>
          <w:tcPr>
            <w:tcW w:w="8080" w:type="dxa"/>
            <w:gridSpan w:val="3"/>
          </w:tcPr>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572C06">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YES  /  NO</w:t>
            </w:r>
          </w:p>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572C06">
            <w:pPr>
              <w:tabs>
                <w:tab w:val="left" w:pos="4500"/>
              </w:tabs>
              <w:jc w:val="center"/>
              <w:rPr>
                <w:rFonts w:asciiTheme="minorHAnsi" w:hAnsiTheme="minorHAnsi" w:cstheme="minorHAnsi"/>
                <w:b/>
                <w:sz w:val="24"/>
                <w:szCs w:val="24"/>
              </w:rPr>
            </w:pPr>
          </w:p>
        </w:tc>
      </w:tr>
      <w:tr w:rsidR="00681D60" w:rsidRPr="00FA5B11" w:rsidTr="00572C06">
        <w:tc>
          <w:tcPr>
            <w:tcW w:w="1985"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Adult Accompanying Child:</w:t>
            </w:r>
          </w:p>
          <w:p w:rsidR="00572C06" w:rsidRPr="00FA5B11" w:rsidRDefault="00572C06" w:rsidP="007E12A3">
            <w:pPr>
              <w:tabs>
                <w:tab w:val="left" w:pos="4500"/>
              </w:tabs>
              <w:rPr>
                <w:rFonts w:asciiTheme="minorHAnsi" w:hAnsiTheme="minorHAnsi" w:cstheme="minorHAnsi"/>
                <w:b/>
                <w:sz w:val="24"/>
                <w:szCs w:val="24"/>
              </w:rPr>
            </w:pPr>
          </w:p>
        </w:tc>
        <w:tc>
          <w:tcPr>
            <w:tcW w:w="3102" w:type="dxa"/>
          </w:tcPr>
          <w:p w:rsidR="00681D60" w:rsidRPr="00FA5B11" w:rsidRDefault="00681D60" w:rsidP="007E12A3">
            <w:pPr>
              <w:tabs>
                <w:tab w:val="left" w:pos="4500"/>
              </w:tabs>
              <w:rPr>
                <w:rFonts w:asciiTheme="minorHAnsi" w:hAnsiTheme="minorHAnsi" w:cstheme="minorHAnsi"/>
                <w:b/>
                <w:sz w:val="24"/>
                <w:szCs w:val="24"/>
              </w:rPr>
            </w:pPr>
          </w:p>
        </w:tc>
        <w:tc>
          <w:tcPr>
            <w:tcW w:w="2001" w:type="dxa"/>
            <w:shd w:val="clear" w:color="auto" w:fill="D9D9D9" w:themeFill="background1" w:themeFillShade="D9"/>
          </w:tcPr>
          <w:p w:rsidR="00681D60" w:rsidRPr="00FA5B11" w:rsidRDefault="00681D60"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Relationship:</w:t>
            </w:r>
          </w:p>
        </w:tc>
        <w:tc>
          <w:tcPr>
            <w:tcW w:w="2977" w:type="dxa"/>
          </w:tcPr>
          <w:p w:rsidR="00681D60" w:rsidRPr="00FA5B11" w:rsidRDefault="00681D60" w:rsidP="007E12A3">
            <w:pPr>
              <w:tabs>
                <w:tab w:val="left" w:pos="4500"/>
              </w:tabs>
              <w:rPr>
                <w:rFonts w:asciiTheme="minorHAnsi" w:hAnsiTheme="minorHAnsi" w:cstheme="minorHAnsi"/>
                <w:b/>
                <w:sz w:val="24"/>
                <w:szCs w:val="24"/>
              </w:rPr>
            </w:pPr>
          </w:p>
        </w:tc>
      </w:tr>
      <w:tr w:rsidR="00572C06" w:rsidRPr="00FA5B11" w:rsidTr="00572C06">
        <w:tc>
          <w:tcPr>
            <w:tcW w:w="1985" w:type="dxa"/>
            <w:shd w:val="clear" w:color="auto" w:fill="D9D9D9" w:themeFill="background1" w:themeFillShade="D9"/>
          </w:tcPr>
          <w:p w:rsidR="00572C06" w:rsidRPr="00FA5B11" w:rsidRDefault="00572C06" w:rsidP="00375F50">
            <w:pPr>
              <w:tabs>
                <w:tab w:val="left" w:pos="4500"/>
              </w:tabs>
              <w:rPr>
                <w:rFonts w:asciiTheme="minorHAnsi" w:hAnsiTheme="minorHAnsi" w:cstheme="minorHAnsi"/>
                <w:b/>
                <w:sz w:val="24"/>
                <w:szCs w:val="24"/>
              </w:rPr>
            </w:pPr>
          </w:p>
          <w:p w:rsidR="00572C06" w:rsidRPr="00FA5B11" w:rsidRDefault="00572C06" w:rsidP="00375F5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Adult Accompanying Child:</w:t>
            </w:r>
          </w:p>
          <w:p w:rsidR="00572C06" w:rsidRPr="00FA5B11" w:rsidRDefault="00572C06" w:rsidP="00375F50">
            <w:pPr>
              <w:tabs>
                <w:tab w:val="left" w:pos="4500"/>
              </w:tabs>
              <w:rPr>
                <w:rFonts w:asciiTheme="minorHAnsi" w:hAnsiTheme="minorHAnsi" w:cstheme="minorHAnsi"/>
                <w:b/>
                <w:sz w:val="24"/>
                <w:szCs w:val="24"/>
              </w:rPr>
            </w:pPr>
          </w:p>
        </w:tc>
        <w:tc>
          <w:tcPr>
            <w:tcW w:w="3102" w:type="dxa"/>
          </w:tcPr>
          <w:p w:rsidR="00572C06" w:rsidRPr="00FA5B11" w:rsidRDefault="00572C06" w:rsidP="00375F50">
            <w:pPr>
              <w:tabs>
                <w:tab w:val="left" w:pos="4500"/>
              </w:tabs>
              <w:rPr>
                <w:rFonts w:asciiTheme="minorHAnsi" w:hAnsiTheme="minorHAnsi" w:cstheme="minorHAnsi"/>
                <w:b/>
                <w:sz w:val="24"/>
                <w:szCs w:val="24"/>
              </w:rPr>
            </w:pPr>
          </w:p>
        </w:tc>
        <w:tc>
          <w:tcPr>
            <w:tcW w:w="2001" w:type="dxa"/>
            <w:shd w:val="clear" w:color="auto" w:fill="D9D9D9" w:themeFill="background1" w:themeFillShade="D9"/>
          </w:tcPr>
          <w:p w:rsidR="00572C06" w:rsidRPr="00FA5B11" w:rsidRDefault="00572C06" w:rsidP="00375F50">
            <w:pPr>
              <w:tabs>
                <w:tab w:val="left" w:pos="4500"/>
              </w:tabs>
              <w:rPr>
                <w:rFonts w:asciiTheme="minorHAnsi" w:hAnsiTheme="minorHAnsi" w:cstheme="minorHAnsi"/>
                <w:b/>
                <w:sz w:val="24"/>
                <w:szCs w:val="24"/>
              </w:rPr>
            </w:pPr>
          </w:p>
          <w:p w:rsidR="00572C06" w:rsidRPr="00FA5B11" w:rsidRDefault="00572C06" w:rsidP="00375F50">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Relationship:</w:t>
            </w:r>
          </w:p>
        </w:tc>
        <w:tc>
          <w:tcPr>
            <w:tcW w:w="2977" w:type="dxa"/>
          </w:tcPr>
          <w:p w:rsidR="00572C06" w:rsidRPr="00FA5B11" w:rsidRDefault="00572C06" w:rsidP="00375F50">
            <w:pPr>
              <w:tabs>
                <w:tab w:val="left" w:pos="4500"/>
              </w:tabs>
              <w:rPr>
                <w:rFonts w:asciiTheme="minorHAnsi" w:hAnsiTheme="minorHAnsi" w:cstheme="minorHAnsi"/>
                <w:b/>
                <w:sz w:val="24"/>
                <w:szCs w:val="24"/>
              </w:rPr>
            </w:pPr>
          </w:p>
        </w:tc>
      </w:tr>
      <w:tr w:rsidR="00572C06"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 Travelling to:</w:t>
            </w:r>
          </w:p>
          <w:p w:rsidR="00572C06" w:rsidRPr="00FA5B11" w:rsidRDefault="00572C06" w:rsidP="007E12A3">
            <w:pPr>
              <w:tabs>
                <w:tab w:val="left" w:pos="4500"/>
              </w:tabs>
              <w:rPr>
                <w:rFonts w:asciiTheme="minorHAnsi" w:hAnsiTheme="minorHAnsi" w:cstheme="minorHAnsi"/>
                <w:b/>
                <w:sz w:val="24"/>
                <w:szCs w:val="24"/>
              </w:rPr>
            </w:pPr>
          </w:p>
        </w:tc>
        <w:tc>
          <w:tcPr>
            <w:tcW w:w="8080" w:type="dxa"/>
            <w:gridSpan w:val="3"/>
          </w:tcPr>
          <w:p w:rsidR="00572C06" w:rsidRPr="00FA5B11" w:rsidRDefault="00572C06" w:rsidP="007E12A3">
            <w:pPr>
              <w:tabs>
                <w:tab w:val="left" w:pos="4500"/>
              </w:tabs>
              <w:rPr>
                <w:rFonts w:asciiTheme="minorHAnsi" w:hAnsiTheme="minorHAnsi" w:cstheme="minorHAnsi"/>
                <w:b/>
                <w:sz w:val="24"/>
                <w:szCs w:val="24"/>
              </w:rPr>
            </w:pPr>
          </w:p>
        </w:tc>
      </w:tr>
      <w:tr w:rsidR="00572C06"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Please state if Child will be Attending School Outside England:</w:t>
            </w:r>
          </w:p>
          <w:p w:rsidR="00572C06" w:rsidRPr="00FA5B11" w:rsidRDefault="00572C06" w:rsidP="007E12A3">
            <w:pPr>
              <w:tabs>
                <w:tab w:val="left" w:pos="4500"/>
              </w:tabs>
              <w:rPr>
                <w:rFonts w:asciiTheme="minorHAnsi" w:hAnsiTheme="minorHAnsi" w:cstheme="minorHAnsi"/>
                <w:b/>
                <w:sz w:val="24"/>
                <w:szCs w:val="24"/>
              </w:rPr>
            </w:pPr>
          </w:p>
        </w:tc>
        <w:tc>
          <w:tcPr>
            <w:tcW w:w="8080" w:type="dxa"/>
            <w:gridSpan w:val="3"/>
          </w:tcPr>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572C06">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YES  /  NO</w:t>
            </w:r>
          </w:p>
          <w:p w:rsidR="00572C06" w:rsidRPr="00FA5B11" w:rsidRDefault="00572C06" w:rsidP="00572C06">
            <w:pPr>
              <w:tabs>
                <w:tab w:val="left" w:pos="4500"/>
              </w:tabs>
              <w:jc w:val="center"/>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p>
        </w:tc>
      </w:tr>
      <w:tr w:rsidR="00572C06"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&amp; Address of the School Child will be Attending</w:t>
            </w:r>
          </w:p>
          <w:p w:rsidR="00572C06" w:rsidRPr="00FA5B11" w:rsidRDefault="00572C06" w:rsidP="007E12A3">
            <w:pPr>
              <w:tabs>
                <w:tab w:val="left" w:pos="4500"/>
              </w:tabs>
              <w:rPr>
                <w:rFonts w:asciiTheme="minorHAnsi" w:hAnsiTheme="minorHAnsi" w:cstheme="minorHAnsi"/>
                <w:b/>
                <w:sz w:val="24"/>
                <w:szCs w:val="24"/>
              </w:rPr>
            </w:pPr>
          </w:p>
        </w:tc>
        <w:tc>
          <w:tcPr>
            <w:tcW w:w="8080" w:type="dxa"/>
            <w:gridSpan w:val="3"/>
          </w:tcPr>
          <w:p w:rsidR="00572C06" w:rsidRPr="00FA5B11" w:rsidRDefault="00572C06" w:rsidP="007E12A3">
            <w:pPr>
              <w:tabs>
                <w:tab w:val="left" w:pos="4500"/>
              </w:tabs>
              <w:rPr>
                <w:rFonts w:asciiTheme="minorHAnsi" w:hAnsiTheme="minorHAnsi" w:cstheme="minorHAnsi"/>
                <w:b/>
                <w:sz w:val="24"/>
                <w:szCs w:val="24"/>
              </w:rPr>
            </w:pPr>
          </w:p>
        </w:tc>
      </w:tr>
      <w:tr w:rsidR="00572C06" w:rsidRPr="00FA5B11" w:rsidTr="00572C06">
        <w:tc>
          <w:tcPr>
            <w:tcW w:w="1985"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Signed (Parent):</w:t>
            </w:r>
          </w:p>
          <w:p w:rsidR="00572C06" w:rsidRPr="00FA5B11" w:rsidRDefault="00572C06" w:rsidP="007E12A3">
            <w:pPr>
              <w:tabs>
                <w:tab w:val="left" w:pos="4500"/>
              </w:tabs>
              <w:rPr>
                <w:rFonts w:asciiTheme="minorHAnsi" w:hAnsiTheme="minorHAnsi" w:cstheme="minorHAnsi"/>
                <w:b/>
                <w:sz w:val="24"/>
                <w:szCs w:val="24"/>
              </w:rPr>
            </w:pPr>
          </w:p>
        </w:tc>
        <w:tc>
          <w:tcPr>
            <w:tcW w:w="3102" w:type="dxa"/>
          </w:tcPr>
          <w:p w:rsidR="00572C06" w:rsidRPr="00FA5B11" w:rsidRDefault="00572C06" w:rsidP="007E12A3">
            <w:pPr>
              <w:tabs>
                <w:tab w:val="left" w:pos="4500"/>
              </w:tabs>
              <w:rPr>
                <w:rFonts w:asciiTheme="minorHAnsi" w:hAnsiTheme="minorHAnsi" w:cstheme="minorHAnsi"/>
                <w:b/>
                <w:sz w:val="24"/>
                <w:szCs w:val="24"/>
              </w:rPr>
            </w:pPr>
          </w:p>
        </w:tc>
        <w:tc>
          <w:tcPr>
            <w:tcW w:w="2001" w:type="dxa"/>
            <w:shd w:val="clear" w:color="auto" w:fill="D9D9D9" w:themeFill="background1" w:themeFillShade="D9"/>
          </w:tcPr>
          <w:p w:rsidR="00572C06" w:rsidRPr="00FA5B11" w:rsidRDefault="00572C06" w:rsidP="007E12A3">
            <w:pPr>
              <w:tabs>
                <w:tab w:val="left" w:pos="4500"/>
              </w:tabs>
              <w:rPr>
                <w:rFonts w:asciiTheme="minorHAnsi" w:hAnsiTheme="minorHAnsi" w:cstheme="minorHAnsi"/>
                <w:b/>
                <w:sz w:val="24"/>
                <w:szCs w:val="24"/>
              </w:rPr>
            </w:pPr>
          </w:p>
          <w:p w:rsidR="00572C06" w:rsidRPr="00FA5B11" w:rsidRDefault="00572C06"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w:t>
            </w:r>
          </w:p>
        </w:tc>
        <w:tc>
          <w:tcPr>
            <w:tcW w:w="2977" w:type="dxa"/>
          </w:tcPr>
          <w:p w:rsidR="00572C06" w:rsidRPr="00FA5B11" w:rsidRDefault="00572C06" w:rsidP="007E12A3">
            <w:pPr>
              <w:tabs>
                <w:tab w:val="left" w:pos="4500"/>
              </w:tabs>
              <w:rPr>
                <w:rFonts w:asciiTheme="minorHAnsi" w:hAnsiTheme="minorHAnsi" w:cstheme="minorHAnsi"/>
                <w:b/>
                <w:sz w:val="24"/>
                <w:szCs w:val="24"/>
              </w:rPr>
            </w:pPr>
          </w:p>
        </w:tc>
      </w:tr>
    </w:tbl>
    <w:p w:rsidR="00572C06" w:rsidRPr="00FA5B11" w:rsidRDefault="00572C06" w:rsidP="007E12A3">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38112" behindDoc="0" locked="0" layoutInCell="1" allowOverlap="1" wp14:anchorId="3742A3A8" wp14:editId="128D2692">
                <wp:simplePos x="0" y="0"/>
                <wp:positionH relativeFrom="margin">
                  <wp:posOffset>78104</wp:posOffset>
                </wp:positionH>
                <wp:positionV relativeFrom="paragraph">
                  <wp:posOffset>125095</wp:posOffset>
                </wp:positionV>
                <wp:extent cx="6391275" cy="11334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33475"/>
                        </a:xfrm>
                        <a:prstGeom prst="rect">
                          <a:avLst/>
                        </a:prstGeom>
                        <a:solidFill>
                          <a:srgbClr val="FFFFFF"/>
                        </a:solidFill>
                        <a:ln w="9525">
                          <a:solidFill>
                            <a:srgbClr val="000000"/>
                          </a:solidFill>
                          <a:miter lim="800000"/>
                          <a:headEnd/>
                          <a:tailEnd/>
                        </a:ln>
                      </wps:spPr>
                      <wps:txbx>
                        <w:txbxContent>
                          <w:p w:rsidR="008435BD" w:rsidRPr="0086312F" w:rsidRDefault="008435BD">
                            <w:pPr>
                              <w:rPr>
                                <w:rFonts w:asciiTheme="minorHAnsi" w:hAnsiTheme="minorHAnsi" w:cstheme="minorHAnsi"/>
                                <w:b/>
                                <w:sz w:val="22"/>
                                <w:szCs w:val="22"/>
                              </w:rPr>
                            </w:pPr>
                            <w:r w:rsidRPr="0086312F">
                              <w:rPr>
                                <w:rFonts w:asciiTheme="minorHAnsi" w:hAnsiTheme="minorHAnsi" w:cstheme="minorHAnsi"/>
                                <w:b/>
                                <w:sz w:val="22"/>
                                <w:szCs w:val="22"/>
                              </w:rPr>
                              <w:t>Parents / Carers need to be aware pupils can be deleted from the school register if they fail to return without reasonable cause after 10 school days from the expected date of return.</w:t>
                            </w:r>
                          </w:p>
                          <w:p w:rsidR="008435BD" w:rsidRPr="0086312F" w:rsidRDefault="008435BD">
                            <w:pPr>
                              <w:rPr>
                                <w:rFonts w:asciiTheme="minorHAnsi" w:hAnsiTheme="minorHAnsi" w:cstheme="minorHAnsi"/>
                                <w:sz w:val="22"/>
                                <w:szCs w:val="22"/>
                              </w:rPr>
                            </w:pPr>
                          </w:p>
                          <w:p w:rsidR="008435BD" w:rsidRPr="0086312F" w:rsidRDefault="008435BD">
                            <w:pPr>
                              <w:rPr>
                                <w:rFonts w:asciiTheme="minorHAnsi" w:hAnsiTheme="minorHAnsi" w:cstheme="minorHAnsi"/>
                                <w:sz w:val="22"/>
                                <w:szCs w:val="22"/>
                              </w:rPr>
                            </w:pPr>
                            <w:r w:rsidRPr="0086312F">
                              <w:rPr>
                                <w:rFonts w:asciiTheme="minorHAnsi" w:hAnsiTheme="minorHAnsi" w:cstheme="minorHAnsi"/>
                                <w:sz w:val="22"/>
                                <w:szCs w:val="22"/>
                              </w:rPr>
                              <w:t>Guidance on the Education (Pupil Registration) (England) Regulations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A3A8" id="_x0000_s1075" type="#_x0000_t202" style="position:absolute;margin-left:6.15pt;margin-top:9.85pt;width:503.25pt;height:89.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HlKAIAAE4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">
                <v:textbox>
                  <w:txbxContent>
                    <w:p w:rsidR="008435BD" w:rsidRPr="0086312F" w:rsidRDefault="008435BD">
                      <w:pPr>
                        <w:rPr>
                          <w:rFonts w:asciiTheme="minorHAnsi" w:hAnsiTheme="minorHAnsi" w:cstheme="minorHAnsi"/>
                          <w:b/>
                          <w:sz w:val="22"/>
                          <w:szCs w:val="22"/>
                        </w:rPr>
                      </w:pPr>
                      <w:r w:rsidRPr="0086312F">
                        <w:rPr>
                          <w:rFonts w:asciiTheme="minorHAnsi" w:hAnsiTheme="minorHAnsi" w:cstheme="minorHAnsi"/>
                          <w:b/>
                          <w:sz w:val="22"/>
                          <w:szCs w:val="22"/>
                        </w:rPr>
                        <w:t>Parents / Carers need to be aware pupils can be deleted from the school register if they fail to return without reasonable cause after 10 school days from the expected date of return.</w:t>
                      </w:r>
                    </w:p>
                    <w:p w:rsidR="008435BD" w:rsidRPr="0086312F" w:rsidRDefault="008435BD">
                      <w:pPr>
                        <w:rPr>
                          <w:rFonts w:asciiTheme="minorHAnsi" w:hAnsiTheme="minorHAnsi" w:cstheme="minorHAnsi"/>
                          <w:sz w:val="22"/>
                          <w:szCs w:val="22"/>
                        </w:rPr>
                      </w:pPr>
                    </w:p>
                    <w:p w:rsidR="008435BD" w:rsidRPr="0086312F" w:rsidRDefault="008435BD">
                      <w:pPr>
                        <w:rPr>
                          <w:rFonts w:asciiTheme="minorHAnsi" w:hAnsiTheme="minorHAnsi" w:cstheme="minorHAnsi"/>
                          <w:sz w:val="22"/>
                          <w:szCs w:val="22"/>
                        </w:rPr>
                      </w:pPr>
                      <w:r w:rsidRPr="0086312F">
                        <w:rPr>
                          <w:rFonts w:asciiTheme="minorHAnsi" w:hAnsiTheme="minorHAnsi" w:cstheme="minorHAnsi"/>
                          <w:sz w:val="22"/>
                          <w:szCs w:val="22"/>
                        </w:rPr>
                        <w:t>Guidance on the Education (Pupil Registration) (England) Regulations 2006)</w:t>
                      </w:r>
                    </w:p>
                  </w:txbxContent>
                </v:textbox>
                <w10:wrap anchorx="margin"/>
              </v:shape>
            </w:pict>
          </mc:Fallback>
        </mc:AlternateContent>
      </w:r>
    </w:p>
    <w:p w:rsidR="00572C06" w:rsidRPr="00FA5B11" w:rsidRDefault="00572C06" w:rsidP="007E12A3">
      <w:pPr>
        <w:tabs>
          <w:tab w:val="left" w:pos="4500"/>
        </w:tabs>
        <w:rPr>
          <w:rFonts w:asciiTheme="minorHAnsi" w:hAnsiTheme="minorHAnsi" w:cstheme="minorHAnsi"/>
          <w:sz w:val="24"/>
          <w:szCs w:val="24"/>
        </w:rPr>
      </w:pPr>
    </w:p>
    <w:p w:rsidR="00681D60" w:rsidRPr="00FA5B11" w:rsidRDefault="00681D60"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572C06" w:rsidRPr="00FA5B11" w:rsidRDefault="00572C06" w:rsidP="007E12A3">
      <w:pPr>
        <w:tabs>
          <w:tab w:val="left" w:pos="4500"/>
        </w:tabs>
        <w:rPr>
          <w:rFonts w:asciiTheme="minorHAnsi" w:hAnsiTheme="minorHAnsi" w:cstheme="minorHAnsi"/>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D66B56" w:rsidRDefault="00D66B56" w:rsidP="00375F50">
      <w:pPr>
        <w:tabs>
          <w:tab w:val="left" w:pos="4500"/>
        </w:tabs>
        <w:jc w:val="right"/>
        <w:rPr>
          <w:rFonts w:asciiTheme="minorHAnsi" w:hAnsiTheme="minorHAnsi" w:cstheme="minorHAnsi"/>
          <w:b/>
          <w:sz w:val="24"/>
          <w:szCs w:val="24"/>
        </w:rPr>
      </w:pPr>
    </w:p>
    <w:p w:rsidR="00375F50" w:rsidRPr="00FA5B11" w:rsidRDefault="00375F50" w:rsidP="00375F50">
      <w:pPr>
        <w:tabs>
          <w:tab w:val="left" w:pos="4500"/>
        </w:tabs>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F66A8A" w:rsidRPr="00FA5B11">
        <w:rPr>
          <w:rFonts w:asciiTheme="minorHAnsi" w:hAnsiTheme="minorHAnsi" w:cstheme="minorHAnsi"/>
          <w:b/>
          <w:sz w:val="24"/>
          <w:szCs w:val="24"/>
        </w:rPr>
        <w:t>F</w:t>
      </w:r>
    </w:p>
    <w:p w:rsidR="00F650EE" w:rsidRPr="00FA5B11" w:rsidRDefault="00F650EE" w:rsidP="00375F50">
      <w:pPr>
        <w:tabs>
          <w:tab w:val="left" w:pos="4500"/>
        </w:tabs>
        <w:jc w:val="right"/>
        <w:rPr>
          <w:rFonts w:asciiTheme="minorHAnsi" w:hAnsiTheme="minorHAnsi" w:cstheme="minorHAnsi"/>
          <w:sz w:val="24"/>
          <w:szCs w:val="24"/>
        </w:rPr>
      </w:pPr>
    </w:p>
    <w:p w:rsidR="00572C06" w:rsidRPr="00FA5B11" w:rsidRDefault="00375F50" w:rsidP="00375F50">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Checklist to Locate Children who may have arrived in Doncaster</w:t>
      </w:r>
    </w:p>
    <w:p w:rsidR="00572C06" w:rsidRPr="00FA5B11" w:rsidRDefault="00572C06" w:rsidP="007E12A3">
      <w:pPr>
        <w:tabs>
          <w:tab w:val="left" w:pos="4500"/>
        </w:tabs>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984"/>
        <w:gridCol w:w="3099"/>
        <w:gridCol w:w="2000"/>
        <w:gridCol w:w="2974"/>
      </w:tblGrid>
      <w:tr w:rsidR="00F650EE"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F650EE"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Referrer:</w:t>
            </w:r>
          </w:p>
          <w:p w:rsidR="00F650EE" w:rsidRPr="00FA5B11" w:rsidRDefault="00F650EE" w:rsidP="007E12A3">
            <w:pPr>
              <w:tabs>
                <w:tab w:val="left" w:pos="4500"/>
              </w:tabs>
              <w:rPr>
                <w:rFonts w:asciiTheme="minorHAnsi" w:hAnsiTheme="minorHAnsi" w:cstheme="minorHAnsi"/>
                <w:b/>
                <w:sz w:val="24"/>
                <w:szCs w:val="24"/>
              </w:rPr>
            </w:pPr>
          </w:p>
        </w:tc>
        <w:tc>
          <w:tcPr>
            <w:tcW w:w="8080" w:type="dxa"/>
            <w:gridSpan w:val="3"/>
          </w:tcPr>
          <w:p w:rsidR="00F650EE" w:rsidRPr="00FA5B11" w:rsidRDefault="00F650EE" w:rsidP="007E12A3">
            <w:pPr>
              <w:tabs>
                <w:tab w:val="left" w:pos="4500"/>
              </w:tabs>
              <w:rPr>
                <w:rFonts w:asciiTheme="minorHAnsi" w:hAnsiTheme="minorHAnsi" w:cstheme="minorHAnsi"/>
                <w:sz w:val="24"/>
                <w:szCs w:val="24"/>
              </w:rPr>
            </w:pPr>
          </w:p>
        </w:tc>
      </w:tr>
      <w:tr w:rsidR="00375F50"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375F5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Referral Date:</w:t>
            </w:r>
          </w:p>
          <w:p w:rsidR="00F650EE" w:rsidRPr="00FA5B11" w:rsidRDefault="00F650EE" w:rsidP="007E12A3">
            <w:pPr>
              <w:tabs>
                <w:tab w:val="left" w:pos="4500"/>
              </w:tabs>
              <w:rPr>
                <w:rFonts w:asciiTheme="minorHAnsi" w:hAnsiTheme="minorHAnsi" w:cstheme="minorHAnsi"/>
                <w:b/>
                <w:sz w:val="24"/>
                <w:szCs w:val="24"/>
              </w:rPr>
            </w:pPr>
          </w:p>
        </w:tc>
        <w:tc>
          <w:tcPr>
            <w:tcW w:w="3102" w:type="dxa"/>
          </w:tcPr>
          <w:p w:rsidR="00375F50" w:rsidRPr="00FA5B11" w:rsidRDefault="00375F5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375F50"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Contact No:</w:t>
            </w:r>
          </w:p>
        </w:tc>
        <w:tc>
          <w:tcPr>
            <w:tcW w:w="2977" w:type="dxa"/>
          </w:tcPr>
          <w:p w:rsidR="00375F50" w:rsidRPr="00FA5B11" w:rsidRDefault="00375F50" w:rsidP="007E12A3">
            <w:pPr>
              <w:tabs>
                <w:tab w:val="left" w:pos="4500"/>
              </w:tabs>
              <w:rPr>
                <w:rFonts w:asciiTheme="minorHAnsi" w:hAnsiTheme="minorHAnsi" w:cstheme="minorHAnsi"/>
                <w:sz w:val="24"/>
                <w:szCs w:val="24"/>
              </w:rPr>
            </w:pPr>
          </w:p>
        </w:tc>
      </w:tr>
      <w:tr w:rsidR="00375F50"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Pupil:</w:t>
            </w:r>
          </w:p>
          <w:p w:rsidR="00F650EE" w:rsidRPr="00FA5B11" w:rsidRDefault="00F650EE" w:rsidP="007E12A3">
            <w:pPr>
              <w:tabs>
                <w:tab w:val="left" w:pos="4500"/>
              </w:tabs>
              <w:rPr>
                <w:rFonts w:asciiTheme="minorHAnsi" w:hAnsiTheme="minorHAnsi" w:cstheme="minorHAnsi"/>
                <w:b/>
                <w:sz w:val="24"/>
                <w:szCs w:val="24"/>
              </w:rPr>
            </w:pPr>
          </w:p>
        </w:tc>
        <w:tc>
          <w:tcPr>
            <w:tcW w:w="3102" w:type="dxa"/>
          </w:tcPr>
          <w:p w:rsidR="00375F50" w:rsidRPr="00FA5B11" w:rsidRDefault="00375F5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tc>
        <w:tc>
          <w:tcPr>
            <w:tcW w:w="2977" w:type="dxa"/>
          </w:tcPr>
          <w:p w:rsidR="00375F50" w:rsidRPr="00FA5B11" w:rsidRDefault="00375F50" w:rsidP="007E12A3">
            <w:pPr>
              <w:tabs>
                <w:tab w:val="left" w:pos="4500"/>
              </w:tabs>
              <w:rPr>
                <w:rFonts w:asciiTheme="minorHAnsi" w:hAnsiTheme="minorHAnsi" w:cstheme="minorHAnsi"/>
                <w:sz w:val="24"/>
                <w:szCs w:val="24"/>
              </w:rPr>
            </w:pPr>
          </w:p>
        </w:tc>
      </w:tr>
      <w:tr w:rsidR="00F650EE"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F650EE"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Previous Address:</w:t>
            </w:r>
          </w:p>
          <w:p w:rsidR="00F650EE" w:rsidRPr="00FA5B11" w:rsidRDefault="00F650EE" w:rsidP="007E12A3">
            <w:pPr>
              <w:tabs>
                <w:tab w:val="left" w:pos="4500"/>
              </w:tabs>
              <w:rPr>
                <w:rFonts w:asciiTheme="minorHAnsi" w:hAnsiTheme="minorHAnsi" w:cstheme="minorHAnsi"/>
                <w:b/>
                <w:sz w:val="24"/>
                <w:szCs w:val="24"/>
              </w:rPr>
            </w:pPr>
          </w:p>
        </w:tc>
        <w:tc>
          <w:tcPr>
            <w:tcW w:w="8080" w:type="dxa"/>
            <w:gridSpan w:val="3"/>
          </w:tcPr>
          <w:p w:rsidR="00F650EE" w:rsidRPr="00FA5B11" w:rsidRDefault="00F650EE" w:rsidP="007E12A3">
            <w:pPr>
              <w:tabs>
                <w:tab w:val="left" w:pos="4500"/>
              </w:tabs>
              <w:rPr>
                <w:rFonts w:asciiTheme="minorHAnsi" w:hAnsiTheme="minorHAnsi" w:cstheme="minorHAnsi"/>
                <w:sz w:val="24"/>
                <w:szCs w:val="24"/>
              </w:rPr>
            </w:pPr>
          </w:p>
        </w:tc>
      </w:tr>
      <w:tr w:rsidR="00375F50"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Parent:</w:t>
            </w:r>
          </w:p>
          <w:p w:rsidR="00F650EE" w:rsidRPr="00FA5B11" w:rsidRDefault="00F650EE" w:rsidP="00F650EE">
            <w:pPr>
              <w:tabs>
                <w:tab w:val="left" w:pos="4500"/>
              </w:tabs>
              <w:jc w:val="center"/>
              <w:rPr>
                <w:rFonts w:asciiTheme="minorHAnsi" w:hAnsiTheme="minorHAnsi" w:cstheme="minorHAnsi"/>
                <w:b/>
                <w:sz w:val="24"/>
                <w:szCs w:val="24"/>
              </w:rPr>
            </w:pPr>
          </w:p>
        </w:tc>
        <w:tc>
          <w:tcPr>
            <w:tcW w:w="3102" w:type="dxa"/>
          </w:tcPr>
          <w:p w:rsidR="00375F50" w:rsidRPr="00FA5B11" w:rsidRDefault="00375F5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Parent:</w:t>
            </w:r>
          </w:p>
        </w:tc>
        <w:tc>
          <w:tcPr>
            <w:tcW w:w="2977" w:type="dxa"/>
          </w:tcPr>
          <w:p w:rsidR="00375F50" w:rsidRPr="00FA5B11" w:rsidRDefault="00375F50" w:rsidP="007E12A3">
            <w:pPr>
              <w:tabs>
                <w:tab w:val="left" w:pos="4500"/>
              </w:tabs>
              <w:rPr>
                <w:rFonts w:asciiTheme="minorHAnsi" w:hAnsiTheme="minorHAnsi" w:cstheme="minorHAnsi"/>
                <w:sz w:val="24"/>
                <w:szCs w:val="24"/>
              </w:rPr>
            </w:pPr>
          </w:p>
        </w:tc>
      </w:tr>
      <w:tr w:rsidR="00375F50" w:rsidRPr="00FA5B11" w:rsidTr="00F650EE">
        <w:tc>
          <w:tcPr>
            <w:tcW w:w="1985"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F650EE"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p w:rsidR="00375F50" w:rsidRPr="00FA5B11" w:rsidRDefault="00375F50" w:rsidP="00F650EE">
            <w:pPr>
              <w:rPr>
                <w:rFonts w:asciiTheme="minorHAnsi" w:hAnsiTheme="minorHAnsi" w:cstheme="minorHAnsi"/>
                <w:sz w:val="24"/>
                <w:szCs w:val="24"/>
              </w:rPr>
            </w:pPr>
          </w:p>
        </w:tc>
        <w:tc>
          <w:tcPr>
            <w:tcW w:w="3102" w:type="dxa"/>
          </w:tcPr>
          <w:p w:rsidR="00375F50" w:rsidRPr="00FA5B11" w:rsidRDefault="00375F50" w:rsidP="007E12A3">
            <w:pPr>
              <w:tabs>
                <w:tab w:val="left" w:pos="4500"/>
              </w:tabs>
              <w:rPr>
                <w:rFonts w:asciiTheme="minorHAnsi" w:hAnsiTheme="minorHAnsi" w:cstheme="minorHAnsi"/>
                <w:sz w:val="24"/>
                <w:szCs w:val="24"/>
              </w:rPr>
            </w:pPr>
          </w:p>
        </w:tc>
        <w:tc>
          <w:tcPr>
            <w:tcW w:w="2001" w:type="dxa"/>
            <w:shd w:val="clear" w:color="auto" w:fill="D9D9D9" w:themeFill="background1" w:themeFillShade="D9"/>
          </w:tcPr>
          <w:p w:rsidR="00F650EE" w:rsidRPr="00FA5B11" w:rsidRDefault="00F650EE" w:rsidP="007E12A3">
            <w:pPr>
              <w:tabs>
                <w:tab w:val="left" w:pos="4500"/>
              </w:tabs>
              <w:rPr>
                <w:rFonts w:asciiTheme="minorHAnsi" w:hAnsiTheme="minorHAnsi" w:cstheme="minorHAnsi"/>
                <w:b/>
                <w:sz w:val="24"/>
                <w:szCs w:val="24"/>
              </w:rPr>
            </w:pPr>
          </w:p>
          <w:p w:rsidR="00375F50" w:rsidRPr="00FA5B11" w:rsidRDefault="00F650EE" w:rsidP="007E12A3">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p w:rsidR="00F650EE" w:rsidRPr="00FA5B11" w:rsidRDefault="00F650EE" w:rsidP="007E12A3">
            <w:pPr>
              <w:tabs>
                <w:tab w:val="left" w:pos="4500"/>
              </w:tabs>
              <w:rPr>
                <w:rFonts w:asciiTheme="minorHAnsi" w:hAnsiTheme="minorHAnsi" w:cstheme="minorHAnsi"/>
                <w:b/>
                <w:sz w:val="24"/>
                <w:szCs w:val="24"/>
              </w:rPr>
            </w:pPr>
          </w:p>
        </w:tc>
        <w:tc>
          <w:tcPr>
            <w:tcW w:w="2977" w:type="dxa"/>
          </w:tcPr>
          <w:p w:rsidR="00375F50" w:rsidRPr="00FA5B11" w:rsidRDefault="00375F50" w:rsidP="007E12A3">
            <w:pPr>
              <w:tabs>
                <w:tab w:val="left" w:pos="4500"/>
              </w:tabs>
              <w:rPr>
                <w:rFonts w:asciiTheme="minorHAnsi" w:hAnsiTheme="minorHAnsi" w:cstheme="minorHAnsi"/>
                <w:sz w:val="24"/>
                <w:szCs w:val="24"/>
              </w:rPr>
            </w:pPr>
          </w:p>
        </w:tc>
      </w:tr>
    </w:tbl>
    <w:p w:rsidR="00F66A8A" w:rsidRPr="00FA5B11" w:rsidRDefault="00F66A8A" w:rsidP="007E12A3">
      <w:pPr>
        <w:tabs>
          <w:tab w:val="left" w:pos="4500"/>
        </w:tabs>
        <w:rPr>
          <w:rFonts w:asciiTheme="minorHAnsi" w:hAnsiTheme="minorHAnsi" w:cstheme="minorHAnsi"/>
          <w:sz w:val="24"/>
          <w:szCs w:val="24"/>
        </w:rPr>
      </w:pP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Action to Locate the Pupil(s)</w:t>
      </w:r>
    </w:p>
    <w:p w:rsidR="00F650EE" w:rsidRPr="00FA5B11" w:rsidRDefault="00F66A8A" w:rsidP="00F66A8A">
      <w:pPr>
        <w:tabs>
          <w:tab w:val="left" w:pos="4500"/>
          <w:tab w:val="left" w:pos="5565"/>
        </w:tabs>
        <w:rPr>
          <w:rFonts w:asciiTheme="minorHAnsi" w:hAnsiTheme="minorHAnsi" w:cstheme="minorHAnsi"/>
          <w:b/>
          <w:sz w:val="24"/>
          <w:szCs w:val="24"/>
        </w:rPr>
      </w:pPr>
      <w:r w:rsidRPr="00FA5B11">
        <w:rPr>
          <w:rFonts w:asciiTheme="minorHAnsi" w:hAnsiTheme="minorHAnsi" w:cstheme="minorHAnsi"/>
          <w:b/>
          <w:sz w:val="24"/>
          <w:szCs w:val="24"/>
        </w:rPr>
        <w:tab/>
      </w:r>
      <w:r w:rsidRPr="00FA5B11">
        <w:rPr>
          <w:rFonts w:asciiTheme="minorHAnsi" w:hAnsiTheme="minorHAnsi" w:cstheme="minorHAnsi"/>
          <w:b/>
          <w:sz w:val="24"/>
          <w:szCs w:val="24"/>
        </w:rPr>
        <w:tab/>
      </w:r>
    </w:p>
    <w:tbl>
      <w:tblPr>
        <w:tblStyle w:val="TableGrid"/>
        <w:tblW w:w="0" w:type="auto"/>
        <w:tblInd w:w="108" w:type="dxa"/>
        <w:tblLook w:val="04A0" w:firstRow="1" w:lastRow="0" w:firstColumn="1" w:lastColumn="0" w:noHBand="0" w:noVBand="1"/>
      </w:tblPr>
      <w:tblGrid>
        <w:gridCol w:w="3353"/>
        <w:gridCol w:w="3461"/>
        <w:gridCol w:w="3243"/>
      </w:tblGrid>
      <w:tr w:rsidR="00F650EE" w:rsidRPr="00FA5B11" w:rsidTr="00F650EE">
        <w:tc>
          <w:tcPr>
            <w:tcW w:w="3355" w:type="dxa"/>
          </w:tcPr>
          <w:p w:rsidR="00F650EE" w:rsidRPr="00FA5B11" w:rsidRDefault="00F650EE" w:rsidP="00F650EE">
            <w:pPr>
              <w:tabs>
                <w:tab w:val="left" w:pos="4500"/>
              </w:tabs>
              <w:jc w:val="center"/>
              <w:rPr>
                <w:rFonts w:asciiTheme="minorHAnsi" w:hAnsiTheme="minorHAnsi" w:cstheme="minorHAnsi"/>
                <w:b/>
                <w:sz w:val="24"/>
                <w:szCs w:val="24"/>
              </w:rPr>
            </w:pP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Action Taken</w:t>
            </w:r>
          </w:p>
          <w:p w:rsidR="00F650EE" w:rsidRPr="00FA5B11" w:rsidRDefault="00F650EE" w:rsidP="00F650EE">
            <w:pPr>
              <w:tabs>
                <w:tab w:val="left" w:pos="4500"/>
              </w:tabs>
              <w:jc w:val="center"/>
              <w:rPr>
                <w:rFonts w:asciiTheme="minorHAnsi" w:hAnsiTheme="minorHAnsi" w:cstheme="minorHAnsi"/>
                <w:b/>
                <w:sz w:val="24"/>
                <w:szCs w:val="24"/>
              </w:rPr>
            </w:pPr>
          </w:p>
        </w:tc>
        <w:tc>
          <w:tcPr>
            <w:tcW w:w="3464" w:type="dxa"/>
          </w:tcPr>
          <w:p w:rsidR="00F650EE" w:rsidRPr="00FA5B11" w:rsidRDefault="00F650EE" w:rsidP="00F650EE">
            <w:pPr>
              <w:tabs>
                <w:tab w:val="left" w:pos="4500"/>
              </w:tabs>
              <w:jc w:val="center"/>
              <w:rPr>
                <w:rFonts w:asciiTheme="minorHAnsi" w:hAnsiTheme="minorHAnsi" w:cstheme="minorHAnsi"/>
                <w:b/>
                <w:sz w:val="24"/>
                <w:szCs w:val="24"/>
              </w:rPr>
            </w:pP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Who &amp; When</w:t>
            </w:r>
          </w:p>
        </w:tc>
        <w:tc>
          <w:tcPr>
            <w:tcW w:w="3246" w:type="dxa"/>
          </w:tcPr>
          <w:p w:rsidR="00F650EE" w:rsidRPr="00FA5B11" w:rsidRDefault="00F650EE" w:rsidP="00F650EE">
            <w:pPr>
              <w:tabs>
                <w:tab w:val="left" w:pos="4500"/>
              </w:tabs>
              <w:jc w:val="center"/>
              <w:rPr>
                <w:rFonts w:asciiTheme="minorHAnsi" w:hAnsiTheme="minorHAnsi" w:cstheme="minorHAnsi"/>
                <w:b/>
                <w:sz w:val="24"/>
                <w:szCs w:val="24"/>
              </w:rPr>
            </w:pP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Outcome / Details</w:t>
            </w:r>
          </w:p>
        </w:tc>
      </w:tr>
      <w:tr w:rsidR="00F650EE" w:rsidRPr="00FA5B11" w:rsidTr="00C329EE">
        <w:trPr>
          <w:trHeight w:val="1903"/>
        </w:trPr>
        <w:tc>
          <w:tcPr>
            <w:tcW w:w="3355" w:type="dxa"/>
          </w:tcPr>
          <w:p w:rsidR="00F650EE" w:rsidRPr="00FA5B11" w:rsidRDefault="00F650EE" w:rsidP="00F650EE">
            <w:pPr>
              <w:tabs>
                <w:tab w:val="left" w:pos="4500"/>
              </w:tabs>
              <w:rPr>
                <w:rFonts w:asciiTheme="minorHAnsi" w:hAnsiTheme="minorHAnsi" w:cstheme="minorHAnsi"/>
                <w:b/>
                <w:sz w:val="24"/>
                <w:szCs w:val="24"/>
              </w:rPr>
            </w:pPr>
          </w:p>
          <w:p w:rsidR="00F650EE" w:rsidRDefault="00F650EE"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Checked with pupil Admissions for any current applications / appeals pending</w:t>
            </w:r>
          </w:p>
          <w:p w:rsidR="00D66B56" w:rsidRPr="00FA5B11" w:rsidRDefault="00D66B56"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tc>
        <w:tc>
          <w:tcPr>
            <w:tcW w:w="3464" w:type="dxa"/>
          </w:tcPr>
          <w:p w:rsidR="00F650EE" w:rsidRPr="00FA5B11" w:rsidRDefault="00F650EE" w:rsidP="00F650EE">
            <w:pPr>
              <w:tabs>
                <w:tab w:val="left" w:pos="4500"/>
              </w:tabs>
              <w:rPr>
                <w:rFonts w:asciiTheme="minorHAnsi" w:hAnsiTheme="minorHAnsi" w:cstheme="minorHAnsi"/>
                <w:b/>
                <w:sz w:val="24"/>
                <w:szCs w:val="24"/>
              </w:rPr>
            </w:pPr>
          </w:p>
        </w:tc>
        <w:tc>
          <w:tcPr>
            <w:tcW w:w="3246" w:type="dxa"/>
          </w:tcPr>
          <w:p w:rsidR="00F650EE" w:rsidRPr="00FA5B11" w:rsidRDefault="00F650EE" w:rsidP="00F650EE">
            <w:pPr>
              <w:tabs>
                <w:tab w:val="left" w:pos="4500"/>
              </w:tabs>
              <w:rPr>
                <w:rFonts w:asciiTheme="minorHAnsi" w:hAnsiTheme="minorHAnsi" w:cstheme="minorHAnsi"/>
                <w:b/>
                <w:sz w:val="24"/>
                <w:szCs w:val="24"/>
              </w:rPr>
            </w:pPr>
          </w:p>
        </w:tc>
      </w:tr>
      <w:tr w:rsidR="00F650EE" w:rsidRPr="00FA5B11" w:rsidTr="00F650EE">
        <w:tc>
          <w:tcPr>
            <w:tcW w:w="3355" w:type="dxa"/>
          </w:tcPr>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Checked ONE Database</w:t>
            </w: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tc>
        <w:tc>
          <w:tcPr>
            <w:tcW w:w="3464" w:type="dxa"/>
          </w:tcPr>
          <w:p w:rsidR="00F650EE" w:rsidRPr="00FA5B11" w:rsidRDefault="00F650EE" w:rsidP="00F650EE">
            <w:pPr>
              <w:tabs>
                <w:tab w:val="left" w:pos="4500"/>
              </w:tabs>
              <w:rPr>
                <w:rFonts w:asciiTheme="minorHAnsi" w:hAnsiTheme="minorHAnsi" w:cstheme="minorHAnsi"/>
                <w:b/>
                <w:sz w:val="24"/>
                <w:szCs w:val="24"/>
              </w:rPr>
            </w:pPr>
          </w:p>
        </w:tc>
        <w:tc>
          <w:tcPr>
            <w:tcW w:w="3246" w:type="dxa"/>
          </w:tcPr>
          <w:p w:rsidR="00F650EE" w:rsidRPr="00FA5B11" w:rsidRDefault="00F650EE" w:rsidP="00F650EE">
            <w:pPr>
              <w:tabs>
                <w:tab w:val="left" w:pos="4500"/>
              </w:tabs>
              <w:rPr>
                <w:rFonts w:asciiTheme="minorHAnsi" w:hAnsiTheme="minorHAnsi" w:cstheme="minorHAnsi"/>
                <w:b/>
                <w:sz w:val="24"/>
                <w:szCs w:val="24"/>
              </w:rPr>
            </w:pPr>
          </w:p>
        </w:tc>
      </w:tr>
      <w:tr w:rsidR="00F650EE" w:rsidRPr="00FA5B11" w:rsidTr="00F650EE">
        <w:tc>
          <w:tcPr>
            <w:tcW w:w="3355" w:type="dxa"/>
          </w:tcPr>
          <w:p w:rsidR="00F650EE" w:rsidRPr="00FA5B11" w:rsidRDefault="00F650EE" w:rsidP="00F650EE">
            <w:pPr>
              <w:tabs>
                <w:tab w:val="left" w:pos="4500"/>
              </w:tabs>
              <w:rPr>
                <w:rFonts w:asciiTheme="minorHAnsi" w:hAnsiTheme="minorHAnsi" w:cstheme="minorHAnsi"/>
                <w:b/>
                <w:sz w:val="24"/>
                <w:szCs w:val="24"/>
              </w:rPr>
            </w:pPr>
          </w:p>
          <w:p w:rsidR="00F650EE" w:rsidRDefault="00F650EE"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Checked Liquid Logic</w:t>
            </w:r>
          </w:p>
          <w:p w:rsidR="00C329EE" w:rsidRPr="00FA5B11" w:rsidRDefault="00C329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tc>
        <w:tc>
          <w:tcPr>
            <w:tcW w:w="3464" w:type="dxa"/>
          </w:tcPr>
          <w:p w:rsidR="00F650EE" w:rsidRPr="00FA5B11" w:rsidRDefault="00F650EE" w:rsidP="00F650EE">
            <w:pPr>
              <w:tabs>
                <w:tab w:val="left" w:pos="4500"/>
              </w:tabs>
              <w:rPr>
                <w:rFonts w:asciiTheme="minorHAnsi" w:hAnsiTheme="minorHAnsi" w:cstheme="minorHAnsi"/>
                <w:b/>
                <w:sz w:val="24"/>
                <w:szCs w:val="24"/>
              </w:rPr>
            </w:pPr>
          </w:p>
        </w:tc>
        <w:tc>
          <w:tcPr>
            <w:tcW w:w="3246" w:type="dxa"/>
          </w:tcPr>
          <w:p w:rsidR="00F650EE" w:rsidRPr="00FA5B11" w:rsidRDefault="00F650EE" w:rsidP="00F650EE">
            <w:pPr>
              <w:tabs>
                <w:tab w:val="left" w:pos="4500"/>
              </w:tabs>
              <w:rPr>
                <w:rFonts w:asciiTheme="minorHAnsi" w:hAnsiTheme="minorHAnsi" w:cstheme="minorHAnsi"/>
                <w:b/>
                <w:sz w:val="24"/>
                <w:szCs w:val="24"/>
              </w:rPr>
            </w:pPr>
          </w:p>
        </w:tc>
      </w:tr>
      <w:tr w:rsidR="00F650EE" w:rsidRPr="00FA5B11" w:rsidTr="00F650EE">
        <w:tc>
          <w:tcPr>
            <w:tcW w:w="3355" w:type="dxa"/>
          </w:tcPr>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Home Visit to addresses identified</w:t>
            </w: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tc>
        <w:tc>
          <w:tcPr>
            <w:tcW w:w="3464" w:type="dxa"/>
          </w:tcPr>
          <w:p w:rsidR="00F650EE" w:rsidRPr="00FA5B11" w:rsidRDefault="00F650EE" w:rsidP="00F650EE">
            <w:pPr>
              <w:tabs>
                <w:tab w:val="left" w:pos="4500"/>
              </w:tabs>
              <w:rPr>
                <w:rFonts w:asciiTheme="minorHAnsi" w:hAnsiTheme="minorHAnsi" w:cstheme="minorHAnsi"/>
                <w:b/>
                <w:sz w:val="24"/>
                <w:szCs w:val="24"/>
              </w:rPr>
            </w:pPr>
          </w:p>
        </w:tc>
        <w:tc>
          <w:tcPr>
            <w:tcW w:w="3246" w:type="dxa"/>
          </w:tcPr>
          <w:p w:rsidR="00F650EE" w:rsidRPr="00FA5B11" w:rsidRDefault="00F650EE" w:rsidP="00F650EE">
            <w:pPr>
              <w:tabs>
                <w:tab w:val="left" w:pos="4500"/>
              </w:tabs>
              <w:rPr>
                <w:rFonts w:asciiTheme="minorHAnsi" w:hAnsiTheme="minorHAnsi" w:cstheme="minorHAnsi"/>
                <w:b/>
                <w:sz w:val="24"/>
                <w:szCs w:val="24"/>
              </w:rPr>
            </w:pPr>
          </w:p>
        </w:tc>
      </w:tr>
      <w:tr w:rsidR="00F650EE" w:rsidRPr="00FA5B11" w:rsidTr="00F650EE">
        <w:tc>
          <w:tcPr>
            <w:tcW w:w="3355" w:type="dxa"/>
          </w:tcPr>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Other</w:t>
            </w: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p w:rsidR="00F650EE" w:rsidRPr="00FA5B11" w:rsidRDefault="00F650EE" w:rsidP="00F650EE">
            <w:pPr>
              <w:tabs>
                <w:tab w:val="left" w:pos="4500"/>
              </w:tabs>
              <w:rPr>
                <w:rFonts w:asciiTheme="minorHAnsi" w:hAnsiTheme="minorHAnsi" w:cstheme="minorHAnsi"/>
                <w:b/>
                <w:sz w:val="24"/>
                <w:szCs w:val="24"/>
              </w:rPr>
            </w:pPr>
          </w:p>
        </w:tc>
        <w:tc>
          <w:tcPr>
            <w:tcW w:w="3464" w:type="dxa"/>
          </w:tcPr>
          <w:p w:rsidR="00F650EE" w:rsidRPr="00FA5B11" w:rsidRDefault="00F650EE" w:rsidP="00F650EE">
            <w:pPr>
              <w:tabs>
                <w:tab w:val="left" w:pos="4500"/>
              </w:tabs>
              <w:rPr>
                <w:rFonts w:asciiTheme="minorHAnsi" w:hAnsiTheme="minorHAnsi" w:cstheme="minorHAnsi"/>
                <w:b/>
                <w:sz w:val="24"/>
                <w:szCs w:val="24"/>
              </w:rPr>
            </w:pPr>
          </w:p>
        </w:tc>
        <w:tc>
          <w:tcPr>
            <w:tcW w:w="3246" w:type="dxa"/>
          </w:tcPr>
          <w:p w:rsidR="00F650EE" w:rsidRPr="00FA5B11" w:rsidRDefault="00F650EE" w:rsidP="00F650EE">
            <w:pPr>
              <w:tabs>
                <w:tab w:val="left" w:pos="4500"/>
              </w:tabs>
              <w:rPr>
                <w:rFonts w:asciiTheme="minorHAnsi" w:hAnsiTheme="minorHAnsi" w:cstheme="minorHAnsi"/>
                <w:b/>
                <w:sz w:val="24"/>
                <w:szCs w:val="24"/>
              </w:rPr>
            </w:pPr>
          </w:p>
        </w:tc>
      </w:tr>
    </w:tbl>
    <w:p w:rsidR="00F650EE" w:rsidRPr="00FA5B11" w:rsidRDefault="00F650EE" w:rsidP="00F650EE">
      <w:pPr>
        <w:tabs>
          <w:tab w:val="left" w:pos="4500"/>
        </w:tabs>
        <w:rPr>
          <w:rFonts w:asciiTheme="minorHAnsi" w:hAnsiTheme="minorHAnsi" w:cstheme="minorHAnsi"/>
          <w:sz w:val="24"/>
          <w:szCs w:val="24"/>
        </w:rPr>
      </w:pPr>
    </w:p>
    <w:p w:rsidR="00F650EE" w:rsidRPr="00FA5B11" w:rsidRDefault="00F650EE" w:rsidP="00F650EE">
      <w:pPr>
        <w:tabs>
          <w:tab w:val="left" w:pos="4500"/>
        </w:tabs>
        <w:rPr>
          <w:rFonts w:asciiTheme="minorHAnsi" w:hAnsiTheme="minorHAnsi" w:cstheme="minorHAnsi"/>
          <w:sz w:val="24"/>
          <w:szCs w:val="24"/>
        </w:rPr>
      </w:pPr>
      <w:r w:rsidRPr="00FA5B11">
        <w:rPr>
          <w:rFonts w:asciiTheme="minorHAnsi" w:hAnsiTheme="minorHAnsi" w:cstheme="minorHAnsi"/>
          <w:sz w:val="24"/>
          <w:szCs w:val="24"/>
        </w:rPr>
        <w:t>If the child remains missing / lost once all enquiries have been made, the referrer must be informed.</w:t>
      </w:r>
    </w:p>
    <w:p w:rsidR="00F650EE" w:rsidRPr="00FA5B11" w:rsidRDefault="00F650EE" w:rsidP="00F650EE">
      <w:pPr>
        <w:tabs>
          <w:tab w:val="left" w:pos="4500"/>
        </w:tabs>
        <w:rPr>
          <w:rFonts w:asciiTheme="minorHAnsi" w:hAnsiTheme="minorHAnsi" w:cstheme="minorHAnsi"/>
          <w:sz w:val="24"/>
          <w:szCs w:val="24"/>
        </w:rPr>
      </w:pPr>
    </w:p>
    <w:p w:rsidR="00F66A8A" w:rsidRPr="00FA5B11" w:rsidRDefault="00F66A8A" w:rsidP="00F650EE">
      <w:pPr>
        <w:tabs>
          <w:tab w:val="left" w:pos="4500"/>
        </w:tabs>
        <w:jc w:val="right"/>
        <w:rPr>
          <w:rFonts w:asciiTheme="minorHAnsi" w:hAnsiTheme="minorHAnsi" w:cstheme="minorHAnsi"/>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FA5B11" w:rsidRDefault="00FA5B11"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D66B56" w:rsidRDefault="00D66B56" w:rsidP="00F650EE">
      <w:pPr>
        <w:tabs>
          <w:tab w:val="left" w:pos="4500"/>
        </w:tabs>
        <w:jc w:val="right"/>
        <w:rPr>
          <w:rFonts w:asciiTheme="minorHAnsi" w:hAnsiTheme="minorHAnsi" w:cstheme="minorHAnsi"/>
          <w:b/>
          <w:sz w:val="24"/>
          <w:szCs w:val="24"/>
        </w:rPr>
      </w:pPr>
    </w:p>
    <w:p w:rsidR="00F650EE" w:rsidRPr="00FA5B11" w:rsidRDefault="00F650EE" w:rsidP="00F650EE">
      <w:pPr>
        <w:tabs>
          <w:tab w:val="left" w:pos="4500"/>
        </w:tabs>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F66A8A" w:rsidRPr="00FA5B11">
        <w:rPr>
          <w:rFonts w:asciiTheme="minorHAnsi" w:hAnsiTheme="minorHAnsi" w:cstheme="minorHAnsi"/>
          <w:b/>
          <w:sz w:val="24"/>
          <w:szCs w:val="24"/>
        </w:rPr>
        <w:t>G</w:t>
      </w: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Attendance &amp; Pupil Welfare Service</w:t>
      </w: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Flowchart: Non Appearance at Allocated School</w:t>
      </w:r>
    </w:p>
    <w:p w:rsidR="00F650EE" w:rsidRPr="00FA5B11" w:rsidRDefault="00F650EE" w:rsidP="00F650EE">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(Transition Phase)</w:t>
      </w:r>
    </w:p>
    <w:p w:rsidR="00F650EE" w:rsidRPr="00FA5B11" w:rsidRDefault="00F650EE" w:rsidP="00F650EE">
      <w:pPr>
        <w:tabs>
          <w:tab w:val="left" w:pos="4500"/>
        </w:tabs>
        <w:rPr>
          <w:rFonts w:asciiTheme="minorHAnsi" w:hAnsiTheme="minorHAnsi" w:cstheme="minorHAnsi"/>
          <w:sz w:val="24"/>
          <w:szCs w:val="24"/>
        </w:rPr>
      </w:pPr>
    </w:p>
    <w:p w:rsidR="009103C8" w:rsidRPr="00FA5B11" w:rsidRDefault="009103C8" w:rsidP="004D2549">
      <w:pPr>
        <w:tabs>
          <w:tab w:val="left" w:pos="4500"/>
        </w:tabs>
        <w:jc w:val="center"/>
        <w:rPr>
          <w:rFonts w:asciiTheme="minorHAnsi" w:hAnsiTheme="minorHAnsi" w:cstheme="minorHAnsi"/>
          <w:sz w:val="24"/>
          <w:szCs w:val="24"/>
        </w:rPr>
      </w:pPr>
      <w:r w:rsidRPr="00FA5B11">
        <w:rPr>
          <w:rFonts w:asciiTheme="minorHAnsi" w:hAnsiTheme="minorHAnsi" w:cstheme="minorHAnsi"/>
          <w:sz w:val="24"/>
          <w:szCs w:val="24"/>
        </w:rPr>
        <w:t>Note: During a normal transition phase a child becomes the responsibility of the new school when the child has been allocated a place (e.g. Reception, Year 6 – Year 7)</w: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8180C"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40160" behindDoc="0" locked="0" layoutInCell="1" allowOverlap="1" wp14:anchorId="4706767F" wp14:editId="5DFCB782">
                <wp:simplePos x="0" y="0"/>
                <wp:positionH relativeFrom="column">
                  <wp:posOffset>1925320</wp:posOffset>
                </wp:positionH>
                <wp:positionV relativeFrom="paragraph">
                  <wp:posOffset>92710</wp:posOffset>
                </wp:positionV>
                <wp:extent cx="2447925" cy="3238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447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Child has not arrived at allocated school</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767F" id="Text Box 56" o:spid="_x0000_s1076" type="#_x0000_t202" style="position:absolute;margin-left:151.6pt;margin-top:7.3pt;width:192.7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Child has not arrived at allocated school</w:t>
                      </w:r>
                    </w:p>
                    <w:p w:rsidR="008435BD" w:rsidRPr="008C1543" w:rsidRDefault="008435BD" w:rsidP="007B35A1">
                      <w:pPr>
                        <w:jc w:val="center"/>
                        <w:rPr>
                          <w:rFonts w:asciiTheme="minorHAnsi" w:hAnsiTheme="minorHAnsi" w:cstheme="minorHAnsi"/>
                          <w:b/>
                        </w:rPr>
                      </w:pP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39136" behindDoc="0" locked="0" layoutInCell="1" allowOverlap="1" wp14:anchorId="5771358C" wp14:editId="2D20310C">
                <wp:simplePos x="0" y="0"/>
                <wp:positionH relativeFrom="column">
                  <wp:posOffset>1811655</wp:posOffset>
                </wp:positionH>
                <wp:positionV relativeFrom="paragraph">
                  <wp:posOffset>16510</wp:posOffset>
                </wp:positionV>
                <wp:extent cx="2657475" cy="457200"/>
                <wp:effectExtent l="0" t="0" r="28575" b="19050"/>
                <wp:wrapNone/>
                <wp:docPr id="55" name="Rounded Rectangle 55"/>
                <wp:cNvGraphicFramePr/>
                <a:graphic xmlns:a="http://schemas.openxmlformats.org/drawingml/2006/main">
                  <a:graphicData uri="http://schemas.microsoft.com/office/word/2010/wordprocessingShape">
                    <wps:wsp>
                      <wps:cNvSpPr/>
                      <wps:spPr>
                        <a:xfrm>
                          <a:off x="0" y="0"/>
                          <a:ext cx="265747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FEF4" id="Rounded Rectangle 55" o:spid="_x0000_s1026" style="position:absolute;margin-left:142.65pt;margin-top:1.3pt;width:209.2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" filled="f" strokecolor="black [3213]" strokeweight="2pt"/>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FA5B11"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87264" behindDoc="0" locked="0" layoutInCell="1" allowOverlap="1" wp14:anchorId="0995BD4F" wp14:editId="508C4741">
                <wp:simplePos x="0" y="0"/>
                <wp:positionH relativeFrom="column">
                  <wp:posOffset>3057525</wp:posOffset>
                </wp:positionH>
                <wp:positionV relativeFrom="paragraph">
                  <wp:posOffset>175260</wp:posOffset>
                </wp:positionV>
                <wp:extent cx="0" cy="219075"/>
                <wp:effectExtent l="95250" t="0" r="57150" b="66675"/>
                <wp:wrapNone/>
                <wp:docPr id="419" name="Straight Arrow Connector 419"/>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4356D" id="Straight Arrow Connector 419" o:spid="_x0000_s1026" type="#_x0000_t32" style="position:absolute;margin-left:240.75pt;margin-top:13.8pt;width:0;height:17.2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" strokecolor="black [3213]">
                <v:stroke endarrow="open"/>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43232" behindDoc="0" locked="0" layoutInCell="1" allowOverlap="1" wp14:anchorId="727A578D" wp14:editId="5A7DA2F3">
                <wp:simplePos x="0" y="0"/>
                <wp:positionH relativeFrom="column">
                  <wp:posOffset>3945255</wp:posOffset>
                </wp:positionH>
                <wp:positionV relativeFrom="paragraph">
                  <wp:posOffset>29210</wp:posOffset>
                </wp:positionV>
                <wp:extent cx="1962150" cy="51435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196215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70CD2" id="Rounded Rectangle 59" o:spid="_x0000_s1026" style="position:absolute;margin-left:310.65pt;margin-top:2.3pt;width:154.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" filled="f" strokecolor="black [3213]" strokeweight="2pt"/>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45280" behindDoc="0" locked="0" layoutInCell="1" allowOverlap="1" wp14:anchorId="06C31A60" wp14:editId="05D77BD7">
                <wp:simplePos x="0" y="0"/>
                <wp:positionH relativeFrom="column">
                  <wp:posOffset>4021455</wp:posOffset>
                </wp:positionH>
                <wp:positionV relativeFrom="paragraph">
                  <wp:posOffset>7620</wp:posOffset>
                </wp:positionV>
                <wp:extent cx="1800225" cy="3238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800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arrives at school</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1A60" id="Text Box 61" o:spid="_x0000_s1077" type="#_x0000_t202" style="position:absolute;margin-left:316.65pt;margin-top:.6pt;width:141.7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arrives at school</w:t>
                      </w:r>
                    </w:p>
                    <w:p w:rsidR="008435BD" w:rsidRPr="008C1543" w:rsidRDefault="008435BD" w:rsidP="007B35A1">
                      <w:pPr>
                        <w:jc w:val="center"/>
                        <w:rPr>
                          <w:rFonts w:asciiTheme="minorHAnsi" w:hAnsiTheme="minorHAnsi" w:cstheme="minorHAnsi"/>
                          <w:b/>
                        </w:rPr>
                      </w:pP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41184" behindDoc="0" locked="0" layoutInCell="1" allowOverlap="1" wp14:anchorId="4DA7D5F6" wp14:editId="3AC82CF6">
                <wp:simplePos x="0" y="0"/>
                <wp:positionH relativeFrom="column">
                  <wp:posOffset>335280</wp:posOffset>
                </wp:positionH>
                <wp:positionV relativeFrom="paragraph">
                  <wp:posOffset>64770</wp:posOffset>
                </wp:positionV>
                <wp:extent cx="2657475" cy="7810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265747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35836" id="Rounded Rectangle 57" o:spid="_x0000_s1026" style="position:absolute;margin-left:26.4pt;margin-top:5.1pt;width:209.25pt;height: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" filled="f" strokecolor="black [3213]" strokeweight="2pt"/>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73952" behindDoc="0" locked="0" layoutInCell="1" allowOverlap="1">
                <wp:simplePos x="0" y="0"/>
                <wp:positionH relativeFrom="column">
                  <wp:posOffset>2992755</wp:posOffset>
                </wp:positionH>
                <wp:positionV relativeFrom="paragraph">
                  <wp:posOffset>100330</wp:posOffset>
                </wp:positionV>
                <wp:extent cx="952500" cy="0"/>
                <wp:effectExtent l="0" t="76200" r="19050" b="114300"/>
                <wp:wrapNone/>
                <wp:docPr id="409" name="Straight Arrow Connector 409"/>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C15CD" id="Straight Arrow Connector 409" o:spid="_x0000_s1026" type="#_x0000_t32" style="position:absolute;margin-left:235.65pt;margin-top:7.9pt;width: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" strokecolor="black [3213]">
                <v:stroke endarrow="open"/>
              </v:shape>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42208" behindDoc="0" locked="0" layoutInCell="1" allowOverlap="1" wp14:anchorId="25593360" wp14:editId="6A14B7F3">
                <wp:simplePos x="0" y="0"/>
                <wp:positionH relativeFrom="column">
                  <wp:posOffset>411480</wp:posOffset>
                </wp:positionH>
                <wp:positionV relativeFrom="paragraph">
                  <wp:posOffset>-4445</wp:posOffset>
                </wp:positionV>
                <wp:extent cx="2495550" cy="58102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955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98180C" w:rsidRDefault="008435BD" w:rsidP="007B35A1">
                            <w:pPr>
                              <w:jc w:val="center"/>
                              <w:rPr>
                                <w:rFonts w:asciiTheme="minorHAnsi" w:hAnsiTheme="minorHAnsi" w:cstheme="minorHAnsi"/>
                                <w:b/>
                                <w:sz w:val="22"/>
                                <w:szCs w:val="22"/>
                              </w:rPr>
                            </w:pPr>
                            <w:r w:rsidRPr="0098180C">
                              <w:rPr>
                                <w:rFonts w:asciiTheme="minorHAnsi" w:hAnsiTheme="minorHAnsi" w:cstheme="minorHAnsi"/>
                                <w:b/>
                                <w:sz w:val="22"/>
                                <w:szCs w:val="22"/>
                              </w:rPr>
                              <w:t>School to:</w:t>
                            </w:r>
                          </w:p>
                          <w:p w:rsidR="008435BD" w:rsidRDefault="008435BD" w:rsidP="0098180C">
                            <w:pPr>
                              <w:pStyle w:val="ListParagraph"/>
                              <w:numPr>
                                <w:ilvl w:val="0"/>
                                <w:numId w:val="3"/>
                              </w:numPr>
                              <w:ind w:left="426"/>
                              <w:jc w:val="center"/>
                              <w:rPr>
                                <w:rFonts w:asciiTheme="minorHAnsi" w:hAnsiTheme="minorHAnsi" w:cstheme="minorHAnsi"/>
                                <w:b/>
                              </w:rPr>
                            </w:pPr>
                            <w:r>
                              <w:rPr>
                                <w:rFonts w:asciiTheme="minorHAnsi" w:hAnsiTheme="minorHAnsi" w:cstheme="minorHAnsi"/>
                                <w:b/>
                              </w:rPr>
                              <w:t>Contact family by phone and/or letter</w:t>
                            </w:r>
                          </w:p>
                          <w:p w:rsidR="008435BD" w:rsidRPr="0098180C" w:rsidRDefault="008435BD" w:rsidP="0098180C">
                            <w:pPr>
                              <w:pStyle w:val="ListParagraph"/>
                              <w:numPr>
                                <w:ilvl w:val="0"/>
                                <w:numId w:val="3"/>
                              </w:numPr>
                              <w:ind w:left="426"/>
                              <w:jc w:val="center"/>
                              <w:rPr>
                                <w:rFonts w:asciiTheme="minorHAnsi" w:hAnsiTheme="minorHAnsi" w:cstheme="minorHAnsi"/>
                                <w:b/>
                              </w:rPr>
                            </w:pPr>
                            <w:r>
                              <w:rPr>
                                <w:rFonts w:asciiTheme="minorHAnsi" w:hAnsiTheme="minorHAnsi" w:cstheme="minorHAnsi"/>
                                <w:b/>
                              </w:rPr>
                              <w:t>Check with Pupil Admissions 737204</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3360" id="Text Box 58" o:spid="_x0000_s1078" type="#_x0000_t202" style="position:absolute;margin-left:32.4pt;margin-top:-.35pt;width:196.5pt;height:4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" filled="f" stroked="f" strokeweight=".5pt">
                <v:textbox>
                  <w:txbxContent>
                    <w:p w:rsidR="008435BD" w:rsidRPr="0098180C" w:rsidRDefault="008435BD" w:rsidP="007B35A1">
                      <w:pPr>
                        <w:jc w:val="center"/>
                        <w:rPr>
                          <w:rFonts w:asciiTheme="minorHAnsi" w:hAnsiTheme="minorHAnsi" w:cstheme="minorHAnsi"/>
                          <w:b/>
                          <w:sz w:val="22"/>
                          <w:szCs w:val="22"/>
                        </w:rPr>
                      </w:pPr>
                      <w:r w:rsidRPr="0098180C">
                        <w:rPr>
                          <w:rFonts w:asciiTheme="minorHAnsi" w:hAnsiTheme="minorHAnsi" w:cstheme="minorHAnsi"/>
                          <w:b/>
                          <w:sz w:val="22"/>
                          <w:szCs w:val="22"/>
                        </w:rPr>
                        <w:t>School to:</w:t>
                      </w:r>
                    </w:p>
                    <w:p w:rsidR="008435BD" w:rsidRDefault="008435BD" w:rsidP="0098180C">
                      <w:pPr>
                        <w:pStyle w:val="ListParagraph"/>
                        <w:numPr>
                          <w:ilvl w:val="0"/>
                          <w:numId w:val="3"/>
                        </w:numPr>
                        <w:ind w:left="426"/>
                        <w:jc w:val="center"/>
                        <w:rPr>
                          <w:rFonts w:asciiTheme="minorHAnsi" w:hAnsiTheme="minorHAnsi" w:cstheme="minorHAnsi"/>
                          <w:b/>
                        </w:rPr>
                      </w:pPr>
                      <w:r>
                        <w:rPr>
                          <w:rFonts w:asciiTheme="minorHAnsi" w:hAnsiTheme="minorHAnsi" w:cstheme="minorHAnsi"/>
                          <w:b/>
                        </w:rPr>
                        <w:t>Contact family by phone and/or letter</w:t>
                      </w:r>
                    </w:p>
                    <w:p w:rsidR="008435BD" w:rsidRPr="0098180C" w:rsidRDefault="008435BD" w:rsidP="0098180C">
                      <w:pPr>
                        <w:pStyle w:val="ListParagraph"/>
                        <w:numPr>
                          <w:ilvl w:val="0"/>
                          <w:numId w:val="3"/>
                        </w:numPr>
                        <w:ind w:left="426"/>
                        <w:jc w:val="center"/>
                        <w:rPr>
                          <w:rFonts w:asciiTheme="minorHAnsi" w:hAnsiTheme="minorHAnsi" w:cstheme="minorHAnsi"/>
                          <w:b/>
                        </w:rPr>
                      </w:pPr>
                      <w:r>
                        <w:rPr>
                          <w:rFonts w:asciiTheme="minorHAnsi" w:hAnsiTheme="minorHAnsi" w:cstheme="minorHAnsi"/>
                          <w:b/>
                        </w:rPr>
                        <w:t>Check with Pupil Admissions 737204</w:t>
                      </w:r>
                    </w:p>
                    <w:p w:rsidR="008435BD" w:rsidRPr="008C1543" w:rsidRDefault="008435BD" w:rsidP="007B35A1">
                      <w:pPr>
                        <w:jc w:val="center"/>
                        <w:rPr>
                          <w:rFonts w:asciiTheme="minorHAnsi" w:hAnsiTheme="minorHAnsi" w:cstheme="minorHAnsi"/>
                          <w:b/>
                        </w:rPr>
                      </w:pPr>
                    </w:p>
                  </w:txbxContent>
                </v:textbox>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8180C"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46304" behindDoc="0" locked="0" layoutInCell="1" allowOverlap="1" wp14:anchorId="1269E132" wp14:editId="02F103B3">
                <wp:simplePos x="0" y="0"/>
                <wp:positionH relativeFrom="column">
                  <wp:posOffset>4021455</wp:posOffset>
                </wp:positionH>
                <wp:positionV relativeFrom="paragraph">
                  <wp:posOffset>76199</wp:posOffset>
                </wp:positionV>
                <wp:extent cx="1800225" cy="4476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8002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attending another school</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E132" id="Text Box 62" o:spid="_x0000_s1079" type="#_x0000_t202" style="position:absolute;margin-left:316.65pt;margin-top:6pt;width:141.75pt;height:3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attending another school</w:t>
                      </w:r>
                    </w:p>
                    <w:p w:rsidR="008435BD" w:rsidRPr="008C1543" w:rsidRDefault="008435BD" w:rsidP="007B35A1">
                      <w:pPr>
                        <w:jc w:val="center"/>
                        <w:rPr>
                          <w:rFonts w:asciiTheme="minorHAnsi" w:hAnsiTheme="minorHAnsi" w:cstheme="minorHAnsi"/>
                          <w:b/>
                        </w:rPr>
                      </w:pPr>
                    </w:p>
                  </w:txbxContent>
                </v:textbox>
              </v:shape>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44256" behindDoc="0" locked="0" layoutInCell="1" allowOverlap="1" wp14:anchorId="5D1673A7" wp14:editId="415FC734">
                <wp:simplePos x="0" y="0"/>
                <wp:positionH relativeFrom="column">
                  <wp:posOffset>3945255</wp:posOffset>
                </wp:positionH>
                <wp:positionV relativeFrom="paragraph">
                  <wp:posOffset>66674</wp:posOffset>
                </wp:positionV>
                <wp:extent cx="1962150" cy="50482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1962150"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FD50E" id="Rounded Rectangle 60" o:spid="_x0000_s1026" style="position:absolute;margin-left:310.65pt;margin-top:5.25pt;width:154.5pt;height:3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" filled="f" strokecolor="black [3213]" strokeweight="2pt"/>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74976" behindDoc="0" locked="0" layoutInCell="1" allowOverlap="1">
                <wp:simplePos x="0" y="0"/>
                <wp:positionH relativeFrom="column">
                  <wp:posOffset>2992755</wp:posOffset>
                </wp:positionH>
                <wp:positionV relativeFrom="paragraph">
                  <wp:posOffset>64135</wp:posOffset>
                </wp:positionV>
                <wp:extent cx="952500" cy="0"/>
                <wp:effectExtent l="0" t="76200" r="19050" b="114300"/>
                <wp:wrapNone/>
                <wp:docPr id="410" name="Straight Arrow Connector 410"/>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FACEA" id="Straight Arrow Connector 410" o:spid="_x0000_s1026" type="#_x0000_t32" style="position:absolute;margin-left:235.65pt;margin-top:5.05pt;width:7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" strokecolor="black [3213]">
                <v:stroke endarrow="open"/>
              </v:shape>
            </w:pict>
          </mc:Fallback>
        </mc:AlternateContent>
      </w:r>
    </w:p>
    <w:p w:rsidR="009103C8" w:rsidRPr="00FA5B11" w:rsidRDefault="0098180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68832" behindDoc="0" locked="0" layoutInCell="1" allowOverlap="1">
                <wp:simplePos x="0" y="0"/>
                <wp:positionH relativeFrom="column">
                  <wp:posOffset>1592580</wp:posOffset>
                </wp:positionH>
                <wp:positionV relativeFrom="paragraph">
                  <wp:posOffset>71120</wp:posOffset>
                </wp:positionV>
                <wp:extent cx="0" cy="571500"/>
                <wp:effectExtent l="95250" t="0" r="57150" b="57150"/>
                <wp:wrapNone/>
                <wp:docPr id="404" name="Straight Arrow Connector 404"/>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C52877" id="Straight Arrow Connector 404" o:spid="_x0000_s1026" type="#_x0000_t32" style="position:absolute;margin-left:125.4pt;margin-top:5.6pt;width:0;height:4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" strokecolor="black [3213]">
                <v:stroke endarrow="open"/>
              </v:shape>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76000" behindDoc="0" locked="0" layoutInCell="1" allowOverlap="1">
                <wp:simplePos x="0" y="0"/>
                <wp:positionH relativeFrom="column">
                  <wp:posOffset>4869180</wp:posOffset>
                </wp:positionH>
                <wp:positionV relativeFrom="paragraph">
                  <wp:posOffset>106045</wp:posOffset>
                </wp:positionV>
                <wp:extent cx="1" cy="495300"/>
                <wp:effectExtent l="95250" t="0" r="57150" b="57150"/>
                <wp:wrapNone/>
                <wp:docPr id="411" name="Straight Arrow Connector 411"/>
                <wp:cNvGraphicFramePr/>
                <a:graphic xmlns:a="http://schemas.openxmlformats.org/drawingml/2006/main">
                  <a:graphicData uri="http://schemas.microsoft.com/office/word/2010/wordprocessingShape">
                    <wps:wsp>
                      <wps:cNvCnPr/>
                      <wps:spPr>
                        <a:xfrm flipH="1">
                          <a:off x="0" y="0"/>
                          <a:ext cx="1"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850392" id="Straight Arrow Connector 411" o:spid="_x0000_s1026" type="#_x0000_t32" style="position:absolute;margin-left:383.4pt;margin-top:8.35pt;width:0;height:39pt;flip:x;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" strokecolor="black [3213]">
                <v:stroke endarrow="open"/>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49376" behindDoc="0" locked="0" layoutInCell="1" allowOverlap="1" wp14:anchorId="19C394C1" wp14:editId="7F2E6336">
                <wp:simplePos x="0" y="0"/>
                <wp:positionH relativeFrom="column">
                  <wp:posOffset>3945255</wp:posOffset>
                </wp:positionH>
                <wp:positionV relativeFrom="paragraph">
                  <wp:posOffset>136525</wp:posOffset>
                </wp:positionV>
                <wp:extent cx="1962150" cy="514350"/>
                <wp:effectExtent l="0" t="0" r="19050" b="19050"/>
                <wp:wrapNone/>
                <wp:docPr id="289" name="Rounded Rectangle 289"/>
                <wp:cNvGraphicFramePr/>
                <a:graphic xmlns:a="http://schemas.openxmlformats.org/drawingml/2006/main">
                  <a:graphicData uri="http://schemas.microsoft.com/office/word/2010/wordprocessingShape">
                    <wps:wsp>
                      <wps:cNvSpPr/>
                      <wps:spPr>
                        <a:xfrm>
                          <a:off x="0" y="0"/>
                          <a:ext cx="196215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FC70D" id="Rounded Rectangle 289" o:spid="_x0000_s1026" style="position:absolute;margin-left:310.65pt;margin-top:10.75pt;width:154.5pt;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" filled="f" strokecolor="black [3213]" strokeweight="2pt"/>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48352" behindDoc="0" locked="0" layoutInCell="1" allowOverlap="1" wp14:anchorId="31A10A2D" wp14:editId="0A10280F">
                <wp:simplePos x="0" y="0"/>
                <wp:positionH relativeFrom="column">
                  <wp:posOffset>411480</wp:posOffset>
                </wp:positionH>
                <wp:positionV relativeFrom="paragraph">
                  <wp:posOffset>135890</wp:posOffset>
                </wp:positionV>
                <wp:extent cx="2447925" cy="58102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4479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Default="008435BD" w:rsidP="007B35A1">
                            <w:pPr>
                              <w:jc w:val="center"/>
                              <w:rPr>
                                <w:rFonts w:asciiTheme="minorHAnsi" w:hAnsiTheme="minorHAnsi" w:cstheme="minorHAnsi"/>
                                <w:b/>
                              </w:rPr>
                            </w:pPr>
                            <w:r>
                              <w:rPr>
                                <w:rFonts w:asciiTheme="minorHAnsi" w:hAnsiTheme="minorHAnsi" w:cstheme="minorHAnsi"/>
                                <w:b/>
                              </w:rPr>
                              <w:t>No Contact:</w:t>
                            </w:r>
                          </w:p>
                          <w:p w:rsidR="008435BD" w:rsidRPr="0098180C" w:rsidRDefault="008435BD" w:rsidP="0098180C">
                            <w:pPr>
                              <w:pStyle w:val="ListParagraph"/>
                              <w:numPr>
                                <w:ilvl w:val="0"/>
                                <w:numId w:val="4"/>
                              </w:numPr>
                              <w:ind w:left="426"/>
                              <w:jc w:val="center"/>
                              <w:rPr>
                                <w:rFonts w:asciiTheme="minorHAnsi" w:hAnsiTheme="minorHAnsi" w:cstheme="minorHAnsi"/>
                                <w:b/>
                              </w:rPr>
                            </w:pPr>
                            <w:r>
                              <w:rPr>
                                <w:rFonts w:asciiTheme="minorHAnsi" w:hAnsiTheme="minorHAnsi" w:cstheme="minorHAnsi"/>
                                <w:b/>
                              </w:rPr>
                              <w:t>School refers to the Attendance &amp; Pupil Welfare Services</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10A2D" id="Text Box 288" o:spid="_x0000_s1080" type="#_x0000_t202" style="position:absolute;margin-left:32.4pt;margin-top:10.7pt;width:192.7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9lgwIAAG4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" filled="f" stroked="f" strokeweight=".5pt">
                <v:textbox>
                  <w:txbxContent>
                    <w:p w:rsidR="008435BD" w:rsidRDefault="008435BD" w:rsidP="007B35A1">
                      <w:pPr>
                        <w:jc w:val="center"/>
                        <w:rPr>
                          <w:rFonts w:asciiTheme="minorHAnsi" w:hAnsiTheme="minorHAnsi" w:cstheme="minorHAnsi"/>
                          <w:b/>
                        </w:rPr>
                      </w:pPr>
                      <w:r>
                        <w:rPr>
                          <w:rFonts w:asciiTheme="minorHAnsi" w:hAnsiTheme="minorHAnsi" w:cstheme="minorHAnsi"/>
                          <w:b/>
                        </w:rPr>
                        <w:t>No Contact:</w:t>
                      </w:r>
                    </w:p>
                    <w:p w:rsidR="008435BD" w:rsidRPr="0098180C" w:rsidRDefault="008435BD" w:rsidP="0098180C">
                      <w:pPr>
                        <w:pStyle w:val="ListParagraph"/>
                        <w:numPr>
                          <w:ilvl w:val="0"/>
                          <w:numId w:val="4"/>
                        </w:numPr>
                        <w:ind w:left="426"/>
                        <w:jc w:val="center"/>
                        <w:rPr>
                          <w:rFonts w:asciiTheme="minorHAnsi" w:hAnsiTheme="minorHAnsi" w:cstheme="minorHAnsi"/>
                          <w:b/>
                        </w:rPr>
                      </w:pPr>
                      <w:r>
                        <w:rPr>
                          <w:rFonts w:asciiTheme="minorHAnsi" w:hAnsiTheme="minorHAnsi" w:cstheme="minorHAnsi"/>
                          <w:b/>
                        </w:rPr>
                        <w:t>School refers to the Attendance &amp; Pupil Welfare Services</w:t>
                      </w:r>
                    </w:p>
                    <w:p w:rsidR="008435BD" w:rsidRPr="008C1543" w:rsidRDefault="008435BD" w:rsidP="007B35A1">
                      <w:pPr>
                        <w:jc w:val="center"/>
                        <w:rPr>
                          <w:rFonts w:asciiTheme="minorHAnsi" w:hAnsiTheme="minorHAnsi" w:cstheme="minorHAnsi"/>
                          <w:b/>
                        </w:rPr>
                      </w:pP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47328" behindDoc="0" locked="0" layoutInCell="1" allowOverlap="1" wp14:anchorId="28DD7468" wp14:editId="52C79305">
                <wp:simplePos x="0" y="0"/>
                <wp:positionH relativeFrom="column">
                  <wp:posOffset>306705</wp:posOffset>
                </wp:positionH>
                <wp:positionV relativeFrom="paragraph">
                  <wp:posOffset>22225</wp:posOffset>
                </wp:positionV>
                <wp:extent cx="2657475" cy="781050"/>
                <wp:effectExtent l="0" t="0" r="28575" b="19050"/>
                <wp:wrapNone/>
                <wp:docPr id="63" name="Rounded Rectangle 63"/>
                <wp:cNvGraphicFramePr/>
                <a:graphic xmlns:a="http://schemas.openxmlformats.org/drawingml/2006/main">
                  <a:graphicData uri="http://schemas.microsoft.com/office/word/2010/wordprocessingShape">
                    <wps:wsp>
                      <wps:cNvSpPr/>
                      <wps:spPr>
                        <a:xfrm>
                          <a:off x="0" y="0"/>
                          <a:ext cx="265747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9BEDB" id="Rounded Rectangle 63" o:spid="_x0000_s1026" style="position:absolute;margin-left:24.15pt;margin-top:1.75pt;width:209.25pt;height: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" filled="f" strokecolor="black [3213]" strokeweight="2pt"/>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0400" behindDoc="0" locked="0" layoutInCell="1" allowOverlap="1" wp14:anchorId="23A22956" wp14:editId="1F189A37">
                <wp:simplePos x="0" y="0"/>
                <wp:positionH relativeFrom="column">
                  <wp:posOffset>4021455</wp:posOffset>
                </wp:positionH>
                <wp:positionV relativeFrom="paragraph">
                  <wp:posOffset>57785</wp:posOffset>
                </wp:positionV>
                <wp:extent cx="1800225" cy="3810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00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Inform Pupil Admissions</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956" id="Text Box 290" o:spid="_x0000_s1081" type="#_x0000_t202" style="position:absolute;margin-left:316.65pt;margin-top:4.55pt;width:141.7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Inform Pupil Admissions</w:t>
                      </w:r>
                    </w:p>
                    <w:p w:rsidR="008435BD" w:rsidRPr="008C1543" w:rsidRDefault="008435BD" w:rsidP="007B35A1">
                      <w:pPr>
                        <w:jc w:val="center"/>
                        <w:rPr>
                          <w:rFonts w:asciiTheme="minorHAnsi" w:hAnsiTheme="minorHAnsi" w:cstheme="minorHAnsi"/>
                          <w:b/>
                        </w:rPr>
                      </w:pPr>
                    </w:p>
                  </w:txbxContent>
                </v:textbox>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77024" behindDoc="0" locked="0" layoutInCell="1" allowOverlap="1">
                <wp:simplePos x="0" y="0"/>
                <wp:positionH relativeFrom="column">
                  <wp:posOffset>4869180</wp:posOffset>
                </wp:positionH>
                <wp:positionV relativeFrom="paragraph">
                  <wp:posOffset>30480</wp:posOffset>
                </wp:positionV>
                <wp:extent cx="0" cy="571500"/>
                <wp:effectExtent l="95250" t="38100" r="57150" b="19050"/>
                <wp:wrapNone/>
                <wp:docPr id="412" name="Straight Arrow Connector 41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7E78D" id="Straight Arrow Connector 412" o:spid="_x0000_s1026" type="#_x0000_t32" style="position:absolute;margin-left:383.4pt;margin-top:2.4pt;width:0;height:4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" strokecolor="black [3213]">
                <v:stroke endarrow="open"/>
              </v:shape>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69856" behindDoc="0" locked="0" layoutInCell="1" allowOverlap="1">
                <wp:simplePos x="0" y="0"/>
                <wp:positionH relativeFrom="column">
                  <wp:posOffset>1592580</wp:posOffset>
                </wp:positionH>
                <wp:positionV relativeFrom="paragraph">
                  <wp:posOffset>27940</wp:posOffset>
                </wp:positionV>
                <wp:extent cx="0" cy="571500"/>
                <wp:effectExtent l="95250" t="0" r="57150" b="57150"/>
                <wp:wrapNone/>
                <wp:docPr id="405" name="Straight Arrow Connector 405"/>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11977" id="Straight Arrow Connector 405" o:spid="_x0000_s1026" type="#_x0000_t32" style="position:absolute;margin-left:125.4pt;margin-top:2.2pt;width:0;height:4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" strokecolor="black [3213]">
                <v:stroke endarrow="open"/>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8180C"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3472" behindDoc="0" locked="0" layoutInCell="1" allowOverlap="1" wp14:anchorId="7929EFDA" wp14:editId="58E37076">
                <wp:simplePos x="0" y="0"/>
                <wp:positionH relativeFrom="column">
                  <wp:posOffset>3945255</wp:posOffset>
                </wp:positionH>
                <wp:positionV relativeFrom="paragraph">
                  <wp:posOffset>137160</wp:posOffset>
                </wp:positionV>
                <wp:extent cx="1962150" cy="504825"/>
                <wp:effectExtent l="0" t="0" r="19050" b="28575"/>
                <wp:wrapNone/>
                <wp:docPr id="294" name="Rounded Rectangle 294"/>
                <wp:cNvGraphicFramePr/>
                <a:graphic xmlns:a="http://schemas.openxmlformats.org/drawingml/2006/main">
                  <a:graphicData uri="http://schemas.microsoft.com/office/word/2010/wordprocessingShape">
                    <wps:wsp>
                      <wps:cNvSpPr/>
                      <wps:spPr>
                        <a:xfrm>
                          <a:off x="0" y="0"/>
                          <a:ext cx="1962150"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36039" id="Rounded Rectangle 294" o:spid="_x0000_s1026" style="position:absolute;margin-left:310.65pt;margin-top:10.8pt;width:154.5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" filled="f" strokecolor="black [3213]" strokeweight="2pt"/>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5520" behindDoc="0" locked="0" layoutInCell="1" allowOverlap="1" wp14:anchorId="210B0B52" wp14:editId="3FBE0DF3">
                <wp:simplePos x="0" y="0"/>
                <wp:positionH relativeFrom="column">
                  <wp:posOffset>4021455</wp:posOffset>
                </wp:positionH>
                <wp:positionV relativeFrom="paragraph">
                  <wp:posOffset>29845</wp:posOffset>
                </wp:positionV>
                <wp:extent cx="1800225" cy="3810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1800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attending another school</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B0B52" id="Text Box 296" o:spid="_x0000_s1082" type="#_x0000_t202" style="position:absolute;margin-left:316.65pt;margin-top:2.35pt;width:141.7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attending another school</w:t>
                      </w:r>
                    </w:p>
                    <w:p w:rsidR="008435BD" w:rsidRPr="008C1543" w:rsidRDefault="008435BD" w:rsidP="007B35A1">
                      <w:pPr>
                        <w:jc w:val="center"/>
                        <w:rPr>
                          <w:rFonts w:asciiTheme="minorHAnsi" w:hAnsiTheme="minorHAnsi" w:cstheme="minorHAnsi"/>
                          <w:b/>
                        </w:rPr>
                      </w:pP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51424" behindDoc="0" locked="0" layoutInCell="1" allowOverlap="1" wp14:anchorId="6BE90E1A" wp14:editId="66CEDF53">
                <wp:simplePos x="0" y="0"/>
                <wp:positionH relativeFrom="column">
                  <wp:posOffset>306705</wp:posOffset>
                </wp:positionH>
                <wp:positionV relativeFrom="paragraph">
                  <wp:posOffset>134620</wp:posOffset>
                </wp:positionV>
                <wp:extent cx="2657475" cy="781050"/>
                <wp:effectExtent l="0" t="0" r="28575" b="19050"/>
                <wp:wrapNone/>
                <wp:docPr id="291" name="Rounded Rectangle 291"/>
                <wp:cNvGraphicFramePr/>
                <a:graphic xmlns:a="http://schemas.openxmlformats.org/drawingml/2006/main">
                  <a:graphicData uri="http://schemas.microsoft.com/office/word/2010/wordprocessingShape">
                    <wps:wsp>
                      <wps:cNvSpPr/>
                      <wps:spPr>
                        <a:xfrm>
                          <a:off x="0" y="0"/>
                          <a:ext cx="265747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5527E" id="Rounded Rectangle 291" o:spid="_x0000_s1026" style="position:absolute;margin-left:24.15pt;margin-top:10.6pt;width:209.2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" filled="f" strokecolor="black [3213]" strokeweight="2pt"/>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2448" behindDoc="0" locked="0" layoutInCell="1" allowOverlap="1" wp14:anchorId="295A51F0" wp14:editId="0906356A">
                <wp:simplePos x="0" y="0"/>
                <wp:positionH relativeFrom="column">
                  <wp:posOffset>411480</wp:posOffset>
                </wp:positionH>
                <wp:positionV relativeFrom="paragraph">
                  <wp:posOffset>74295</wp:posOffset>
                </wp:positionV>
                <wp:extent cx="2447925" cy="58102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4479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Education Welfare Officer undertakes investigative home visits</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51F0" id="Text Box 293" o:spid="_x0000_s1083" type="#_x0000_t202" style="position:absolute;margin-left:32.4pt;margin-top:5.85pt;width:192.75pt;height:4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FIgwIAAG4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Education Welfare Officer undertakes investigative home visits</w:t>
                      </w:r>
                    </w:p>
                    <w:p w:rsidR="008435BD" w:rsidRPr="008C1543" w:rsidRDefault="008435BD" w:rsidP="007B35A1">
                      <w:pPr>
                        <w:jc w:val="center"/>
                        <w:rPr>
                          <w:rFonts w:asciiTheme="minorHAnsi" w:hAnsiTheme="minorHAnsi" w:cstheme="minorHAnsi"/>
                          <w:b/>
                        </w:rPr>
                      </w:pPr>
                    </w:p>
                  </w:txbxContent>
                </v:textbox>
              </v:shape>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78048" behindDoc="0" locked="0" layoutInCell="1" allowOverlap="1">
                <wp:simplePos x="0" y="0"/>
                <wp:positionH relativeFrom="column">
                  <wp:posOffset>2992755</wp:posOffset>
                </wp:positionH>
                <wp:positionV relativeFrom="paragraph">
                  <wp:posOffset>-3810</wp:posOffset>
                </wp:positionV>
                <wp:extent cx="952500" cy="0"/>
                <wp:effectExtent l="0" t="76200" r="19050" b="114300"/>
                <wp:wrapNone/>
                <wp:docPr id="413" name="Straight Arrow Connector 413"/>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16679" id="Straight Arrow Connector 413" o:spid="_x0000_s1026" type="#_x0000_t32" style="position:absolute;margin-left:235.65pt;margin-top:-.3pt;width:7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" strokecolor="black [3213]">
                <v:stroke endarrow="open"/>
              </v:shape>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4496" behindDoc="0" locked="0" layoutInCell="1" allowOverlap="1" wp14:anchorId="09C5C296" wp14:editId="02C6B71C">
                <wp:simplePos x="0" y="0"/>
                <wp:positionH relativeFrom="column">
                  <wp:posOffset>3945255</wp:posOffset>
                </wp:positionH>
                <wp:positionV relativeFrom="paragraph">
                  <wp:posOffset>135891</wp:posOffset>
                </wp:positionV>
                <wp:extent cx="1962150" cy="476250"/>
                <wp:effectExtent l="0" t="0" r="19050" b="19050"/>
                <wp:wrapNone/>
                <wp:docPr id="295" name="Rounded Rectangle 295"/>
                <wp:cNvGraphicFramePr/>
                <a:graphic xmlns:a="http://schemas.openxmlformats.org/drawingml/2006/main">
                  <a:graphicData uri="http://schemas.microsoft.com/office/word/2010/wordprocessingShape">
                    <wps:wsp>
                      <wps:cNvSpPr/>
                      <wps:spPr>
                        <a:xfrm>
                          <a:off x="0" y="0"/>
                          <a:ext cx="1962150"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C8E66" id="Rounded Rectangle 295" o:spid="_x0000_s1026" style="position:absolute;margin-left:310.65pt;margin-top:10.7pt;width:154.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" filled="f" strokecolor="black [3213]" strokeweight="2pt"/>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79072" behindDoc="0" locked="0" layoutInCell="1" allowOverlap="1">
                <wp:simplePos x="0" y="0"/>
                <wp:positionH relativeFrom="column">
                  <wp:posOffset>2992755</wp:posOffset>
                </wp:positionH>
                <wp:positionV relativeFrom="paragraph">
                  <wp:posOffset>133350</wp:posOffset>
                </wp:positionV>
                <wp:extent cx="952500" cy="0"/>
                <wp:effectExtent l="0" t="76200" r="19050" b="114300"/>
                <wp:wrapNone/>
                <wp:docPr id="414" name="Straight Arrow Connector 414"/>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3B70D" id="Straight Arrow Connector 414" o:spid="_x0000_s1026" type="#_x0000_t32" style="position:absolute;margin-left:235.65pt;margin-top:10.5pt;width: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" strokecolor="black [3213]">
                <v:stroke endarrow="open"/>
              </v:shape>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56544" behindDoc="0" locked="0" layoutInCell="1" allowOverlap="1" wp14:anchorId="4BD36038" wp14:editId="071F3231">
                <wp:simplePos x="0" y="0"/>
                <wp:positionH relativeFrom="column">
                  <wp:posOffset>4021455</wp:posOffset>
                </wp:positionH>
                <wp:positionV relativeFrom="paragraph">
                  <wp:posOffset>57150</wp:posOffset>
                </wp:positionV>
                <wp:extent cx="1800225" cy="4000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18002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arrives at school</w:t>
                            </w:r>
                          </w:p>
                          <w:p w:rsidR="008435BD" w:rsidRPr="008C1543" w:rsidRDefault="008435BD" w:rsidP="007B35A1">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6038" id="Text Box 297" o:spid="_x0000_s1084" type="#_x0000_t202" style="position:absolute;margin-left:316.65pt;margin-top:4.5pt;width:141.7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" filled="f" stroked="f" strokeweight=".5pt">
                <v:textbox>
                  <w:txbxContent>
                    <w:p w:rsidR="008435BD" w:rsidRPr="008C1543" w:rsidRDefault="008435BD" w:rsidP="007B35A1">
                      <w:pPr>
                        <w:jc w:val="center"/>
                        <w:rPr>
                          <w:rFonts w:asciiTheme="minorHAnsi" w:hAnsiTheme="minorHAnsi" w:cstheme="minorHAnsi"/>
                          <w:b/>
                        </w:rPr>
                      </w:pPr>
                      <w:r>
                        <w:rPr>
                          <w:rFonts w:asciiTheme="minorHAnsi" w:hAnsiTheme="minorHAnsi" w:cstheme="minorHAnsi"/>
                          <w:b/>
                        </w:rPr>
                        <w:t>Pupil arrives at school</w:t>
                      </w:r>
                    </w:p>
                    <w:p w:rsidR="008435BD" w:rsidRPr="008C1543" w:rsidRDefault="008435BD" w:rsidP="007B35A1">
                      <w:pPr>
                        <w:jc w:val="center"/>
                        <w:rPr>
                          <w:rFonts w:asciiTheme="minorHAnsi" w:hAnsiTheme="minorHAnsi" w:cstheme="minorHAnsi"/>
                          <w:b/>
                        </w:rPr>
                      </w:pPr>
                    </w:p>
                  </w:txbxContent>
                </v:textbox>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FA5B11"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85216" behindDoc="0" locked="0" layoutInCell="1" allowOverlap="1" wp14:anchorId="4BDB5569" wp14:editId="38687F60">
                <wp:simplePos x="0" y="0"/>
                <wp:positionH relativeFrom="column">
                  <wp:posOffset>2381250</wp:posOffset>
                </wp:positionH>
                <wp:positionV relativeFrom="paragraph">
                  <wp:posOffset>13335</wp:posOffset>
                </wp:positionV>
                <wp:extent cx="0" cy="219075"/>
                <wp:effectExtent l="95250" t="0" r="57150" b="66675"/>
                <wp:wrapNone/>
                <wp:docPr id="418" name="Straight Arrow Connector 418"/>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371F9" id="Straight Arrow Connector 418" o:spid="_x0000_s1026" type="#_x0000_t32" style="position:absolute;margin-left:187.5pt;margin-top:1.05pt;width:0;height:17.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" strokecolor="black [3213]">
                <v:stroke endarrow="open"/>
              </v:shape>
            </w:pict>
          </mc:Fallback>
        </mc:AlternateContent>
      </w:r>
      <w:r w:rsidRPr="00FA5B11">
        <w:rPr>
          <w:rFonts w:asciiTheme="minorHAnsi" w:hAnsiTheme="minorHAnsi" w:cstheme="minorHAnsi"/>
          <w:noProof/>
          <w:sz w:val="24"/>
          <w:szCs w:val="24"/>
        </w:rPr>
        <mc:AlternateContent>
          <mc:Choice Requires="wps">
            <w:drawing>
              <wp:anchor distT="0" distB="0" distL="114300" distR="114300" simplePos="0" relativeHeight="251783168" behindDoc="0" locked="0" layoutInCell="1" allowOverlap="1" wp14:anchorId="7FB6A96A" wp14:editId="1D8E48B0">
                <wp:simplePos x="0" y="0"/>
                <wp:positionH relativeFrom="column">
                  <wp:posOffset>971550</wp:posOffset>
                </wp:positionH>
                <wp:positionV relativeFrom="paragraph">
                  <wp:posOffset>8890</wp:posOffset>
                </wp:positionV>
                <wp:extent cx="0" cy="219075"/>
                <wp:effectExtent l="95250" t="0" r="57150" b="66675"/>
                <wp:wrapNone/>
                <wp:docPr id="417" name="Straight Arrow Connector 41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49C48B" id="Straight Arrow Connector 417" o:spid="_x0000_s1026" type="#_x0000_t32" style="position:absolute;margin-left:76.5pt;margin-top:.7pt;width:0;height:17.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" strokecolor="black [3213]">
                <v:stroke endarrow="open"/>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FA5B11"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58592" behindDoc="0" locked="0" layoutInCell="1" allowOverlap="1" wp14:anchorId="2554CB7D" wp14:editId="410F4CD5">
                <wp:simplePos x="0" y="0"/>
                <wp:positionH relativeFrom="column">
                  <wp:posOffset>2297430</wp:posOffset>
                </wp:positionH>
                <wp:positionV relativeFrom="paragraph">
                  <wp:posOffset>188595</wp:posOffset>
                </wp:positionV>
                <wp:extent cx="1123950" cy="16002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112395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886C9C">
                            <w:pPr>
                              <w:jc w:val="center"/>
                              <w:rPr>
                                <w:rFonts w:asciiTheme="minorHAnsi" w:hAnsiTheme="minorHAnsi" w:cstheme="minorHAnsi"/>
                                <w:b/>
                              </w:rPr>
                            </w:pPr>
                            <w:r>
                              <w:rPr>
                                <w:rFonts w:asciiTheme="minorHAnsi" w:hAnsiTheme="minorHAnsi" w:cstheme="minorHAnsi"/>
                                <w:b/>
                              </w:rPr>
                              <w:t>Child located but refusing to attend school</w:t>
                            </w:r>
                          </w:p>
                          <w:p w:rsidR="008435BD" w:rsidRPr="008C1543" w:rsidRDefault="008435BD" w:rsidP="00886C9C">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CB7D" id="Text Box 299" o:spid="_x0000_s1085" type="#_x0000_t202" style="position:absolute;margin-left:180.9pt;margin-top:14.85pt;width:88.5pt;height:1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" filled="f" stroked="f" strokeweight=".5pt">
                <v:textbox>
                  <w:txbxContent>
                    <w:p w:rsidR="008435BD" w:rsidRPr="008C1543" w:rsidRDefault="008435BD" w:rsidP="00886C9C">
                      <w:pPr>
                        <w:jc w:val="center"/>
                        <w:rPr>
                          <w:rFonts w:asciiTheme="minorHAnsi" w:hAnsiTheme="minorHAnsi" w:cstheme="minorHAnsi"/>
                          <w:b/>
                        </w:rPr>
                      </w:pPr>
                      <w:r>
                        <w:rPr>
                          <w:rFonts w:asciiTheme="minorHAnsi" w:hAnsiTheme="minorHAnsi" w:cstheme="minorHAnsi"/>
                          <w:b/>
                        </w:rPr>
                        <w:t>Child located but refusing to attend school</w:t>
                      </w:r>
                    </w:p>
                    <w:p w:rsidR="008435BD" w:rsidRPr="008C1543" w:rsidRDefault="008435BD" w:rsidP="00886C9C">
                      <w:pPr>
                        <w:jc w:val="center"/>
                        <w:rPr>
                          <w:rFonts w:asciiTheme="minorHAnsi" w:hAnsiTheme="minorHAnsi" w:cstheme="minorHAnsi"/>
                          <w:b/>
                        </w:rPr>
                      </w:pPr>
                    </w:p>
                  </w:txbxContent>
                </v:textbox>
              </v:shape>
            </w:pict>
          </mc:Fallback>
        </mc:AlternateContent>
      </w:r>
      <w:r w:rsidRPr="00FA5B11">
        <w:rPr>
          <w:rFonts w:asciiTheme="minorHAnsi" w:hAnsiTheme="minorHAnsi" w:cstheme="minorHAnsi"/>
          <w:b/>
          <w:noProof/>
          <w:sz w:val="24"/>
          <w:szCs w:val="24"/>
        </w:rPr>
        <mc:AlternateContent>
          <mc:Choice Requires="wps">
            <w:drawing>
              <wp:anchor distT="0" distB="0" distL="114300" distR="114300" simplePos="0" relativeHeight="251760640" behindDoc="0" locked="0" layoutInCell="1" allowOverlap="1" wp14:anchorId="4F4FAE09" wp14:editId="3ED47E17">
                <wp:simplePos x="0" y="0"/>
                <wp:positionH relativeFrom="column">
                  <wp:posOffset>392430</wp:posOffset>
                </wp:positionH>
                <wp:positionV relativeFrom="paragraph">
                  <wp:posOffset>179070</wp:posOffset>
                </wp:positionV>
                <wp:extent cx="1257300" cy="32385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1257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886C9C">
                            <w:pPr>
                              <w:jc w:val="center"/>
                              <w:rPr>
                                <w:rFonts w:asciiTheme="minorHAnsi" w:hAnsiTheme="minorHAnsi" w:cstheme="minorHAnsi"/>
                                <w:b/>
                              </w:rPr>
                            </w:pPr>
                            <w:r>
                              <w:rPr>
                                <w:rFonts w:asciiTheme="minorHAnsi" w:hAnsiTheme="minorHAnsi" w:cstheme="minorHAnsi"/>
                                <w:b/>
                              </w:rPr>
                              <w:t>Missing Child</w:t>
                            </w:r>
                          </w:p>
                          <w:p w:rsidR="008435BD" w:rsidRPr="008C1543" w:rsidRDefault="008435BD" w:rsidP="00886C9C">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FAE09" id="Text Box 304" o:spid="_x0000_s1086" type="#_x0000_t202" style="position:absolute;margin-left:30.9pt;margin-top:14.1pt;width:99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" filled="f" stroked="f" strokeweight=".5pt">
                <v:textbox>
                  <w:txbxContent>
                    <w:p w:rsidR="008435BD" w:rsidRPr="008C1543" w:rsidRDefault="008435BD" w:rsidP="00886C9C">
                      <w:pPr>
                        <w:jc w:val="center"/>
                        <w:rPr>
                          <w:rFonts w:asciiTheme="minorHAnsi" w:hAnsiTheme="minorHAnsi" w:cstheme="minorHAnsi"/>
                          <w:b/>
                        </w:rPr>
                      </w:pPr>
                      <w:r>
                        <w:rPr>
                          <w:rFonts w:asciiTheme="minorHAnsi" w:hAnsiTheme="minorHAnsi" w:cstheme="minorHAnsi"/>
                          <w:b/>
                        </w:rPr>
                        <w:t>Missing Child</w:t>
                      </w:r>
                    </w:p>
                    <w:p w:rsidR="008435BD" w:rsidRPr="008C1543" w:rsidRDefault="008435BD" w:rsidP="00886C9C">
                      <w:pPr>
                        <w:jc w:val="center"/>
                        <w:rPr>
                          <w:rFonts w:asciiTheme="minorHAnsi" w:hAnsiTheme="minorHAnsi" w:cstheme="minorHAnsi"/>
                          <w:b/>
                        </w:rPr>
                      </w:pPr>
                    </w:p>
                  </w:txbxContent>
                </v:textbox>
              </v:shape>
            </w:pict>
          </mc:Fallback>
        </mc:AlternateContent>
      </w:r>
      <w:r w:rsidR="0098180C" w:rsidRPr="00FA5B11">
        <w:rPr>
          <w:rFonts w:asciiTheme="minorHAnsi" w:hAnsiTheme="minorHAnsi" w:cstheme="minorHAnsi"/>
          <w:b/>
          <w:noProof/>
          <w:sz w:val="24"/>
          <w:szCs w:val="24"/>
        </w:rPr>
        <mc:AlternateContent>
          <mc:Choice Requires="wps">
            <w:drawing>
              <wp:anchor distT="0" distB="0" distL="114300" distR="114300" simplePos="0" relativeHeight="251764736" behindDoc="0" locked="0" layoutInCell="1" allowOverlap="1" wp14:anchorId="78F604A1" wp14:editId="111C913F">
                <wp:simplePos x="0" y="0"/>
                <wp:positionH relativeFrom="column">
                  <wp:posOffset>4021455</wp:posOffset>
                </wp:positionH>
                <wp:positionV relativeFrom="paragraph">
                  <wp:posOffset>105410</wp:posOffset>
                </wp:positionV>
                <wp:extent cx="1800225" cy="600075"/>
                <wp:effectExtent l="0" t="0" r="0" b="0"/>
                <wp:wrapNone/>
                <wp:docPr id="393" name="Text Box 393"/>
                <wp:cNvGraphicFramePr/>
                <a:graphic xmlns:a="http://schemas.openxmlformats.org/drawingml/2006/main">
                  <a:graphicData uri="http://schemas.microsoft.com/office/word/2010/wordprocessingShape">
                    <wps:wsp>
                      <wps:cNvSpPr txBox="1"/>
                      <wps:spPr>
                        <a:xfrm>
                          <a:off x="0" y="0"/>
                          <a:ext cx="18002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Education Welfare Officer to instigate Enforcement Procedures</w:t>
                            </w:r>
                          </w:p>
                          <w:p w:rsidR="008435BD" w:rsidRPr="008C1543" w:rsidRDefault="008435BD" w:rsidP="00EB2072">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04A1" id="Text Box 393" o:spid="_x0000_s1087" type="#_x0000_t202" style="position:absolute;margin-left:316.65pt;margin-top:8.3pt;width:141.75pt;height:4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" filled="f" stroked="f" strokeweight=".5pt">
                <v:textbo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Education Welfare Officer to instigate Enforcement Procedures</w:t>
                      </w:r>
                    </w:p>
                    <w:p w:rsidR="008435BD" w:rsidRPr="008C1543" w:rsidRDefault="008435BD" w:rsidP="00EB2072">
                      <w:pPr>
                        <w:jc w:val="center"/>
                        <w:rPr>
                          <w:rFonts w:asciiTheme="minorHAnsi" w:hAnsiTheme="minorHAnsi" w:cstheme="minorHAnsi"/>
                          <w:b/>
                        </w:rPr>
                      </w:pPr>
                    </w:p>
                  </w:txbxContent>
                </v:textbox>
              </v:shape>
            </w:pict>
          </mc:Fallback>
        </mc:AlternateContent>
      </w:r>
      <w:r w:rsidR="0098180C" w:rsidRPr="00FA5B11">
        <w:rPr>
          <w:rFonts w:asciiTheme="minorHAnsi" w:hAnsiTheme="minorHAnsi" w:cstheme="minorHAnsi"/>
          <w:b/>
          <w:noProof/>
          <w:sz w:val="24"/>
          <w:szCs w:val="24"/>
        </w:rPr>
        <mc:AlternateContent>
          <mc:Choice Requires="wps">
            <w:drawing>
              <wp:anchor distT="0" distB="0" distL="114300" distR="114300" simplePos="0" relativeHeight="251763712" behindDoc="0" locked="0" layoutInCell="1" allowOverlap="1" wp14:anchorId="0FFCE200" wp14:editId="7376D1BE">
                <wp:simplePos x="0" y="0"/>
                <wp:positionH relativeFrom="column">
                  <wp:posOffset>3945255</wp:posOffset>
                </wp:positionH>
                <wp:positionV relativeFrom="paragraph">
                  <wp:posOffset>47625</wp:posOffset>
                </wp:positionV>
                <wp:extent cx="1962150" cy="733425"/>
                <wp:effectExtent l="0" t="0" r="19050" b="28575"/>
                <wp:wrapNone/>
                <wp:docPr id="352" name="Rounded Rectangle 352"/>
                <wp:cNvGraphicFramePr/>
                <a:graphic xmlns:a="http://schemas.openxmlformats.org/drawingml/2006/main">
                  <a:graphicData uri="http://schemas.microsoft.com/office/word/2010/wordprocessingShape">
                    <wps:wsp>
                      <wps:cNvSpPr/>
                      <wps:spPr>
                        <a:xfrm>
                          <a:off x="0" y="0"/>
                          <a:ext cx="1962150" cy="73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7EC3" id="Rounded Rectangle 352" o:spid="_x0000_s1026" style="position:absolute;margin-left:310.65pt;margin-top:3.75pt;width:154.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" filled="f" strokecolor="black [3213]" strokeweight="2pt"/>
            </w:pict>
          </mc:Fallback>
        </mc:AlternateContent>
      </w:r>
      <w:r w:rsidR="00886C9C" w:rsidRPr="00FA5B11">
        <w:rPr>
          <w:rFonts w:asciiTheme="minorHAnsi" w:hAnsiTheme="minorHAnsi" w:cstheme="minorHAnsi"/>
          <w:b/>
          <w:noProof/>
          <w:sz w:val="24"/>
          <w:szCs w:val="24"/>
        </w:rPr>
        <mc:AlternateContent>
          <mc:Choice Requires="wps">
            <w:drawing>
              <wp:anchor distT="0" distB="0" distL="114300" distR="114300" simplePos="0" relativeHeight="251759616" behindDoc="0" locked="0" layoutInCell="1" allowOverlap="1" wp14:anchorId="30596B9F" wp14:editId="71828781">
                <wp:simplePos x="0" y="0"/>
                <wp:positionH relativeFrom="column">
                  <wp:posOffset>335280</wp:posOffset>
                </wp:positionH>
                <wp:positionV relativeFrom="paragraph">
                  <wp:posOffset>105410</wp:posOffset>
                </wp:positionV>
                <wp:extent cx="1400175" cy="4572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140017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DB01A" id="Rounded Rectangle 302" o:spid="_x0000_s1026" style="position:absolute;margin-left:26.4pt;margin-top:8.3pt;width:110.2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" filled="f" strokecolor="black [3213]" strokeweight="2pt"/>
            </w:pict>
          </mc:Fallback>
        </mc:AlternateContent>
      </w:r>
      <w:r w:rsidR="00886C9C" w:rsidRPr="00FA5B11">
        <w:rPr>
          <w:rFonts w:asciiTheme="minorHAnsi" w:hAnsiTheme="minorHAnsi" w:cstheme="minorHAnsi"/>
          <w:b/>
          <w:noProof/>
          <w:sz w:val="24"/>
          <w:szCs w:val="24"/>
        </w:rPr>
        <mc:AlternateContent>
          <mc:Choice Requires="wps">
            <w:drawing>
              <wp:anchor distT="0" distB="0" distL="114300" distR="114300" simplePos="0" relativeHeight="251757568" behindDoc="0" locked="0" layoutInCell="1" allowOverlap="1" wp14:anchorId="37954A6A" wp14:editId="7554835F">
                <wp:simplePos x="0" y="0"/>
                <wp:positionH relativeFrom="column">
                  <wp:posOffset>2173605</wp:posOffset>
                </wp:positionH>
                <wp:positionV relativeFrom="paragraph">
                  <wp:posOffset>48260</wp:posOffset>
                </wp:positionV>
                <wp:extent cx="1352550" cy="18669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1352550" cy="1866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1E9A7" id="Rounded Rectangle 298" o:spid="_x0000_s1026" style="position:absolute;margin-left:171.15pt;margin-top:3.8pt;width:106.5pt;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" filled="f" strokecolor="black [3213]" strokeweight="2pt"/>
            </w:pict>
          </mc:Fallback>
        </mc:AlternateContent>
      </w:r>
    </w:p>
    <w:p w:rsidR="009103C8" w:rsidRPr="00FA5B11" w:rsidRDefault="004D2549"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80096" behindDoc="0" locked="0" layoutInCell="1" allowOverlap="1">
                <wp:simplePos x="0" y="0"/>
                <wp:positionH relativeFrom="column">
                  <wp:posOffset>3526155</wp:posOffset>
                </wp:positionH>
                <wp:positionV relativeFrom="paragraph">
                  <wp:posOffset>138430</wp:posOffset>
                </wp:positionV>
                <wp:extent cx="419100" cy="0"/>
                <wp:effectExtent l="0" t="76200" r="19050" b="114300"/>
                <wp:wrapNone/>
                <wp:docPr id="415" name="Straight Arrow Connector 415"/>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0237BF" id="Straight Arrow Connector 415" o:spid="_x0000_s1026" type="#_x0000_t32" style="position:absolute;margin-left:277.65pt;margin-top:10.9pt;width:33pt;height:0;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" strokecolor="black [3213]">
                <v:stroke endarrow="open"/>
              </v:shape>
            </w:pict>
          </mc:Fallback>
        </mc:AlternateContent>
      </w:r>
    </w:p>
    <w:p w:rsidR="009103C8" w:rsidRPr="00FA5B11" w:rsidRDefault="00E235BC" w:rsidP="00F650EE">
      <w:pPr>
        <w:tabs>
          <w:tab w:val="left" w:pos="4500"/>
        </w:tabs>
        <w:rPr>
          <w:rFonts w:asciiTheme="minorHAnsi" w:hAnsiTheme="minorHAnsi" w:cstheme="minorHAnsi"/>
          <w:sz w:val="24"/>
          <w:szCs w:val="24"/>
        </w:rPr>
      </w:pPr>
      <w:r w:rsidRPr="00FA5B11">
        <w:rPr>
          <w:rFonts w:asciiTheme="minorHAnsi" w:hAnsiTheme="minorHAnsi" w:cstheme="minorHAnsi"/>
          <w:noProof/>
          <w:sz w:val="24"/>
          <w:szCs w:val="24"/>
        </w:rPr>
        <mc:AlternateContent>
          <mc:Choice Requires="wps">
            <w:drawing>
              <wp:anchor distT="0" distB="0" distL="114300" distR="114300" simplePos="0" relativeHeight="251771904" behindDoc="0" locked="0" layoutInCell="1" allowOverlap="1">
                <wp:simplePos x="0" y="0"/>
                <wp:positionH relativeFrom="column">
                  <wp:posOffset>1011555</wp:posOffset>
                </wp:positionH>
                <wp:positionV relativeFrom="paragraph">
                  <wp:posOffset>97790</wp:posOffset>
                </wp:positionV>
                <wp:extent cx="0" cy="219075"/>
                <wp:effectExtent l="95250" t="0" r="57150" b="66675"/>
                <wp:wrapNone/>
                <wp:docPr id="407" name="Straight Arrow Connector 40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FD120" id="Straight Arrow Connector 407" o:spid="_x0000_s1026" type="#_x0000_t32" style="position:absolute;margin-left:79.65pt;margin-top:7.7pt;width:0;height:17.2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" strokecolor="black [3213]">
                <v:stroke endarrow="open"/>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4D2549"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81120" behindDoc="0" locked="0" layoutInCell="1" allowOverlap="1">
                <wp:simplePos x="0" y="0"/>
                <wp:positionH relativeFrom="column">
                  <wp:posOffset>4869180</wp:posOffset>
                </wp:positionH>
                <wp:positionV relativeFrom="paragraph">
                  <wp:posOffset>6985</wp:posOffset>
                </wp:positionV>
                <wp:extent cx="0" cy="114300"/>
                <wp:effectExtent l="95250" t="0" r="57150" b="57150"/>
                <wp:wrapNone/>
                <wp:docPr id="416" name="Straight Arrow Connector 416"/>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135BA" id="Straight Arrow Connector 416" o:spid="_x0000_s1026" type="#_x0000_t32" style="position:absolute;margin-left:383.4pt;margin-top:.55pt;width:0;height:9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" strokecolor="black [3213]">
                <v:stroke endarrow="open"/>
              </v:shape>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65760" behindDoc="0" locked="0" layoutInCell="1" allowOverlap="1" wp14:anchorId="479A142F" wp14:editId="7D0537E5">
                <wp:simplePos x="0" y="0"/>
                <wp:positionH relativeFrom="column">
                  <wp:posOffset>3945255</wp:posOffset>
                </wp:positionH>
                <wp:positionV relativeFrom="paragraph">
                  <wp:posOffset>121284</wp:posOffset>
                </wp:positionV>
                <wp:extent cx="1962150" cy="1019175"/>
                <wp:effectExtent l="0" t="0" r="19050" b="28575"/>
                <wp:wrapNone/>
                <wp:docPr id="401" name="Rounded Rectangle 401"/>
                <wp:cNvGraphicFramePr/>
                <a:graphic xmlns:a="http://schemas.openxmlformats.org/drawingml/2006/main">
                  <a:graphicData uri="http://schemas.microsoft.com/office/word/2010/wordprocessingShape">
                    <wps:wsp>
                      <wps:cNvSpPr/>
                      <wps:spPr>
                        <a:xfrm>
                          <a:off x="0" y="0"/>
                          <a:ext cx="19621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9DEA8" id="Rounded Rectangle 401" o:spid="_x0000_s1026" style="position:absolute;margin-left:310.65pt;margin-top:9.55pt;width:154.5pt;height:8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" filled="f" strokecolor="black [3213]" strokeweight="2pt"/>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62688" behindDoc="0" locked="0" layoutInCell="1" allowOverlap="1" wp14:anchorId="792A79D2" wp14:editId="6D906985">
                <wp:simplePos x="0" y="0"/>
                <wp:positionH relativeFrom="column">
                  <wp:posOffset>411480</wp:posOffset>
                </wp:positionH>
                <wp:positionV relativeFrom="paragraph">
                  <wp:posOffset>121285</wp:posOffset>
                </wp:positionV>
                <wp:extent cx="1257300" cy="895350"/>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12573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CME referral form to be completed – SST to track and monitor</w:t>
                            </w:r>
                          </w:p>
                          <w:p w:rsidR="008435BD" w:rsidRPr="008C1543" w:rsidRDefault="008435BD" w:rsidP="00EB2072">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79D2" id="Text Box 317" o:spid="_x0000_s1088" type="#_x0000_t202" style="position:absolute;margin-left:32.4pt;margin-top:9.55pt;width:99pt;height:7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" filled="f" stroked="f" strokeweight=".5pt">
                <v:textbo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CME referral form to be completed – SST to track and monitor</w:t>
                      </w:r>
                    </w:p>
                    <w:p w:rsidR="008435BD" w:rsidRPr="008C1543" w:rsidRDefault="008435BD" w:rsidP="00EB2072">
                      <w:pPr>
                        <w:jc w:val="center"/>
                        <w:rPr>
                          <w:rFonts w:asciiTheme="minorHAnsi" w:hAnsiTheme="minorHAnsi" w:cstheme="minorHAnsi"/>
                          <w:b/>
                        </w:rPr>
                      </w:pPr>
                    </w:p>
                  </w:txbxContent>
                </v:textbox>
              </v:shape>
            </w:pict>
          </mc:Fallback>
        </mc:AlternateContent>
      </w:r>
      <w:r w:rsidR="00EB2072" w:rsidRPr="00FA5B11">
        <w:rPr>
          <w:rFonts w:asciiTheme="minorHAnsi" w:hAnsiTheme="minorHAnsi" w:cstheme="minorHAnsi"/>
          <w:b/>
          <w:noProof/>
          <w:sz w:val="24"/>
          <w:szCs w:val="24"/>
        </w:rPr>
        <mc:AlternateContent>
          <mc:Choice Requires="wps">
            <w:drawing>
              <wp:anchor distT="0" distB="0" distL="114300" distR="114300" simplePos="0" relativeHeight="251761664" behindDoc="0" locked="0" layoutInCell="1" allowOverlap="1" wp14:anchorId="582CF34C" wp14:editId="4F7E9EAC">
                <wp:simplePos x="0" y="0"/>
                <wp:positionH relativeFrom="column">
                  <wp:posOffset>335280</wp:posOffset>
                </wp:positionH>
                <wp:positionV relativeFrom="paragraph">
                  <wp:posOffset>6984</wp:posOffset>
                </wp:positionV>
                <wp:extent cx="1400175" cy="113347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400175" cy="1133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E6BF3" id="Rounded Rectangle 315" o:spid="_x0000_s1026" style="position:absolute;margin-left:26.4pt;margin-top:.55pt;width:110.25pt;height:8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" filled="f" strokecolor="black [3213]" strokeweight="2pt"/>
            </w:pict>
          </mc:Fallback>
        </mc:AlternateContent>
      </w:r>
    </w:p>
    <w:p w:rsidR="009103C8" w:rsidRPr="00FA5B11" w:rsidRDefault="00EB2072" w:rsidP="00F650EE">
      <w:pPr>
        <w:tabs>
          <w:tab w:val="left" w:pos="4500"/>
        </w:tabs>
        <w:rPr>
          <w:rFonts w:asciiTheme="minorHAnsi" w:hAnsiTheme="minorHAnsi" w:cstheme="minorHAnsi"/>
          <w:sz w:val="24"/>
          <w:szCs w:val="24"/>
        </w:rPr>
      </w:pPr>
      <w:r w:rsidRPr="00FA5B11">
        <w:rPr>
          <w:rFonts w:asciiTheme="minorHAnsi" w:hAnsiTheme="minorHAnsi" w:cstheme="minorHAnsi"/>
          <w:b/>
          <w:noProof/>
          <w:sz w:val="24"/>
          <w:szCs w:val="24"/>
        </w:rPr>
        <mc:AlternateContent>
          <mc:Choice Requires="wps">
            <w:drawing>
              <wp:anchor distT="0" distB="0" distL="114300" distR="114300" simplePos="0" relativeHeight="251766784" behindDoc="0" locked="0" layoutInCell="1" allowOverlap="1" wp14:anchorId="0CA554A4" wp14:editId="3DACC223">
                <wp:simplePos x="0" y="0"/>
                <wp:positionH relativeFrom="column">
                  <wp:posOffset>4021455</wp:posOffset>
                </wp:positionH>
                <wp:positionV relativeFrom="paragraph">
                  <wp:posOffset>13970</wp:posOffset>
                </wp:positionV>
                <wp:extent cx="1800225" cy="904875"/>
                <wp:effectExtent l="0" t="0" r="0" b="0"/>
                <wp:wrapNone/>
                <wp:docPr id="402" name="Text Box 402"/>
                <wp:cNvGraphicFramePr/>
                <a:graphic xmlns:a="http://schemas.openxmlformats.org/drawingml/2006/main">
                  <a:graphicData uri="http://schemas.microsoft.com/office/word/2010/wordprocessingShape">
                    <wps:wsp>
                      <wps:cNvSpPr txBox="1"/>
                      <wps:spPr>
                        <a:xfrm>
                          <a:off x="0" y="0"/>
                          <a:ext cx="18002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Reception Non Compulsory school age – parent/carer to be contacted term before 5</w:t>
                            </w:r>
                            <w:r w:rsidRPr="0098180C">
                              <w:rPr>
                                <w:rFonts w:asciiTheme="minorHAnsi" w:hAnsiTheme="minorHAnsi" w:cstheme="minorHAnsi"/>
                                <w:b/>
                                <w:vertAlign w:val="superscript"/>
                              </w:rPr>
                              <w:t>th</w:t>
                            </w:r>
                            <w:r>
                              <w:rPr>
                                <w:rFonts w:asciiTheme="minorHAnsi" w:hAnsiTheme="minorHAnsi" w:cstheme="minorHAnsi"/>
                                <w:b/>
                              </w:rPr>
                              <w:t xml:space="preserve"> Birthday – EWO to complete CME Referral</w:t>
                            </w:r>
                          </w:p>
                          <w:p w:rsidR="008435BD" w:rsidRPr="008C1543" w:rsidRDefault="008435BD" w:rsidP="00EB2072">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54A4" id="Text Box 402" o:spid="_x0000_s1089" type="#_x0000_t202" style="position:absolute;margin-left:316.65pt;margin-top:1.1pt;width:141.75pt;height:7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" filled="f" stroked="f" strokeweight=".5pt">
                <v:textbox>
                  <w:txbxContent>
                    <w:p w:rsidR="008435BD" w:rsidRPr="008C1543" w:rsidRDefault="008435BD" w:rsidP="00EB2072">
                      <w:pPr>
                        <w:jc w:val="center"/>
                        <w:rPr>
                          <w:rFonts w:asciiTheme="minorHAnsi" w:hAnsiTheme="minorHAnsi" w:cstheme="minorHAnsi"/>
                          <w:b/>
                        </w:rPr>
                      </w:pPr>
                      <w:r>
                        <w:rPr>
                          <w:rFonts w:asciiTheme="minorHAnsi" w:hAnsiTheme="minorHAnsi" w:cstheme="minorHAnsi"/>
                          <w:b/>
                        </w:rPr>
                        <w:t>Reception Non Compulsory school age – parent/carer to be contacted term before 5</w:t>
                      </w:r>
                      <w:r w:rsidRPr="0098180C">
                        <w:rPr>
                          <w:rFonts w:asciiTheme="minorHAnsi" w:hAnsiTheme="minorHAnsi" w:cstheme="minorHAnsi"/>
                          <w:b/>
                          <w:vertAlign w:val="superscript"/>
                        </w:rPr>
                        <w:t>th</w:t>
                      </w:r>
                      <w:r>
                        <w:rPr>
                          <w:rFonts w:asciiTheme="minorHAnsi" w:hAnsiTheme="minorHAnsi" w:cstheme="minorHAnsi"/>
                          <w:b/>
                        </w:rPr>
                        <w:t xml:space="preserve"> Birthday – EWO to complete CME Referral</w:t>
                      </w:r>
                    </w:p>
                    <w:p w:rsidR="008435BD" w:rsidRPr="008C1543" w:rsidRDefault="008435BD" w:rsidP="00EB2072">
                      <w:pPr>
                        <w:jc w:val="center"/>
                        <w:rPr>
                          <w:rFonts w:asciiTheme="minorHAnsi" w:hAnsiTheme="minorHAnsi" w:cstheme="minorHAnsi"/>
                          <w:b/>
                        </w:rPr>
                      </w:pPr>
                    </w:p>
                  </w:txbxContent>
                </v:textbox>
              </v:shape>
            </w:pict>
          </mc:Fallback>
        </mc:AlternateContent>
      </w: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9103C8" w:rsidP="00F650EE">
      <w:pPr>
        <w:tabs>
          <w:tab w:val="left" w:pos="4500"/>
        </w:tabs>
        <w:rPr>
          <w:rFonts w:asciiTheme="minorHAnsi" w:hAnsiTheme="minorHAnsi" w:cstheme="minorHAnsi"/>
          <w:sz w:val="24"/>
          <w:szCs w:val="24"/>
        </w:rPr>
      </w:pPr>
    </w:p>
    <w:p w:rsidR="009103C8" w:rsidRPr="00FA5B11" w:rsidRDefault="004D2549" w:rsidP="004D2549">
      <w:pPr>
        <w:tabs>
          <w:tab w:val="left" w:pos="4500"/>
        </w:tabs>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F66A8A" w:rsidRPr="00FA5B11">
        <w:rPr>
          <w:rFonts w:asciiTheme="minorHAnsi" w:hAnsiTheme="minorHAnsi" w:cstheme="minorHAnsi"/>
          <w:b/>
          <w:sz w:val="24"/>
          <w:szCs w:val="24"/>
        </w:rPr>
        <w:t>H</w:t>
      </w:r>
    </w:p>
    <w:p w:rsidR="004D2549" w:rsidRPr="00C329EE" w:rsidRDefault="004D2549" w:rsidP="004D2549">
      <w:pPr>
        <w:tabs>
          <w:tab w:val="left" w:pos="4500"/>
        </w:tabs>
        <w:jc w:val="center"/>
        <w:rPr>
          <w:rFonts w:asciiTheme="minorHAnsi" w:hAnsiTheme="minorHAnsi" w:cstheme="minorHAnsi"/>
          <w:b/>
          <w:sz w:val="32"/>
          <w:szCs w:val="32"/>
        </w:rPr>
      </w:pPr>
      <w:r w:rsidRPr="00C329EE">
        <w:rPr>
          <w:rFonts w:asciiTheme="minorHAnsi" w:hAnsiTheme="minorHAnsi" w:cstheme="minorHAnsi"/>
          <w:b/>
          <w:sz w:val="32"/>
          <w:szCs w:val="32"/>
        </w:rPr>
        <w:t>Emigration / Returning to Home Country Form</w:t>
      </w:r>
    </w:p>
    <w:p w:rsidR="004D2549" w:rsidRPr="00C329EE" w:rsidRDefault="004D2549" w:rsidP="004D2549">
      <w:pPr>
        <w:tabs>
          <w:tab w:val="left" w:pos="4500"/>
        </w:tabs>
        <w:jc w:val="center"/>
        <w:rPr>
          <w:rFonts w:asciiTheme="minorHAnsi" w:hAnsiTheme="minorHAnsi" w:cstheme="minorHAnsi"/>
          <w:sz w:val="10"/>
          <w:szCs w:val="10"/>
        </w:rPr>
      </w:pPr>
    </w:p>
    <w:p w:rsidR="004D2549" w:rsidRPr="00FA5B11" w:rsidRDefault="004D2549" w:rsidP="004D2549">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Form to be completed when school advised pupil intends to be resident outside the United Kingdom.</w:t>
      </w:r>
    </w:p>
    <w:p w:rsidR="004D2549" w:rsidRPr="00C329EE" w:rsidRDefault="004D2549" w:rsidP="004D2549">
      <w:pPr>
        <w:tabs>
          <w:tab w:val="left" w:pos="4500"/>
        </w:tabs>
        <w:jc w:val="center"/>
        <w:rPr>
          <w:rFonts w:asciiTheme="minorHAnsi" w:hAnsiTheme="minorHAnsi" w:cstheme="minorHAnsi"/>
          <w:sz w:val="10"/>
          <w:szCs w:val="10"/>
        </w:rPr>
      </w:pPr>
    </w:p>
    <w:tbl>
      <w:tblPr>
        <w:tblStyle w:val="TableGrid"/>
        <w:tblW w:w="0" w:type="auto"/>
        <w:tblInd w:w="108" w:type="dxa"/>
        <w:tblLook w:val="04A0" w:firstRow="1" w:lastRow="0" w:firstColumn="1" w:lastColumn="0" w:noHBand="0" w:noVBand="1"/>
      </w:tblPr>
      <w:tblGrid>
        <w:gridCol w:w="1841"/>
        <w:gridCol w:w="3241"/>
        <w:gridCol w:w="1717"/>
        <w:gridCol w:w="3258"/>
      </w:tblGrid>
      <w:tr w:rsidR="00856F3C" w:rsidRPr="00FA5B11" w:rsidTr="00856F3C">
        <w:tc>
          <w:tcPr>
            <w:tcW w:w="1843"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Pupil Name:</w:t>
            </w:r>
          </w:p>
          <w:p w:rsidR="00856F3C" w:rsidRPr="00FA5B11" w:rsidRDefault="00856F3C" w:rsidP="004D2549">
            <w:pPr>
              <w:tabs>
                <w:tab w:val="left" w:pos="4500"/>
              </w:tabs>
              <w:rPr>
                <w:rFonts w:asciiTheme="minorHAnsi" w:hAnsiTheme="minorHAnsi" w:cstheme="minorHAnsi"/>
                <w:b/>
                <w:sz w:val="24"/>
                <w:szCs w:val="24"/>
              </w:rPr>
            </w:pPr>
          </w:p>
        </w:tc>
        <w:tc>
          <w:tcPr>
            <w:tcW w:w="3244" w:type="dxa"/>
          </w:tcPr>
          <w:p w:rsidR="00856F3C" w:rsidRPr="00FA5B11" w:rsidRDefault="00856F3C" w:rsidP="004D2549">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tc>
        <w:tc>
          <w:tcPr>
            <w:tcW w:w="3261" w:type="dxa"/>
          </w:tcPr>
          <w:p w:rsidR="00856F3C" w:rsidRPr="00FA5B11" w:rsidRDefault="00856F3C" w:rsidP="004D2549">
            <w:pPr>
              <w:tabs>
                <w:tab w:val="left" w:pos="4500"/>
              </w:tabs>
              <w:rPr>
                <w:rFonts w:asciiTheme="minorHAnsi" w:hAnsiTheme="minorHAnsi" w:cstheme="minorHAnsi"/>
                <w:sz w:val="24"/>
                <w:szCs w:val="24"/>
              </w:rPr>
            </w:pPr>
          </w:p>
        </w:tc>
      </w:tr>
      <w:tr w:rsidR="00856F3C" w:rsidRPr="00FA5B11" w:rsidTr="00856F3C">
        <w:tc>
          <w:tcPr>
            <w:tcW w:w="1843"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w:t>
            </w:r>
          </w:p>
          <w:p w:rsidR="00856F3C" w:rsidRPr="00FA5B11" w:rsidRDefault="00856F3C" w:rsidP="004D2549">
            <w:pPr>
              <w:tabs>
                <w:tab w:val="left" w:pos="4500"/>
              </w:tabs>
              <w:rPr>
                <w:rFonts w:asciiTheme="minorHAnsi" w:hAnsiTheme="minorHAnsi" w:cstheme="minorHAnsi"/>
                <w:b/>
                <w:sz w:val="24"/>
                <w:szCs w:val="24"/>
              </w:rPr>
            </w:pPr>
          </w:p>
        </w:tc>
        <w:tc>
          <w:tcPr>
            <w:tcW w:w="8222" w:type="dxa"/>
            <w:gridSpan w:val="3"/>
          </w:tcPr>
          <w:p w:rsidR="00856F3C" w:rsidRPr="00FA5B11" w:rsidRDefault="00856F3C" w:rsidP="004D2549">
            <w:pPr>
              <w:tabs>
                <w:tab w:val="left" w:pos="4500"/>
              </w:tabs>
              <w:rPr>
                <w:rFonts w:asciiTheme="minorHAnsi" w:hAnsiTheme="minorHAnsi" w:cstheme="minorHAnsi"/>
                <w:sz w:val="24"/>
                <w:szCs w:val="24"/>
              </w:rPr>
            </w:pPr>
          </w:p>
        </w:tc>
      </w:tr>
      <w:tr w:rsidR="00856F3C" w:rsidRPr="00FA5B11" w:rsidTr="00856F3C">
        <w:tc>
          <w:tcPr>
            <w:tcW w:w="1843"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Post Code:</w:t>
            </w:r>
          </w:p>
          <w:p w:rsidR="00856F3C" w:rsidRPr="00FA5B11" w:rsidRDefault="00856F3C" w:rsidP="00856F3C">
            <w:pPr>
              <w:tabs>
                <w:tab w:val="left" w:pos="4500"/>
              </w:tabs>
              <w:jc w:val="center"/>
              <w:rPr>
                <w:rFonts w:asciiTheme="minorHAnsi" w:hAnsiTheme="minorHAnsi" w:cstheme="minorHAnsi"/>
                <w:b/>
                <w:sz w:val="24"/>
                <w:szCs w:val="24"/>
              </w:rPr>
            </w:pPr>
          </w:p>
        </w:tc>
        <w:tc>
          <w:tcPr>
            <w:tcW w:w="3244" w:type="dxa"/>
          </w:tcPr>
          <w:p w:rsidR="00856F3C" w:rsidRPr="00FA5B11" w:rsidRDefault="00856F3C" w:rsidP="004D2549">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Nationality:</w:t>
            </w:r>
          </w:p>
        </w:tc>
        <w:tc>
          <w:tcPr>
            <w:tcW w:w="3261" w:type="dxa"/>
          </w:tcPr>
          <w:p w:rsidR="00856F3C" w:rsidRPr="00FA5B11" w:rsidRDefault="00856F3C" w:rsidP="004D2549">
            <w:pPr>
              <w:tabs>
                <w:tab w:val="left" w:pos="4500"/>
              </w:tabs>
              <w:rPr>
                <w:rFonts w:asciiTheme="minorHAnsi" w:hAnsiTheme="minorHAnsi" w:cstheme="minorHAnsi"/>
                <w:sz w:val="24"/>
                <w:szCs w:val="24"/>
              </w:rPr>
            </w:pPr>
          </w:p>
        </w:tc>
      </w:tr>
      <w:tr w:rsidR="00856F3C" w:rsidRPr="00FA5B11" w:rsidTr="00856F3C">
        <w:tc>
          <w:tcPr>
            <w:tcW w:w="1843" w:type="dxa"/>
            <w:shd w:val="clear" w:color="auto" w:fill="D9D9D9" w:themeFill="background1" w:themeFillShade="D9"/>
          </w:tcPr>
          <w:p w:rsidR="00856F3C" w:rsidRPr="00FA5B11" w:rsidRDefault="00856F3C" w:rsidP="00856F3C">
            <w:pPr>
              <w:tabs>
                <w:tab w:val="left" w:pos="4500"/>
              </w:tabs>
              <w:jc w:val="center"/>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Registered School:</w:t>
            </w:r>
          </w:p>
        </w:tc>
        <w:tc>
          <w:tcPr>
            <w:tcW w:w="3244" w:type="dxa"/>
          </w:tcPr>
          <w:p w:rsidR="00856F3C" w:rsidRPr="00FA5B11" w:rsidRDefault="00856F3C" w:rsidP="004D2549">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4D2549">
            <w:pPr>
              <w:tabs>
                <w:tab w:val="left" w:pos="4500"/>
              </w:tabs>
              <w:rPr>
                <w:rFonts w:asciiTheme="minorHAnsi" w:hAnsiTheme="minorHAnsi" w:cstheme="minorHAnsi"/>
                <w:b/>
                <w:sz w:val="24"/>
                <w:szCs w:val="24"/>
              </w:rPr>
            </w:pPr>
          </w:p>
          <w:p w:rsidR="00856F3C" w:rsidRPr="00FA5B11" w:rsidRDefault="00856F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UPN:</w:t>
            </w:r>
          </w:p>
          <w:p w:rsidR="00856F3C" w:rsidRPr="00FA5B11" w:rsidRDefault="00856F3C" w:rsidP="00856F3C">
            <w:pPr>
              <w:tabs>
                <w:tab w:val="left" w:pos="4500"/>
              </w:tabs>
              <w:jc w:val="center"/>
              <w:rPr>
                <w:rFonts w:asciiTheme="minorHAnsi" w:hAnsiTheme="minorHAnsi" w:cstheme="minorHAnsi"/>
                <w:b/>
                <w:sz w:val="24"/>
                <w:szCs w:val="24"/>
              </w:rPr>
            </w:pPr>
          </w:p>
        </w:tc>
        <w:tc>
          <w:tcPr>
            <w:tcW w:w="3261" w:type="dxa"/>
          </w:tcPr>
          <w:p w:rsidR="00856F3C" w:rsidRPr="00FA5B11" w:rsidRDefault="00856F3C" w:rsidP="004D2549">
            <w:pPr>
              <w:tabs>
                <w:tab w:val="left" w:pos="4500"/>
              </w:tabs>
              <w:rPr>
                <w:rFonts w:asciiTheme="minorHAnsi" w:hAnsiTheme="minorHAnsi" w:cstheme="minorHAnsi"/>
                <w:sz w:val="24"/>
                <w:szCs w:val="24"/>
              </w:rPr>
            </w:pPr>
          </w:p>
        </w:tc>
      </w:tr>
    </w:tbl>
    <w:p w:rsidR="00F66A8A" w:rsidRPr="00C329EE" w:rsidRDefault="00F66A8A" w:rsidP="004D2549">
      <w:pPr>
        <w:tabs>
          <w:tab w:val="left" w:pos="4500"/>
        </w:tabs>
        <w:rPr>
          <w:rFonts w:asciiTheme="minorHAnsi" w:hAnsiTheme="minorHAnsi" w:cstheme="minorHAnsi"/>
          <w:sz w:val="16"/>
          <w:szCs w:val="16"/>
        </w:rPr>
      </w:pPr>
    </w:p>
    <w:tbl>
      <w:tblPr>
        <w:tblStyle w:val="TableGrid"/>
        <w:tblW w:w="0" w:type="auto"/>
        <w:tblInd w:w="108" w:type="dxa"/>
        <w:tblLook w:val="04A0" w:firstRow="1" w:lastRow="0" w:firstColumn="1" w:lastColumn="0" w:noHBand="0" w:noVBand="1"/>
      </w:tblPr>
      <w:tblGrid>
        <w:gridCol w:w="1984"/>
        <w:gridCol w:w="3099"/>
        <w:gridCol w:w="1717"/>
        <w:gridCol w:w="3257"/>
      </w:tblGrid>
      <w:tr w:rsidR="00856F3C" w:rsidRPr="00FA5B11" w:rsidTr="00856F3C">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Parent/Carer Name:</w:t>
            </w:r>
          </w:p>
          <w:p w:rsidR="00856F3C" w:rsidRPr="00FA5B11" w:rsidRDefault="00856F3C" w:rsidP="00856F3C">
            <w:pPr>
              <w:tabs>
                <w:tab w:val="left" w:pos="4500"/>
              </w:tabs>
              <w:rPr>
                <w:rFonts w:asciiTheme="minorHAnsi" w:hAnsiTheme="minorHAnsi" w:cstheme="minorHAnsi"/>
                <w:b/>
                <w:sz w:val="24"/>
                <w:szCs w:val="24"/>
              </w:rPr>
            </w:pPr>
          </w:p>
        </w:tc>
        <w:tc>
          <w:tcPr>
            <w:tcW w:w="8080" w:type="dxa"/>
            <w:gridSpan w:val="3"/>
          </w:tcPr>
          <w:p w:rsidR="00856F3C" w:rsidRPr="00FA5B11" w:rsidRDefault="00856F3C" w:rsidP="00856F3C">
            <w:pPr>
              <w:tabs>
                <w:tab w:val="left" w:pos="4500"/>
              </w:tabs>
              <w:rPr>
                <w:rFonts w:asciiTheme="minorHAnsi" w:hAnsiTheme="minorHAnsi" w:cstheme="minorHAnsi"/>
                <w:sz w:val="24"/>
                <w:szCs w:val="24"/>
              </w:rPr>
            </w:pPr>
          </w:p>
        </w:tc>
      </w:tr>
      <w:tr w:rsidR="00856F3C" w:rsidRPr="00FA5B11" w:rsidTr="00856F3C">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p w:rsidR="00856F3C" w:rsidRPr="00FA5B11" w:rsidRDefault="00856F3C" w:rsidP="00856F3C">
            <w:pPr>
              <w:rPr>
                <w:rFonts w:asciiTheme="minorHAnsi" w:hAnsiTheme="minorHAnsi" w:cstheme="minorHAnsi"/>
                <w:sz w:val="24"/>
                <w:szCs w:val="24"/>
              </w:rPr>
            </w:pPr>
          </w:p>
        </w:tc>
        <w:tc>
          <w:tcPr>
            <w:tcW w:w="3102" w:type="dxa"/>
          </w:tcPr>
          <w:p w:rsidR="00856F3C" w:rsidRPr="00FA5B11" w:rsidRDefault="00856F3C" w:rsidP="00856F3C">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856F3C">
            <w:pPr>
              <w:tabs>
                <w:tab w:val="left" w:pos="4500"/>
              </w:tabs>
              <w:jc w:val="center"/>
              <w:rPr>
                <w:rFonts w:asciiTheme="minorHAnsi" w:hAnsiTheme="minorHAnsi" w:cstheme="minorHAnsi"/>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 xml:space="preserve">Nationality: </w:t>
            </w:r>
          </w:p>
          <w:p w:rsidR="00856F3C" w:rsidRPr="00FA5B11" w:rsidRDefault="00856F3C" w:rsidP="00856F3C">
            <w:pPr>
              <w:tabs>
                <w:tab w:val="left" w:pos="4500"/>
              </w:tabs>
              <w:jc w:val="center"/>
              <w:rPr>
                <w:rFonts w:asciiTheme="minorHAnsi" w:hAnsiTheme="minorHAnsi" w:cstheme="minorHAnsi"/>
                <w:sz w:val="24"/>
                <w:szCs w:val="24"/>
              </w:rPr>
            </w:pPr>
          </w:p>
        </w:tc>
        <w:tc>
          <w:tcPr>
            <w:tcW w:w="3261" w:type="dxa"/>
          </w:tcPr>
          <w:p w:rsidR="00856F3C" w:rsidRPr="00FA5B11" w:rsidRDefault="00856F3C" w:rsidP="00856F3C">
            <w:pPr>
              <w:tabs>
                <w:tab w:val="left" w:pos="4500"/>
              </w:tabs>
              <w:rPr>
                <w:rFonts w:asciiTheme="minorHAnsi" w:hAnsiTheme="minorHAnsi" w:cstheme="minorHAnsi"/>
                <w:sz w:val="24"/>
                <w:szCs w:val="24"/>
              </w:rPr>
            </w:pPr>
          </w:p>
        </w:tc>
      </w:tr>
      <w:tr w:rsidR="00856F3C" w:rsidRPr="00FA5B11" w:rsidTr="00C329EE">
        <w:trPr>
          <w:trHeight w:val="950"/>
        </w:trPr>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Parent/Carer Name:</w:t>
            </w:r>
          </w:p>
          <w:p w:rsidR="00856F3C" w:rsidRPr="00FA5B11" w:rsidRDefault="00856F3C" w:rsidP="00856F3C">
            <w:pPr>
              <w:tabs>
                <w:tab w:val="left" w:pos="4500"/>
              </w:tabs>
              <w:ind w:firstLine="720"/>
              <w:rPr>
                <w:rFonts w:asciiTheme="minorHAnsi" w:hAnsiTheme="minorHAnsi" w:cstheme="minorHAnsi"/>
                <w:b/>
                <w:sz w:val="24"/>
                <w:szCs w:val="24"/>
              </w:rPr>
            </w:pPr>
          </w:p>
        </w:tc>
        <w:tc>
          <w:tcPr>
            <w:tcW w:w="8080" w:type="dxa"/>
            <w:gridSpan w:val="3"/>
          </w:tcPr>
          <w:p w:rsidR="00856F3C" w:rsidRPr="00FA5B11" w:rsidRDefault="00856F3C" w:rsidP="00856F3C">
            <w:pPr>
              <w:tabs>
                <w:tab w:val="left" w:pos="4500"/>
              </w:tabs>
              <w:rPr>
                <w:rFonts w:asciiTheme="minorHAnsi" w:hAnsiTheme="minorHAnsi" w:cstheme="minorHAnsi"/>
                <w:sz w:val="24"/>
                <w:szCs w:val="24"/>
              </w:rPr>
            </w:pPr>
          </w:p>
        </w:tc>
      </w:tr>
      <w:tr w:rsidR="00856F3C" w:rsidRPr="00FA5B11" w:rsidTr="00856F3C">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w:t>
            </w:r>
          </w:p>
          <w:p w:rsidR="00856F3C" w:rsidRPr="00FA5B11" w:rsidRDefault="00856F3C" w:rsidP="00856F3C">
            <w:pPr>
              <w:tabs>
                <w:tab w:val="left" w:pos="4500"/>
              </w:tabs>
              <w:rPr>
                <w:rFonts w:asciiTheme="minorHAnsi" w:hAnsiTheme="minorHAnsi" w:cstheme="minorHAnsi"/>
                <w:b/>
                <w:sz w:val="24"/>
                <w:szCs w:val="24"/>
              </w:rPr>
            </w:pPr>
          </w:p>
        </w:tc>
        <w:tc>
          <w:tcPr>
            <w:tcW w:w="3102" w:type="dxa"/>
          </w:tcPr>
          <w:p w:rsidR="00856F3C" w:rsidRPr="00FA5B11" w:rsidRDefault="00856F3C" w:rsidP="00856F3C">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Nationality:</w:t>
            </w:r>
          </w:p>
          <w:p w:rsidR="00856F3C" w:rsidRPr="00FA5B11" w:rsidRDefault="00856F3C" w:rsidP="00856F3C">
            <w:pPr>
              <w:tabs>
                <w:tab w:val="left" w:pos="4500"/>
              </w:tabs>
              <w:rPr>
                <w:rFonts w:asciiTheme="minorHAnsi" w:hAnsiTheme="minorHAnsi" w:cstheme="minorHAnsi"/>
                <w:b/>
                <w:sz w:val="24"/>
                <w:szCs w:val="24"/>
              </w:rPr>
            </w:pPr>
          </w:p>
        </w:tc>
        <w:tc>
          <w:tcPr>
            <w:tcW w:w="3261" w:type="dxa"/>
          </w:tcPr>
          <w:p w:rsidR="00856F3C" w:rsidRPr="00FA5B11" w:rsidRDefault="00856F3C" w:rsidP="00856F3C">
            <w:pPr>
              <w:tabs>
                <w:tab w:val="left" w:pos="4500"/>
              </w:tabs>
              <w:rPr>
                <w:rFonts w:asciiTheme="minorHAnsi" w:hAnsiTheme="minorHAnsi" w:cstheme="minorHAnsi"/>
                <w:sz w:val="24"/>
                <w:szCs w:val="24"/>
              </w:rPr>
            </w:pPr>
          </w:p>
        </w:tc>
      </w:tr>
      <w:tr w:rsidR="00856F3C" w:rsidRPr="00FA5B11" w:rsidTr="00856F3C">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w:t>
            </w:r>
          </w:p>
          <w:p w:rsidR="00856F3C" w:rsidRPr="00FA5B11" w:rsidRDefault="00856F3C" w:rsidP="00856F3C">
            <w:pPr>
              <w:tabs>
                <w:tab w:val="left" w:pos="4500"/>
              </w:tabs>
              <w:rPr>
                <w:rFonts w:asciiTheme="minorHAnsi" w:hAnsiTheme="minorHAnsi" w:cstheme="minorHAnsi"/>
                <w:b/>
                <w:sz w:val="24"/>
                <w:szCs w:val="24"/>
              </w:rPr>
            </w:pPr>
          </w:p>
        </w:tc>
        <w:tc>
          <w:tcPr>
            <w:tcW w:w="8080" w:type="dxa"/>
            <w:gridSpan w:val="3"/>
          </w:tcPr>
          <w:p w:rsidR="00856F3C" w:rsidRPr="00FA5B11" w:rsidRDefault="00856F3C" w:rsidP="00856F3C">
            <w:pPr>
              <w:tabs>
                <w:tab w:val="left" w:pos="4500"/>
              </w:tabs>
              <w:rPr>
                <w:rFonts w:asciiTheme="minorHAnsi" w:hAnsiTheme="minorHAnsi" w:cstheme="minorHAnsi"/>
                <w:sz w:val="24"/>
                <w:szCs w:val="24"/>
              </w:rPr>
            </w:pPr>
          </w:p>
        </w:tc>
      </w:tr>
      <w:tr w:rsidR="00856F3C" w:rsidRPr="00FA5B11" w:rsidTr="00856F3C">
        <w:tc>
          <w:tcPr>
            <w:tcW w:w="1985"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Post Code:</w:t>
            </w:r>
          </w:p>
          <w:p w:rsidR="00856F3C" w:rsidRPr="00FA5B11" w:rsidRDefault="00856F3C" w:rsidP="00856F3C">
            <w:pPr>
              <w:tabs>
                <w:tab w:val="left" w:pos="4500"/>
              </w:tabs>
              <w:jc w:val="center"/>
              <w:rPr>
                <w:rFonts w:asciiTheme="minorHAnsi" w:hAnsiTheme="minorHAnsi" w:cstheme="minorHAnsi"/>
                <w:b/>
                <w:sz w:val="24"/>
                <w:szCs w:val="24"/>
              </w:rPr>
            </w:pPr>
          </w:p>
        </w:tc>
        <w:tc>
          <w:tcPr>
            <w:tcW w:w="3102" w:type="dxa"/>
          </w:tcPr>
          <w:p w:rsidR="00856F3C" w:rsidRPr="00FA5B11" w:rsidRDefault="00856F3C" w:rsidP="00856F3C">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856F3C" w:rsidRPr="00FA5B11" w:rsidRDefault="00856F3C" w:rsidP="00856F3C">
            <w:pPr>
              <w:tabs>
                <w:tab w:val="left" w:pos="4500"/>
              </w:tabs>
              <w:rPr>
                <w:rFonts w:asciiTheme="minorHAnsi" w:hAnsiTheme="minorHAnsi" w:cstheme="minorHAnsi"/>
                <w:b/>
                <w:sz w:val="24"/>
                <w:szCs w:val="24"/>
              </w:rPr>
            </w:pPr>
          </w:p>
          <w:p w:rsidR="00856F3C" w:rsidRPr="00FA5B11" w:rsidRDefault="00856F3C" w:rsidP="00856F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Telephone No:</w:t>
            </w:r>
          </w:p>
        </w:tc>
        <w:tc>
          <w:tcPr>
            <w:tcW w:w="3261" w:type="dxa"/>
          </w:tcPr>
          <w:p w:rsidR="00856F3C" w:rsidRPr="00FA5B11" w:rsidRDefault="00856F3C" w:rsidP="00856F3C">
            <w:pPr>
              <w:tabs>
                <w:tab w:val="left" w:pos="4500"/>
              </w:tabs>
              <w:rPr>
                <w:rFonts w:asciiTheme="minorHAnsi" w:hAnsiTheme="minorHAnsi" w:cstheme="minorHAnsi"/>
                <w:sz w:val="24"/>
                <w:szCs w:val="24"/>
              </w:rPr>
            </w:pPr>
          </w:p>
        </w:tc>
      </w:tr>
    </w:tbl>
    <w:p w:rsidR="00F66A8A" w:rsidRPr="00C329EE" w:rsidRDefault="00F66A8A" w:rsidP="00C329EE">
      <w:pPr>
        <w:tabs>
          <w:tab w:val="left" w:pos="4500"/>
        </w:tabs>
        <w:ind w:firstLine="720"/>
        <w:rPr>
          <w:rFonts w:asciiTheme="minorHAnsi" w:hAnsiTheme="minorHAnsi" w:cstheme="minorHAnsi"/>
          <w:sz w:val="16"/>
          <w:szCs w:val="16"/>
        </w:rPr>
      </w:pPr>
    </w:p>
    <w:tbl>
      <w:tblPr>
        <w:tblStyle w:val="TableGrid"/>
        <w:tblW w:w="0" w:type="auto"/>
        <w:tblInd w:w="108" w:type="dxa"/>
        <w:tblLook w:val="04A0" w:firstRow="1" w:lastRow="0" w:firstColumn="1" w:lastColumn="0" w:noHBand="0" w:noVBand="1"/>
      </w:tblPr>
      <w:tblGrid>
        <w:gridCol w:w="1985"/>
        <w:gridCol w:w="3098"/>
        <w:gridCol w:w="1717"/>
        <w:gridCol w:w="3257"/>
      </w:tblGrid>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Adult Accompanying the Child:</w:t>
            </w: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 xml:space="preserve"> </w:t>
            </w:r>
          </w:p>
        </w:tc>
        <w:tc>
          <w:tcPr>
            <w:tcW w:w="3102" w:type="dxa"/>
          </w:tcPr>
          <w:p w:rsidR="009E79C7" w:rsidRPr="00FA5B11" w:rsidRDefault="009E79C7"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9E79C7" w:rsidRPr="00FA5B11" w:rsidRDefault="009E79C7" w:rsidP="009E79C7">
            <w:pPr>
              <w:tabs>
                <w:tab w:val="left" w:pos="4500"/>
              </w:tabs>
              <w:jc w:val="center"/>
              <w:rPr>
                <w:rFonts w:asciiTheme="minorHAnsi" w:hAnsiTheme="minorHAnsi" w:cstheme="minorHAnsi"/>
                <w:b/>
                <w:sz w:val="24"/>
                <w:szCs w:val="24"/>
              </w:rPr>
            </w:pPr>
          </w:p>
          <w:p w:rsidR="009E79C7" w:rsidRPr="00FA5B11" w:rsidRDefault="009E79C7" w:rsidP="009E79C7">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Relationship to Child:</w:t>
            </w:r>
          </w:p>
        </w:tc>
        <w:tc>
          <w:tcPr>
            <w:tcW w:w="3261" w:type="dxa"/>
          </w:tcPr>
          <w:p w:rsidR="009E79C7" w:rsidRPr="00FA5B11" w:rsidRDefault="009E79C7" w:rsidP="004D2549">
            <w:pPr>
              <w:tabs>
                <w:tab w:val="left" w:pos="4500"/>
              </w:tabs>
              <w:rPr>
                <w:rFonts w:asciiTheme="minorHAnsi" w:hAnsiTheme="minorHAnsi" w:cstheme="minorHAnsi"/>
                <w:b/>
                <w:sz w:val="24"/>
                <w:szCs w:val="24"/>
              </w:rPr>
            </w:pPr>
          </w:p>
        </w:tc>
      </w:tr>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Adult Accompanying the Child:</w:t>
            </w:r>
          </w:p>
          <w:p w:rsidR="009E79C7" w:rsidRPr="00FA5B11" w:rsidRDefault="009E79C7" w:rsidP="004D2549">
            <w:pPr>
              <w:tabs>
                <w:tab w:val="left" w:pos="4500"/>
              </w:tabs>
              <w:rPr>
                <w:rFonts w:asciiTheme="minorHAnsi" w:hAnsiTheme="minorHAnsi" w:cstheme="minorHAnsi"/>
                <w:b/>
                <w:sz w:val="24"/>
                <w:szCs w:val="24"/>
              </w:rPr>
            </w:pPr>
          </w:p>
        </w:tc>
        <w:tc>
          <w:tcPr>
            <w:tcW w:w="3102" w:type="dxa"/>
          </w:tcPr>
          <w:p w:rsidR="009E79C7" w:rsidRPr="00FA5B11" w:rsidRDefault="009E79C7"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Relationship to Child:</w:t>
            </w:r>
          </w:p>
          <w:p w:rsidR="00FA5B11" w:rsidRDefault="00FA5B11" w:rsidP="004D2549">
            <w:pPr>
              <w:tabs>
                <w:tab w:val="left" w:pos="4500"/>
              </w:tabs>
              <w:rPr>
                <w:rFonts w:asciiTheme="minorHAnsi" w:hAnsiTheme="minorHAnsi" w:cstheme="minorHAnsi"/>
                <w:b/>
                <w:sz w:val="24"/>
                <w:szCs w:val="24"/>
              </w:rPr>
            </w:pPr>
          </w:p>
          <w:p w:rsidR="00FA5B11" w:rsidRDefault="00FA5B11" w:rsidP="004D2549">
            <w:pPr>
              <w:tabs>
                <w:tab w:val="left" w:pos="4500"/>
              </w:tabs>
              <w:rPr>
                <w:rFonts w:asciiTheme="minorHAnsi" w:hAnsiTheme="minorHAnsi" w:cstheme="minorHAnsi"/>
                <w:b/>
                <w:sz w:val="24"/>
                <w:szCs w:val="24"/>
              </w:rPr>
            </w:pPr>
          </w:p>
          <w:p w:rsidR="00FA5B11" w:rsidRPr="00FA5B11" w:rsidRDefault="00FA5B11" w:rsidP="004D2549">
            <w:pPr>
              <w:tabs>
                <w:tab w:val="left" w:pos="4500"/>
              </w:tabs>
              <w:rPr>
                <w:rFonts w:asciiTheme="minorHAnsi" w:hAnsiTheme="minorHAnsi" w:cstheme="minorHAnsi"/>
                <w:b/>
                <w:sz w:val="24"/>
                <w:szCs w:val="24"/>
              </w:rPr>
            </w:pPr>
          </w:p>
        </w:tc>
        <w:tc>
          <w:tcPr>
            <w:tcW w:w="3261" w:type="dxa"/>
          </w:tcPr>
          <w:p w:rsidR="009E79C7" w:rsidRPr="00FA5B11" w:rsidRDefault="009E79C7" w:rsidP="004D2549">
            <w:pPr>
              <w:tabs>
                <w:tab w:val="left" w:pos="4500"/>
              </w:tabs>
              <w:rPr>
                <w:rFonts w:asciiTheme="minorHAnsi" w:hAnsiTheme="minorHAnsi" w:cstheme="minorHAnsi"/>
                <w:b/>
                <w:sz w:val="24"/>
                <w:szCs w:val="24"/>
              </w:rPr>
            </w:pPr>
          </w:p>
        </w:tc>
      </w:tr>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 Moving to:</w:t>
            </w:r>
          </w:p>
          <w:p w:rsidR="009E79C7" w:rsidRPr="00FA5B11" w:rsidRDefault="009E79C7" w:rsidP="004D2549">
            <w:pPr>
              <w:tabs>
                <w:tab w:val="left" w:pos="4500"/>
              </w:tabs>
              <w:rPr>
                <w:rFonts w:asciiTheme="minorHAnsi" w:hAnsiTheme="minorHAnsi" w:cstheme="minorHAnsi"/>
                <w:b/>
                <w:sz w:val="24"/>
                <w:szCs w:val="24"/>
              </w:rPr>
            </w:pPr>
          </w:p>
        </w:tc>
        <w:tc>
          <w:tcPr>
            <w:tcW w:w="8080" w:type="dxa"/>
            <w:gridSpan w:val="3"/>
          </w:tcPr>
          <w:p w:rsidR="009E79C7" w:rsidRPr="00FA5B11" w:rsidRDefault="009E79C7" w:rsidP="004D2549">
            <w:pPr>
              <w:tabs>
                <w:tab w:val="left" w:pos="4500"/>
              </w:tabs>
              <w:rPr>
                <w:rFonts w:asciiTheme="minorHAnsi" w:hAnsiTheme="minorHAnsi" w:cstheme="minorHAnsi"/>
                <w:b/>
                <w:sz w:val="24"/>
                <w:szCs w:val="24"/>
              </w:rPr>
            </w:pPr>
          </w:p>
        </w:tc>
      </w:tr>
      <w:tr w:rsidR="009E79C7" w:rsidRPr="00FA5B11" w:rsidTr="009E79C7">
        <w:tc>
          <w:tcPr>
            <w:tcW w:w="1985" w:type="dxa"/>
            <w:shd w:val="clear" w:color="auto" w:fill="D9D9D9" w:themeFill="background1" w:themeFillShade="D9"/>
          </w:tcPr>
          <w:p w:rsidR="009E79C7" w:rsidRPr="00FA5B11" w:rsidRDefault="009E79C7" w:rsidP="009E79C7">
            <w:pPr>
              <w:tabs>
                <w:tab w:val="left" w:pos="4500"/>
              </w:tabs>
              <w:jc w:val="center"/>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Post Code:</w:t>
            </w:r>
          </w:p>
          <w:p w:rsidR="009E79C7" w:rsidRPr="00FA5B11" w:rsidRDefault="009E79C7" w:rsidP="004D2549">
            <w:pPr>
              <w:tabs>
                <w:tab w:val="left" w:pos="4500"/>
              </w:tabs>
              <w:rPr>
                <w:rFonts w:asciiTheme="minorHAnsi" w:hAnsiTheme="minorHAnsi" w:cstheme="minorHAnsi"/>
                <w:b/>
                <w:sz w:val="24"/>
                <w:szCs w:val="24"/>
              </w:rPr>
            </w:pPr>
          </w:p>
        </w:tc>
        <w:tc>
          <w:tcPr>
            <w:tcW w:w="3102" w:type="dxa"/>
          </w:tcPr>
          <w:p w:rsidR="009E79C7" w:rsidRPr="00FA5B11" w:rsidRDefault="009E79C7"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9E79C7" w:rsidRPr="00FA5B11" w:rsidRDefault="009E79C7" w:rsidP="009E79C7">
            <w:pPr>
              <w:tabs>
                <w:tab w:val="left" w:pos="4500"/>
              </w:tabs>
              <w:jc w:val="center"/>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 Leaving the Country:</w:t>
            </w:r>
          </w:p>
          <w:p w:rsidR="009E79C7" w:rsidRPr="00FA5B11" w:rsidRDefault="009E79C7" w:rsidP="004D2549">
            <w:pPr>
              <w:tabs>
                <w:tab w:val="left" w:pos="4500"/>
              </w:tabs>
              <w:rPr>
                <w:rFonts w:asciiTheme="minorHAnsi" w:hAnsiTheme="minorHAnsi" w:cstheme="minorHAnsi"/>
                <w:b/>
                <w:sz w:val="24"/>
                <w:szCs w:val="24"/>
              </w:rPr>
            </w:pPr>
          </w:p>
        </w:tc>
        <w:tc>
          <w:tcPr>
            <w:tcW w:w="3261" w:type="dxa"/>
          </w:tcPr>
          <w:p w:rsidR="009E79C7" w:rsidRPr="00FA5B11" w:rsidRDefault="009E79C7" w:rsidP="004D2549">
            <w:pPr>
              <w:tabs>
                <w:tab w:val="left" w:pos="4500"/>
              </w:tabs>
              <w:rPr>
                <w:rFonts w:asciiTheme="minorHAnsi" w:hAnsiTheme="minorHAnsi" w:cstheme="minorHAnsi"/>
                <w:b/>
                <w:sz w:val="24"/>
                <w:szCs w:val="24"/>
              </w:rPr>
            </w:pPr>
          </w:p>
        </w:tc>
      </w:tr>
    </w:tbl>
    <w:p w:rsidR="009E79C7" w:rsidRPr="00FA5B11" w:rsidRDefault="009E79C7" w:rsidP="004D2549">
      <w:pPr>
        <w:tabs>
          <w:tab w:val="left" w:pos="4500"/>
        </w:tabs>
        <w:rPr>
          <w:rFonts w:asciiTheme="minorHAnsi" w:hAnsiTheme="minorHAnsi" w:cstheme="minorHAnsi"/>
          <w:sz w:val="24"/>
          <w:szCs w:val="24"/>
        </w:rPr>
      </w:pPr>
    </w:p>
    <w:p w:rsidR="00F66A8A" w:rsidRPr="00FA5B11" w:rsidRDefault="00F66A8A" w:rsidP="004D2549">
      <w:pPr>
        <w:tabs>
          <w:tab w:val="left" w:pos="4500"/>
        </w:tabs>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984"/>
        <w:gridCol w:w="8073"/>
      </w:tblGrid>
      <w:tr w:rsidR="009E79C7" w:rsidRPr="00FA5B11" w:rsidTr="009E79C7">
        <w:tc>
          <w:tcPr>
            <w:tcW w:w="10065" w:type="dxa"/>
            <w:gridSpan w:val="2"/>
          </w:tcPr>
          <w:p w:rsidR="009E79C7" w:rsidRPr="00FA5B11" w:rsidRDefault="009E79C7" w:rsidP="004D2549">
            <w:pPr>
              <w:tabs>
                <w:tab w:val="left" w:pos="4500"/>
              </w:tabs>
              <w:rPr>
                <w:rFonts w:asciiTheme="minorHAnsi" w:hAnsiTheme="minorHAnsi" w:cstheme="minorHAnsi"/>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Forwarding School details of School applied to / intend to apply to (if known)</w:t>
            </w:r>
          </w:p>
          <w:p w:rsidR="009E79C7" w:rsidRPr="00FA5B11" w:rsidRDefault="009E79C7" w:rsidP="004D2549">
            <w:pPr>
              <w:tabs>
                <w:tab w:val="left" w:pos="4500"/>
              </w:tabs>
              <w:rPr>
                <w:rFonts w:asciiTheme="minorHAnsi" w:hAnsiTheme="minorHAnsi" w:cstheme="minorHAnsi"/>
                <w:sz w:val="24"/>
                <w:szCs w:val="24"/>
              </w:rPr>
            </w:pPr>
          </w:p>
        </w:tc>
      </w:tr>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School Name:</w:t>
            </w:r>
          </w:p>
          <w:p w:rsidR="009E79C7" w:rsidRPr="00FA5B11" w:rsidRDefault="009E79C7" w:rsidP="009E79C7">
            <w:pPr>
              <w:tabs>
                <w:tab w:val="left" w:pos="4500"/>
              </w:tabs>
              <w:ind w:firstLine="720"/>
              <w:rPr>
                <w:rFonts w:asciiTheme="minorHAnsi" w:hAnsiTheme="minorHAnsi" w:cstheme="minorHAnsi"/>
                <w:b/>
                <w:sz w:val="24"/>
                <w:szCs w:val="24"/>
              </w:rPr>
            </w:pPr>
          </w:p>
        </w:tc>
        <w:tc>
          <w:tcPr>
            <w:tcW w:w="8080" w:type="dxa"/>
          </w:tcPr>
          <w:p w:rsidR="009E79C7" w:rsidRPr="00FA5B11" w:rsidRDefault="009E79C7" w:rsidP="004D2549">
            <w:pPr>
              <w:tabs>
                <w:tab w:val="left" w:pos="4500"/>
              </w:tabs>
              <w:rPr>
                <w:rFonts w:asciiTheme="minorHAnsi" w:hAnsiTheme="minorHAnsi" w:cstheme="minorHAnsi"/>
                <w:sz w:val="24"/>
                <w:szCs w:val="24"/>
              </w:rPr>
            </w:pPr>
          </w:p>
        </w:tc>
      </w:tr>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Address:</w:t>
            </w:r>
          </w:p>
          <w:p w:rsidR="009E79C7" w:rsidRPr="00FA5B11" w:rsidRDefault="009E79C7" w:rsidP="004D2549">
            <w:pPr>
              <w:tabs>
                <w:tab w:val="left" w:pos="4500"/>
              </w:tabs>
              <w:rPr>
                <w:rFonts w:asciiTheme="minorHAnsi" w:hAnsiTheme="minorHAnsi" w:cstheme="minorHAnsi"/>
                <w:b/>
                <w:sz w:val="24"/>
                <w:szCs w:val="24"/>
              </w:rPr>
            </w:pPr>
          </w:p>
        </w:tc>
        <w:tc>
          <w:tcPr>
            <w:tcW w:w="8080" w:type="dxa"/>
          </w:tcPr>
          <w:p w:rsidR="009E79C7" w:rsidRPr="00FA5B11" w:rsidRDefault="009E79C7" w:rsidP="004D2549">
            <w:pPr>
              <w:tabs>
                <w:tab w:val="left" w:pos="4500"/>
              </w:tabs>
              <w:rPr>
                <w:rFonts w:asciiTheme="minorHAnsi" w:hAnsiTheme="minorHAnsi" w:cstheme="minorHAnsi"/>
                <w:sz w:val="24"/>
                <w:szCs w:val="24"/>
              </w:rPr>
            </w:pPr>
          </w:p>
        </w:tc>
      </w:tr>
      <w:tr w:rsidR="009E79C7" w:rsidRPr="00FA5B11" w:rsidTr="009E79C7">
        <w:tc>
          <w:tcPr>
            <w:tcW w:w="1985" w:type="dxa"/>
            <w:shd w:val="clear" w:color="auto" w:fill="D9D9D9" w:themeFill="background1" w:themeFillShade="D9"/>
          </w:tcPr>
          <w:p w:rsidR="009E79C7" w:rsidRPr="00FA5B11" w:rsidRDefault="009E79C7" w:rsidP="004D2549">
            <w:pPr>
              <w:tabs>
                <w:tab w:val="left" w:pos="4500"/>
              </w:tabs>
              <w:rPr>
                <w:rFonts w:asciiTheme="minorHAnsi" w:hAnsiTheme="minorHAnsi" w:cstheme="minorHAnsi"/>
                <w:b/>
                <w:sz w:val="24"/>
                <w:szCs w:val="24"/>
              </w:rPr>
            </w:pPr>
          </w:p>
          <w:p w:rsidR="009E79C7" w:rsidRPr="00FA5B11" w:rsidRDefault="009E79C7"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Contact No:</w:t>
            </w:r>
          </w:p>
          <w:p w:rsidR="009E79C7" w:rsidRPr="00FA5B11" w:rsidRDefault="009E79C7" w:rsidP="004D2549">
            <w:pPr>
              <w:tabs>
                <w:tab w:val="left" w:pos="4500"/>
              </w:tabs>
              <w:rPr>
                <w:rFonts w:asciiTheme="minorHAnsi" w:hAnsiTheme="minorHAnsi" w:cstheme="minorHAnsi"/>
                <w:b/>
                <w:sz w:val="24"/>
                <w:szCs w:val="24"/>
              </w:rPr>
            </w:pPr>
          </w:p>
        </w:tc>
        <w:tc>
          <w:tcPr>
            <w:tcW w:w="8080" w:type="dxa"/>
          </w:tcPr>
          <w:p w:rsidR="009E79C7" w:rsidRPr="00FA5B11" w:rsidRDefault="009E79C7" w:rsidP="004D2549">
            <w:pPr>
              <w:tabs>
                <w:tab w:val="left" w:pos="4500"/>
              </w:tabs>
              <w:rPr>
                <w:rFonts w:asciiTheme="minorHAnsi" w:hAnsiTheme="minorHAnsi" w:cstheme="minorHAnsi"/>
                <w:sz w:val="24"/>
                <w:szCs w:val="24"/>
              </w:rPr>
            </w:pPr>
          </w:p>
        </w:tc>
      </w:tr>
    </w:tbl>
    <w:p w:rsidR="004D2549" w:rsidRPr="00FA5B11" w:rsidRDefault="004D2549" w:rsidP="004D2549">
      <w:pPr>
        <w:tabs>
          <w:tab w:val="left" w:pos="4500"/>
        </w:tabs>
        <w:rPr>
          <w:rFonts w:asciiTheme="minorHAnsi" w:hAnsiTheme="minorHAnsi" w:cstheme="minorHAnsi"/>
          <w:sz w:val="24"/>
          <w:szCs w:val="24"/>
        </w:rPr>
      </w:pPr>
    </w:p>
    <w:p w:rsidR="00F66A8A" w:rsidRPr="00FA5B11" w:rsidRDefault="00F66A8A" w:rsidP="004D2549">
      <w:pPr>
        <w:tabs>
          <w:tab w:val="left" w:pos="4500"/>
        </w:tabs>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1984"/>
        <w:gridCol w:w="3099"/>
        <w:gridCol w:w="1716"/>
        <w:gridCol w:w="3258"/>
      </w:tblGrid>
      <w:tr w:rsidR="00F8763C" w:rsidRPr="00FA5B11" w:rsidTr="00F8763C">
        <w:tc>
          <w:tcPr>
            <w:tcW w:w="1985" w:type="dxa"/>
            <w:shd w:val="clear" w:color="auto" w:fill="D9D9D9" w:themeFill="background1" w:themeFillShade="D9"/>
          </w:tcPr>
          <w:p w:rsidR="00F8763C" w:rsidRPr="00FA5B11" w:rsidRDefault="00F8763C" w:rsidP="00F8763C">
            <w:pPr>
              <w:tabs>
                <w:tab w:val="left" w:pos="4500"/>
              </w:tabs>
              <w:ind w:firstLine="720"/>
              <w:rPr>
                <w:rFonts w:asciiTheme="minorHAnsi" w:hAnsiTheme="minorHAnsi" w:cstheme="minorHAnsi"/>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Signed (Parent):</w:t>
            </w:r>
          </w:p>
          <w:p w:rsidR="00F8763C" w:rsidRPr="00FA5B11" w:rsidRDefault="00F8763C" w:rsidP="00F8763C">
            <w:pPr>
              <w:tabs>
                <w:tab w:val="left" w:pos="4500"/>
              </w:tabs>
              <w:jc w:val="center"/>
              <w:rPr>
                <w:rFonts w:asciiTheme="minorHAnsi" w:hAnsiTheme="minorHAnsi" w:cstheme="minorHAnsi"/>
                <w:sz w:val="24"/>
                <w:szCs w:val="24"/>
              </w:rPr>
            </w:pPr>
          </w:p>
        </w:tc>
        <w:tc>
          <w:tcPr>
            <w:tcW w:w="3102" w:type="dxa"/>
          </w:tcPr>
          <w:p w:rsidR="00F8763C" w:rsidRPr="00FA5B11" w:rsidRDefault="00F8763C" w:rsidP="004D2549">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w:t>
            </w:r>
          </w:p>
        </w:tc>
        <w:tc>
          <w:tcPr>
            <w:tcW w:w="3261" w:type="dxa"/>
          </w:tcPr>
          <w:p w:rsidR="00F8763C" w:rsidRPr="00FA5B11" w:rsidRDefault="00F8763C" w:rsidP="004D2549">
            <w:pPr>
              <w:tabs>
                <w:tab w:val="left" w:pos="4500"/>
              </w:tabs>
              <w:rPr>
                <w:rFonts w:asciiTheme="minorHAnsi" w:hAnsiTheme="minorHAnsi" w:cstheme="minorHAnsi"/>
                <w:sz w:val="24"/>
                <w:szCs w:val="24"/>
              </w:rPr>
            </w:pPr>
          </w:p>
        </w:tc>
      </w:tr>
    </w:tbl>
    <w:p w:rsidR="004D2549" w:rsidRPr="00FA5B11" w:rsidRDefault="004D2549" w:rsidP="004D2549">
      <w:pPr>
        <w:tabs>
          <w:tab w:val="left" w:pos="4500"/>
        </w:tabs>
        <w:rPr>
          <w:rFonts w:asciiTheme="minorHAnsi" w:hAnsiTheme="minorHAnsi" w:cstheme="minorHAnsi"/>
          <w:sz w:val="24"/>
          <w:szCs w:val="24"/>
        </w:rPr>
      </w:pPr>
    </w:p>
    <w:p w:rsidR="0007111E" w:rsidRPr="00FA5B11" w:rsidRDefault="0007111E" w:rsidP="004D2549">
      <w:pPr>
        <w:tabs>
          <w:tab w:val="left" w:pos="4500"/>
        </w:tabs>
        <w:jc w:val="right"/>
        <w:rPr>
          <w:rFonts w:asciiTheme="minorHAnsi" w:hAnsiTheme="minorHAnsi" w:cstheme="minorHAnsi"/>
          <w:sz w:val="24"/>
          <w:szCs w:val="24"/>
        </w:rPr>
      </w:pPr>
    </w:p>
    <w:p w:rsidR="0007111E" w:rsidRPr="00FA5B11" w:rsidRDefault="0007111E" w:rsidP="004D2549">
      <w:pPr>
        <w:tabs>
          <w:tab w:val="left" w:pos="4500"/>
        </w:tabs>
        <w:jc w:val="right"/>
        <w:rPr>
          <w:rFonts w:asciiTheme="minorHAnsi" w:hAnsiTheme="minorHAnsi" w:cstheme="minorHAnsi"/>
          <w:sz w:val="24"/>
          <w:szCs w:val="24"/>
        </w:rPr>
      </w:pPr>
    </w:p>
    <w:p w:rsidR="00F66A8A" w:rsidRPr="00FA5B11" w:rsidRDefault="00F66A8A" w:rsidP="004D2549">
      <w:pPr>
        <w:tabs>
          <w:tab w:val="left" w:pos="4500"/>
        </w:tabs>
        <w:jc w:val="right"/>
        <w:rPr>
          <w:rFonts w:asciiTheme="minorHAnsi" w:hAnsiTheme="minorHAnsi" w:cstheme="minorHAnsi"/>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FA5B11" w:rsidRDefault="00FA5B11" w:rsidP="004D2549">
      <w:pPr>
        <w:tabs>
          <w:tab w:val="left" w:pos="4500"/>
        </w:tabs>
        <w:jc w:val="right"/>
        <w:rPr>
          <w:rFonts w:asciiTheme="minorHAnsi" w:hAnsiTheme="minorHAnsi" w:cstheme="minorHAnsi"/>
          <w:b/>
          <w:sz w:val="24"/>
          <w:szCs w:val="24"/>
        </w:rPr>
      </w:pPr>
    </w:p>
    <w:p w:rsidR="004D2549" w:rsidRPr="00FA5B11" w:rsidRDefault="004D2549" w:rsidP="004D2549">
      <w:pPr>
        <w:tabs>
          <w:tab w:val="left" w:pos="4500"/>
        </w:tabs>
        <w:jc w:val="right"/>
        <w:rPr>
          <w:rFonts w:asciiTheme="minorHAnsi" w:hAnsiTheme="minorHAnsi" w:cstheme="minorHAnsi"/>
          <w:b/>
          <w:sz w:val="24"/>
          <w:szCs w:val="24"/>
        </w:rPr>
      </w:pPr>
      <w:r w:rsidRPr="00FA5B11">
        <w:rPr>
          <w:rFonts w:asciiTheme="minorHAnsi" w:hAnsiTheme="minorHAnsi" w:cstheme="minorHAnsi"/>
          <w:b/>
          <w:sz w:val="24"/>
          <w:szCs w:val="24"/>
        </w:rPr>
        <w:lastRenderedPageBreak/>
        <w:t xml:space="preserve">Appendix </w:t>
      </w:r>
      <w:r w:rsidR="00F66A8A" w:rsidRPr="00FA5B11">
        <w:rPr>
          <w:rFonts w:asciiTheme="minorHAnsi" w:hAnsiTheme="minorHAnsi" w:cstheme="minorHAnsi"/>
          <w:b/>
          <w:sz w:val="24"/>
          <w:szCs w:val="24"/>
        </w:rPr>
        <w:t>I</w:t>
      </w:r>
    </w:p>
    <w:p w:rsidR="004D2549" w:rsidRPr="00FA5B11" w:rsidRDefault="004D2549" w:rsidP="004D2549">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Children Missing Education – Update / Outcome Form</w:t>
      </w:r>
    </w:p>
    <w:p w:rsidR="004D2549" w:rsidRPr="00FA5B11" w:rsidRDefault="004D2549" w:rsidP="004D2549">
      <w:pPr>
        <w:tabs>
          <w:tab w:val="left" w:pos="4500"/>
        </w:tabs>
        <w:jc w:val="center"/>
        <w:rPr>
          <w:rFonts w:asciiTheme="minorHAnsi" w:hAnsiTheme="minorHAnsi" w:cstheme="minorHAnsi"/>
          <w:sz w:val="24"/>
          <w:szCs w:val="24"/>
        </w:rPr>
      </w:pPr>
    </w:p>
    <w:p w:rsidR="004D2549" w:rsidRPr="00FA5B11" w:rsidRDefault="004D2549" w:rsidP="004D2549">
      <w:pPr>
        <w:tabs>
          <w:tab w:val="left" w:pos="4500"/>
        </w:tabs>
        <w:jc w:val="center"/>
        <w:rPr>
          <w:rFonts w:asciiTheme="minorHAnsi" w:hAnsiTheme="minorHAnsi" w:cstheme="minorHAnsi"/>
          <w:b/>
          <w:sz w:val="24"/>
          <w:szCs w:val="24"/>
        </w:rPr>
      </w:pPr>
      <w:r w:rsidRPr="00FA5B11">
        <w:rPr>
          <w:rFonts w:asciiTheme="minorHAnsi" w:hAnsiTheme="minorHAnsi" w:cstheme="minorHAnsi"/>
          <w:b/>
          <w:sz w:val="24"/>
          <w:szCs w:val="24"/>
        </w:rPr>
        <w:t>Complete with any information received in relation to an open referral on CME Database.</w:t>
      </w:r>
    </w:p>
    <w:p w:rsidR="004D2549" w:rsidRPr="00FA5B11" w:rsidRDefault="004D2549" w:rsidP="00F650EE">
      <w:pPr>
        <w:tabs>
          <w:tab w:val="left" w:pos="4500"/>
        </w:tabs>
        <w:rPr>
          <w:rFonts w:asciiTheme="minorHAnsi" w:hAnsiTheme="minorHAnsi" w:cstheme="minorHAnsi"/>
          <w:sz w:val="24"/>
          <w:szCs w:val="24"/>
        </w:rPr>
      </w:pPr>
    </w:p>
    <w:p w:rsidR="004D2549" w:rsidRPr="00FA5B11" w:rsidRDefault="004D2549" w:rsidP="00F650EE">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To include:</w:t>
      </w:r>
    </w:p>
    <w:p w:rsidR="004D2549" w:rsidRPr="00FA5B11" w:rsidRDefault="004D2549" w:rsidP="00F66A8A">
      <w:pPr>
        <w:tabs>
          <w:tab w:val="left" w:pos="4500"/>
        </w:tabs>
        <w:ind w:firstLine="720"/>
        <w:rPr>
          <w:rFonts w:asciiTheme="minorHAnsi" w:hAnsiTheme="minorHAnsi" w:cstheme="minorHAnsi"/>
          <w:sz w:val="24"/>
          <w:szCs w:val="24"/>
        </w:rPr>
      </w:pPr>
    </w:p>
    <w:p w:rsidR="004D2549" w:rsidRPr="00FA5B11" w:rsidRDefault="004D2549" w:rsidP="004D2549">
      <w:pPr>
        <w:pStyle w:val="ListParagraph"/>
        <w:numPr>
          <w:ilvl w:val="0"/>
          <w:numId w:val="5"/>
        </w:numPr>
        <w:tabs>
          <w:tab w:val="left" w:pos="4500"/>
        </w:tabs>
        <w:rPr>
          <w:rFonts w:asciiTheme="minorHAnsi" w:hAnsiTheme="minorHAnsi" w:cstheme="minorHAnsi"/>
          <w:sz w:val="24"/>
          <w:szCs w:val="24"/>
        </w:rPr>
      </w:pPr>
      <w:r w:rsidRPr="00FA5B11">
        <w:rPr>
          <w:rFonts w:asciiTheme="minorHAnsi" w:hAnsiTheme="minorHAnsi" w:cstheme="minorHAnsi"/>
          <w:sz w:val="24"/>
          <w:szCs w:val="24"/>
        </w:rPr>
        <w:t>Changes to information already submitted</w:t>
      </w:r>
    </w:p>
    <w:p w:rsidR="004D2549" w:rsidRPr="00FA5B11" w:rsidRDefault="004D2549" w:rsidP="004D2549">
      <w:pPr>
        <w:pStyle w:val="ListParagraph"/>
        <w:numPr>
          <w:ilvl w:val="0"/>
          <w:numId w:val="5"/>
        </w:numPr>
        <w:tabs>
          <w:tab w:val="left" w:pos="4500"/>
        </w:tabs>
        <w:rPr>
          <w:rFonts w:asciiTheme="minorHAnsi" w:hAnsiTheme="minorHAnsi" w:cstheme="minorHAnsi"/>
          <w:sz w:val="24"/>
          <w:szCs w:val="24"/>
        </w:rPr>
      </w:pPr>
      <w:r w:rsidRPr="00FA5B11">
        <w:rPr>
          <w:rFonts w:asciiTheme="minorHAnsi" w:hAnsiTheme="minorHAnsi" w:cstheme="minorHAnsi"/>
          <w:sz w:val="24"/>
          <w:szCs w:val="24"/>
        </w:rPr>
        <w:t>Outcomes from any further investigations</w:t>
      </w:r>
    </w:p>
    <w:p w:rsidR="004D2549" w:rsidRPr="00FA5B11" w:rsidRDefault="004D2549" w:rsidP="004D2549">
      <w:pPr>
        <w:pStyle w:val="ListParagraph"/>
        <w:numPr>
          <w:ilvl w:val="0"/>
          <w:numId w:val="5"/>
        </w:numPr>
        <w:tabs>
          <w:tab w:val="left" w:pos="4500"/>
        </w:tabs>
        <w:rPr>
          <w:rFonts w:asciiTheme="minorHAnsi" w:hAnsiTheme="minorHAnsi" w:cstheme="minorHAnsi"/>
          <w:sz w:val="24"/>
          <w:szCs w:val="24"/>
        </w:rPr>
      </w:pPr>
      <w:r w:rsidRPr="00FA5B11">
        <w:rPr>
          <w:rFonts w:asciiTheme="minorHAnsi" w:hAnsiTheme="minorHAnsi" w:cstheme="minorHAnsi"/>
          <w:sz w:val="24"/>
          <w:szCs w:val="24"/>
        </w:rPr>
        <w:t>Details of visits including dates</w:t>
      </w:r>
    </w:p>
    <w:p w:rsidR="004D2549" w:rsidRPr="00FA5B11" w:rsidRDefault="004D2549" w:rsidP="004D2549">
      <w:pPr>
        <w:pStyle w:val="ListParagraph"/>
        <w:numPr>
          <w:ilvl w:val="0"/>
          <w:numId w:val="5"/>
        </w:numPr>
        <w:tabs>
          <w:tab w:val="left" w:pos="4500"/>
        </w:tabs>
        <w:rPr>
          <w:rFonts w:asciiTheme="minorHAnsi" w:hAnsiTheme="minorHAnsi" w:cstheme="minorHAnsi"/>
          <w:sz w:val="24"/>
          <w:szCs w:val="24"/>
        </w:rPr>
      </w:pPr>
      <w:r w:rsidRPr="00FA5B11">
        <w:rPr>
          <w:rFonts w:asciiTheme="minorHAnsi" w:hAnsiTheme="minorHAnsi" w:cstheme="minorHAnsi"/>
          <w:sz w:val="24"/>
          <w:szCs w:val="24"/>
        </w:rPr>
        <w:t>Ou</w:t>
      </w:r>
      <w:r w:rsidR="00F8763C" w:rsidRPr="00FA5B11">
        <w:rPr>
          <w:rFonts w:asciiTheme="minorHAnsi" w:hAnsiTheme="minorHAnsi" w:cstheme="minorHAnsi"/>
          <w:sz w:val="24"/>
          <w:szCs w:val="24"/>
        </w:rPr>
        <w:t>tcome details of Located Pupil -</w:t>
      </w:r>
      <w:r w:rsidRPr="00FA5B11">
        <w:rPr>
          <w:rFonts w:asciiTheme="minorHAnsi" w:hAnsiTheme="minorHAnsi" w:cstheme="minorHAnsi"/>
          <w:sz w:val="24"/>
          <w:szCs w:val="24"/>
        </w:rPr>
        <w:t xml:space="preserve"> (including school name and start date)</w:t>
      </w:r>
    </w:p>
    <w:p w:rsidR="004D2549" w:rsidRPr="00FA5B11" w:rsidRDefault="004D2549" w:rsidP="004D2549">
      <w:pPr>
        <w:tabs>
          <w:tab w:val="left" w:pos="4500"/>
        </w:tabs>
        <w:rPr>
          <w:rFonts w:asciiTheme="minorHAnsi" w:hAnsiTheme="minorHAnsi" w:cstheme="minorHAnsi"/>
          <w:sz w:val="24"/>
          <w:szCs w:val="24"/>
        </w:rPr>
      </w:pPr>
    </w:p>
    <w:p w:rsidR="004D2549" w:rsidRPr="00FA5B11" w:rsidRDefault="004D2549"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Please return to CME Mailbox upon completion</w:t>
      </w:r>
    </w:p>
    <w:p w:rsidR="00F8763C" w:rsidRPr="00FA5B11" w:rsidRDefault="00F8763C" w:rsidP="004D2549">
      <w:pPr>
        <w:tabs>
          <w:tab w:val="left" w:pos="4500"/>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983"/>
        <w:gridCol w:w="3099"/>
        <w:gridCol w:w="1717"/>
        <w:gridCol w:w="3258"/>
      </w:tblGrid>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w:t>
            </w:r>
          </w:p>
          <w:p w:rsidR="00F8763C" w:rsidRPr="00FA5B11" w:rsidRDefault="00F8763C" w:rsidP="004D2549">
            <w:pPr>
              <w:tabs>
                <w:tab w:val="left" w:pos="4500"/>
              </w:tabs>
              <w:rPr>
                <w:rFonts w:asciiTheme="minorHAnsi" w:hAnsiTheme="minorHAnsi" w:cstheme="minorHAnsi"/>
                <w:b/>
                <w:sz w:val="24"/>
                <w:szCs w:val="24"/>
              </w:rPr>
            </w:pPr>
          </w:p>
        </w:tc>
        <w:tc>
          <w:tcPr>
            <w:tcW w:w="3102" w:type="dxa"/>
          </w:tcPr>
          <w:p w:rsidR="00F8763C" w:rsidRPr="00FA5B11" w:rsidRDefault="00F8763C"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F8763C" w:rsidRPr="00FA5B11" w:rsidRDefault="00F8763C" w:rsidP="00F8763C">
            <w:pPr>
              <w:tabs>
                <w:tab w:val="left" w:pos="4500"/>
              </w:tabs>
              <w:jc w:val="center"/>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Organisation:</w:t>
            </w:r>
          </w:p>
        </w:tc>
        <w:tc>
          <w:tcPr>
            <w:tcW w:w="3261" w:type="dxa"/>
          </w:tcPr>
          <w:p w:rsidR="00F8763C" w:rsidRPr="00FA5B11" w:rsidRDefault="00F8763C" w:rsidP="004D2549">
            <w:pPr>
              <w:tabs>
                <w:tab w:val="left" w:pos="4500"/>
              </w:tabs>
              <w:rPr>
                <w:rFonts w:asciiTheme="minorHAnsi" w:hAnsiTheme="minorHAnsi" w:cstheme="minorHAnsi"/>
                <w:b/>
                <w:sz w:val="24"/>
                <w:szCs w:val="24"/>
              </w:rPr>
            </w:pPr>
          </w:p>
        </w:tc>
      </w:tr>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Contact No:</w:t>
            </w:r>
          </w:p>
          <w:p w:rsidR="00F8763C" w:rsidRPr="00FA5B11" w:rsidRDefault="00F8763C" w:rsidP="004D2549">
            <w:pPr>
              <w:tabs>
                <w:tab w:val="left" w:pos="4500"/>
              </w:tabs>
              <w:rPr>
                <w:rFonts w:asciiTheme="minorHAnsi" w:hAnsiTheme="minorHAnsi" w:cstheme="minorHAnsi"/>
                <w:b/>
                <w:sz w:val="24"/>
                <w:szCs w:val="24"/>
              </w:rPr>
            </w:pPr>
          </w:p>
        </w:tc>
        <w:tc>
          <w:tcPr>
            <w:tcW w:w="3102" w:type="dxa"/>
          </w:tcPr>
          <w:p w:rsidR="00F8763C" w:rsidRPr="00FA5B11" w:rsidRDefault="00F8763C"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w:t>
            </w:r>
          </w:p>
        </w:tc>
        <w:tc>
          <w:tcPr>
            <w:tcW w:w="3261" w:type="dxa"/>
          </w:tcPr>
          <w:p w:rsidR="00F8763C" w:rsidRPr="00FA5B11" w:rsidRDefault="00F8763C" w:rsidP="004D2549">
            <w:pPr>
              <w:tabs>
                <w:tab w:val="left" w:pos="4500"/>
              </w:tabs>
              <w:rPr>
                <w:rFonts w:asciiTheme="minorHAnsi" w:hAnsiTheme="minorHAnsi" w:cstheme="minorHAnsi"/>
                <w:b/>
                <w:sz w:val="24"/>
                <w:szCs w:val="24"/>
              </w:rPr>
            </w:pPr>
          </w:p>
        </w:tc>
      </w:tr>
    </w:tbl>
    <w:p w:rsidR="00F66A8A" w:rsidRPr="00FA5B11" w:rsidRDefault="00F66A8A" w:rsidP="004D2549">
      <w:pPr>
        <w:tabs>
          <w:tab w:val="left" w:pos="4500"/>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984"/>
        <w:gridCol w:w="3099"/>
        <w:gridCol w:w="1716"/>
        <w:gridCol w:w="3258"/>
      </w:tblGrid>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Name of Pupil(s):</w:t>
            </w:r>
          </w:p>
          <w:p w:rsidR="00F8763C" w:rsidRPr="00FA5B11" w:rsidRDefault="00F8763C" w:rsidP="004D2549">
            <w:pPr>
              <w:tabs>
                <w:tab w:val="left" w:pos="4500"/>
              </w:tabs>
              <w:rPr>
                <w:rFonts w:asciiTheme="minorHAnsi" w:hAnsiTheme="minorHAnsi" w:cstheme="minorHAnsi"/>
                <w:b/>
                <w:sz w:val="24"/>
                <w:szCs w:val="24"/>
              </w:rPr>
            </w:pPr>
          </w:p>
        </w:tc>
        <w:tc>
          <w:tcPr>
            <w:tcW w:w="8080" w:type="dxa"/>
            <w:gridSpan w:val="3"/>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p>
        </w:tc>
      </w:tr>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F876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DOB(s):</w:t>
            </w:r>
          </w:p>
          <w:p w:rsidR="00F8763C" w:rsidRPr="00FA5B11" w:rsidRDefault="00F8763C" w:rsidP="00F8763C">
            <w:pPr>
              <w:tabs>
                <w:tab w:val="left" w:pos="4500"/>
              </w:tabs>
              <w:rPr>
                <w:rFonts w:asciiTheme="minorHAnsi" w:hAnsiTheme="minorHAnsi" w:cstheme="minorHAnsi"/>
                <w:b/>
                <w:sz w:val="24"/>
                <w:szCs w:val="24"/>
              </w:rPr>
            </w:pPr>
          </w:p>
        </w:tc>
        <w:tc>
          <w:tcPr>
            <w:tcW w:w="3102" w:type="dxa"/>
          </w:tcPr>
          <w:p w:rsidR="00F8763C" w:rsidRPr="00FA5B11" w:rsidRDefault="00F8763C" w:rsidP="004D2549">
            <w:pPr>
              <w:tabs>
                <w:tab w:val="left" w:pos="4500"/>
              </w:tabs>
              <w:rPr>
                <w:rFonts w:asciiTheme="minorHAnsi" w:hAnsiTheme="minorHAnsi" w:cstheme="minorHAnsi"/>
                <w:b/>
                <w:sz w:val="24"/>
                <w:szCs w:val="24"/>
              </w:rPr>
            </w:pPr>
          </w:p>
        </w:tc>
        <w:tc>
          <w:tcPr>
            <w:tcW w:w="1717"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Year Group(s):</w:t>
            </w:r>
          </w:p>
        </w:tc>
        <w:tc>
          <w:tcPr>
            <w:tcW w:w="3261" w:type="dxa"/>
          </w:tcPr>
          <w:p w:rsidR="00F8763C" w:rsidRPr="00FA5B11" w:rsidRDefault="00F8763C" w:rsidP="004D2549">
            <w:pPr>
              <w:tabs>
                <w:tab w:val="left" w:pos="4500"/>
              </w:tabs>
              <w:rPr>
                <w:rFonts w:asciiTheme="minorHAnsi" w:hAnsiTheme="minorHAnsi" w:cstheme="minorHAnsi"/>
                <w:b/>
                <w:sz w:val="24"/>
                <w:szCs w:val="24"/>
              </w:rPr>
            </w:pPr>
          </w:p>
        </w:tc>
      </w:tr>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Last Known Address:</w:t>
            </w:r>
          </w:p>
          <w:p w:rsidR="00F8763C" w:rsidRPr="00FA5B11" w:rsidRDefault="00F8763C" w:rsidP="004D2549">
            <w:pPr>
              <w:tabs>
                <w:tab w:val="left" w:pos="4500"/>
              </w:tabs>
              <w:rPr>
                <w:rFonts w:asciiTheme="minorHAnsi" w:hAnsiTheme="minorHAnsi" w:cstheme="minorHAnsi"/>
                <w:b/>
                <w:sz w:val="24"/>
                <w:szCs w:val="24"/>
              </w:rPr>
            </w:pPr>
          </w:p>
        </w:tc>
        <w:tc>
          <w:tcPr>
            <w:tcW w:w="8080" w:type="dxa"/>
            <w:gridSpan w:val="3"/>
          </w:tcPr>
          <w:p w:rsidR="00F8763C" w:rsidRPr="00FA5B11" w:rsidRDefault="00F8763C" w:rsidP="004D2549">
            <w:pPr>
              <w:tabs>
                <w:tab w:val="left" w:pos="4500"/>
              </w:tabs>
              <w:rPr>
                <w:rFonts w:asciiTheme="minorHAnsi" w:hAnsiTheme="minorHAnsi" w:cstheme="minorHAnsi"/>
                <w:b/>
                <w:sz w:val="24"/>
                <w:szCs w:val="24"/>
              </w:rPr>
            </w:pPr>
          </w:p>
        </w:tc>
      </w:tr>
      <w:tr w:rsidR="00F8763C" w:rsidRPr="00FA5B11" w:rsidTr="00F8763C">
        <w:tc>
          <w:tcPr>
            <w:tcW w:w="198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Last Known School:</w:t>
            </w:r>
          </w:p>
          <w:p w:rsidR="00F8763C" w:rsidRPr="00FA5B11" w:rsidRDefault="00F8763C" w:rsidP="004D2549">
            <w:pPr>
              <w:tabs>
                <w:tab w:val="left" w:pos="4500"/>
              </w:tabs>
              <w:rPr>
                <w:rFonts w:asciiTheme="minorHAnsi" w:hAnsiTheme="minorHAnsi" w:cstheme="minorHAnsi"/>
                <w:b/>
                <w:sz w:val="24"/>
                <w:szCs w:val="24"/>
              </w:rPr>
            </w:pPr>
          </w:p>
        </w:tc>
        <w:tc>
          <w:tcPr>
            <w:tcW w:w="8080" w:type="dxa"/>
            <w:gridSpan w:val="3"/>
          </w:tcPr>
          <w:p w:rsidR="00F8763C" w:rsidRPr="00FA5B11" w:rsidRDefault="00F8763C" w:rsidP="004D2549">
            <w:pPr>
              <w:tabs>
                <w:tab w:val="left" w:pos="4500"/>
              </w:tabs>
              <w:rPr>
                <w:rFonts w:asciiTheme="minorHAnsi" w:hAnsiTheme="minorHAnsi" w:cstheme="minorHAnsi"/>
                <w:b/>
                <w:sz w:val="24"/>
                <w:szCs w:val="24"/>
              </w:rPr>
            </w:pPr>
          </w:p>
        </w:tc>
      </w:tr>
    </w:tbl>
    <w:p w:rsidR="00F66A8A" w:rsidRPr="00FA5B11" w:rsidRDefault="00F66A8A" w:rsidP="004D2549">
      <w:pPr>
        <w:tabs>
          <w:tab w:val="left" w:pos="4500"/>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0057"/>
      </w:tblGrid>
      <w:tr w:rsidR="00F8763C" w:rsidRPr="00FA5B11" w:rsidTr="00F8763C">
        <w:tc>
          <w:tcPr>
            <w:tcW w:w="10065" w:type="dxa"/>
            <w:shd w:val="clear" w:color="auto" w:fill="D9D9D9" w:themeFill="background1" w:themeFillShade="D9"/>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Information / Outcome</w:t>
            </w:r>
          </w:p>
          <w:p w:rsidR="00F8763C" w:rsidRPr="00FA5B11" w:rsidRDefault="00F8763C" w:rsidP="004D2549">
            <w:pPr>
              <w:tabs>
                <w:tab w:val="left" w:pos="4500"/>
              </w:tabs>
              <w:rPr>
                <w:rFonts w:asciiTheme="minorHAnsi" w:hAnsiTheme="minorHAnsi" w:cstheme="minorHAnsi"/>
                <w:b/>
                <w:sz w:val="24"/>
                <w:szCs w:val="24"/>
              </w:rPr>
            </w:pPr>
          </w:p>
        </w:tc>
      </w:tr>
      <w:tr w:rsidR="00F8763C" w:rsidRPr="00FA5B11" w:rsidTr="00F8763C">
        <w:tc>
          <w:tcPr>
            <w:tcW w:w="10065" w:type="dxa"/>
          </w:tcPr>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p>
          <w:p w:rsidR="00F8763C"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p>
          <w:p w:rsidR="00F8763C" w:rsidRPr="00FA5B11" w:rsidRDefault="00F8763C" w:rsidP="004D2549">
            <w:pPr>
              <w:tabs>
                <w:tab w:val="left" w:pos="4500"/>
              </w:tabs>
              <w:rPr>
                <w:rFonts w:asciiTheme="minorHAnsi" w:hAnsiTheme="minorHAnsi" w:cstheme="minorHAnsi"/>
                <w:b/>
                <w:sz w:val="24"/>
                <w:szCs w:val="24"/>
              </w:rPr>
            </w:pPr>
          </w:p>
        </w:tc>
      </w:tr>
    </w:tbl>
    <w:p w:rsidR="00F66A8A" w:rsidRPr="00FA5B11" w:rsidRDefault="00F66A8A" w:rsidP="004D2549">
      <w:pPr>
        <w:tabs>
          <w:tab w:val="left" w:pos="4500"/>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984"/>
        <w:gridCol w:w="3099"/>
        <w:gridCol w:w="1716"/>
        <w:gridCol w:w="3258"/>
      </w:tblGrid>
      <w:tr w:rsidR="00F8763C" w:rsidRPr="00FA5B11" w:rsidTr="00F8763C">
        <w:tc>
          <w:tcPr>
            <w:tcW w:w="1985" w:type="dxa"/>
            <w:shd w:val="clear" w:color="auto" w:fill="D9D9D9" w:themeFill="background1" w:themeFillShade="D9"/>
          </w:tcPr>
          <w:p w:rsidR="00F8763C" w:rsidRPr="00FA5B11" w:rsidRDefault="00F8763C" w:rsidP="00F8763C">
            <w:pPr>
              <w:tabs>
                <w:tab w:val="left" w:pos="4500"/>
              </w:tabs>
              <w:ind w:firstLine="720"/>
              <w:rPr>
                <w:rFonts w:asciiTheme="minorHAnsi" w:hAnsiTheme="minorHAnsi" w:cstheme="minorHAnsi"/>
                <w:sz w:val="24"/>
                <w:szCs w:val="24"/>
              </w:rPr>
            </w:pPr>
          </w:p>
          <w:p w:rsidR="00F8763C" w:rsidRPr="00FA5B11" w:rsidRDefault="00F8763C" w:rsidP="00F876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Signed:</w:t>
            </w:r>
          </w:p>
          <w:p w:rsidR="00F8763C" w:rsidRPr="00FA5B11" w:rsidRDefault="00F8763C" w:rsidP="00F8763C">
            <w:pPr>
              <w:tabs>
                <w:tab w:val="left" w:pos="4500"/>
              </w:tabs>
              <w:jc w:val="center"/>
              <w:rPr>
                <w:rFonts w:asciiTheme="minorHAnsi" w:hAnsiTheme="minorHAnsi" w:cstheme="minorHAnsi"/>
                <w:sz w:val="24"/>
                <w:szCs w:val="24"/>
              </w:rPr>
            </w:pPr>
          </w:p>
        </w:tc>
        <w:tc>
          <w:tcPr>
            <w:tcW w:w="3102" w:type="dxa"/>
          </w:tcPr>
          <w:p w:rsidR="00F8763C" w:rsidRPr="00FA5B11" w:rsidRDefault="00F8763C" w:rsidP="00F8763C">
            <w:pPr>
              <w:tabs>
                <w:tab w:val="left" w:pos="4500"/>
              </w:tabs>
              <w:rPr>
                <w:rFonts w:asciiTheme="minorHAnsi" w:hAnsiTheme="minorHAnsi" w:cstheme="minorHAnsi"/>
                <w:sz w:val="24"/>
                <w:szCs w:val="24"/>
              </w:rPr>
            </w:pPr>
          </w:p>
        </w:tc>
        <w:tc>
          <w:tcPr>
            <w:tcW w:w="1717" w:type="dxa"/>
            <w:shd w:val="clear" w:color="auto" w:fill="D9D9D9" w:themeFill="background1" w:themeFillShade="D9"/>
          </w:tcPr>
          <w:p w:rsidR="00F8763C" w:rsidRPr="00FA5B11" w:rsidRDefault="00F8763C" w:rsidP="00F8763C">
            <w:pPr>
              <w:tabs>
                <w:tab w:val="left" w:pos="4500"/>
              </w:tabs>
              <w:rPr>
                <w:rFonts w:asciiTheme="minorHAnsi" w:hAnsiTheme="minorHAnsi" w:cstheme="minorHAnsi"/>
                <w:sz w:val="24"/>
                <w:szCs w:val="24"/>
              </w:rPr>
            </w:pPr>
          </w:p>
          <w:p w:rsidR="00F8763C" w:rsidRPr="00FA5B11" w:rsidRDefault="00F8763C" w:rsidP="00F8763C">
            <w:pPr>
              <w:tabs>
                <w:tab w:val="left" w:pos="4500"/>
              </w:tabs>
              <w:rPr>
                <w:rFonts w:asciiTheme="minorHAnsi" w:hAnsiTheme="minorHAnsi" w:cstheme="minorHAnsi"/>
                <w:b/>
                <w:sz w:val="24"/>
                <w:szCs w:val="24"/>
              </w:rPr>
            </w:pPr>
            <w:r w:rsidRPr="00FA5B11">
              <w:rPr>
                <w:rFonts w:asciiTheme="minorHAnsi" w:hAnsiTheme="minorHAnsi" w:cstheme="minorHAnsi"/>
                <w:b/>
                <w:sz w:val="24"/>
                <w:szCs w:val="24"/>
              </w:rPr>
              <w:t>Date:</w:t>
            </w:r>
          </w:p>
        </w:tc>
        <w:tc>
          <w:tcPr>
            <w:tcW w:w="3261" w:type="dxa"/>
          </w:tcPr>
          <w:p w:rsidR="00F8763C" w:rsidRPr="00FA5B11" w:rsidRDefault="00F8763C" w:rsidP="00F8763C">
            <w:pPr>
              <w:tabs>
                <w:tab w:val="left" w:pos="4500"/>
              </w:tabs>
              <w:rPr>
                <w:rFonts w:asciiTheme="minorHAnsi" w:hAnsiTheme="minorHAnsi" w:cstheme="minorHAnsi"/>
                <w:sz w:val="24"/>
                <w:szCs w:val="24"/>
              </w:rPr>
            </w:pPr>
          </w:p>
        </w:tc>
      </w:tr>
    </w:tbl>
    <w:p w:rsidR="00F8763C" w:rsidRDefault="00F8763C" w:rsidP="004D2549">
      <w:pPr>
        <w:tabs>
          <w:tab w:val="left" w:pos="4500"/>
        </w:tabs>
        <w:rPr>
          <w:rFonts w:asciiTheme="minorHAnsi" w:hAnsiTheme="minorHAnsi" w:cstheme="minorHAnsi"/>
          <w:b/>
          <w:sz w:val="24"/>
          <w:szCs w:val="24"/>
        </w:rPr>
      </w:pPr>
    </w:p>
    <w:p w:rsidR="00837C24" w:rsidRPr="00837C24" w:rsidRDefault="00837C24" w:rsidP="00837C24">
      <w:pPr>
        <w:jc w:val="right"/>
        <w:rPr>
          <w:rFonts w:asciiTheme="minorHAnsi" w:hAnsiTheme="minorHAnsi"/>
          <w:b/>
          <w:sz w:val="24"/>
          <w:szCs w:val="24"/>
        </w:rPr>
      </w:pPr>
      <w:r w:rsidRPr="00837C24">
        <w:rPr>
          <w:rFonts w:asciiTheme="minorHAnsi" w:hAnsiTheme="minorHAnsi"/>
          <w:b/>
          <w:sz w:val="24"/>
          <w:szCs w:val="24"/>
        </w:rPr>
        <w:t>Appendix J</w:t>
      </w:r>
    </w:p>
    <w:p w:rsidR="00837C24" w:rsidRPr="00837C24" w:rsidRDefault="00837C24" w:rsidP="00837C24">
      <w:pPr>
        <w:rPr>
          <w:rFonts w:asciiTheme="minorHAnsi" w:hAnsiTheme="minorHAnsi"/>
          <w:sz w:val="24"/>
          <w:szCs w:val="24"/>
        </w:rPr>
      </w:pPr>
    </w:p>
    <w:p w:rsidR="00837C24" w:rsidRPr="00837C24" w:rsidRDefault="00837C24" w:rsidP="00837C24">
      <w:pPr>
        <w:jc w:val="center"/>
        <w:rPr>
          <w:rFonts w:asciiTheme="minorHAnsi" w:hAnsiTheme="minorHAnsi"/>
          <w:b/>
          <w:sz w:val="28"/>
          <w:szCs w:val="28"/>
        </w:rPr>
      </w:pPr>
      <w:r w:rsidRPr="00837C24">
        <w:rPr>
          <w:rFonts w:asciiTheme="minorHAnsi" w:hAnsiTheme="minorHAnsi"/>
          <w:b/>
          <w:sz w:val="28"/>
          <w:szCs w:val="28"/>
        </w:rPr>
        <w:t>Is it Any Wonder?</w:t>
      </w:r>
    </w:p>
    <w:p w:rsidR="00837C24" w:rsidRPr="00837C24" w:rsidRDefault="00837C24" w:rsidP="00837C24">
      <w:pPr>
        <w:jc w:val="center"/>
        <w:rPr>
          <w:rFonts w:asciiTheme="minorHAnsi" w:hAnsiTheme="minorHAnsi"/>
          <w:b/>
          <w:sz w:val="24"/>
          <w:szCs w:val="24"/>
          <w:u w:val="single"/>
        </w:rPr>
      </w:pPr>
    </w:p>
    <w:p w:rsidR="00837C24" w:rsidRPr="00837C24" w:rsidRDefault="00837C24" w:rsidP="00837C24">
      <w:pPr>
        <w:jc w:val="center"/>
        <w:rPr>
          <w:rFonts w:asciiTheme="minorHAnsi" w:hAnsiTheme="minorHAnsi"/>
          <w:b/>
          <w:sz w:val="24"/>
          <w:szCs w:val="24"/>
          <w:u w:val="single"/>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If you leave the door open when you’re changing me</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Or bring Sonia in and ‘do her at the same time’….</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If you talk to your friend Hilary</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do me at the same time……</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If you look through me like I’m not there</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chat to your mate about last night’s telly and expose my private hair</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leave me uncovered from me toe to me belly</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you cough and splutter and ’phwor’ that’s smelly…</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Is it any wonder that I believe myself to have no worth?</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Is this what you believe and aren’t grown-ups always right and can be trusted?</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Is it any wonder that I don’t understand words like ’dignity’ and ‘privacy’</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When I’ve not been shown or given any?</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Is it any wonder….  That I don’t scream or cry, or moan or complain</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When the new worker does things to me and I don’t know their name</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when he says, “It will be OK and if it’s not then you’ll be blamed!</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You know he’s right – ‘cos grown ups are always right and can be trusted’</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Is it any wonder…… I won’t eat my food?</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When someone says  -‘she won’t even touch her apple crumble’…</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And I bang my head against the wall instead –</w:t>
      </w: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So hard, the plaster crumbles.</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r w:rsidRPr="00837C24">
        <w:rPr>
          <w:rFonts w:asciiTheme="minorHAnsi" w:hAnsiTheme="minorHAnsi"/>
          <w:sz w:val="24"/>
          <w:szCs w:val="24"/>
        </w:rPr>
        <w:t>John Drury 1995</w:t>
      </w:r>
    </w:p>
    <w:p w:rsidR="00837C24" w:rsidRPr="00837C24" w:rsidRDefault="00837C24" w:rsidP="00837C24">
      <w:pPr>
        <w:jc w:val="center"/>
        <w:rPr>
          <w:rFonts w:asciiTheme="minorHAnsi" w:hAnsiTheme="minorHAnsi"/>
          <w:sz w:val="24"/>
          <w:szCs w:val="24"/>
        </w:rPr>
      </w:pPr>
    </w:p>
    <w:p w:rsidR="00837C24" w:rsidRPr="00837C24" w:rsidRDefault="00837C24" w:rsidP="00837C24">
      <w:pPr>
        <w:jc w:val="cente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jc w:val="right"/>
        <w:rPr>
          <w:rFonts w:asciiTheme="minorHAnsi" w:hAnsiTheme="minorHAnsi"/>
          <w:b/>
          <w:noProof/>
          <w:sz w:val="24"/>
          <w:szCs w:val="24"/>
        </w:rPr>
      </w:pPr>
    </w:p>
    <w:p w:rsidR="00837C24" w:rsidRPr="00837C24" w:rsidRDefault="00837C24" w:rsidP="00837C24">
      <w:pPr>
        <w:jc w:val="right"/>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FC449B" w:rsidRDefault="00FC449B" w:rsidP="00837C24">
      <w:pPr>
        <w:jc w:val="right"/>
        <w:rPr>
          <w:rFonts w:asciiTheme="minorHAnsi" w:hAnsiTheme="minorHAnsi"/>
          <w:b/>
          <w:sz w:val="24"/>
          <w:szCs w:val="24"/>
        </w:rPr>
      </w:pPr>
    </w:p>
    <w:p w:rsidR="00FC449B" w:rsidRDefault="00FC449B" w:rsidP="00837C24">
      <w:pPr>
        <w:jc w:val="right"/>
        <w:rPr>
          <w:rFonts w:asciiTheme="minorHAnsi" w:hAnsiTheme="minorHAnsi"/>
          <w:b/>
          <w:sz w:val="24"/>
          <w:szCs w:val="24"/>
        </w:rPr>
      </w:pPr>
    </w:p>
    <w:p w:rsidR="00837C24" w:rsidRPr="00837C24" w:rsidRDefault="00837C24" w:rsidP="00837C24">
      <w:pPr>
        <w:jc w:val="right"/>
        <w:rPr>
          <w:rFonts w:asciiTheme="minorHAnsi" w:hAnsiTheme="minorHAnsi"/>
          <w:b/>
          <w:sz w:val="24"/>
          <w:szCs w:val="24"/>
        </w:rPr>
      </w:pPr>
      <w:r w:rsidRPr="00837C24">
        <w:rPr>
          <w:rFonts w:asciiTheme="minorHAnsi" w:hAnsiTheme="minorHAnsi"/>
          <w:b/>
          <w:sz w:val="24"/>
          <w:szCs w:val="24"/>
        </w:rPr>
        <w:lastRenderedPageBreak/>
        <w:t>Appendix K</w:t>
      </w:r>
    </w:p>
    <w:p w:rsidR="00837C24" w:rsidRPr="00837C24" w:rsidRDefault="00837C24" w:rsidP="00837C24">
      <w:pPr>
        <w:spacing w:after="200" w:line="276" w:lineRule="auto"/>
        <w:jc w:val="center"/>
        <w:rPr>
          <w:rFonts w:asciiTheme="minorHAnsi" w:eastAsia="Calibri" w:hAnsiTheme="minorHAnsi"/>
          <w:b/>
          <w:sz w:val="24"/>
          <w:szCs w:val="24"/>
        </w:rPr>
      </w:pPr>
      <w:r w:rsidRPr="00837C24">
        <w:rPr>
          <w:rFonts w:asciiTheme="minorHAnsi" w:eastAsia="Calibri" w:hAnsiTheme="minorHAnsi"/>
          <w:b/>
          <w:sz w:val="24"/>
          <w:szCs w:val="24"/>
        </w:rPr>
        <w:t>Intimate Personal Care Plan</w:t>
      </w:r>
    </w:p>
    <w:p w:rsidR="00837C24" w:rsidRPr="00837C24" w:rsidRDefault="00837C24" w:rsidP="00837C24">
      <w:pPr>
        <w:spacing w:after="200" w:line="276" w:lineRule="auto"/>
        <w:rPr>
          <w:rFonts w:asciiTheme="minorHAnsi" w:eastAsia="Calibri" w:hAnsiTheme="minorHAnsi"/>
          <w:sz w:val="24"/>
          <w:szCs w:val="24"/>
        </w:rPr>
      </w:pPr>
      <w:r w:rsidRPr="00837C24">
        <w:rPr>
          <w:rFonts w:asciiTheme="minorHAnsi" w:eastAsia="Calibri" w:hAnsiTheme="minorHAnsi"/>
          <w:sz w:val="24"/>
          <w:szCs w:val="24"/>
        </w:rPr>
        <w:t>Child’s Name: ………………………………………..Date of birth:……………………</w:t>
      </w:r>
    </w:p>
    <w:p w:rsidR="00837C24" w:rsidRPr="00837C24" w:rsidRDefault="00837C24" w:rsidP="00837C24">
      <w:pPr>
        <w:spacing w:after="200" w:line="276" w:lineRule="auto"/>
        <w:rPr>
          <w:rFonts w:asciiTheme="minorHAnsi" w:eastAsia="Calibri" w:hAnsiTheme="minorHAnsi"/>
          <w:sz w:val="24"/>
          <w:szCs w:val="24"/>
        </w:rPr>
      </w:pPr>
      <w:r w:rsidRPr="00837C24">
        <w:rPr>
          <w:rFonts w:asciiTheme="minorHAnsi" w:eastAsia="Calibri" w:hAnsiTheme="minorHAnsi"/>
          <w:sz w:val="24"/>
          <w:szCs w:val="24"/>
        </w:rPr>
        <w:t>Year Group: ……………………… Class: ……………………………………………..</w:t>
      </w:r>
    </w:p>
    <w:p w:rsidR="00837C24" w:rsidRPr="00837C24" w:rsidRDefault="00837C24" w:rsidP="00837C24">
      <w:pPr>
        <w:spacing w:after="200" w:line="276" w:lineRule="auto"/>
        <w:rPr>
          <w:rFonts w:asciiTheme="minorHAnsi" w:eastAsia="Calibri" w:hAnsiTheme="minorHAnsi"/>
          <w:sz w:val="24"/>
          <w:szCs w:val="24"/>
        </w:rPr>
      </w:pPr>
      <w:r w:rsidRPr="00837C24">
        <w:rPr>
          <w:rFonts w:asciiTheme="minorHAnsi" w:eastAsia="Calibri" w:hAnsiTheme="minorHAnsi"/>
          <w:sz w:val="24"/>
          <w:szCs w:val="24"/>
        </w:rPr>
        <w:t>Class teacher responsible: ……………………………………………………………..</w:t>
      </w:r>
    </w:p>
    <w:p w:rsidR="00837C24" w:rsidRPr="00837C24" w:rsidRDefault="00837C24" w:rsidP="00837C24">
      <w:pPr>
        <w:spacing w:after="200" w:line="276" w:lineRule="auto"/>
        <w:rPr>
          <w:rFonts w:asciiTheme="minorHAnsi" w:eastAsia="Calibri" w:hAnsiTheme="minorHAnsi"/>
          <w:sz w:val="24"/>
          <w:szCs w:val="24"/>
        </w:rPr>
      </w:pPr>
      <w:r w:rsidRPr="00837C24">
        <w:rPr>
          <w:rFonts w:asciiTheme="minorHAnsi" w:eastAsia="Calibri" w:hAnsiTheme="minorHAnsi"/>
          <w:sz w:val="24"/>
          <w:szCs w:val="24"/>
        </w:rPr>
        <w:t>Date of record:…………………………Review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37C24" w:rsidRPr="00837C24" w:rsidTr="00C329EE">
        <w:tc>
          <w:tcPr>
            <w:tcW w:w="3227" w:type="dxa"/>
            <w:shd w:val="clear" w:color="auto" w:fill="auto"/>
          </w:tcPr>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Area of need for the Care Plan (note any additional communication needs)</w:t>
            </w:r>
          </w:p>
        </w:tc>
        <w:tc>
          <w:tcPr>
            <w:tcW w:w="6691"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r>
      <w:tr w:rsidR="00837C24" w:rsidRPr="00837C24" w:rsidTr="00C329EE">
        <w:tc>
          <w:tcPr>
            <w:tcW w:w="3227" w:type="dxa"/>
            <w:shd w:val="clear" w:color="auto" w:fill="auto"/>
          </w:tcPr>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Equipment required/ by whom</w:t>
            </w:r>
          </w:p>
        </w:tc>
        <w:tc>
          <w:tcPr>
            <w:tcW w:w="6691"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r>
      <w:tr w:rsidR="00837C24" w:rsidRPr="00837C24" w:rsidTr="00C329EE">
        <w:tc>
          <w:tcPr>
            <w:tcW w:w="3227" w:type="dxa"/>
            <w:shd w:val="clear" w:color="auto" w:fill="auto"/>
          </w:tcPr>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Environmental considerations</w:t>
            </w:r>
          </w:p>
        </w:tc>
        <w:tc>
          <w:tcPr>
            <w:tcW w:w="6691"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r>
      <w:tr w:rsidR="00837C24" w:rsidRPr="00837C24" w:rsidTr="00C329EE">
        <w:tc>
          <w:tcPr>
            <w:tcW w:w="3227" w:type="dxa"/>
            <w:shd w:val="clear" w:color="auto" w:fill="auto"/>
          </w:tcPr>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Support required</w:t>
            </w:r>
          </w:p>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(who and frequency)</w:t>
            </w:r>
          </w:p>
        </w:tc>
        <w:tc>
          <w:tcPr>
            <w:tcW w:w="6691"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r>
    </w:tbl>
    <w:p w:rsidR="00837C24" w:rsidRPr="00837C24" w:rsidRDefault="00837C24" w:rsidP="00837C24">
      <w:pPr>
        <w:spacing w:after="200" w:line="276" w:lineRule="auto"/>
        <w:rPr>
          <w:rFonts w:asciiTheme="minorHAnsi" w:eastAsia="Calibr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37C24" w:rsidRPr="00837C24" w:rsidTr="00C329EE">
        <w:trPr>
          <w:trHeight w:val="547"/>
        </w:trPr>
        <w:tc>
          <w:tcPr>
            <w:tcW w:w="9918" w:type="dxa"/>
            <w:shd w:val="clear" w:color="auto" w:fill="auto"/>
          </w:tcPr>
          <w:p w:rsidR="00837C24" w:rsidRPr="00837C24" w:rsidRDefault="00837C24" w:rsidP="00837C24">
            <w:pPr>
              <w:rPr>
                <w:rFonts w:asciiTheme="minorHAnsi" w:eastAsia="Calibri" w:hAnsiTheme="minorHAnsi"/>
                <w:b/>
                <w:sz w:val="24"/>
                <w:szCs w:val="24"/>
              </w:rPr>
            </w:pPr>
            <w:r w:rsidRPr="00837C24">
              <w:rPr>
                <w:rFonts w:asciiTheme="minorHAnsi" w:eastAsia="Calibri" w:hAnsiTheme="minorHAnsi"/>
                <w:b/>
                <w:sz w:val="24"/>
                <w:szCs w:val="24"/>
              </w:rPr>
              <w:t>Outcome(s)/ Independence working towards:</w:t>
            </w: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r>
    </w:tbl>
    <w:p w:rsidR="00837C24" w:rsidRPr="00837C24" w:rsidRDefault="00837C24" w:rsidP="00837C24">
      <w:pPr>
        <w:spacing w:after="200" w:line="276" w:lineRule="auto"/>
        <w:rPr>
          <w:rFonts w:asciiTheme="minorHAnsi" w:eastAsia="Calibr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409"/>
        <w:gridCol w:w="2439"/>
      </w:tblGrid>
      <w:tr w:rsidR="00837C24" w:rsidRPr="00837C24" w:rsidTr="00C329EE">
        <w:tc>
          <w:tcPr>
            <w:tcW w:w="2802" w:type="dxa"/>
            <w:shd w:val="clear" w:color="auto" w:fill="auto"/>
          </w:tcPr>
          <w:p w:rsidR="00837C24" w:rsidRPr="00837C24" w:rsidRDefault="00837C24" w:rsidP="00837C24">
            <w:pPr>
              <w:jc w:val="center"/>
              <w:rPr>
                <w:rFonts w:asciiTheme="minorHAnsi" w:eastAsia="Calibri" w:hAnsiTheme="minorHAnsi"/>
                <w:b/>
                <w:sz w:val="24"/>
                <w:szCs w:val="24"/>
              </w:rPr>
            </w:pPr>
            <w:r w:rsidRPr="00837C24">
              <w:rPr>
                <w:rFonts w:asciiTheme="minorHAnsi" w:eastAsia="Calibri" w:hAnsiTheme="minorHAnsi"/>
                <w:b/>
                <w:sz w:val="24"/>
                <w:szCs w:val="24"/>
              </w:rPr>
              <w:t>Setting will</w:t>
            </w:r>
          </w:p>
        </w:tc>
        <w:tc>
          <w:tcPr>
            <w:tcW w:w="2268" w:type="dxa"/>
            <w:shd w:val="clear" w:color="auto" w:fill="auto"/>
          </w:tcPr>
          <w:p w:rsidR="00837C24" w:rsidRPr="00837C24" w:rsidRDefault="00837C24" w:rsidP="00837C24">
            <w:pPr>
              <w:jc w:val="center"/>
              <w:rPr>
                <w:rFonts w:asciiTheme="minorHAnsi" w:eastAsia="Calibri" w:hAnsiTheme="minorHAnsi"/>
                <w:b/>
                <w:sz w:val="24"/>
                <w:szCs w:val="24"/>
              </w:rPr>
            </w:pPr>
            <w:r w:rsidRPr="00837C24">
              <w:rPr>
                <w:rFonts w:asciiTheme="minorHAnsi" w:eastAsia="Calibri" w:hAnsiTheme="minorHAnsi"/>
                <w:b/>
                <w:sz w:val="24"/>
                <w:szCs w:val="24"/>
              </w:rPr>
              <w:t>Parents will support by</w:t>
            </w:r>
          </w:p>
        </w:tc>
        <w:tc>
          <w:tcPr>
            <w:tcW w:w="2409" w:type="dxa"/>
            <w:shd w:val="clear" w:color="auto" w:fill="auto"/>
          </w:tcPr>
          <w:p w:rsidR="00837C24" w:rsidRPr="00837C24" w:rsidRDefault="00837C24" w:rsidP="00837C24">
            <w:pPr>
              <w:jc w:val="center"/>
              <w:rPr>
                <w:rFonts w:asciiTheme="minorHAnsi" w:eastAsia="Calibri" w:hAnsiTheme="minorHAnsi"/>
                <w:b/>
                <w:sz w:val="24"/>
                <w:szCs w:val="24"/>
              </w:rPr>
            </w:pPr>
            <w:r w:rsidRPr="00837C24">
              <w:rPr>
                <w:rFonts w:asciiTheme="minorHAnsi" w:eastAsia="Calibri" w:hAnsiTheme="minorHAnsi"/>
                <w:b/>
                <w:sz w:val="24"/>
                <w:szCs w:val="24"/>
              </w:rPr>
              <w:t>Child will try to</w:t>
            </w:r>
          </w:p>
        </w:tc>
        <w:tc>
          <w:tcPr>
            <w:tcW w:w="2439" w:type="dxa"/>
            <w:shd w:val="clear" w:color="auto" w:fill="auto"/>
          </w:tcPr>
          <w:p w:rsidR="00837C24" w:rsidRPr="00837C24" w:rsidRDefault="00837C24" w:rsidP="00837C24">
            <w:pPr>
              <w:jc w:val="center"/>
              <w:rPr>
                <w:rFonts w:asciiTheme="minorHAnsi" w:eastAsia="Calibri" w:hAnsiTheme="minorHAnsi"/>
                <w:b/>
                <w:sz w:val="24"/>
                <w:szCs w:val="24"/>
              </w:rPr>
            </w:pPr>
            <w:r w:rsidRPr="00837C24">
              <w:rPr>
                <w:rFonts w:asciiTheme="minorHAnsi" w:eastAsia="Calibri" w:hAnsiTheme="minorHAnsi"/>
                <w:b/>
                <w:sz w:val="24"/>
                <w:szCs w:val="24"/>
              </w:rPr>
              <w:t>Target achieved date</w:t>
            </w:r>
          </w:p>
        </w:tc>
      </w:tr>
      <w:tr w:rsidR="00837C24" w:rsidRPr="00837C24" w:rsidTr="00C329EE">
        <w:tc>
          <w:tcPr>
            <w:tcW w:w="2802"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c>
          <w:tcPr>
            <w:tcW w:w="2268" w:type="dxa"/>
            <w:shd w:val="clear" w:color="auto" w:fill="auto"/>
          </w:tcPr>
          <w:p w:rsidR="00837C24" w:rsidRPr="00837C24" w:rsidRDefault="00837C24" w:rsidP="00837C24">
            <w:pPr>
              <w:rPr>
                <w:rFonts w:asciiTheme="minorHAnsi" w:eastAsia="Calibri" w:hAnsiTheme="minorHAnsi"/>
                <w:sz w:val="24"/>
                <w:szCs w:val="24"/>
              </w:rPr>
            </w:pPr>
          </w:p>
          <w:p w:rsidR="00837C24" w:rsidRPr="00837C24" w:rsidRDefault="00837C24" w:rsidP="00837C24">
            <w:pPr>
              <w:rPr>
                <w:rFonts w:asciiTheme="minorHAnsi" w:eastAsia="Calibri" w:hAnsiTheme="minorHAnsi"/>
                <w:sz w:val="24"/>
                <w:szCs w:val="24"/>
              </w:rPr>
            </w:pPr>
          </w:p>
        </w:tc>
        <w:tc>
          <w:tcPr>
            <w:tcW w:w="2409" w:type="dxa"/>
            <w:shd w:val="clear" w:color="auto" w:fill="auto"/>
          </w:tcPr>
          <w:p w:rsidR="00837C24" w:rsidRPr="00837C24" w:rsidRDefault="00837C24" w:rsidP="00837C24">
            <w:pPr>
              <w:rPr>
                <w:rFonts w:asciiTheme="minorHAnsi" w:eastAsia="Calibri" w:hAnsiTheme="minorHAnsi"/>
                <w:sz w:val="24"/>
                <w:szCs w:val="24"/>
              </w:rPr>
            </w:pPr>
          </w:p>
        </w:tc>
        <w:tc>
          <w:tcPr>
            <w:tcW w:w="2439" w:type="dxa"/>
            <w:shd w:val="clear" w:color="auto" w:fill="auto"/>
          </w:tcPr>
          <w:p w:rsidR="00837C24" w:rsidRPr="00837C24" w:rsidRDefault="00837C24" w:rsidP="00837C24">
            <w:pPr>
              <w:rPr>
                <w:rFonts w:asciiTheme="minorHAnsi" w:eastAsia="Calibri" w:hAnsiTheme="minorHAnsi"/>
                <w:sz w:val="24"/>
                <w:szCs w:val="24"/>
              </w:rPr>
            </w:pPr>
          </w:p>
        </w:tc>
      </w:tr>
      <w:tr w:rsidR="00837C24" w:rsidRPr="00837C24" w:rsidTr="00C329EE">
        <w:tc>
          <w:tcPr>
            <w:tcW w:w="2802" w:type="dxa"/>
            <w:shd w:val="clear" w:color="auto" w:fill="auto"/>
          </w:tcPr>
          <w:p w:rsidR="00837C24" w:rsidRPr="00837C24" w:rsidRDefault="00837C24" w:rsidP="00837C24">
            <w:pPr>
              <w:rPr>
                <w:rFonts w:asciiTheme="minorHAnsi" w:eastAsia="Calibri" w:hAnsiTheme="minorHAnsi"/>
                <w:sz w:val="24"/>
                <w:szCs w:val="24"/>
              </w:rPr>
            </w:pPr>
            <w:r w:rsidRPr="00837C24">
              <w:rPr>
                <w:rFonts w:asciiTheme="minorHAnsi" w:eastAsia="Calibri" w:hAnsiTheme="minorHAnsi"/>
                <w:sz w:val="24"/>
                <w:szCs w:val="24"/>
              </w:rPr>
              <w:t xml:space="preserve">Signed: </w:t>
            </w:r>
          </w:p>
        </w:tc>
        <w:tc>
          <w:tcPr>
            <w:tcW w:w="2268" w:type="dxa"/>
            <w:shd w:val="clear" w:color="auto" w:fill="auto"/>
          </w:tcPr>
          <w:p w:rsidR="00837C24" w:rsidRPr="00837C24" w:rsidRDefault="00837C24" w:rsidP="00837C24">
            <w:pPr>
              <w:rPr>
                <w:rFonts w:asciiTheme="minorHAnsi" w:eastAsia="Calibri" w:hAnsiTheme="minorHAnsi"/>
                <w:sz w:val="24"/>
                <w:szCs w:val="24"/>
              </w:rPr>
            </w:pPr>
            <w:r w:rsidRPr="00837C24">
              <w:rPr>
                <w:rFonts w:asciiTheme="minorHAnsi" w:eastAsia="Calibri" w:hAnsiTheme="minorHAnsi"/>
                <w:sz w:val="24"/>
                <w:szCs w:val="24"/>
              </w:rPr>
              <w:t>Signed:</w:t>
            </w:r>
          </w:p>
        </w:tc>
        <w:tc>
          <w:tcPr>
            <w:tcW w:w="2409" w:type="dxa"/>
            <w:shd w:val="clear" w:color="auto" w:fill="auto"/>
          </w:tcPr>
          <w:p w:rsidR="00837C24" w:rsidRPr="00837C24" w:rsidRDefault="00837C24" w:rsidP="00837C24">
            <w:pPr>
              <w:rPr>
                <w:rFonts w:asciiTheme="minorHAnsi" w:eastAsia="Calibri" w:hAnsiTheme="minorHAnsi"/>
                <w:sz w:val="24"/>
                <w:szCs w:val="24"/>
              </w:rPr>
            </w:pPr>
            <w:r w:rsidRPr="00837C24">
              <w:rPr>
                <w:rFonts w:asciiTheme="minorHAnsi" w:eastAsia="Calibri" w:hAnsiTheme="minorHAnsi"/>
                <w:sz w:val="24"/>
                <w:szCs w:val="24"/>
              </w:rPr>
              <w:t>Signed (if appropriate)</w:t>
            </w:r>
          </w:p>
          <w:p w:rsidR="00837C24" w:rsidRPr="00837C24" w:rsidRDefault="00837C24" w:rsidP="00837C24">
            <w:pPr>
              <w:rPr>
                <w:rFonts w:asciiTheme="minorHAnsi" w:eastAsia="Calibri" w:hAnsiTheme="minorHAnsi"/>
                <w:sz w:val="24"/>
                <w:szCs w:val="24"/>
              </w:rPr>
            </w:pPr>
          </w:p>
        </w:tc>
        <w:tc>
          <w:tcPr>
            <w:tcW w:w="2439" w:type="dxa"/>
            <w:shd w:val="clear" w:color="auto" w:fill="auto"/>
          </w:tcPr>
          <w:p w:rsidR="00837C24" w:rsidRPr="00837C24" w:rsidRDefault="00837C24" w:rsidP="00837C24">
            <w:pPr>
              <w:rPr>
                <w:rFonts w:asciiTheme="minorHAnsi" w:eastAsia="Calibri" w:hAnsiTheme="minorHAnsi"/>
                <w:sz w:val="24"/>
                <w:szCs w:val="24"/>
              </w:rPr>
            </w:pPr>
          </w:p>
        </w:tc>
      </w:tr>
    </w:tbl>
    <w:p w:rsidR="00837C24" w:rsidRPr="00837C24" w:rsidRDefault="00837C24" w:rsidP="00837C24">
      <w:pPr>
        <w:spacing w:after="200" w:line="276" w:lineRule="auto"/>
        <w:rPr>
          <w:rFonts w:asciiTheme="minorHAnsi" w:eastAsia="Calibri" w:hAnsiTheme="minorHAnsi"/>
          <w:sz w:val="24"/>
          <w:szCs w:val="24"/>
        </w:rPr>
      </w:pPr>
    </w:p>
    <w:p w:rsidR="00837C24" w:rsidRPr="00837C24" w:rsidRDefault="00837C24" w:rsidP="00837C24">
      <w:pPr>
        <w:spacing w:after="200" w:line="276" w:lineRule="auto"/>
        <w:rPr>
          <w:rFonts w:asciiTheme="minorHAnsi" w:eastAsia="Calibri" w:hAnsiTheme="minorHAnsi"/>
          <w:i/>
          <w:color w:val="BFBFBF"/>
          <w:sz w:val="24"/>
          <w:szCs w:val="24"/>
        </w:rPr>
      </w:pPr>
      <w:r w:rsidRPr="00837C24">
        <w:rPr>
          <w:rFonts w:asciiTheme="minorHAnsi" w:eastAsia="Calibri" w:hAnsiTheme="minorHAnsi"/>
          <w:i/>
          <w:color w:val="BFBFBF"/>
          <w:sz w:val="24"/>
          <w:szCs w:val="24"/>
        </w:rPr>
        <w:t>Intimate Personal Care Plans can be used for a range of needs and activities including Toileting, Feeding, Medication and Dressing.</w:t>
      </w:r>
    </w:p>
    <w:p w:rsidR="00837C24" w:rsidRPr="00837C24" w:rsidRDefault="00837C24" w:rsidP="00837C24">
      <w:pPr>
        <w:jc w:val="right"/>
        <w:rPr>
          <w:rFonts w:asciiTheme="minorHAnsi" w:hAnsiTheme="minorHAnsi"/>
          <w:b/>
          <w:sz w:val="24"/>
          <w:szCs w:val="24"/>
        </w:rPr>
      </w:pPr>
    </w:p>
    <w:p w:rsidR="00837C24" w:rsidRPr="00837C24" w:rsidRDefault="00837C24" w:rsidP="00837C24">
      <w:pPr>
        <w:jc w:val="right"/>
        <w:rPr>
          <w:rFonts w:asciiTheme="minorHAnsi" w:hAnsiTheme="minorHAnsi"/>
          <w:b/>
          <w:sz w:val="24"/>
          <w:szCs w:val="24"/>
        </w:rPr>
      </w:pPr>
      <w:r w:rsidRPr="00837C24">
        <w:rPr>
          <w:rFonts w:asciiTheme="minorHAnsi" w:hAnsiTheme="minorHAnsi"/>
          <w:b/>
          <w:sz w:val="24"/>
          <w:szCs w:val="24"/>
        </w:rPr>
        <w:lastRenderedPageBreak/>
        <w:t>Appendix L</w:t>
      </w:r>
    </w:p>
    <w:p w:rsidR="00837C24" w:rsidRPr="00837C24" w:rsidRDefault="00837C24" w:rsidP="00837C24">
      <w:pP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DE173F" w:rsidRDefault="00837C24" w:rsidP="00837C24">
      <w:pPr>
        <w:jc w:val="center"/>
        <w:rPr>
          <w:rFonts w:asciiTheme="minorHAnsi" w:hAnsiTheme="minorHAnsi"/>
          <w:b/>
          <w:sz w:val="32"/>
          <w:szCs w:val="32"/>
        </w:rPr>
      </w:pPr>
      <w:r w:rsidRPr="00DE173F">
        <w:rPr>
          <w:rFonts w:asciiTheme="minorHAnsi" w:hAnsiTheme="minorHAnsi"/>
          <w:b/>
          <w:sz w:val="32"/>
          <w:szCs w:val="32"/>
        </w:rPr>
        <w:t>Sample Individual Manual Handling Care Plan</w:t>
      </w:r>
    </w:p>
    <w:p w:rsidR="00837C24" w:rsidRPr="00837C24" w:rsidRDefault="00837C24" w:rsidP="00837C24">
      <w:pPr>
        <w:jc w:val="cente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keepNext/>
        <w:outlineLvl w:val="0"/>
        <w:rPr>
          <w:rFonts w:asciiTheme="minorHAnsi" w:hAnsiTheme="minorHAnsi"/>
          <w:b/>
          <w:sz w:val="24"/>
          <w:szCs w:val="24"/>
        </w:rPr>
      </w:pPr>
      <w:r w:rsidRPr="00837C24">
        <w:rPr>
          <w:rFonts w:asciiTheme="minorHAnsi" w:hAnsiTheme="minorHAnsi"/>
          <w:b/>
          <w:sz w:val="24"/>
          <w:szCs w:val="24"/>
        </w:rPr>
        <w:t xml:space="preserve">Pupils Name: Joe Bloggs </w:t>
      </w:r>
    </w:p>
    <w:p w:rsidR="00837C24" w:rsidRPr="00837C24" w:rsidRDefault="00837C24" w:rsidP="00837C24">
      <w:pPr>
        <w:rPr>
          <w:rFonts w:asciiTheme="minorHAnsi" w:hAnsiTheme="minorHAnsi"/>
          <w:b/>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001"/>
        <w:gridCol w:w="992"/>
        <w:gridCol w:w="993"/>
        <w:gridCol w:w="1134"/>
        <w:gridCol w:w="1134"/>
        <w:gridCol w:w="992"/>
        <w:gridCol w:w="1134"/>
      </w:tblGrid>
      <w:tr w:rsidR="00837C24" w:rsidRPr="00837C24" w:rsidTr="00DE173F">
        <w:trPr>
          <w:trHeight w:val="332"/>
        </w:trPr>
        <w:tc>
          <w:tcPr>
            <w:tcW w:w="15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w:t>
            </w:r>
          </w:p>
        </w:tc>
        <w:tc>
          <w:tcPr>
            <w:tcW w:w="1001"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993"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r w:rsidR="00837C24" w:rsidRPr="00837C24" w:rsidTr="00DE173F">
        <w:tc>
          <w:tcPr>
            <w:tcW w:w="15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Height</w:t>
            </w:r>
          </w:p>
        </w:tc>
        <w:tc>
          <w:tcPr>
            <w:tcW w:w="1001"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993"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001"/>
        <w:gridCol w:w="992"/>
        <w:gridCol w:w="993"/>
        <w:gridCol w:w="1134"/>
        <w:gridCol w:w="1134"/>
        <w:gridCol w:w="992"/>
        <w:gridCol w:w="1134"/>
      </w:tblGrid>
      <w:tr w:rsidR="00837C24" w:rsidRPr="00837C24" w:rsidTr="00DE173F">
        <w:trPr>
          <w:trHeight w:val="332"/>
        </w:trPr>
        <w:tc>
          <w:tcPr>
            <w:tcW w:w="15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w:t>
            </w:r>
          </w:p>
        </w:tc>
        <w:tc>
          <w:tcPr>
            <w:tcW w:w="1001"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993"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r w:rsidR="00837C24" w:rsidRPr="00837C24" w:rsidTr="00DE173F">
        <w:tc>
          <w:tcPr>
            <w:tcW w:w="15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Weight</w:t>
            </w:r>
          </w:p>
        </w:tc>
        <w:tc>
          <w:tcPr>
            <w:tcW w:w="1001"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993"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c>
          <w:tcPr>
            <w:tcW w:w="99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8"/>
        <w:gridCol w:w="4302"/>
      </w:tblGrid>
      <w:tr w:rsidR="00837C24" w:rsidRPr="00837C24" w:rsidTr="00DE173F">
        <w:tc>
          <w:tcPr>
            <w:tcW w:w="4628" w:type="dxa"/>
          </w:tcPr>
          <w:p w:rsidR="00837C24" w:rsidRPr="00837C24" w:rsidRDefault="00837C24" w:rsidP="00837C24">
            <w:pPr>
              <w:rPr>
                <w:rFonts w:asciiTheme="minorHAnsi" w:hAnsiTheme="minorHAnsi"/>
                <w:b/>
                <w:sz w:val="24"/>
                <w:szCs w:val="24"/>
                <w:u w:val="single"/>
              </w:rPr>
            </w:pPr>
            <w:r w:rsidRPr="00837C24">
              <w:rPr>
                <w:rFonts w:asciiTheme="minorHAnsi" w:hAnsiTheme="minorHAnsi"/>
                <w:b/>
                <w:sz w:val="24"/>
                <w:szCs w:val="24"/>
                <w:u w:val="single"/>
              </w:rPr>
              <w:t>Level of Independence</w:t>
            </w:r>
          </w:p>
          <w:p w:rsidR="00837C24" w:rsidRPr="00837C24" w:rsidRDefault="00837C24" w:rsidP="00837C24">
            <w:pPr>
              <w:rPr>
                <w:rFonts w:asciiTheme="minorHAnsi" w:hAnsiTheme="minorHAnsi"/>
                <w:b/>
                <w:sz w:val="24"/>
                <w:szCs w:val="24"/>
              </w:rPr>
            </w:pPr>
          </w:p>
          <w:p w:rsidR="00837C24" w:rsidRPr="00837C24" w:rsidRDefault="00837C24" w:rsidP="00837C24">
            <w:pPr>
              <w:keepNext/>
              <w:outlineLvl w:val="1"/>
              <w:rPr>
                <w:rFonts w:asciiTheme="minorHAnsi" w:hAnsiTheme="minorHAnsi"/>
                <w:b/>
                <w:sz w:val="24"/>
                <w:szCs w:val="24"/>
              </w:rPr>
            </w:pPr>
            <w:r w:rsidRPr="00837C24">
              <w:rPr>
                <w:rFonts w:asciiTheme="minorHAnsi" w:hAnsiTheme="minorHAnsi"/>
                <w:sz w:val="24"/>
                <w:szCs w:val="24"/>
              </w:rPr>
              <w:t xml:space="preserve">□   </w:t>
            </w:r>
            <w:r w:rsidRPr="00837C24">
              <w:rPr>
                <w:rFonts w:asciiTheme="minorHAnsi" w:hAnsiTheme="minorHAnsi"/>
                <w:b/>
                <w:sz w:val="24"/>
                <w:szCs w:val="24"/>
              </w:rPr>
              <w:t>Totally dependent</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sym w:font="Wingdings" w:char="F0FC"/>
            </w:r>
            <w:r w:rsidRPr="00837C24">
              <w:rPr>
                <w:rFonts w:asciiTheme="minorHAnsi" w:hAnsiTheme="minorHAnsi"/>
                <w:b/>
                <w:sz w:val="24"/>
                <w:szCs w:val="24"/>
              </w:rPr>
              <w:t xml:space="preserve">   Needs assistance to transfer</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Some sitting balance</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Unable to weight bear</w:t>
            </w:r>
          </w:p>
          <w:p w:rsidR="00837C24" w:rsidRPr="00837C24" w:rsidRDefault="00837C24" w:rsidP="00837C24">
            <w:pPr>
              <w:rPr>
                <w:rFonts w:asciiTheme="minorHAnsi" w:hAnsiTheme="minorHAnsi"/>
                <w:b/>
                <w:sz w:val="24"/>
                <w:szCs w:val="24"/>
              </w:rPr>
            </w:pPr>
            <w:r w:rsidRPr="00837C24">
              <w:rPr>
                <w:rFonts w:asciiTheme="minorHAnsi" w:hAnsiTheme="minorHAnsi"/>
                <w:sz w:val="24"/>
                <w:szCs w:val="24"/>
              </w:rPr>
              <w:t>□</w:t>
            </w:r>
            <w:r w:rsidRPr="00837C24">
              <w:rPr>
                <w:rFonts w:asciiTheme="minorHAnsi" w:hAnsiTheme="minorHAnsi"/>
                <w:b/>
                <w:sz w:val="24"/>
                <w:szCs w:val="24"/>
              </w:rPr>
              <w:t xml:space="preserve">   Minimal Active participation</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sym w:font="Wingdings" w:char="F0FC"/>
            </w:r>
            <w:r w:rsidRPr="00837C24">
              <w:rPr>
                <w:rFonts w:asciiTheme="minorHAnsi" w:hAnsiTheme="minorHAnsi"/>
                <w:b/>
                <w:sz w:val="24"/>
                <w:szCs w:val="24"/>
              </w:rPr>
              <w:t xml:space="preserve">   Needs assistance in some situations</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sym w:font="Wingdings" w:char="F0FC"/>
            </w:r>
            <w:r w:rsidRPr="00837C24">
              <w:rPr>
                <w:rFonts w:asciiTheme="minorHAnsi" w:hAnsiTheme="minorHAnsi"/>
                <w:b/>
                <w:sz w:val="24"/>
                <w:szCs w:val="24"/>
              </w:rPr>
              <w:t xml:space="preserve">   Full sitting balance</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p w:rsidR="00837C24" w:rsidRPr="00837C24" w:rsidRDefault="00837C24" w:rsidP="00837C24">
            <w:pPr>
              <w:rPr>
                <w:rFonts w:asciiTheme="minorHAnsi" w:hAnsiTheme="minorHAnsi"/>
                <w:b/>
                <w:sz w:val="24"/>
                <w:szCs w:val="24"/>
              </w:rPr>
            </w:pPr>
          </w:p>
        </w:tc>
        <w:tc>
          <w:tcPr>
            <w:tcW w:w="4302" w:type="dxa"/>
          </w:tcPr>
          <w:p w:rsidR="00837C24" w:rsidRPr="00837C24" w:rsidRDefault="00837C24" w:rsidP="00837C24">
            <w:pPr>
              <w:keepNext/>
              <w:outlineLvl w:val="2"/>
              <w:rPr>
                <w:rFonts w:asciiTheme="minorHAnsi" w:hAnsiTheme="minorHAnsi"/>
                <w:b/>
                <w:sz w:val="24"/>
                <w:szCs w:val="24"/>
                <w:u w:val="single"/>
              </w:rPr>
            </w:pPr>
            <w:r w:rsidRPr="00837C24">
              <w:rPr>
                <w:rFonts w:asciiTheme="minorHAnsi" w:hAnsiTheme="minorHAnsi"/>
                <w:b/>
                <w:sz w:val="24"/>
                <w:szCs w:val="24"/>
                <w:u w:val="single"/>
              </w:rPr>
              <w:t>Relevant information</w:t>
            </w:r>
          </w:p>
          <w:p w:rsidR="00837C24" w:rsidRPr="00837C24" w:rsidRDefault="00837C24" w:rsidP="00837C24">
            <w:pPr>
              <w:rPr>
                <w:rFonts w:asciiTheme="minorHAnsi" w:hAnsiTheme="minorHAnsi"/>
                <w:sz w:val="24"/>
                <w:szCs w:val="24"/>
                <w:lang w:val="en-US"/>
              </w:rPr>
            </w:pPr>
          </w:p>
          <w:p w:rsidR="00837C24" w:rsidRPr="00837C24" w:rsidRDefault="00837C24" w:rsidP="00837C24">
            <w:pPr>
              <w:keepNext/>
              <w:outlineLvl w:val="1"/>
              <w:rPr>
                <w:rFonts w:asciiTheme="minorHAnsi" w:hAnsiTheme="minorHAnsi"/>
                <w:b/>
                <w:sz w:val="24"/>
                <w:szCs w:val="24"/>
                <w:lang w:val="en-US"/>
              </w:rPr>
            </w:pPr>
            <w:r w:rsidRPr="00837C24">
              <w:rPr>
                <w:rFonts w:asciiTheme="minorHAnsi" w:hAnsiTheme="minorHAnsi"/>
                <w:sz w:val="24"/>
                <w:szCs w:val="24"/>
              </w:rPr>
              <w:t xml:space="preserve">□   </w:t>
            </w:r>
            <w:r w:rsidRPr="00837C24">
              <w:rPr>
                <w:rFonts w:asciiTheme="minorHAnsi" w:hAnsiTheme="minorHAnsi"/>
                <w:b/>
                <w:sz w:val="24"/>
                <w:szCs w:val="24"/>
                <w:lang w:val="en-US"/>
              </w:rPr>
              <w:t>Epilepsy</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Fatigue</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Fear</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Fragility</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History of falls</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sym w:font="Wingdings" w:char="F0FC"/>
            </w:r>
            <w:r w:rsidRPr="00837C24">
              <w:rPr>
                <w:rFonts w:asciiTheme="minorHAnsi" w:hAnsiTheme="minorHAnsi"/>
                <w:b/>
                <w:sz w:val="24"/>
                <w:szCs w:val="24"/>
              </w:rPr>
              <w:t xml:space="preserve">   </w:t>
            </w:r>
            <w:r w:rsidRPr="00837C24">
              <w:rPr>
                <w:rFonts w:asciiTheme="minorHAnsi" w:hAnsiTheme="minorHAnsi"/>
                <w:b/>
                <w:sz w:val="24"/>
                <w:szCs w:val="24"/>
                <w:lang w:val="en-US"/>
              </w:rPr>
              <w:t>Muscle spasm</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Pain</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sym w:font="Wingdings" w:char="F0FC"/>
            </w:r>
            <w:r w:rsidRPr="00837C24">
              <w:rPr>
                <w:rFonts w:asciiTheme="minorHAnsi" w:hAnsiTheme="minorHAnsi"/>
                <w:b/>
                <w:sz w:val="24"/>
                <w:szCs w:val="24"/>
              </w:rPr>
              <w:t xml:space="preserve">   </w:t>
            </w:r>
            <w:r w:rsidRPr="00837C24">
              <w:rPr>
                <w:rFonts w:asciiTheme="minorHAnsi" w:hAnsiTheme="minorHAnsi"/>
                <w:b/>
                <w:sz w:val="24"/>
                <w:szCs w:val="24"/>
                <w:lang w:val="en-US"/>
              </w:rPr>
              <w:t xml:space="preserve">Sensory loss </w:t>
            </w:r>
            <w:r w:rsidRPr="00837C24">
              <w:rPr>
                <w:rFonts w:asciiTheme="minorHAnsi" w:hAnsiTheme="minorHAnsi"/>
                <w:b/>
                <w:i/>
                <w:sz w:val="24"/>
                <w:szCs w:val="24"/>
                <w:lang w:val="en-US"/>
              </w:rPr>
              <w:t>(hearing)</w:t>
            </w:r>
          </w:p>
          <w:p w:rsidR="00837C24" w:rsidRPr="00837C24" w:rsidRDefault="00837C24" w:rsidP="00837C24">
            <w:pPr>
              <w:rPr>
                <w:rFonts w:asciiTheme="minorHAnsi" w:hAnsiTheme="minorHAnsi"/>
                <w:b/>
                <w:sz w:val="24"/>
                <w:szCs w:val="24"/>
                <w:lang w:val="en-US"/>
              </w:rPr>
            </w:pPr>
            <w:r w:rsidRPr="00837C24">
              <w:rPr>
                <w:rFonts w:asciiTheme="minorHAnsi" w:hAnsiTheme="minorHAnsi"/>
                <w:b/>
                <w:sz w:val="24"/>
                <w:szCs w:val="24"/>
              </w:rPr>
              <w:t xml:space="preserve">□   </w:t>
            </w:r>
            <w:r w:rsidRPr="00837C24">
              <w:rPr>
                <w:rFonts w:asciiTheme="minorHAnsi" w:hAnsiTheme="minorHAnsi"/>
                <w:b/>
                <w:sz w:val="24"/>
                <w:szCs w:val="24"/>
                <w:lang w:val="en-US"/>
              </w:rPr>
              <w:t>Skin Condition</w:t>
            </w:r>
          </w:p>
          <w:p w:rsidR="00837C24" w:rsidRPr="00837C24" w:rsidRDefault="00837C24" w:rsidP="00837C24">
            <w:pPr>
              <w:rPr>
                <w:rFonts w:asciiTheme="minorHAnsi" w:hAnsiTheme="minorHAnsi"/>
                <w:b/>
                <w:sz w:val="24"/>
                <w:szCs w:val="24"/>
                <w:lang w:val="en-US"/>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noProof/>
          <w:sz w:val="24"/>
          <w:szCs w:val="24"/>
        </w:rPr>
        <mc:AlternateContent>
          <mc:Choice Requires="wps">
            <w:drawing>
              <wp:anchor distT="0" distB="0" distL="114300" distR="114300" simplePos="0" relativeHeight="251791360" behindDoc="0" locked="0" layoutInCell="0" allowOverlap="1">
                <wp:simplePos x="0" y="0"/>
                <wp:positionH relativeFrom="column">
                  <wp:posOffset>630555</wp:posOffset>
                </wp:positionH>
                <wp:positionV relativeFrom="paragraph">
                  <wp:posOffset>24765</wp:posOffset>
                </wp:positionV>
                <wp:extent cx="5667375" cy="1188720"/>
                <wp:effectExtent l="0" t="0" r="28575" b="1143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8872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3"/>
                            </w:pPr>
                            <w:r>
                              <w:t>Othis relevant information</w:t>
                            </w:r>
                          </w:p>
                          <w:p w:rsidR="008435BD" w:rsidRDefault="008435BD" w:rsidP="00837C24"/>
                          <w:p w:rsidR="008435BD" w:rsidRPr="00B46A44" w:rsidRDefault="008435BD" w:rsidP="00837C24">
                            <w:pPr>
                              <w:rPr>
                                <w:b/>
                              </w:rPr>
                            </w:pPr>
                            <w:r>
                              <w:rPr>
                                <w:b/>
                              </w:rPr>
                              <w:t>Joe</w:t>
                            </w:r>
                            <w:r w:rsidRPr="00B46A44">
                              <w:rPr>
                                <w:b/>
                              </w:rPr>
                              <w:t xml:space="preserve"> has a weakness on </w:t>
                            </w:r>
                            <w:r>
                              <w:rPr>
                                <w:b/>
                              </w:rPr>
                              <w:t>his</w:t>
                            </w:r>
                            <w:r w:rsidRPr="00B46A44">
                              <w:rPr>
                                <w:b/>
                              </w:rPr>
                              <w:t xml:space="preserve"> left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90" type="#_x0000_t202" style="position:absolute;margin-left:49.65pt;margin-top:1.95pt;width:446.25pt;height:9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" o:allowincell="f">
                <v:textbox>
                  <w:txbxContent>
                    <w:p w:rsidR="008435BD" w:rsidRDefault="008435BD" w:rsidP="00837C24">
                      <w:pPr>
                        <w:pStyle w:val="Heading3"/>
                      </w:pPr>
                      <w:proofErr w:type="spellStart"/>
                      <w:r>
                        <w:t>Othis</w:t>
                      </w:r>
                      <w:proofErr w:type="spellEnd"/>
                      <w:r>
                        <w:t xml:space="preserve"> relevant information</w:t>
                      </w:r>
                    </w:p>
                    <w:p w:rsidR="008435BD" w:rsidRDefault="008435BD" w:rsidP="00837C24"/>
                    <w:p w:rsidR="008435BD" w:rsidRPr="00B46A44" w:rsidRDefault="008435BD" w:rsidP="00837C24">
                      <w:pPr>
                        <w:rPr>
                          <w:b/>
                        </w:rPr>
                      </w:pPr>
                      <w:r>
                        <w:rPr>
                          <w:b/>
                        </w:rPr>
                        <w:t>Joe</w:t>
                      </w:r>
                      <w:r w:rsidRPr="00B46A44">
                        <w:rPr>
                          <w:b/>
                        </w:rPr>
                        <w:t xml:space="preserve"> has a weakness on </w:t>
                      </w:r>
                      <w:r>
                        <w:rPr>
                          <w:b/>
                        </w:rPr>
                        <w:t>his</w:t>
                      </w:r>
                      <w:r w:rsidRPr="00B46A44">
                        <w:rPr>
                          <w:b/>
                        </w:rPr>
                        <w:t xml:space="preserve"> left side.</w:t>
                      </w:r>
                    </w:p>
                  </w:txbxContent>
                </v:textbox>
              </v:shape>
            </w:pict>
          </mc:Fallback>
        </mc:AlternateConten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DE173F" w:rsidP="00837C24">
      <w:pPr>
        <w:rPr>
          <w:rFonts w:asciiTheme="minorHAnsi" w:hAnsiTheme="minorHAnsi"/>
          <w:b/>
          <w:sz w:val="24"/>
          <w:szCs w:val="24"/>
        </w:rPr>
      </w:pPr>
      <w:r w:rsidRPr="00837C24">
        <w:rPr>
          <w:rFonts w:asciiTheme="minorHAnsi" w:hAnsiTheme="minorHAnsi"/>
          <w:b/>
          <w:noProof/>
          <w:sz w:val="24"/>
          <w:szCs w:val="24"/>
        </w:rPr>
        <mc:AlternateContent>
          <mc:Choice Requires="wps">
            <w:drawing>
              <wp:anchor distT="0" distB="0" distL="114300" distR="114300" simplePos="0" relativeHeight="251789312" behindDoc="0" locked="0" layoutInCell="0" allowOverlap="1" wp14:anchorId="15402144" wp14:editId="5848F9D4">
                <wp:simplePos x="0" y="0"/>
                <wp:positionH relativeFrom="column">
                  <wp:posOffset>659130</wp:posOffset>
                </wp:positionH>
                <wp:positionV relativeFrom="paragraph">
                  <wp:posOffset>136525</wp:posOffset>
                </wp:positionV>
                <wp:extent cx="2743200" cy="1828800"/>
                <wp:effectExtent l="0" t="0" r="19050" b="1905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2"/>
                              <w:rPr>
                                <w:u w:val="single"/>
                              </w:rPr>
                            </w:pPr>
                            <w:r>
                              <w:rPr>
                                <w:u w:val="single"/>
                              </w:rPr>
                              <w:t>Compliance</w:t>
                            </w:r>
                          </w:p>
                          <w:p w:rsidR="008435BD" w:rsidRDefault="008435BD" w:rsidP="00837C24">
                            <w:pPr>
                              <w:rPr>
                                <w:b/>
                              </w:rPr>
                            </w:pPr>
                          </w:p>
                          <w:p w:rsidR="008435BD" w:rsidRDefault="008435BD" w:rsidP="00F509F8">
                            <w:pPr>
                              <w:widowControl/>
                              <w:numPr>
                                <w:ilvl w:val="0"/>
                                <w:numId w:val="54"/>
                              </w:numPr>
                              <w:autoSpaceDE/>
                              <w:autoSpaceDN/>
                              <w:adjustRightInd/>
                              <w:rPr>
                                <w:b/>
                              </w:rPr>
                            </w:pPr>
                            <w:r>
                              <w:rPr>
                                <w:b/>
                              </w:rPr>
                              <w:t>Co-operative</w:t>
                            </w:r>
                          </w:p>
                          <w:p w:rsidR="008435BD" w:rsidRDefault="008435BD" w:rsidP="00837C24">
                            <w:pPr>
                              <w:rPr>
                                <w:b/>
                              </w:rPr>
                            </w:pPr>
                          </w:p>
                          <w:p w:rsidR="008435BD" w:rsidRDefault="008435BD" w:rsidP="00F509F8">
                            <w:pPr>
                              <w:widowControl/>
                              <w:numPr>
                                <w:ilvl w:val="0"/>
                                <w:numId w:val="53"/>
                              </w:numPr>
                              <w:autoSpaceDE/>
                              <w:autoSpaceDN/>
                              <w:adjustRightInd/>
                              <w:rPr>
                                <w:b/>
                              </w:rPr>
                            </w:pPr>
                            <w:r>
                              <w:rPr>
                                <w:b/>
                              </w:rPr>
                              <w:t>Un co- operative</w:t>
                            </w:r>
                          </w:p>
                          <w:p w:rsidR="008435BD" w:rsidRDefault="008435BD" w:rsidP="00837C24">
                            <w:pPr>
                              <w:rPr>
                                <w:b/>
                              </w:rPr>
                            </w:pPr>
                          </w:p>
                          <w:p w:rsidR="008435BD" w:rsidRDefault="008435BD" w:rsidP="00837C24">
                            <w:pPr>
                              <w:rPr>
                                <w:b/>
                              </w:rPr>
                            </w:pPr>
                            <w:r>
                              <w:rPr>
                                <w:b/>
                              </w:rPr>
                              <w:sym w:font="Wingdings" w:char="F0FC"/>
                            </w:r>
                            <w:r>
                              <w:rPr>
                                <w:b/>
                              </w:rPr>
                              <w:t xml:space="preserve">  Unpredictable</w:t>
                            </w:r>
                          </w:p>
                          <w:p w:rsidR="008435BD" w:rsidRDefault="008435BD" w:rsidP="00837C24">
                            <w:pPr>
                              <w:rPr>
                                <w:b/>
                              </w:rPr>
                            </w:pPr>
                            <w:r>
                              <w:rPr>
                                <w:b/>
                              </w:rPr>
                              <w:t xml:space="preserve">      (if muscle tone is high)</w:t>
                            </w:r>
                          </w:p>
                          <w:p w:rsidR="008435BD" w:rsidRDefault="008435BD" w:rsidP="00837C24">
                            <w:pPr>
                              <w:rPr>
                                <w:b/>
                              </w:rPr>
                            </w:pP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02144" id="Text Box 425" o:spid="_x0000_s1091" type="#_x0000_t202" style="position:absolute;margin-left:51.9pt;margin-top:10.75pt;width:3in;height:2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" o:allowincell="f">
                <v:textbox>
                  <w:txbxContent>
                    <w:p w:rsidR="008435BD" w:rsidRDefault="008435BD" w:rsidP="00837C24">
                      <w:pPr>
                        <w:pStyle w:val="Heading2"/>
                        <w:rPr>
                          <w:u w:val="single"/>
                        </w:rPr>
                      </w:pPr>
                      <w:r>
                        <w:rPr>
                          <w:u w:val="single"/>
                        </w:rPr>
                        <w:t>Compliance</w:t>
                      </w:r>
                    </w:p>
                    <w:p w:rsidR="008435BD" w:rsidRDefault="008435BD" w:rsidP="00837C24">
                      <w:pPr>
                        <w:rPr>
                          <w:b/>
                        </w:rPr>
                      </w:pPr>
                    </w:p>
                    <w:p w:rsidR="008435BD" w:rsidRDefault="008435BD" w:rsidP="00F509F8">
                      <w:pPr>
                        <w:widowControl/>
                        <w:numPr>
                          <w:ilvl w:val="0"/>
                          <w:numId w:val="54"/>
                        </w:numPr>
                        <w:autoSpaceDE/>
                        <w:autoSpaceDN/>
                        <w:adjustRightInd/>
                        <w:rPr>
                          <w:b/>
                        </w:rPr>
                      </w:pPr>
                      <w:r>
                        <w:rPr>
                          <w:b/>
                        </w:rPr>
                        <w:t>Co-operative</w:t>
                      </w:r>
                    </w:p>
                    <w:p w:rsidR="008435BD" w:rsidRDefault="008435BD" w:rsidP="00837C24">
                      <w:pPr>
                        <w:rPr>
                          <w:b/>
                        </w:rPr>
                      </w:pPr>
                    </w:p>
                    <w:p w:rsidR="008435BD" w:rsidRDefault="008435BD" w:rsidP="00F509F8">
                      <w:pPr>
                        <w:widowControl/>
                        <w:numPr>
                          <w:ilvl w:val="0"/>
                          <w:numId w:val="53"/>
                        </w:numPr>
                        <w:autoSpaceDE/>
                        <w:autoSpaceDN/>
                        <w:adjustRightInd/>
                        <w:rPr>
                          <w:b/>
                        </w:rPr>
                      </w:pPr>
                      <w:r>
                        <w:rPr>
                          <w:b/>
                        </w:rPr>
                        <w:t>Un co- operative</w:t>
                      </w:r>
                    </w:p>
                    <w:p w:rsidR="008435BD" w:rsidRDefault="008435BD" w:rsidP="00837C24">
                      <w:pPr>
                        <w:rPr>
                          <w:b/>
                        </w:rPr>
                      </w:pPr>
                    </w:p>
                    <w:p w:rsidR="008435BD" w:rsidRDefault="008435BD" w:rsidP="00837C24">
                      <w:pPr>
                        <w:rPr>
                          <w:b/>
                        </w:rPr>
                      </w:pPr>
                      <w:r>
                        <w:rPr>
                          <w:b/>
                        </w:rPr>
                        <w:sym w:font="Wingdings" w:char="F0FC"/>
                      </w:r>
                      <w:r>
                        <w:rPr>
                          <w:b/>
                        </w:rPr>
                        <w:t xml:space="preserve">  Unpredictable</w:t>
                      </w:r>
                    </w:p>
                    <w:p w:rsidR="008435BD" w:rsidRDefault="008435BD" w:rsidP="00837C24">
                      <w:pPr>
                        <w:rPr>
                          <w:b/>
                        </w:rPr>
                      </w:pPr>
                      <w:r>
                        <w:rPr>
                          <w:b/>
                        </w:rPr>
                        <w:t xml:space="preserve">      (</w:t>
                      </w:r>
                      <w:proofErr w:type="gramStart"/>
                      <w:r>
                        <w:rPr>
                          <w:b/>
                        </w:rPr>
                        <w:t>if</w:t>
                      </w:r>
                      <w:proofErr w:type="gramEnd"/>
                      <w:r>
                        <w:rPr>
                          <w:b/>
                        </w:rPr>
                        <w:t xml:space="preserve"> muscle tone is high)</w:t>
                      </w:r>
                    </w:p>
                    <w:p w:rsidR="008435BD" w:rsidRDefault="008435BD" w:rsidP="00837C24">
                      <w:pPr>
                        <w:rPr>
                          <w:b/>
                        </w:rPr>
                      </w:pPr>
                      <w:r>
                        <w:rPr>
                          <w:b/>
                        </w:rPr>
                        <w:tab/>
                      </w:r>
                    </w:p>
                  </w:txbxContent>
                </v:textbox>
              </v:shape>
            </w:pict>
          </mc:Fallback>
        </mc:AlternateContent>
      </w:r>
      <w:r w:rsidRPr="00837C24">
        <w:rPr>
          <w:rFonts w:asciiTheme="minorHAnsi" w:hAnsiTheme="minorHAnsi"/>
          <w:b/>
          <w:noProof/>
          <w:sz w:val="24"/>
          <w:szCs w:val="24"/>
        </w:rPr>
        <mc:AlternateContent>
          <mc:Choice Requires="wps">
            <w:drawing>
              <wp:anchor distT="0" distB="0" distL="114300" distR="114300" simplePos="0" relativeHeight="251790336" behindDoc="0" locked="0" layoutInCell="0" allowOverlap="1" wp14:anchorId="401C2B19" wp14:editId="13AE31DB">
                <wp:simplePos x="0" y="0"/>
                <wp:positionH relativeFrom="column">
                  <wp:posOffset>3621405</wp:posOffset>
                </wp:positionH>
                <wp:positionV relativeFrom="paragraph">
                  <wp:posOffset>136525</wp:posOffset>
                </wp:positionV>
                <wp:extent cx="2686050" cy="1828800"/>
                <wp:effectExtent l="0" t="0" r="19050" b="1905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2880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3"/>
                            </w:pPr>
                            <w:r>
                              <w:t>Understanding</w:t>
                            </w:r>
                          </w:p>
                          <w:p w:rsidR="008435BD" w:rsidRDefault="008435BD" w:rsidP="00837C24">
                            <w:pPr>
                              <w:rPr>
                                <w:b/>
                                <w:u w:val="single"/>
                              </w:rPr>
                            </w:pPr>
                          </w:p>
                          <w:p w:rsidR="008435BD" w:rsidRDefault="008435BD" w:rsidP="00837C24">
                            <w:pPr>
                              <w:rPr>
                                <w:b/>
                              </w:rPr>
                            </w:pPr>
                            <w:r>
                              <w:rPr>
                                <w:b/>
                              </w:rPr>
                              <w:sym w:font="Wingdings" w:char="F0FC"/>
                            </w:r>
                            <w:r>
                              <w:rPr>
                                <w:b/>
                              </w:rPr>
                              <w:t xml:space="preserve">  Good</w:t>
                            </w:r>
                          </w:p>
                          <w:p w:rsidR="008435BD" w:rsidRDefault="008435BD" w:rsidP="00837C24">
                            <w:pPr>
                              <w:rPr>
                                <w:b/>
                              </w:rPr>
                            </w:pPr>
                          </w:p>
                          <w:p w:rsidR="008435BD" w:rsidRDefault="008435BD" w:rsidP="00F509F8">
                            <w:pPr>
                              <w:widowControl/>
                              <w:numPr>
                                <w:ilvl w:val="0"/>
                                <w:numId w:val="55"/>
                              </w:numPr>
                              <w:autoSpaceDE/>
                              <w:autoSpaceDN/>
                              <w:adjustRightInd/>
                              <w:rPr>
                                <w:b/>
                              </w:rPr>
                            </w:pPr>
                            <w:r>
                              <w:rPr>
                                <w:b/>
                              </w:rPr>
                              <w:t>Fair</w:t>
                            </w:r>
                          </w:p>
                          <w:p w:rsidR="008435BD" w:rsidRDefault="008435BD" w:rsidP="00837C24">
                            <w:pPr>
                              <w:rPr>
                                <w:b/>
                              </w:rPr>
                            </w:pPr>
                          </w:p>
                          <w:p w:rsidR="008435BD" w:rsidRDefault="008435BD" w:rsidP="00F509F8">
                            <w:pPr>
                              <w:widowControl/>
                              <w:numPr>
                                <w:ilvl w:val="0"/>
                                <w:numId w:val="56"/>
                              </w:numPr>
                              <w:autoSpaceDE/>
                              <w:autoSpaceDN/>
                              <w:adjustRightInd/>
                              <w:rPr>
                                <w:b/>
                                <w:u w:val="single"/>
                              </w:rPr>
                            </w:pPr>
                            <w:r>
                              <w:rPr>
                                <w:b/>
                              </w:rPr>
                              <w:t>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2B19" id="Text Box 424" o:spid="_x0000_s1092" type="#_x0000_t202" style="position:absolute;margin-left:285.15pt;margin-top:10.75pt;width:211.5pt;height:2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" o:allowincell="f">
                <v:textbox>
                  <w:txbxContent>
                    <w:p w:rsidR="008435BD" w:rsidRDefault="008435BD" w:rsidP="00837C24">
                      <w:pPr>
                        <w:pStyle w:val="Heading3"/>
                      </w:pPr>
                      <w:r>
                        <w:t>Understanding</w:t>
                      </w:r>
                    </w:p>
                    <w:p w:rsidR="008435BD" w:rsidRDefault="008435BD" w:rsidP="00837C24">
                      <w:pPr>
                        <w:rPr>
                          <w:b/>
                          <w:u w:val="single"/>
                        </w:rPr>
                      </w:pPr>
                    </w:p>
                    <w:p w:rsidR="008435BD" w:rsidRDefault="008435BD" w:rsidP="00837C24">
                      <w:pPr>
                        <w:rPr>
                          <w:b/>
                        </w:rPr>
                      </w:pPr>
                      <w:r>
                        <w:rPr>
                          <w:b/>
                        </w:rPr>
                        <w:sym w:font="Wingdings" w:char="F0FC"/>
                      </w:r>
                      <w:r>
                        <w:rPr>
                          <w:b/>
                        </w:rPr>
                        <w:t xml:space="preserve">  Good</w:t>
                      </w:r>
                    </w:p>
                    <w:p w:rsidR="008435BD" w:rsidRDefault="008435BD" w:rsidP="00837C24">
                      <w:pPr>
                        <w:rPr>
                          <w:b/>
                        </w:rPr>
                      </w:pPr>
                    </w:p>
                    <w:p w:rsidR="008435BD" w:rsidRDefault="008435BD" w:rsidP="00F509F8">
                      <w:pPr>
                        <w:widowControl/>
                        <w:numPr>
                          <w:ilvl w:val="0"/>
                          <w:numId w:val="55"/>
                        </w:numPr>
                        <w:autoSpaceDE/>
                        <w:autoSpaceDN/>
                        <w:adjustRightInd/>
                        <w:rPr>
                          <w:b/>
                        </w:rPr>
                      </w:pPr>
                      <w:r>
                        <w:rPr>
                          <w:b/>
                        </w:rPr>
                        <w:t>Fair</w:t>
                      </w:r>
                    </w:p>
                    <w:p w:rsidR="008435BD" w:rsidRDefault="008435BD" w:rsidP="00837C24">
                      <w:pPr>
                        <w:rPr>
                          <w:b/>
                        </w:rPr>
                      </w:pPr>
                    </w:p>
                    <w:p w:rsidR="008435BD" w:rsidRDefault="008435BD" w:rsidP="00F509F8">
                      <w:pPr>
                        <w:widowControl/>
                        <w:numPr>
                          <w:ilvl w:val="0"/>
                          <w:numId w:val="56"/>
                        </w:numPr>
                        <w:autoSpaceDE/>
                        <w:autoSpaceDN/>
                        <w:adjustRightInd/>
                        <w:rPr>
                          <w:b/>
                          <w:u w:val="single"/>
                        </w:rPr>
                      </w:pPr>
                      <w:r>
                        <w:rPr>
                          <w:b/>
                        </w:rPr>
                        <w:t>Limited</w:t>
                      </w:r>
                    </w:p>
                  </w:txbxContent>
                </v:textbox>
              </v:shape>
            </w:pict>
          </mc:Fallback>
        </mc:AlternateConten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Default="00837C24" w:rsidP="00837C24">
      <w:pPr>
        <w:rPr>
          <w:rFonts w:asciiTheme="minorHAnsi" w:hAnsiTheme="minorHAnsi"/>
          <w:b/>
          <w:sz w:val="24"/>
          <w:szCs w:val="24"/>
        </w:rPr>
      </w:pPr>
    </w:p>
    <w:p w:rsidR="00DE173F" w:rsidRDefault="00DE173F" w:rsidP="00837C24">
      <w:pPr>
        <w:rPr>
          <w:rFonts w:asciiTheme="minorHAnsi" w:hAnsiTheme="minorHAnsi"/>
          <w:b/>
          <w:sz w:val="24"/>
          <w:szCs w:val="24"/>
        </w:rPr>
      </w:pPr>
    </w:p>
    <w:p w:rsidR="00DE173F" w:rsidRDefault="00DE173F" w:rsidP="00837C24">
      <w:pPr>
        <w:rPr>
          <w:rFonts w:asciiTheme="minorHAnsi" w:hAnsiTheme="minorHAnsi"/>
          <w:b/>
          <w:sz w:val="24"/>
          <w:szCs w:val="24"/>
        </w:rPr>
      </w:pPr>
    </w:p>
    <w:p w:rsidR="00DE173F" w:rsidRPr="00837C24" w:rsidRDefault="00DE173F"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DE173F" w:rsidRDefault="00DE173F" w:rsidP="00837C24">
      <w:pPr>
        <w:keepNext/>
        <w:jc w:val="center"/>
        <w:outlineLvl w:val="3"/>
        <w:rPr>
          <w:rFonts w:asciiTheme="minorHAnsi" w:hAnsiTheme="minorHAnsi"/>
          <w:b/>
          <w:sz w:val="24"/>
          <w:szCs w:val="24"/>
          <w:u w:val="single"/>
        </w:rPr>
      </w:pPr>
    </w:p>
    <w:p w:rsidR="00837C24" w:rsidRPr="00DE173F" w:rsidRDefault="00837C24" w:rsidP="00837C24">
      <w:pPr>
        <w:keepNext/>
        <w:jc w:val="center"/>
        <w:outlineLvl w:val="3"/>
        <w:rPr>
          <w:rFonts w:asciiTheme="minorHAnsi" w:hAnsiTheme="minorHAnsi"/>
          <w:b/>
          <w:sz w:val="32"/>
          <w:szCs w:val="32"/>
        </w:rPr>
      </w:pPr>
      <w:r w:rsidRPr="00DE173F">
        <w:rPr>
          <w:rFonts w:asciiTheme="minorHAnsi" w:hAnsiTheme="minorHAnsi"/>
          <w:b/>
          <w:sz w:val="32"/>
          <w:szCs w:val="32"/>
        </w:rPr>
        <w:t>DETAILS OF ASSISTANCE TO BE GIVEN</w:t>
      </w:r>
    </w:p>
    <w:p w:rsidR="00837C24" w:rsidRPr="00837C24" w:rsidRDefault="00837C24" w:rsidP="00837C24">
      <w:pPr>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4"/>
        <w:gridCol w:w="1564"/>
        <w:gridCol w:w="1564"/>
        <w:gridCol w:w="2238"/>
      </w:tblGrid>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Wheelchair to work chair</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Firm table for support</w:t>
            </w:r>
          </w:p>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Jenx Zeta chair</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Move wheelchair up to the table.</w:t>
            </w:r>
          </w:p>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Encourage Joe to undo all of his straps.</w:t>
            </w:r>
          </w:p>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Flip back wheelchair footplates.</w:t>
            </w:r>
          </w:p>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Encourage Joe to shuffle to the end of his chair.</w:t>
            </w:r>
          </w:p>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Joe will hold onto the table and go to standing.</w:t>
            </w:r>
          </w:p>
          <w:p w:rsidR="00837C24" w:rsidRPr="00837C24" w:rsidRDefault="00837C24" w:rsidP="00F509F8">
            <w:pPr>
              <w:widowControl/>
              <w:numPr>
                <w:ilvl w:val="0"/>
                <w:numId w:val="57"/>
              </w:numPr>
              <w:autoSpaceDE/>
              <w:autoSpaceDN/>
              <w:adjustRightInd/>
              <w:rPr>
                <w:rFonts w:asciiTheme="minorHAnsi" w:hAnsiTheme="minorHAnsi"/>
                <w:b/>
                <w:sz w:val="24"/>
                <w:szCs w:val="24"/>
              </w:rPr>
            </w:pPr>
            <w:r w:rsidRPr="00837C24">
              <w:rPr>
                <w:rFonts w:asciiTheme="minorHAnsi" w:hAnsiTheme="minorHAnsi"/>
                <w:b/>
                <w:sz w:val="24"/>
                <w:szCs w:val="24"/>
              </w:rPr>
              <w:t>Joe can manoeuvre himself and get into the work chair himself.</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Joe will get back into his wheelchair the same way.</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Wheelchair to floor</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Firm table for support</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58"/>
              </w:numPr>
              <w:autoSpaceDE/>
              <w:autoSpaceDN/>
              <w:adjustRightInd/>
              <w:rPr>
                <w:rFonts w:asciiTheme="minorHAnsi" w:hAnsiTheme="minorHAnsi"/>
                <w:b/>
                <w:sz w:val="24"/>
                <w:szCs w:val="24"/>
              </w:rPr>
            </w:pPr>
            <w:r w:rsidRPr="00837C24">
              <w:rPr>
                <w:rFonts w:asciiTheme="minorHAnsi" w:hAnsiTheme="minorHAnsi"/>
                <w:b/>
                <w:sz w:val="24"/>
                <w:szCs w:val="24"/>
              </w:rPr>
              <w:t>Place wheelchair close to a table or other firm support.</w:t>
            </w:r>
          </w:p>
          <w:p w:rsidR="00837C24" w:rsidRPr="00837C24" w:rsidRDefault="00837C24" w:rsidP="00F509F8">
            <w:pPr>
              <w:widowControl/>
              <w:numPr>
                <w:ilvl w:val="0"/>
                <w:numId w:val="58"/>
              </w:numPr>
              <w:autoSpaceDE/>
              <w:autoSpaceDN/>
              <w:adjustRightInd/>
              <w:rPr>
                <w:rFonts w:asciiTheme="minorHAnsi" w:hAnsiTheme="minorHAnsi"/>
                <w:b/>
                <w:sz w:val="24"/>
                <w:szCs w:val="24"/>
              </w:rPr>
            </w:pPr>
            <w:r w:rsidRPr="00837C24">
              <w:rPr>
                <w:rFonts w:asciiTheme="minorHAnsi" w:hAnsiTheme="minorHAnsi"/>
                <w:b/>
                <w:sz w:val="24"/>
                <w:szCs w:val="24"/>
              </w:rPr>
              <w:t>Encourage Joe to undo all of his straps.</w:t>
            </w:r>
          </w:p>
          <w:p w:rsidR="00837C24" w:rsidRPr="00837C24" w:rsidRDefault="00837C24" w:rsidP="00F509F8">
            <w:pPr>
              <w:widowControl/>
              <w:numPr>
                <w:ilvl w:val="0"/>
                <w:numId w:val="58"/>
              </w:numPr>
              <w:autoSpaceDE/>
              <w:autoSpaceDN/>
              <w:adjustRightInd/>
              <w:rPr>
                <w:rFonts w:asciiTheme="minorHAnsi" w:hAnsiTheme="minorHAnsi"/>
                <w:b/>
                <w:sz w:val="24"/>
                <w:szCs w:val="24"/>
              </w:rPr>
            </w:pPr>
            <w:r w:rsidRPr="00837C24">
              <w:rPr>
                <w:rFonts w:asciiTheme="minorHAnsi" w:hAnsiTheme="minorHAnsi"/>
                <w:b/>
                <w:sz w:val="24"/>
                <w:szCs w:val="24"/>
              </w:rPr>
              <w:t>Ask Joe to shuffle forwards and climb out of the chair and lower himself to the floor using the table for support.</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To move from floor to wheelchair:</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 xml:space="preserve">Joe will climb back into his wheelchair independently. </w:t>
            </w:r>
          </w:p>
          <w:p w:rsidR="00837C24" w:rsidRPr="00837C24" w:rsidRDefault="00837C24" w:rsidP="00837C24">
            <w:pP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PE</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Wall bars</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Joe can change his T Shirt in his wheelchair (needs help with buttons)</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Starting with his good side, encourage Joe to help as much as possible</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Joe will stand to allow LSA to lower his trousers</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Joe can now sit down to change his trouser into his PE kit</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Joe can now stand again to allow LSA to pull up his trouser</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Joe will use his walking frame to go to PE</w:t>
            </w:r>
          </w:p>
          <w:p w:rsidR="00837C24" w:rsidRPr="00837C24" w:rsidRDefault="00837C24" w:rsidP="00F509F8">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Once in the hall he will sit onto an ordinary classroom chair</w:t>
            </w:r>
          </w:p>
          <w:p w:rsidR="00837C24" w:rsidRPr="00DE173F" w:rsidRDefault="00837C24" w:rsidP="00837C24">
            <w:pPr>
              <w:widowControl/>
              <w:numPr>
                <w:ilvl w:val="0"/>
                <w:numId w:val="59"/>
              </w:numPr>
              <w:autoSpaceDE/>
              <w:autoSpaceDN/>
              <w:adjustRightInd/>
              <w:rPr>
                <w:rFonts w:asciiTheme="minorHAnsi" w:hAnsiTheme="minorHAnsi"/>
                <w:b/>
                <w:sz w:val="24"/>
                <w:szCs w:val="24"/>
              </w:rPr>
            </w:pPr>
            <w:r w:rsidRPr="00837C24">
              <w:rPr>
                <w:rFonts w:asciiTheme="minorHAnsi" w:hAnsiTheme="minorHAnsi"/>
                <w:b/>
                <w:sz w:val="24"/>
                <w:szCs w:val="24"/>
              </w:rPr>
              <w:t xml:space="preserve">Joe will climb back into his wheelchair independently and go back to the classroom to get changed  </w:t>
            </w:r>
          </w:p>
        </w:tc>
      </w:tr>
    </w:tbl>
    <w:p w:rsidR="00837C24" w:rsidRPr="00837C24" w:rsidRDefault="00837C24" w:rsidP="00837C24">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4"/>
        <w:gridCol w:w="1564"/>
        <w:gridCol w:w="1564"/>
        <w:gridCol w:w="2238"/>
      </w:tblGrid>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lastRenderedPageBreak/>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Putting on coat</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60"/>
              </w:numPr>
              <w:autoSpaceDE/>
              <w:autoSpaceDN/>
              <w:adjustRightInd/>
              <w:rPr>
                <w:rFonts w:asciiTheme="minorHAnsi" w:hAnsiTheme="minorHAnsi"/>
                <w:b/>
                <w:sz w:val="24"/>
                <w:szCs w:val="24"/>
              </w:rPr>
            </w:pPr>
            <w:r w:rsidRPr="00837C24">
              <w:rPr>
                <w:rFonts w:asciiTheme="minorHAnsi" w:hAnsiTheme="minorHAnsi"/>
                <w:b/>
                <w:sz w:val="24"/>
                <w:szCs w:val="24"/>
              </w:rPr>
              <w:t>Joe’s left arm needs to be fed into the coat sleeve first.</w:t>
            </w:r>
          </w:p>
          <w:p w:rsidR="00837C24" w:rsidRPr="00837C24" w:rsidRDefault="00837C24" w:rsidP="00F509F8">
            <w:pPr>
              <w:widowControl/>
              <w:numPr>
                <w:ilvl w:val="0"/>
                <w:numId w:val="60"/>
              </w:numPr>
              <w:autoSpaceDE/>
              <w:autoSpaceDN/>
              <w:adjustRightInd/>
              <w:rPr>
                <w:rFonts w:asciiTheme="minorHAnsi" w:hAnsiTheme="minorHAnsi"/>
                <w:b/>
                <w:sz w:val="24"/>
                <w:szCs w:val="24"/>
              </w:rPr>
            </w:pPr>
            <w:r w:rsidRPr="00837C24">
              <w:rPr>
                <w:rFonts w:asciiTheme="minorHAnsi" w:hAnsiTheme="minorHAnsi"/>
                <w:b/>
                <w:sz w:val="24"/>
                <w:szCs w:val="24"/>
              </w:rPr>
              <w:t>Joe can push his right arm through the coat sleeve himself.</w:t>
            </w:r>
          </w:p>
          <w:p w:rsidR="00837C24" w:rsidRPr="00837C24" w:rsidRDefault="00837C24" w:rsidP="00F509F8">
            <w:pPr>
              <w:widowControl/>
              <w:numPr>
                <w:ilvl w:val="0"/>
                <w:numId w:val="60"/>
              </w:numPr>
              <w:autoSpaceDE/>
              <w:autoSpaceDN/>
              <w:adjustRightInd/>
              <w:rPr>
                <w:rFonts w:asciiTheme="minorHAnsi" w:hAnsiTheme="minorHAnsi"/>
                <w:b/>
                <w:sz w:val="24"/>
                <w:szCs w:val="24"/>
              </w:rPr>
            </w:pPr>
            <w:r w:rsidRPr="00837C24">
              <w:rPr>
                <w:rFonts w:asciiTheme="minorHAnsi" w:hAnsiTheme="minorHAnsi"/>
                <w:b/>
                <w:sz w:val="24"/>
                <w:szCs w:val="24"/>
              </w:rPr>
              <w:t>Joe will need a lot of help putting on his left glove.</w:t>
            </w:r>
          </w:p>
          <w:p w:rsidR="00837C24" w:rsidRPr="00837C24" w:rsidRDefault="00837C24" w:rsidP="00F509F8">
            <w:pPr>
              <w:widowControl/>
              <w:numPr>
                <w:ilvl w:val="0"/>
                <w:numId w:val="60"/>
              </w:numPr>
              <w:autoSpaceDE/>
              <w:autoSpaceDN/>
              <w:adjustRightInd/>
              <w:rPr>
                <w:rFonts w:asciiTheme="minorHAnsi" w:hAnsiTheme="minorHAnsi"/>
                <w:b/>
                <w:sz w:val="24"/>
                <w:szCs w:val="24"/>
              </w:rPr>
            </w:pPr>
            <w:r w:rsidRPr="00837C24">
              <w:rPr>
                <w:rFonts w:asciiTheme="minorHAnsi" w:hAnsiTheme="minorHAnsi"/>
                <w:b/>
                <w:sz w:val="24"/>
                <w:szCs w:val="24"/>
              </w:rPr>
              <w:t>Joe can put his right hand into his right glove himself.</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To remove coat:</w:t>
            </w:r>
          </w:p>
          <w:p w:rsidR="00837C24" w:rsidRPr="00837C24" w:rsidRDefault="00837C24" w:rsidP="00F509F8">
            <w:pPr>
              <w:widowControl/>
              <w:numPr>
                <w:ilvl w:val="0"/>
                <w:numId w:val="61"/>
              </w:numPr>
              <w:autoSpaceDE/>
              <w:autoSpaceDN/>
              <w:adjustRightInd/>
              <w:rPr>
                <w:rFonts w:asciiTheme="minorHAnsi" w:hAnsiTheme="minorHAnsi"/>
                <w:b/>
                <w:sz w:val="24"/>
                <w:szCs w:val="24"/>
              </w:rPr>
            </w:pPr>
            <w:r w:rsidRPr="00837C24">
              <w:rPr>
                <w:rFonts w:asciiTheme="minorHAnsi" w:hAnsiTheme="minorHAnsi"/>
                <w:b/>
                <w:sz w:val="24"/>
                <w:szCs w:val="24"/>
              </w:rPr>
              <w:t>Take right arm out of sleeve first.</w:t>
            </w:r>
          </w:p>
          <w:p w:rsidR="00837C24" w:rsidRPr="00837C24" w:rsidRDefault="00837C24" w:rsidP="00DE173F">
            <w:pPr>
              <w:widowControl/>
              <w:numPr>
                <w:ilvl w:val="0"/>
                <w:numId w:val="61"/>
              </w:numPr>
              <w:autoSpaceDE/>
              <w:autoSpaceDN/>
              <w:adjustRightInd/>
              <w:rPr>
                <w:rFonts w:asciiTheme="minorHAnsi" w:hAnsiTheme="minorHAnsi"/>
                <w:b/>
                <w:sz w:val="24"/>
                <w:szCs w:val="24"/>
              </w:rPr>
            </w:pPr>
            <w:r w:rsidRPr="00837C24">
              <w:rPr>
                <w:rFonts w:asciiTheme="minorHAnsi" w:hAnsiTheme="minorHAnsi"/>
                <w:b/>
                <w:sz w:val="24"/>
                <w:szCs w:val="24"/>
              </w:rPr>
              <w:t>Take left arm out of sleeve</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Toilet from walking frame</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Toilet door must be shut but never locked.</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Ensure there is clear indication to show that the toilet is in use.</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is to walk into the toilet using his walking frame and position himself to the front of the toilet</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Pull down grab rails</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will hold onto one of the grab rails</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 xml:space="preserve">LSA to assist with removing clothing but encourage independence </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will shuffle back onto the toilet seat</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LSA to stay in the toilet all of the time</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If needed when Joe has finished LSA will assist with personal care</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Reverse procedure once finished.</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Joe can wash his own hands.</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 xml:space="preserve">Toilet from wheelchair </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lastRenderedPageBreak/>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Toilet door must be shut but never locked.</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Ensure there is clear indication to show that the toilet is in use.</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will wheel himself into the toilet and position his wheelchair to the front of the toilet</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Flip back the foot rests on the wheelchair (Joe can assist with this)</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Pull down grab rails</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will shuffle forwards and pull himself out of the wheelchair holding onto the pull down grab rail</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Move the wheelchair to the side</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 xml:space="preserve">LSA to assist with removing clothing but encourage independence </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Joe will shuffle back onto the toilet seat</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LSA to stay in the toilet all of the time</w:t>
            </w:r>
          </w:p>
          <w:p w:rsidR="00837C24" w:rsidRPr="00837C24" w:rsidRDefault="00837C24" w:rsidP="00F509F8">
            <w:pPr>
              <w:widowControl/>
              <w:numPr>
                <w:ilvl w:val="0"/>
                <w:numId w:val="62"/>
              </w:numPr>
              <w:autoSpaceDE/>
              <w:autoSpaceDN/>
              <w:adjustRightInd/>
              <w:rPr>
                <w:rFonts w:asciiTheme="minorHAnsi" w:hAnsiTheme="minorHAnsi"/>
                <w:b/>
                <w:sz w:val="24"/>
                <w:szCs w:val="24"/>
              </w:rPr>
            </w:pPr>
            <w:r w:rsidRPr="00837C24">
              <w:rPr>
                <w:rFonts w:asciiTheme="minorHAnsi" w:hAnsiTheme="minorHAnsi"/>
                <w:b/>
                <w:sz w:val="24"/>
                <w:szCs w:val="24"/>
              </w:rPr>
              <w:t>If needed when Joe has finished LSA will assist with personal care</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Reverse procedure once finished.</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Joe can wash his own hands.</w:t>
            </w:r>
          </w:p>
        </w:tc>
      </w:tr>
    </w:tbl>
    <w:p w:rsidR="00837C24" w:rsidRPr="00837C24" w:rsidRDefault="00837C24" w:rsidP="00837C24">
      <w:pPr>
        <w:rPr>
          <w:rFonts w:asciiTheme="minorHAnsi" w:hAnsiTheme="minorHAnsi"/>
          <w:b/>
          <w:sz w:val="24"/>
          <w:szCs w:val="24"/>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4"/>
        <w:gridCol w:w="1564"/>
        <w:gridCol w:w="1564"/>
        <w:gridCol w:w="2238"/>
      </w:tblGrid>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Wheelchair to Walking frame</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64"/>
              </w:numPr>
              <w:autoSpaceDE/>
              <w:autoSpaceDN/>
              <w:adjustRightInd/>
              <w:rPr>
                <w:rFonts w:asciiTheme="minorHAnsi" w:hAnsiTheme="minorHAnsi"/>
                <w:b/>
                <w:sz w:val="24"/>
                <w:szCs w:val="24"/>
              </w:rPr>
            </w:pPr>
            <w:r w:rsidRPr="00837C24">
              <w:rPr>
                <w:rFonts w:asciiTheme="minorHAnsi" w:hAnsiTheme="minorHAnsi"/>
                <w:b/>
                <w:sz w:val="24"/>
                <w:szCs w:val="24"/>
              </w:rPr>
              <w:t>Remind Joe to put the brakes on his wheelchair</w:t>
            </w:r>
          </w:p>
          <w:p w:rsidR="00837C24" w:rsidRPr="00837C24" w:rsidRDefault="00837C24" w:rsidP="00F509F8">
            <w:pPr>
              <w:widowControl/>
              <w:numPr>
                <w:ilvl w:val="0"/>
                <w:numId w:val="64"/>
              </w:numPr>
              <w:autoSpaceDE/>
              <w:autoSpaceDN/>
              <w:adjustRightInd/>
              <w:rPr>
                <w:rFonts w:asciiTheme="minorHAnsi" w:hAnsiTheme="minorHAnsi"/>
                <w:b/>
                <w:sz w:val="24"/>
                <w:szCs w:val="24"/>
              </w:rPr>
            </w:pPr>
            <w:r w:rsidRPr="00837C24">
              <w:rPr>
                <w:rFonts w:asciiTheme="minorHAnsi" w:hAnsiTheme="minorHAnsi"/>
                <w:b/>
                <w:sz w:val="24"/>
                <w:szCs w:val="24"/>
              </w:rPr>
              <w:t>Flip back the foot plates on the wheelchair (Joe can assist with this)</w:t>
            </w:r>
          </w:p>
          <w:p w:rsidR="00837C24" w:rsidRPr="00837C24" w:rsidRDefault="00837C24" w:rsidP="00F509F8">
            <w:pPr>
              <w:widowControl/>
              <w:numPr>
                <w:ilvl w:val="0"/>
                <w:numId w:val="64"/>
              </w:numPr>
              <w:autoSpaceDE/>
              <w:autoSpaceDN/>
              <w:adjustRightInd/>
              <w:rPr>
                <w:rFonts w:asciiTheme="minorHAnsi" w:hAnsiTheme="minorHAnsi"/>
                <w:b/>
                <w:sz w:val="24"/>
                <w:szCs w:val="24"/>
              </w:rPr>
            </w:pPr>
            <w:r w:rsidRPr="00837C24">
              <w:rPr>
                <w:rFonts w:asciiTheme="minorHAnsi" w:hAnsiTheme="minorHAnsi"/>
                <w:b/>
                <w:sz w:val="24"/>
                <w:szCs w:val="24"/>
              </w:rPr>
              <w:t>Place walking frame in front of the wheelchair</w:t>
            </w:r>
          </w:p>
          <w:p w:rsidR="00837C24" w:rsidRPr="00837C24" w:rsidRDefault="00837C24" w:rsidP="00F509F8">
            <w:pPr>
              <w:widowControl/>
              <w:numPr>
                <w:ilvl w:val="0"/>
                <w:numId w:val="64"/>
              </w:numPr>
              <w:autoSpaceDE/>
              <w:autoSpaceDN/>
              <w:adjustRightInd/>
              <w:rPr>
                <w:rFonts w:asciiTheme="minorHAnsi" w:hAnsiTheme="minorHAnsi"/>
                <w:b/>
                <w:sz w:val="24"/>
                <w:szCs w:val="24"/>
              </w:rPr>
            </w:pPr>
            <w:r w:rsidRPr="00837C24">
              <w:rPr>
                <w:rFonts w:asciiTheme="minorHAnsi" w:hAnsiTheme="minorHAnsi"/>
                <w:b/>
                <w:sz w:val="24"/>
                <w:szCs w:val="24"/>
              </w:rPr>
              <w:t>Joe will shuffle forwards, take hold of the walking frame and step into it</w:t>
            </w:r>
          </w:p>
          <w:p w:rsidR="00837C24" w:rsidRPr="00837C24" w:rsidRDefault="00837C24" w:rsidP="00DE173F">
            <w:pPr>
              <w:rPr>
                <w:rFonts w:asciiTheme="minorHAnsi" w:hAnsiTheme="minorHAnsi"/>
                <w:b/>
                <w:sz w:val="24"/>
                <w:szCs w:val="24"/>
              </w:rPr>
            </w:pPr>
            <w:r w:rsidRPr="00837C24">
              <w:rPr>
                <w:rFonts w:asciiTheme="minorHAnsi" w:hAnsiTheme="minorHAnsi"/>
                <w:b/>
                <w:sz w:val="24"/>
                <w:szCs w:val="24"/>
              </w:rPr>
              <w:t>Joe must be supported at all times when walking ar</w:t>
            </w:r>
            <w:r w:rsidR="00DE173F">
              <w:rPr>
                <w:rFonts w:asciiTheme="minorHAnsi" w:hAnsiTheme="minorHAnsi"/>
                <w:b/>
                <w:sz w:val="24"/>
                <w:szCs w:val="24"/>
              </w:rPr>
              <w:t>ound school in his walking frame</w:t>
            </w:r>
          </w:p>
        </w:tc>
      </w:tr>
    </w:tbl>
    <w:p w:rsidR="00837C24" w:rsidRPr="00837C24" w:rsidRDefault="00837C24" w:rsidP="00837C24">
      <w:pPr>
        <w:rPr>
          <w:rFonts w:asciiTheme="minorHAnsi" w:hAnsiTheme="minorHAnsi"/>
          <w:b/>
          <w:sz w:val="24"/>
          <w:szCs w:val="24"/>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4"/>
        <w:gridCol w:w="1564"/>
        <w:gridCol w:w="1564"/>
        <w:gridCol w:w="2238"/>
      </w:tblGrid>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930" w:type="dxa"/>
            <w:gridSpan w:val="4"/>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Lunchtime – risk of choking</w:t>
            </w: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1</w:t>
            </w:r>
          </w:p>
        </w:tc>
        <w:tc>
          <w:tcPr>
            <w:tcW w:w="1564" w:type="dxa"/>
          </w:tcPr>
          <w:p w:rsidR="00837C24" w:rsidRPr="00837C24" w:rsidRDefault="00837C24" w:rsidP="00837C24">
            <w:pPr>
              <w:jc w:val="center"/>
              <w:rPr>
                <w:rFonts w:asciiTheme="minorHAnsi" w:hAnsiTheme="minorHAnsi"/>
                <w:b/>
                <w:sz w:val="24"/>
                <w:szCs w:val="24"/>
              </w:rPr>
            </w:pPr>
          </w:p>
        </w:tc>
        <w:tc>
          <w:tcPr>
            <w:tcW w:w="1564" w:type="dxa"/>
          </w:tcPr>
          <w:p w:rsidR="00837C24" w:rsidRPr="00837C24" w:rsidRDefault="00837C24" w:rsidP="00837C24">
            <w:pPr>
              <w:jc w:val="center"/>
              <w:rPr>
                <w:rFonts w:asciiTheme="minorHAnsi" w:hAnsiTheme="minorHAnsi"/>
                <w:b/>
                <w:sz w:val="24"/>
                <w:szCs w:val="24"/>
              </w:rPr>
            </w:pPr>
          </w:p>
        </w:tc>
        <w:tc>
          <w:tcPr>
            <w:tcW w:w="2238" w:type="dxa"/>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930" w:type="dxa"/>
            <w:gridSpan w:val="4"/>
          </w:tcPr>
          <w:p w:rsidR="00837C24" w:rsidRPr="00837C24" w:rsidRDefault="00837C24" w:rsidP="00837C24">
            <w:pPr>
              <w:jc w:val="center"/>
              <w:rPr>
                <w:rFonts w:asciiTheme="minorHAnsi" w:hAnsiTheme="minorHAnsi"/>
                <w:b/>
                <w:sz w:val="24"/>
                <w:szCs w:val="24"/>
              </w:rPr>
            </w:pPr>
          </w:p>
        </w:tc>
      </w:tr>
      <w:tr w:rsidR="00837C24" w:rsidRPr="00837C24" w:rsidTr="00DE173F">
        <w:trPr>
          <w:cantSplit/>
        </w:trPr>
        <w:tc>
          <w:tcPr>
            <w:tcW w:w="2988"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930" w:type="dxa"/>
            <w:gridSpan w:val="4"/>
          </w:tcPr>
          <w:p w:rsidR="00837C24" w:rsidRPr="00837C24" w:rsidRDefault="00837C24" w:rsidP="00F509F8">
            <w:pPr>
              <w:widowControl/>
              <w:numPr>
                <w:ilvl w:val="0"/>
                <w:numId w:val="63"/>
              </w:numPr>
              <w:autoSpaceDE/>
              <w:autoSpaceDN/>
              <w:adjustRightInd/>
              <w:rPr>
                <w:rFonts w:asciiTheme="minorHAnsi" w:hAnsiTheme="minorHAnsi"/>
                <w:b/>
                <w:sz w:val="24"/>
                <w:szCs w:val="24"/>
              </w:rPr>
            </w:pPr>
            <w:r w:rsidRPr="00837C24">
              <w:rPr>
                <w:rFonts w:asciiTheme="minorHAnsi" w:hAnsiTheme="minorHAnsi"/>
                <w:b/>
                <w:sz w:val="24"/>
                <w:szCs w:val="24"/>
              </w:rPr>
              <w:t>Joe needs to go to dinner first as he takes a long time to eat.</w:t>
            </w:r>
          </w:p>
          <w:p w:rsidR="00837C24" w:rsidRPr="00837C24" w:rsidRDefault="00837C24" w:rsidP="00F509F8">
            <w:pPr>
              <w:widowControl/>
              <w:numPr>
                <w:ilvl w:val="0"/>
                <w:numId w:val="63"/>
              </w:numPr>
              <w:autoSpaceDE/>
              <w:autoSpaceDN/>
              <w:adjustRightInd/>
              <w:rPr>
                <w:rFonts w:asciiTheme="minorHAnsi" w:hAnsiTheme="minorHAnsi"/>
                <w:b/>
                <w:sz w:val="24"/>
                <w:szCs w:val="24"/>
              </w:rPr>
            </w:pPr>
            <w:r w:rsidRPr="00837C24">
              <w:rPr>
                <w:rFonts w:asciiTheme="minorHAnsi" w:hAnsiTheme="minorHAnsi"/>
                <w:b/>
                <w:sz w:val="24"/>
                <w:szCs w:val="24"/>
              </w:rPr>
              <w:t>Joe needs to be reminded that he must chew his food slowly.</w:t>
            </w:r>
          </w:p>
          <w:p w:rsidR="00837C24" w:rsidRPr="00837C24" w:rsidRDefault="00837C24" w:rsidP="00F509F8">
            <w:pPr>
              <w:widowControl/>
              <w:numPr>
                <w:ilvl w:val="0"/>
                <w:numId w:val="63"/>
              </w:numPr>
              <w:autoSpaceDE/>
              <w:autoSpaceDN/>
              <w:adjustRightInd/>
              <w:rPr>
                <w:rFonts w:asciiTheme="minorHAnsi" w:hAnsiTheme="minorHAnsi"/>
                <w:b/>
                <w:sz w:val="24"/>
                <w:szCs w:val="24"/>
              </w:rPr>
            </w:pPr>
            <w:r w:rsidRPr="00837C24">
              <w:rPr>
                <w:rFonts w:asciiTheme="minorHAnsi" w:hAnsiTheme="minorHAnsi"/>
                <w:b/>
                <w:sz w:val="24"/>
                <w:szCs w:val="24"/>
              </w:rPr>
              <w:t>Mum will notify school if Joe is taking any medication which may increase likelihood of choking.</w:t>
            </w:r>
          </w:p>
          <w:p w:rsidR="00837C24" w:rsidRPr="00837C24" w:rsidRDefault="00837C24" w:rsidP="00F509F8">
            <w:pPr>
              <w:widowControl/>
              <w:numPr>
                <w:ilvl w:val="0"/>
                <w:numId w:val="63"/>
              </w:numPr>
              <w:autoSpaceDE/>
              <w:autoSpaceDN/>
              <w:adjustRightInd/>
              <w:rPr>
                <w:rFonts w:asciiTheme="minorHAnsi" w:hAnsiTheme="minorHAnsi"/>
                <w:b/>
                <w:sz w:val="24"/>
                <w:szCs w:val="24"/>
              </w:rPr>
            </w:pPr>
            <w:r w:rsidRPr="00837C24">
              <w:rPr>
                <w:rFonts w:asciiTheme="minorHAnsi" w:hAnsiTheme="minorHAnsi"/>
                <w:b/>
                <w:sz w:val="24"/>
                <w:szCs w:val="24"/>
              </w:rPr>
              <w:t xml:space="preserve">Joe has good table manners. </w:t>
            </w:r>
          </w:p>
        </w:tc>
      </w:tr>
    </w:tbl>
    <w:p w:rsidR="00FA539A" w:rsidRDefault="00FA539A" w:rsidP="00837C24">
      <w:pPr>
        <w:keepNext/>
        <w:outlineLvl w:val="0"/>
        <w:rPr>
          <w:rFonts w:asciiTheme="minorHAnsi" w:hAnsiTheme="minorHAnsi"/>
          <w:b/>
          <w:sz w:val="24"/>
          <w:szCs w:val="24"/>
        </w:rPr>
      </w:pPr>
    </w:p>
    <w:p w:rsidR="00837C24" w:rsidRPr="00837C24" w:rsidRDefault="00DE173F" w:rsidP="00837C24">
      <w:pPr>
        <w:keepNext/>
        <w:outlineLvl w:val="0"/>
        <w:rPr>
          <w:rFonts w:asciiTheme="minorHAnsi" w:hAnsiTheme="minorHAnsi"/>
          <w:b/>
          <w:sz w:val="24"/>
          <w:szCs w:val="24"/>
        </w:rPr>
      </w:pPr>
      <w:r>
        <w:rPr>
          <w:rFonts w:asciiTheme="minorHAnsi" w:hAnsiTheme="minorHAnsi"/>
          <w:b/>
          <w:sz w:val="24"/>
          <w:szCs w:val="24"/>
        </w:rPr>
        <w:t>D</w:t>
      </w:r>
      <w:r w:rsidR="00837C24" w:rsidRPr="00837C24">
        <w:rPr>
          <w:rFonts w:asciiTheme="minorHAnsi" w:hAnsiTheme="minorHAnsi"/>
          <w:b/>
          <w:sz w:val="24"/>
          <w:szCs w:val="24"/>
        </w:rPr>
        <w:t xml:space="preserve">ate of first assessment: </w:t>
      </w: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b/>
          <w:i/>
          <w:sz w:val="24"/>
          <w:szCs w:val="24"/>
        </w:rPr>
      </w:pPr>
      <w:r w:rsidRPr="00837C24">
        <w:rPr>
          <w:rFonts w:asciiTheme="minorHAnsi" w:hAnsiTheme="minorHAnsi"/>
          <w:b/>
          <w:i/>
          <w:sz w:val="24"/>
          <w:szCs w:val="24"/>
        </w:rPr>
        <w:t>(This should be reviewed every 6 months unless there is a change of circumstances)</w:t>
      </w:r>
    </w:p>
    <w:p w:rsidR="00837C24" w:rsidRPr="00837C24" w:rsidRDefault="00837C24" w:rsidP="00837C24">
      <w:pPr>
        <w:rPr>
          <w:rFonts w:asciiTheme="minorHAnsi" w:hAnsiTheme="minorHAnsi"/>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984"/>
        <w:gridCol w:w="1843"/>
        <w:gridCol w:w="1843"/>
        <w:gridCol w:w="1984"/>
      </w:tblGrid>
      <w:tr w:rsidR="00837C24" w:rsidRPr="00837C24" w:rsidTr="00FA539A">
        <w:trPr>
          <w:cantSplit/>
        </w:trPr>
        <w:tc>
          <w:tcPr>
            <w:tcW w:w="2122" w:type="dxa"/>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Review dates:</w:t>
            </w:r>
          </w:p>
        </w:tc>
        <w:tc>
          <w:tcPr>
            <w:tcW w:w="1984" w:type="dxa"/>
          </w:tcPr>
          <w:p w:rsidR="00837C24" w:rsidRPr="00837C24" w:rsidRDefault="00837C24" w:rsidP="00837C24">
            <w:pPr>
              <w:rPr>
                <w:rFonts w:asciiTheme="minorHAnsi" w:hAnsiTheme="minorHAnsi"/>
                <w:b/>
                <w:sz w:val="24"/>
                <w:szCs w:val="24"/>
              </w:rPr>
            </w:pPr>
          </w:p>
        </w:tc>
        <w:tc>
          <w:tcPr>
            <w:tcW w:w="1843" w:type="dxa"/>
          </w:tcPr>
          <w:p w:rsidR="00837C24" w:rsidRPr="00837C24" w:rsidRDefault="00837C24" w:rsidP="00837C24">
            <w:pPr>
              <w:rPr>
                <w:rFonts w:asciiTheme="minorHAnsi" w:hAnsiTheme="minorHAnsi"/>
                <w:b/>
                <w:sz w:val="24"/>
                <w:szCs w:val="24"/>
              </w:rPr>
            </w:pPr>
          </w:p>
        </w:tc>
        <w:tc>
          <w:tcPr>
            <w:tcW w:w="1843" w:type="dxa"/>
          </w:tcPr>
          <w:p w:rsidR="00837C24" w:rsidRPr="00837C24" w:rsidRDefault="00837C24" w:rsidP="00837C24">
            <w:pPr>
              <w:rPr>
                <w:rFonts w:asciiTheme="minorHAnsi" w:hAnsiTheme="minorHAnsi"/>
                <w:b/>
                <w:sz w:val="24"/>
                <w:szCs w:val="24"/>
              </w:rPr>
            </w:pPr>
          </w:p>
        </w:tc>
        <w:tc>
          <w:tcPr>
            <w:tcW w:w="1984" w:type="dxa"/>
          </w:tcPr>
          <w:p w:rsidR="00837C24" w:rsidRPr="00837C24" w:rsidRDefault="00837C24" w:rsidP="00837C24">
            <w:pPr>
              <w:rPr>
                <w:rFonts w:asciiTheme="minorHAnsi" w:hAnsiTheme="minorHAnsi"/>
                <w:b/>
                <w:sz w:val="24"/>
                <w:szCs w:val="24"/>
              </w:rPr>
            </w:pPr>
          </w:p>
        </w:tc>
      </w:tr>
      <w:tr w:rsidR="00837C24" w:rsidRPr="00837C24" w:rsidTr="00FA539A">
        <w:trPr>
          <w:cantSplit/>
        </w:trPr>
        <w:tc>
          <w:tcPr>
            <w:tcW w:w="2122" w:type="dxa"/>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Initials</w:t>
            </w:r>
          </w:p>
        </w:tc>
        <w:tc>
          <w:tcPr>
            <w:tcW w:w="1984" w:type="dxa"/>
          </w:tcPr>
          <w:p w:rsidR="00837C24" w:rsidRPr="00837C24" w:rsidRDefault="00837C24" w:rsidP="00837C24">
            <w:pPr>
              <w:rPr>
                <w:rFonts w:asciiTheme="minorHAnsi" w:hAnsiTheme="minorHAnsi"/>
                <w:b/>
                <w:sz w:val="24"/>
                <w:szCs w:val="24"/>
              </w:rPr>
            </w:pPr>
          </w:p>
        </w:tc>
        <w:tc>
          <w:tcPr>
            <w:tcW w:w="1843" w:type="dxa"/>
          </w:tcPr>
          <w:p w:rsidR="00837C24" w:rsidRPr="00837C24" w:rsidRDefault="00837C24" w:rsidP="00837C24">
            <w:pPr>
              <w:rPr>
                <w:rFonts w:asciiTheme="minorHAnsi" w:hAnsiTheme="minorHAnsi"/>
                <w:b/>
                <w:sz w:val="24"/>
                <w:szCs w:val="24"/>
              </w:rPr>
            </w:pPr>
          </w:p>
        </w:tc>
        <w:tc>
          <w:tcPr>
            <w:tcW w:w="1843" w:type="dxa"/>
          </w:tcPr>
          <w:p w:rsidR="00837C24" w:rsidRPr="00837C24" w:rsidRDefault="00837C24" w:rsidP="00837C24">
            <w:pPr>
              <w:rPr>
                <w:rFonts w:asciiTheme="minorHAnsi" w:hAnsiTheme="minorHAnsi"/>
                <w:b/>
                <w:sz w:val="24"/>
                <w:szCs w:val="24"/>
              </w:rPr>
            </w:pPr>
          </w:p>
        </w:tc>
        <w:tc>
          <w:tcPr>
            <w:tcW w:w="1984"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Assessor’s Name:  </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Assessor’s Signature…………………………………………………………….</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Designation:  </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Child’s Signature (</w:t>
      </w:r>
      <w:r w:rsidRPr="00837C24">
        <w:rPr>
          <w:rFonts w:asciiTheme="minorHAnsi" w:hAnsiTheme="minorHAnsi"/>
          <w:bCs/>
          <w:i/>
          <w:iCs/>
          <w:sz w:val="24"/>
          <w:szCs w:val="24"/>
        </w:rPr>
        <w:t>Where appropriate</w:t>
      </w:r>
      <w:r w:rsidRPr="00837C24">
        <w:rPr>
          <w:rFonts w:asciiTheme="minorHAnsi" w:hAnsiTheme="minorHAnsi"/>
          <w:b/>
          <w:sz w:val="24"/>
          <w:szCs w:val="24"/>
        </w:rPr>
        <w:t>)………………………………………..</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Parent/Carers Signature ………………………………………………….</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Teacher’s Signature ……………………………………………………………</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LSA Signatures ………………………………………………………………</w:t>
      </w:r>
    </w:p>
    <w:p w:rsidR="00837C24" w:rsidRPr="00837C24" w:rsidRDefault="00837C24" w:rsidP="00837C24">
      <w:pPr>
        <w:rPr>
          <w:rFonts w:asciiTheme="minorHAnsi" w:hAnsiTheme="minorHAnsi"/>
          <w:b/>
          <w:sz w:val="24"/>
          <w:szCs w:val="24"/>
        </w:rPr>
      </w:pPr>
    </w:p>
    <w:p w:rsidR="00837C24" w:rsidRPr="00837C24" w:rsidRDefault="00DE173F" w:rsidP="00837C24">
      <w:pPr>
        <w:rPr>
          <w:rFonts w:asciiTheme="minorHAnsi" w:hAnsiTheme="minorHAnsi"/>
          <w:b/>
          <w:sz w:val="24"/>
          <w:szCs w:val="24"/>
        </w:rPr>
      </w:pPr>
      <w:r>
        <w:rPr>
          <w:rFonts w:asciiTheme="minorHAnsi" w:hAnsiTheme="minorHAnsi"/>
          <w:b/>
          <w:sz w:val="24"/>
          <w:szCs w:val="24"/>
        </w:rPr>
        <w:t xml:space="preserve">              </w:t>
      </w:r>
      <w:r w:rsidR="00837C24" w:rsidRPr="00837C24">
        <w:rPr>
          <w:rFonts w:asciiTheme="minorHAnsi" w:hAnsiTheme="minorHAnsi"/>
          <w:b/>
          <w:sz w:val="24"/>
          <w:szCs w:val="24"/>
        </w:rPr>
        <w:t>………………………………………………………………</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p w:rsidR="00837C24" w:rsidRPr="00837C24" w:rsidRDefault="00DE173F" w:rsidP="00837C24">
      <w:pPr>
        <w:rPr>
          <w:rFonts w:asciiTheme="minorHAnsi" w:hAnsiTheme="minorHAnsi"/>
          <w:b/>
          <w:sz w:val="24"/>
          <w:szCs w:val="24"/>
        </w:rPr>
      </w:pPr>
      <w:r>
        <w:rPr>
          <w:rFonts w:asciiTheme="minorHAnsi" w:hAnsiTheme="minorHAnsi"/>
          <w:b/>
          <w:sz w:val="24"/>
          <w:szCs w:val="24"/>
        </w:rPr>
        <w:t xml:space="preserve">              </w:t>
      </w:r>
      <w:r w:rsidR="00837C24" w:rsidRPr="00837C24">
        <w:rPr>
          <w:rFonts w:asciiTheme="minorHAnsi" w:hAnsiTheme="minorHAnsi"/>
          <w:b/>
          <w:sz w:val="24"/>
          <w:szCs w:val="24"/>
        </w:rPr>
        <w:t>………………………………………………………………</w:t>
      </w: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DE173F" w:rsidRDefault="00DE173F" w:rsidP="00837C24">
      <w:pPr>
        <w:jc w:val="right"/>
        <w:rPr>
          <w:rFonts w:asciiTheme="minorHAnsi" w:hAnsiTheme="minorHAnsi"/>
          <w:b/>
          <w:sz w:val="24"/>
          <w:szCs w:val="24"/>
        </w:rPr>
      </w:pPr>
    </w:p>
    <w:p w:rsidR="00FA539A" w:rsidRDefault="00FA539A" w:rsidP="00837C24">
      <w:pPr>
        <w:jc w:val="right"/>
        <w:rPr>
          <w:rFonts w:asciiTheme="minorHAnsi" w:hAnsiTheme="minorHAnsi"/>
          <w:b/>
          <w:sz w:val="24"/>
          <w:szCs w:val="24"/>
        </w:rPr>
      </w:pPr>
    </w:p>
    <w:p w:rsidR="00837C24" w:rsidRPr="00837C24" w:rsidRDefault="00837C24" w:rsidP="00837C24">
      <w:pPr>
        <w:jc w:val="right"/>
        <w:rPr>
          <w:rFonts w:asciiTheme="minorHAnsi" w:hAnsiTheme="minorHAnsi"/>
          <w:sz w:val="24"/>
          <w:szCs w:val="24"/>
        </w:rPr>
      </w:pPr>
      <w:r w:rsidRPr="00837C24">
        <w:rPr>
          <w:rFonts w:asciiTheme="minorHAnsi" w:hAnsiTheme="minorHAnsi"/>
          <w:b/>
          <w:sz w:val="24"/>
          <w:szCs w:val="24"/>
        </w:rPr>
        <w:lastRenderedPageBreak/>
        <w:t>Appendix M</w:t>
      </w: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jc w:val="center"/>
        <w:rPr>
          <w:rFonts w:asciiTheme="minorHAnsi" w:hAnsiTheme="minorHAnsi"/>
          <w:b/>
          <w:sz w:val="24"/>
          <w:szCs w:val="24"/>
        </w:rPr>
      </w:pPr>
      <w:r w:rsidRPr="00837C24">
        <w:rPr>
          <w:rFonts w:asciiTheme="minorHAnsi" w:hAnsiTheme="minorHAnsi"/>
          <w:b/>
          <w:sz w:val="24"/>
          <w:szCs w:val="24"/>
        </w:rPr>
        <w:t>Blank Individual Manual Handling Care Plan</w:t>
      </w:r>
    </w:p>
    <w:p w:rsidR="00837C24" w:rsidRPr="00837C24" w:rsidRDefault="00837C24" w:rsidP="00837C24">
      <w:pPr>
        <w:jc w:val="center"/>
        <w:rPr>
          <w:rFonts w:asciiTheme="minorHAnsi" w:hAnsiTheme="minorHAnsi"/>
          <w:b/>
          <w:sz w:val="24"/>
          <w:szCs w:val="24"/>
        </w:rPr>
      </w:pPr>
    </w:p>
    <w:p w:rsidR="00837C24" w:rsidRPr="00837C24" w:rsidRDefault="00837C24" w:rsidP="00837C24">
      <w:pPr>
        <w:keepNext/>
        <w:outlineLvl w:val="0"/>
        <w:rPr>
          <w:rFonts w:asciiTheme="minorHAnsi" w:hAnsiTheme="minorHAnsi"/>
          <w:b/>
          <w:sz w:val="24"/>
          <w:szCs w:val="24"/>
        </w:rPr>
      </w:pPr>
      <w:r w:rsidRPr="00837C24">
        <w:rPr>
          <w:rFonts w:asciiTheme="minorHAnsi" w:hAnsiTheme="minorHAnsi"/>
          <w:b/>
          <w:sz w:val="24"/>
          <w:szCs w:val="24"/>
        </w:rPr>
        <w:t xml:space="preserve">Child’s Name:  </w:t>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t>DOB:</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School:</w:t>
      </w:r>
    </w:p>
    <w:p w:rsidR="00837C24" w:rsidRPr="00837C24" w:rsidRDefault="00837C24" w:rsidP="00837C24">
      <w:pPr>
        <w:rPr>
          <w:rFonts w:asciiTheme="minorHAnsi" w:hAnsiTheme="minorHAnsi"/>
          <w:b/>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58"/>
        <w:gridCol w:w="958"/>
        <w:gridCol w:w="958"/>
        <w:gridCol w:w="958"/>
        <w:gridCol w:w="958"/>
        <w:gridCol w:w="1172"/>
        <w:gridCol w:w="1134"/>
      </w:tblGrid>
      <w:tr w:rsidR="00837C24" w:rsidRPr="00837C24" w:rsidTr="00FA539A">
        <w:trPr>
          <w:trHeight w:val="332"/>
        </w:trPr>
        <w:tc>
          <w:tcPr>
            <w:tcW w:w="13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w:t>
            </w: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117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r w:rsidR="00837C24" w:rsidRPr="00837C24" w:rsidTr="00FA539A">
        <w:tc>
          <w:tcPr>
            <w:tcW w:w="13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Height</w:t>
            </w: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117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58"/>
        <w:gridCol w:w="958"/>
        <w:gridCol w:w="958"/>
        <w:gridCol w:w="958"/>
        <w:gridCol w:w="958"/>
        <w:gridCol w:w="1172"/>
        <w:gridCol w:w="1134"/>
      </w:tblGrid>
      <w:tr w:rsidR="00837C24" w:rsidRPr="00837C24" w:rsidTr="00FA539A">
        <w:trPr>
          <w:trHeight w:val="332"/>
        </w:trPr>
        <w:tc>
          <w:tcPr>
            <w:tcW w:w="13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w:t>
            </w: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117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r w:rsidR="00837C24" w:rsidRPr="00837C24" w:rsidTr="00FA539A">
        <w:tc>
          <w:tcPr>
            <w:tcW w:w="1350"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Weight</w:t>
            </w: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958" w:type="dxa"/>
          </w:tcPr>
          <w:p w:rsidR="00837C24" w:rsidRPr="00837C24" w:rsidRDefault="00837C24" w:rsidP="00837C24">
            <w:pPr>
              <w:rPr>
                <w:rFonts w:asciiTheme="minorHAnsi" w:hAnsiTheme="minorHAnsi"/>
                <w:b/>
                <w:sz w:val="24"/>
                <w:szCs w:val="24"/>
              </w:rPr>
            </w:pPr>
          </w:p>
        </w:tc>
        <w:tc>
          <w:tcPr>
            <w:tcW w:w="1172" w:type="dxa"/>
          </w:tcPr>
          <w:p w:rsidR="00837C24" w:rsidRPr="00837C24" w:rsidRDefault="00837C24" w:rsidP="00837C24">
            <w:pPr>
              <w:rPr>
                <w:rFonts w:asciiTheme="minorHAnsi" w:hAnsiTheme="minorHAnsi"/>
                <w:b/>
                <w:sz w:val="24"/>
                <w:szCs w:val="24"/>
              </w:rPr>
            </w:pPr>
          </w:p>
        </w:tc>
        <w:tc>
          <w:tcPr>
            <w:tcW w:w="1134"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018"/>
      </w:tblGrid>
      <w:tr w:rsidR="00837C24" w:rsidRPr="00837C24" w:rsidTr="00FA539A">
        <w:tc>
          <w:tcPr>
            <w:tcW w:w="4518" w:type="dxa"/>
          </w:tcPr>
          <w:p w:rsidR="00837C24" w:rsidRPr="00837C24" w:rsidRDefault="00837C24" w:rsidP="00837C24">
            <w:pPr>
              <w:rPr>
                <w:rFonts w:asciiTheme="minorHAnsi" w:hAnsiTheme="minorHAnsi"/>
                <w:b/>
                <w:sz w:val="24"/>
                <w:szCs w:val="24"/>
                <w:u w:val="single"/>
              </w:rPr>
            </w:pPr>
            <w:r w:rsidRPr="00837C24">
              <w:rPr>
                <w:rFonts w:asciiTheme="minorHAnsi" w:hAnsiTheme="minorHAnsi"/>
                <w:b/>
                <w:sz w:val="24"/>
                <w:szCs w:val="24"/>
                <w:u w:val="single"/>
              </w:rPr>
              <w:t>Level of Independence</w:t>
            </w:r>
          </w:p>
          <w:p w:rsidR="00837C24" w:rsidRPr="00837C24" w:rsidRDefault="00837C24" w:rsidP="00837C24">
            <w:pPr>
              <w:rPr>
                <w:rFonts w:asciiTheme="minorHAnsi" w:hAnsiTheme="minorHAnsi"/>
                <w:b/>
                <w:sz w:val="24"/>
                <w:szCs w:val="24"/>
              </w:rPr>
            </w:pPr>
          </w:p>
          <w:p w:rsidR="00837C24" w:rsidRPr="00837C24" w:rsidRDefault="00837C24" w:rsidP="00F509F8">
            <w:pPr>
              <w:keepNext/>
              <w:widowControl/>
              <w:numPr>
                <w:ilvl w:val="0"/>
                <w:numId w:val="66"/>
              </w:numPr>
              <w:autoSpaceDE/>
              <w:autoSpaceDN/>
              <w:adjustRightInd/>
              <w:outlineLvl w:val="1"/>
              <w:rPr>
                <w:rFonts w:asciiTheme="minorHAnsi" w:hAnsiTheme="minorHAnsi"/>
                <w:b/>
                <w:sz w:val="24"/>
                <w:szCs w:val="24"/>
              </w:rPr>
            </w:pPr>
            <w:r w:rsidRPr="00837C24">
              <w:rPr>
                <w:rFonts w:asciiTheme="minorHAnsi" w:hAnsiTheme="minorHAnsi"/>
                <w:b/>
                <w:sz w:val="24"/>
                <w:szCs w:val="24"/>
              </w:rPr>
              <w:t>Totally dependent</w:t>
            </w:r>
          </w:p>
          <w:p w:rsidR="00837C24" w:rsidRPr="00837C24" w:rsidRDefault="00837C24" w:rsidP="00F509F8">
            <w:pPr>
              <w:widowControl/>
              <w:numPr>
                <w:ilvl w:val="0"/>
                <w:numId w:val="67"/>
              </w:numPr>
              <w:autoSpaceDE/>
              <w:autoSpaceDN/>
              <w:adjustRightInd/>
              <w:rPr>
                <w:rFonts w:asciiTheme="minorHAnsi" w:hAnsiTheme="minorHAnsi"/>
                <w:b/>
                <w:sz w:val="24"/>
                <w:szCs w:val="24"/>
              </w:rPr>
            </w:pPr>
            <w:r w:rsidRPr="00837C24">
              <w:rPr>
                <w:rFonts w:asciiTheme="minorHAnsi" w:hAnsiTheme="minorHAnsi"/>
                <w:b/>
                <w:sz w:val="24"/>
                <w:szCs w:val="24"/>
              </w:rPr>
              <w:t>Needs assistance to transfer</w:t>
            </w:r>
          </w:p>
          <w:p w:rsidR="00837C24" w:rsidRPr="00837C24" w:rsidRDefault="00837C24" w:rsidP="00F509F8">
            <w:pPr>
              <w:widowControl/>
              <w:numPr>
                <w:ilvl w:val="0"/>
                <w:numId w:val="68"/>
              </w:numPr>
              <w:autoSpaceDE/>
              <w:autoSpaceDN/>
              <w:adjustRightInd/>
              <w:rPr>
                <w:rFonts w:asciiTheme="minorHAnsi" w:hAnsiTheme="minorHAnsi"/>
                <w:b/>
                <w:sz w:val="24"/>
                <w:szCs w:val="24"/>
              </w:rPr>
            </w:pPr>
            <w:r w:rsidRPr="00837C24">
              <w:rPr>
                <w:rFonts w:asciiTheme="minorHAnsi" w:hAnsiTheme="minorHAnsi"/>
                <w:b/>
                <w:sz w:val="24"/>
                <w:szCs w:val="24"/>
              </w:rPr>
              <w:t>Some sitting balance</w:t>
            </w:r>
          </w:p>
          <w:p w:rsidR="00837C24" w:rsidRPr="00837C24" w:rsidRDefault="00837C24" w:rsidP="00F509F8">
            <w:pPr>
              <w:widowControl/>
              <w:numPr>
                <w:ilvl w:val="0"/>
                <w:numId w:val="69"/>
              </w:numPr>
              <w:autoSpaceDE/>
              <w:autoSpaceDN/>
              <w:adjustRightInd/>
              <w:rPr>
                <w:rFonts w:asciiTheme="minorHAnsi" w:hAnsiTheme="minorHAnsi"/>
                <w:b/>
                <w:sz w:val="24"/>
                <w:szCs w:val="24"/>
              </w:rPr>
            </w:pPr>
            <w:r w:rsidRPr="00837C24">
              <w:rPr>
                <w:rFonts w:asciiTheme="minorHAnsi" w:hAnsiTheme="minorHAnsi"/>
                <w:b/>
                <w:sz w:val="24"/>
                <w:szCs w:val="24"/>
              </w:rPr>
              <w:t>Unable to weight bear</w:t>
            </w:r>
          </w:p>
          <w:p w:rsidR="00837C24" w:rsidRPr="00837C24" w:rsidRDefault="00837C24" w:rsidP="00F509F8">
            <w:pPr>
              <w:widowControl/>
              <w:numPr>
                <w:ilvl w:val="0"/>
                <w:numId w:val="70"/>
              </w:numPr>
              <w:autoSpaceDE/>
              <w:autoSpaceDN/>
              <w:adjustRightInd/>
              <w:rPr>
                <w:rFonts w:asciiTheme="minorHAnsi" w:hAnsiTheme="minorHAnsi"/>
                <w:b/>
                <w:sz w:val="24"/>
                <w:szCs w:val="24"/>
              </w:rPr>
            </w:pPr>
            <w:r w:rsidRPr="00837C24">
              <w:rPr>
                <w:rFonts w:asciiTheme="minorHAnsi" w:hAnsiTheme="minorHAnsi"/>
                <w:b/>
                <w:sz w:val="24"/>
                <w:szCs w:val="24"/>
              </w:rPr>
              <w:t>Minimal Active participation</w:t>
            </w:r>
          </w:p>
          <w:p w:rsidR="00837C24" w:rsidRPr="00837C24" w:rsidRDefault="00837C24" w:rsidP="00F509F8">
            <w:pPr>
              <w:widowControl/>
              <w:numPr>
                <w:ilvl w:val="0"/>
                <w:numId w:val="71"/>
              </w:numPr>
              <w:autoSpaceDE/>
              <w:autoSpaceDN/>
              <w:adjustRightInd/>
              <w:rPr>
                <w:rFonts w:asciiTheme="minorHAnsi" w:hAnsiTheme="minorHAnsi"/>
                <w:b/>
                <w:sz w:val="24"/>
                <w:szCs w:val="24"/>
              </w:rPr>
            </w:pPr>
            <w:r w:rsidRPr="00837C24">
              <w:rPr>
                <w:rFonts w:asciiTheme="minorHAnsi" w:hAnsiTheme="minorHAnsi"/>
                <w:b/>
                <w:sz w:val="24"/>
                <w:szCs w:val="24"/>
              </w:rPr>
              <w:t>Needs assistance in some situations</w:t>
            </w:r>
          </w:p>
          <w:p w:rsidR="00837C24" w:rsidRPr="00837C24" w:rsidRDefault="00837C24" w:rsidP="00F509F8">
            <w:pPr>
              <w:widowControl/>
              <w:numPr>
                <w:ilvl w:val="0"/>
                <w:numId w:val="72"/>
              </w:numPr>
              <w:autoSpaceDE/>
              <w:autoSpaceDN/>
              <w:adjustRightInd/>
              <w:rPr>
                <w:rFonts w:asciiTheme="minorHAnsi" w:hAnsiTheme="minorHAnsi"/>
                <w:b/>
                <w:sz w:val="24"/>
                <w:szCs w:val="24"/>
              </w:rPr>
            </w:pPr>
            <w:r w:rsidRPr="00837C24">
              <w:rPr>
                <w:rFonts w:asciiTheme="minorHAnsi" w:hAnsiTheme="minorHAnsi"/>
                <w:b/>
                <w:sz w:val="24"/>
                <w:szCs w:val="24"/>
              </w:rPr>
              <w:t>Full sitting balance</w:t>
            </w:r>
          </w:p>
          <w:p w:rsidR="00837C24" w:rsidRPr="00837C24" w:rsidRDefault="00837C24" w:rsidP="00837C24">
            <w:pPr>
              <w:rPr>
                <w:rFonts w:asciiTheme="minorHAnsi" w:hAnsiTheme="minorHAnsi"/>
                <w:b/>
                <w:sz w:val="24"/>
                <w:szCs w:val="24"/>
              </w:rPr>
            </w:pPr>
          </w:p>
        </w:tc>
        <w:tc>
          <w:tcPr>
            <w:tcW w:w="4018" w:type="dxa"/>
          </w:tcPr>
          <w:p w:rsidR="00837C24" w:rsidRPr="00837C24" w:rsidRDefault="00837C24" w:rsidP="00837C24">
            <w:pPr>
              <w:keepNext/>
              <w:outlineLvl w:val="2"/>
              <w:rPr>
                <w:rFonts w:asciiTheme="minorHAnsi" w:hAnsiTheme="minorHAnsi"/>
                <w:b/>
                <w:sz w:val="24"/>
                <w:szCs w:val="24"/>
                <w:u w:val="single"/>
              </w:rPr>
            </w:pPr>
            <w:r w:rsidRPr="00837C24">
              <w:rPr>
                <w:rFonts w:asciiTheme="minorHAnsi" w:hAnsiTheme="minorHAnsi"/>
                <w:b/>
                <w:sz w:val="24"/>
                <w:szCs w:val="24"/>
                <w:u w:val="single"/>
              </w:rPr>
              <w:t>Relevant information</w:t>
            </w:r>
          </w:p>
          <w:p w:rsidR="00837C24" w:rsidRPr="00837C24" w:rsidRDefault="00837C24" w:rsidP="00837C24">
            <w:pPr>
              <w:rPr>
                <w:rFonts w:asciiTheme="minorHAnsi" w:hAnsiTheme="minorHAnsi"/>
                <w:sz w:val="24"/>
                <w:szCs w:val="24"/>
                <w:lang w:val="en-US"/>
              </w:rPr>
            </w:pPr>
          </w:p>
          <w:p w:rsidR="00837C24" w:rsidRPr="00837C24" w:rsidRDefault="00837C24" w:rsidP="00F509F8">
            <w:pPr>
              <w:keepNext/>
              <w:widowControl/>
              <w:numPr>
                <w:ilvl w:val="0"/>
                <w:numId w:val="73"/>
              </w:numPr>
              <w:autoSpaceDE/>
              <w:autoSpaceDN/>
              <w:adjustRightInd/>
              <w:outlineLvl w:val="1"/>
              <w:rPr>
                <w:rFonts w:asciiTheme="minorHAnsi" w:hAnsiTheme="minorHAnsi"/>
                <w:b/>
                <w:sz w:val="24"/>
                <w:szCs w:val="24"/>
                <w:lang w:val="en-US"/>
              </w:rPr>
            </w:pPr>
            <w:r w:rsidRPr="00837C24">
              <w:rPr>
                <w:rFonts w:asciiTheme="minorHAnsi" w:hAnsiTheme="minorHAnsi"/>
                <w:b/>
                <w:sz w:val="24"/>
                <w:szCs w:val="24"/>
                <w:lang w:val="en-US"/>
              </w:rPr>
              <w:t>Epilepsy</w:t>
            </w:r>
          </w:p>
          <w:p w:rsidR="00837C24" w:rsidRPr="00837C24" w:rsidRDefault="00837C24" w:rsidP="00F509F8">
            <w:pPr>
              <w:widowControl/>
              <w:numPr>
                <w:ilvl w:val="0"/>
                <w:numId w:val="74"/>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Fatigue</w:t>
            </w:r>
          </w:p>
          <w:p w:rsidR="00837C24" w:rsidRPr="00837C24" w:rsidRDefault="00837C24" w:rsidP="00F509F8">
            <w:pPr>
              <w:widowControl/>
              <w:numPr>
                <w:ilvl w:val="0"/>
                <w:numId w:val="75"/>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Fear</w:t>
            </w:r>
          </w:p>
          <w:p w:rsidR="00837C24" w:rsidRPr="00837C24" w:rsidRDefault="00837C24" w:rsidP="00F509F8">
            <w:pPr>
              <w:widowControl/>
              <w:numPr>
                <w:ilvl w:val="0"/>
                <w:numId w:val="76"/>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Fragility</w:t>
            </w:r>
          </w:p>
          <w:p w:rsidR="00837C24" w:rsidRPr="00837C24" w:rsidRDefault="00837C24" w:rsidP="00F509F8">
            <w:pPr>
              <w:widowControl/>
              <w:numPr>
                <w:ilvl w:val="0"/>
                <w:numId w:val="77"/>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History of falls</w:t>
            </w:r>
          </w:p>
          <w:p w:rsidR="00837C24" w:rsidRPr="00837C24" w:rsidRDefault="00837C24" w:rsidP="00F509F8">
            <w:pPr>
              <w:widowControl/>
              <w:numPr>
                <w:ilvl w:val="0"/>
                <w:numId w:val="78"/>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Muscle spasm</w:t>
            </w:r>
          </w:p>
          <w:p w:rsidR="00837C24" w:rsidRPr="00837C24" w:rsidRDefault="00837C24" w:rsidP="00F509F8">
            <w:pPr>
              <w:widowControl/>
              <w:numPr>
                <w:ilvl w:val="0"/>
                <w:numId w:val="79"/>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Pain</w:t>
            </w:r>
          </w:p>
          <w:p w:rsidR="00837C24" w:rsidRPr="00837C24" w:rsidRDefault="00837C24" w:rsidP="00F509F8">
            <w:pPr>
              <w:widowControl/>
              <w:numPr>
                <w:ilvl w:val="0"/>
                <w:numId w:val="80"/>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 xml:space="preserve">Sensory loss </w:t>
            </w:r>
          </w:p>
          <w:p w:rsidR="00837C24" w:rsidRPr="00837C24" w:rsidRDefault="00837C24" w:rsidP="00F509F8">
            <w:pPr>
              <w:widowControl/>
              <w:numPr>
                <w:ilvl w:val="0"/>
                <w:numId w:val="81"/>
              </w:numPr>
              <w:autoSpaceDE/>
              <w:autoSpaceDN/>
              <w:adjustRightInd/>
              <w:rPr>
                <w:rFonts w:asciiTheme="minorHAnsi" w:hAnsiTheme="minorHAnsi"/>
                <w:b/>
                <w:sz w:val="24"/>
                <w:szCs w:val="24"/>
                <w:lang w:val="en-US"/>
              </w:rPr>
            </w:pPr>
            <w:r w:rsidRPr="00837C24">
              <w:rPr>
                <w:rFonts w:asciiTheme="minorHAnsi" w:hAnsiTheme="minorHAnsi"/>
                <w:b/>
                <w:sz w:val="24"/>
                <w:szCs w:val="24"/>
                <w:lang w:val="en-US"/>
              </w:rPr>
              <w:t>Skin Condition</w:t>
            </w:r>
          </w:p>
          <w:p w:rsidR="00837C24" w:rsidRPr="00837C24" w:rsidRDefault="00837C24" w:rsidP="00837C24">
            <w:pPr>
              <w:rPr>
                <w:rFonts w:asciiTheme="minorHAnsi" w:hAnsiTheme="minorHAnsi"/>
                <w:b/>
                <w:sz w:val="24"/>
                <w:szCs w:val="24"/>
                <w:lang w:val="en-US"/>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noProof/>
          <w:sz w:val="24"/>
          <w:szCs w:val="24"/>
        </w:rPr>
        <mc:AlternateContent>
          <mc:Choice Requires="wps">
            <w:drawing>
              <wp:anchor distT="0" distB="0" distL="114300" distR="114300" simplePos="0" relativeHeight="251794432" behindDoc="0" locked="0" layoutInCell="0" allowOverlap="1">
                <wp:simplePos x="0" y="0"/>
                <wp:positionH relativeFrom="column">
                  <wp:posOffset>640079</wp:posOffset>
                </wp:positionH>
                <wp:positionV relativeFrom="paragraph">
                  <wp:posOffset>24765</wp:posOffset>
                </wp:positionV>
                <wp:extent cx="5476875" cy="1188720"/>
                <wp:effectExtent l="0" t="0" r="28575" b="1143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8872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3"/>
                            </w:pPr>
                            <w:r>
                              <w:t>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93" type="#_x0000_t202" style="position:absolute;margin-left:50.4pt;margin-top:1.95pt;width:431.25pt;height:9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" o:allowincell="f">
                <v:textbox>
                  <w:txbxContent>
                    <w:p w:rsidR="008435BD" w:rsidRDefault="008435BD" w:rsidP="00837C24">
                      <w:pPr>
                        <w:pStyle w:val="Heading3"/>
                      </w:pPr>
                      <w:r>
                        <w:t>Other relevant information</w:t>
                      </w:r>
                    </w:p>
                  </w:txbxContent>
                </v:textbox>
              </v:shape>
            </w:pict>
          </mc:Fallback>
        </mc:AlternateConten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FA539A" w:rsidRDefault="00FA539A" w:rsidP="00837C24">
      <w:pPr>
        <w:rPr>
          <w:rFonts w:asciiTheme="minorHAnsi" w:hAnsiTheme="minorHAnsi"/>
          <w:b/>
          <w:sz w:val="24"/>
          <w:szCs w:val="24"/>
        </w:rPr>
      </w:pPr>
    </w:p>
    <w:p w:rsidR="00837C24" w:rsidRPr="00837C24" w:rsidRDefault="00FA539A" w:rsidP="00837C24">
      <w:pPr>
        <w:rPr>
          <w:rFonts w:asciiTheme="minorHAnsi" w:hAnsiTheme="minorHAnsi"/>
          <w:b/>
          <w:sz w:val="24"/>
          <w:szCs w:val="24"/>
        </w:rPr>
      </w:pPr>
      <w:r w:rsidRPr="00837C24">
        <w:rPr>
          <w:rFonts w:asciiTheme="minorHAnsi" w:hAnsiTheme="minorHAnsi"/>
          <w:b/>
          <w:noProof/>
          <w:sz w:val="24"/>
          <w:szCs w:val="24"/>
        </w:rPr>
        <mc:AlternateContent>
          <mc:Choice Requires="wps">
            <w:drawing>
              <wp:anchor distT="0" distB="0" distL="114300" distR="114300" simplePos="0" relativeHeight="251792384" behindDoc="0" locked="0" layoutInCell="0" allowOverlap="1" wp14:anchorId="5E92E605" wp14:editId="448F282E">
                <wp:simplePos x="0" y="0"/>
                <wp:positionH relativeFrom="column">
                  <wp:posOffset>649605</wp:posOffset>
                </wp:positionH>
                <wp:positionV relativeFrom="paragraph">
                  <wp:posOffset>122555</wp:posOffset>
                </wp:positionV>
                <wp:extent cx="2733675" cy="1828800"/>
                <wp:effectExtent l="0" t="0" r="28575" b="1905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2880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2"/>
                              <w:rPr>
                                <w:u w:val="single"/>
                              </w:rPr>
                            </w:pPr>
                            <w:r>
                              <w:rPr>
                                <w:u w:val="single"/>
                              </w:rPr>
                              <w:t>Compliance</w:t>
                            </w:r>
                          </w:p>
                          <w:p w:rsidR="008435BD" w:rsidRDefault="008435BD" w:rsidP="00837C24">
                            <w:pPr>
                              <w:rPr>
                                <w:b/>
                              </w:rPr>
                            </w:pPr>
                          </w:p>
                          <w:p w:rsidR="008435BD" w:rsidRDefault="008435BD" w:rsidP="00F509F8">
                            <w:pPr>
                              <w:widowControl/>
                              <w:numPr>
                                <w:ilvl w:val="0"/>
                                <w:numId w:val="54"/>
                              </w:numPr>
                              <w:autoSpaceDE/>
                              <w:autoSpaceDN/>
                              <w:adjustRightInd/>
                              <w:rPr>
                                <w:b/>
                              </w:rPr>
                            </w:pPr>
                            <w:r>
                              <w:rPr>
                                <w:b/>
                              </w:rPr>
                              <w:t>Co-operative</w:t>
                            </w:r>
                          </w:p>
                          <w:p w:rsidR="008435BD" w:rsidRDefault="008435BD" w:rsidP="00837C24">
                            <w:pPr>
                              <w:rPr>
                                <w:b/>
                              </w:rPr>
                            </w:pPr>
                          </w:p>
                          <w:p w:rsidR="008435BD" w:rsidRDefault="008435BD" w:rsidP="00F509F8">
                            <w:pPr>
                              <w:widowControl/>
                              <w:numPr>
                                <w:ilvl w:val="0"/>
                                <w:numId w:val="53"/>
                              </w:numPr>
                              <w:autoSpaceDE/>
                              <w:autoSpaceDN/>
                              <w:adjustRightInd/>
                              <w:rPr>
                                <w:b/>
                              </w:rPr>
                            </w:pPr>
                            <w:r>
                              <w:rPr>
                                <w:b/>
                              </w:rPr>
                              <w:t>Un co- operative</w:t>
                            </w:r>
                          </w:p>
                          <w:p w:rsidR="008435BD" w:rsidRDefault="008435BD" w:rsidP="00837C24">
                            <w:pPr>
                              <w:rPr>
                                <w:b/>
                              </w:rPr>
                            </w:pPr>
                          </w:p>
                          <w:p w:rsidR="008435BD" w:rsidRDefault="008435BD" w:rsidP="00F509F8">
                            <w:pPr>
                              <w:widowControl/>
                              <w:numPr>
                                <w:ilvl w:val="0"/>
                                <w:numId w:val="65"/>
                              </w:numPr>
                              <w:autoSpaceDE/>
                              <w:autoSpaceDN/>
                              <w:adjustRightInd/>
                              <w:rPr>
                                <w:b/>
                              </w:rPr>
                            </w:pPr>
                            <w:r>
                              <w:rPr>
                                <w:b/>
                              </w:rPr>
                              <w:t>Unpredictable</w:t>
                            </w:r>
                          </w:p>
                          <w:p w:rsidR="008435BD" w:rsidRDefault="008435BD" w:rsidP="00837C24">
                            <w:pPr>
                              <w:rPr>
                                <w:b/>
                              </w:rPr>
                            </w:pPr>
                          </w:p>
                          <w:p w:rsidR="008435BD" w:rsidRDefault="008435BD" w:rsidP="00837C24">
                            <w:pPr>
                              <w:rPr>
                                <w:b/>
                              </w:rPr>
                            </w:pP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E605" id="Text Box 422" o:spid="_x0000_s1094" type="#_x0000_t202" style="position:absolute;margin-left:51.15pt;margin-top:9.65pt;width:215.25pt;height:2in;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NLMgIAAF0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" o:allowincell="f">
                <v:textbox>
                  <w:txbxContent>
                    <w:p w:rsidR="008435BD" w:rsidRDefault="008435BD" w:rsidP="00837C24">
                      <w:pPr>
                        <w:pStyle w:val="Heading2"/>
                        <w:rPr>
                          <w:u w:val="single"/>
                        </w:rPr>
                      </w:pPr>
                      <w:r>
                        <w:rPr>
                          <w:u w:val="single"/>
                        </w:rPr>
                        <w:t>Compliance</w:t>
                      </w:r>
                    </w:p>
                    <w:p w:rsidR="008435BD" w:rsidRDefault="008435BD" w:rsidP="00837C24">
                      <w:pPr>
                        <w:rPr>
                          <w:b/>
                        </w:rPr>
                      </w:pPr>
                    </w:p>
                    <w:p w:rsidR="008435BD" w:rsidRDefault="008435BD" w:rsidP="00F509F8">
                      <w:pPr>
                        <w:widowControl/>
                        <w:numPr>
                          <w:ilvl w:val="0"/>
                          <w:numId w:val="54"/>
                        </w:numPr>
                        <w:autoSpaceDE/>
                        <w:autoSpaceDN/>
                        <w:adjustRightInd/>
                        <w:rPr>
                          <w:b/>
                        </w:rPr>
                      </w:pPr>
                      <w:r>
                        <w:rPr>
                          <w:b/>
                        </w:rPr>
                        <w:t>Co-operative</w:t>
                      </w:r>
                    </w:p>
                    <w:p w:rsidR="008435BD" w:rsidRDefault="008435BD" w:rsidP="00837C24">
                      <w:pPr>
                        <w:rPr>
                          <w:b/>
                        </w:rPr>
                      </w:pPr>
                    </w:p>
                    <w:p w:rsidR="008435BD" w:rsidRDefault="008435BD" w:rsidP="00F509F8">
                      <w:pPr>
                        <w:widowControl/>
                        <w:numPr>
                          <w:ilvl w:val="0"/>
                          <w:numId w:val="53"/>
                        </w:numPr>
                        <w:autoSpaceDE/>
                        <w:autoSpaceDN/>
                        <w:adjustRightInd/>
                        <w:rPr>
                          <w:b/>
                        </w:rPr>
                      </w:pPr>
                      <w:r>
                        <w:rPr>
                          <w:b/>
                        </w:rPr>
                        <w:t>Un co- operative</w:t>
                      </w:r>
                    </w:p>
                    <w:p w:rsidR="008435BD" w:rsidRDefault="008435BD" w:rsidP="00837C24">
                      <w:pPr>
                        <w:rPr>
                          <w:b/>
                        </w:rPr>
                      </w:pPr>
                    </w:p>
                    <w:p w:rsidR="008435BD" w:rsidRDefault="008435BD" w:rsidP="00F509F8">
                      <w:pPr>
                        <w:widowControl/>
                        <w:numPr>
                          <w:ilvl w:val="0"/>
                          <w:numId w:val="65"/>
                        </w:numPr>
                        <w:autoSpaceDE/>
                        <w:autoSpaceDN/>
                        <w:adjustRightInd/>
                        <w:rPr>
                          <w:b/>
                        </w:rPr>
                      </w:pPr>
                      <w:r>
                        <w:rPr>
                          <w:b/>
                        </w:rPr>
                        <w:t>Unpredictable</w:t>
                      </w:r>
                    </w:p>
                    <w:p w:rsidR="008435BD" w:rsidRDefault="008435BD" w:rsidP="00837C24">
                      <w:pPr>
                        <w:rPr>
                          <w:b/>
                        </w:rPr>
                      </w:pPr>
                    </w:p>
                    <w:p w:rsidR="008435BD" w:rsidRDefault="008435BD" w:rsidP="00837C24">
                      <w:pPr>
                        <w:rPr>
                          <w:b/>
                        </w:rPr>
                      </w:pPr>
                      <w:r>
                        <w:rPr>
                          <w:b/>
                        </w:rPr>
                        <w:tab/>
                      </w:r>
                    </w:p>
                  </w:txbxContent>
                </v:textbox>
              </v:shape>
            </w:pict>
          </mc:Fallback>
        </mc:AlternateContent>
      </w:r>
      <w:r w:rsidRPr="00837C24">
        <w:rPr>
          <w:rFonts w:asciiTheme="minorHAnsi" w:hAnsiTheme="minorHAnsi"/>
          <w:b/>
          <w:noProof/>
          <w:sz w:val="24"/>
          <w:szCs w:val="24"/>
        </w:rPr>
        <mc:AlternateContent>
          <mc:Choice Requires="wps">
            <w:drawing>
              <wp:anchor distT="0" distB="0" distL="114300" distR="114300" simplePos="0" relativeHeight="251793408" behindDoc="0" locked="0" layoutInCell="0" allowOverlap="1" wp14:anchorId="0E6571D9" wp14:editId="64CD430F">
                <wp:simplePos x="0" y="0"/>
                <wp:positionH relativeFrom="column">
                  <wp:posOffset>3516630</wp:posOffset>
                </wp:positionH>
                <wp:positionV relativeFrom="paragraph">
                  <wp:posOffset>122555</wp:posOffset>
                </wp:positionV>
                <wp:extent cx="2619375" cy="1828800"/>
                <wp:effectExtent l="0" t="0" r="28575" b="1905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28800"/>
                        </a:xfrm>
                        <a:prstGeom prst="rect">
                          <a:avLst/>
                        </a:prstGeom>
                        <a:solidFill>
                          <a:srgbClr val="FFFFFF"/>
                        </a:solidFill>
                        <a:ln w="9525">
                          <a:solidFill>
                            <a:srgbClr val="000000"/>
                          </a:solidFill>
                          <a:miter lim="800000"/>
                          <a:headEnd/>
                          <a:tailEnd/>
                        </a:ln>
                      </wps:spPr>
                      <wps:txbx>
                        <w:txbxContent>
                          <w:p w:rsidR="008435BD" w:rsidRDefault="008435BD" w:rsidP="00837C24">
                            <w:pPr>
                              <w:pStyle w:val="Heading3"/>
                            </w:pPr>
                            <w:r>
                              <w:t>Understanding</w:t>
                            </w:r>
                          </w:p>
                          <w:p w:rsidR="008435BD" w:rsidRDefault="008435BD" w:rsidP="00837C24">
                            <w:pPr>
                              <w:rPr>
                                <w:b/>
                                <w:u w:val="single"/>
                              </w:rPr>
                            </w:pPr>
                          </w:p>
                          <w:p w:rsidR="008435BD" w:rsidRDefault="008435BD" w:rsidP="00F509F8">
                            <w:pPr>
                              <w:widowControl/>
                              <w:numPr>
                                <w:ilvl w:val="0"/>
                                <w:numId w:val="82"/>
                              </w:numPr>
                              <w:autoSpaceDE/>
                              <w:autoSpaceDN/>
                              <w:adjustRightInd/>
                              <w:rPr>
                                <w:b/>
                              </w:rPr>
                            </w:pPr>
                            <w:r>
                              <w:rPr>
                                <w:b/>
                              </w:rPr>
                              <w:t>Good</w:t>
                            </w:r>
                          </w:p>
                          <w:p w:rsidR="008435BD" w:rsidRDefault="008435BD" w:rsidP="00837C24">
                            <w:pPr>
                              <w:rPr>
                                <w:b/>
                              </w:rPr>
                            </w:pPr>
                          </w:p>
                          <w:p w:rsidR="008435BD" w:rsidRDefault="008435BD" w:rsidP="00F509F8">
                            <w:pPr>
                              <w:widowControl/>
                              <w:numPr>
                                <w:ilvl w:val="0"/>
                                <w:numId w:val="55"/>
                              </w:numPr>
                              <w:autoSpaceDE/>
                              <w:autoSpaceDN/>
                              <w:adjustRightInd/>
                              <w:rPr>
                                <w:b/>
                              </w:rPr>
                            </w:pPr>
                            <w:r>
                              <w:rPr>
                                <w:b/>
                              </w:rPr>
                              <w:t>Fair</w:t>
                            </w:r>
                          </w:p>
                          <w:p w:rsidR="008435BD" w:rsidRDefault="008435BD" w:rsidP="00837C24">
                            <w:pPr>
                              <w:rPr>
                                <w:b/>
                              </w:rPr>
                            </w:pPr>
                          </w:p>
                          <w:p w:rsidR="008435BD" w:rsidRDefault="008435BD" w:rsidP="00F509F8">
                            <w:pPr>
                              <w:widowControl/>
                              <w:numPr>
                                <w:ilvl w:val="0"/>
                                <w:numId w:val="56"/>
                              </w:numPr>
                              <w:autoSpaceDE/>
                              <w:autoSpaceDN/>
                              <w:adjustRightInd/>
                              <w:rPr>
                                <w:b/>
                                <w:u w:val="single"/>
                              </w:rPr>
                            </w:pPr>
                            <w:r>
                              <w:rPr>
                                <w:b/>
                              </w:rPr>
                              <w:t>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71D9" id="Text Box 421" o:spid="_x0000_s1095" type="#_x0000_t202" style="position:absolute;margin-left:276.9pt;margin-top:9.65pt;width:206.25pt;height:2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NQIAAF0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" o:allowincell="f">
                <v:textbox>
                  <w:txbxContent>
                    <w:p w:rsidR="008435BD" w:rsidRDefault="008435BD" w:rsidP="00837C24">
                      <w:pPr>
                        <w:pStyle w:val="Heading3"/>
                      </w:pPr>
                      <w:r>
                        <w:t>Understanding</w:t>
                      </w:r>
                    </w:p>
                    <w:p w:rsidR="008435BD" w:rsidRDefault="008435BD" w:rsidP="00837C24">
                      <w:pPr>
                        <w:rPr>
                          <w:b/>
                          <w:u w:val="single"/>
                        </w:rPr>
                      </w:pPr>
                    </w:p>
                    <w:p w:rsidR="008435BD" w:rsidRDefault="008435BD" w:rsidP="00F509F8">
                      <w:pPr>
                        <w:widowControl/>
                        <w:numPr>
                          <w:ilvl w:val="0"/>
                          <w:numId w:val="82"/>
                        </w:numPr>
                        <w:autoSpaceDE/>
                        <w:autoSpaceDN/>
                        <w:adjustRightInd/>
                        <w:rPr>
                          <w:b/>
                        </w:rPr>
                      </w:pPr>
                      <w:r>
                        <w:rPr>
                          <w:b/>
                        </w:rPr>
                        <w:t>Good</w:t>
                      </w:r>
                    </w:p>
                    <w:p w:rsidR="008435BD" w:rsidRDefault="008435BD" w:rsidP="00837C24">
                      <w:pPr>
                        <w:rPr>
                          <w:b/>
                        </w:rPr>
                      </w:pPr>
                    </w:p>
                    <w:p w:rsidR="008435BD" w:rsidRDefault="008435BD" w:rsidP="00F509F8">
                      <w:pPr>
                        <w:widowControl/>
                        <w:numPr>
                          <w:ilvl w:val="0"/>
                          <w:numId w:val="55"/>
                        </w:numPr>
                        <w:autoSpaceDE/>
                        <w:autoSpaceDN/>
                        <w:adjustRightInd/>
                        <w:rPr>
                          <w:b/>
                        </w:rPr>
                      </w:pPr>
                      <w:r>
                        <w:rPr>
                          <w:b/>
                        </w:rPr>
                        <w:t>Fair</w:t>
                      </w:r>
                    </w:p>
                    <w:p w:rsidR="008435BD" w:rsidRDefault="008435BD" w:rsidP="00837C24">
                      <w:pPr>
                        <w:rPr>
                          <w:b/>
                        </w:rPr>
                      </w:pPr>
                    </w:p>
                    <w:p w:rsidR="008435BD" w:rsidRDefault="008435BD" w:rsidP="00F509F8">
                      <w:pPr>
                        <w:widowControl/>
                        <w:numPr>
                          <w:ilvl w:val="0"/>
                          <w:numId w:val="56"/>
                        </w:numPr>
                        <w:autoSpaceDE/>
                        <w:autoSpaceDN/>
                        <w:adjustRightInd/>
                        <w:rPr>
                          <w:b/>
                          <w:u w:val="single"/>
                        </w:rPr>
                      </w:pPr>
                      <w:r>
                        <w:rPr>
                          <w:b/>
                        </w:rPr>
                        <w:t>Limited</w:t>
                      </w:r>
                    </w:p>
                  </w:txbxContent>
                </v:textbox>
              </v:shape>
            </w:pict>
          </mc:Fallback>
        </mc:AlternateConten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keepNext/>
        <w:jc w:val="center"/>
        <w:outlineLvl w:val="3"/>
        <w:rPr>
          <w:rFonts w:asciiTheme="minorHAnsi" w:hAnsiTheme="minorHAnsi"/>
          <w:b/>
          <w:sz w:val="24"/>
          <w:szCs w:val="24"/>
          <w:u w:val="single"/>
        </w:rPr>
      </w:pPr>
    </w:p>
    <w:p w:rsidR="00FA539A" w:rsidRDefault="00FA539A" w:rsidP="00FA539A">
      <w:pPr>
        <w:keepNext/>
        <w:jc w:val="center"/>
        <w:outlineLvl w:val="3"/>
        <w:rPr>
          <w:rFonts w:asciiTheme="minorHAnsi" w:hAnsiTheme="minorHAnsi"/>
          <w:b/>
          <w:sz w:val="24"/>
          <w:szCs w:val="24"/>
          <w:u w:val="single"/>
        </w:rPr>
      </w:pPr>
    </w:p>
    <w:p w:rsidR="00837C24" w:rsidRPr="00837C24" w:rsidRDefault="00837C24" w:rsidP="00FA539A">
      <w:pPr>
        <w:keepNext/>
        <w:jc w:val="center"/>
        <w:outlineLvl w:val="3"/>
        <w:rPr>
          <w:rFonts w:asciiTheme="minorHAnsi" w:hAnsiTheme="minorHAnsi"/>
          <w:b/>
          <w:sz w:val="24"/>
          <w:szCs w:val="24"/>
          <w:u w:val="single"/>
        </w:rPr>
      </w:pPr>
      <w:r w:rsidRPr="00837C24">
        <w:rPr>
          <w:rFonts w:asciiTheme="minorHAnsi" w:hAnsiTheme="minorHAnsi"/>
          <w:b/>
          <w:sz w:val="24"/>
          <w:szCs w:val="24"/>
          <w:u w:val="single"/>
        </w:rPr>
        <w:t>DETAILS OF ASSISTANCE TO BE GIVEN</w:t>
      </w:r>
    </w:p>
    <w:p w:rsidR="00837C24" w:rsidRPr="00837C24" w:rsidRDefault="00837C24" w:rsidP="00837C24">
      <w:pPr>
        <w:jc w:val="center"/>
        <w:rPr>
          <w:rFonts w:asciiTheme="minorHAnsi" w:hAnsiTheme="minorHAnsi"/>
          <w:b/>
          <w:sz w:val="24"/>
          <w:szCs w:val="24"/>
        </w:rPr>
      </w:pPr>
    </w:p>
    <w:p w:rsidR="00837C24" w:rsidRPr="00837C24" w:rsidRDefault="00837C24" w:rsidP="00837C24">
      <w:pPr>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564"/>
        <w:gridCol w:w="1822"/>
        <w:gridCol w:w="1559"/>
        <w:gridCol w:w="1701"/>
      </w:tblGrid>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p>
        </w:tc>
        <w:tc>
          <w:tcPr>
            <w:tcW w:w="1822" w:type="dxa"/>
          </w:tcPr>
          <w:p w:rsidR="00837C24" w:rsidRPr="00837C24" w:rsidRDefault="00837C24" w:rsidP="00837C24">
            <w:pPr>
              <w:jc w:val="center"/>
              <w:rPr>
                <w:rFonts w:asciiTheme="minorHAnsi" w:hAnsiTheme="minorHAnsi"/>
                <w:b/>
                <w:sz w:val="24"/>
                <w:szCs w:val="24"/>
              </w:rPr>
            </w:pPr>
          </w:p>
        </w:tc>
        <w:tc>
          <w:tcPr>
            <w:tcW w:w="1559" w:type="dxa"/>
          </w:tcPr>
          <w:p w:rsidR="00837C24" w:rsidRPr="00837C24" w:rsidRDefault="00837C24" w:rsidP="00837C24">
            <w:pPr>
              <w:jc w:val="center"/>
              <w:rPr>
                <w:rFonts w:asciiTheme="minorHAnsi" w:hAnsiTheme="minorHAnsi"/>
                <w:b/>
                <w:sz w:val="24"/>
                <w:szCs w:val="24"/>
              </w:rPr>
            </w:pPr>
          </w:p>
        </w:tc>
        <w:tc>
          <w:tcPr>
            <w:tcW w:w="1701" w:type="dxa"/>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646" w:type="dxa"/>
            <w:gridSpan w:val="4"/>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564"/>
        <w:gridCol w:w="1822"/>
        <w:gridCol w:w="1701"/>
        <w:gridCol w:w="1559"/>
      </w:tblGrid>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p>
        </w:tc>
        <w:tc>
          <w:tcPr>
            <w:tcW w:w="1822" w:type="dxa"/>
          </w:tcPr>
          <w:p w:rsidR="00837C24" w:rsidRPr="00837C24" w:rsidRDefault="00837C24" w:rsidP="00837C24">
            <w:pPr>
              <w:jc w:val="center"/>
              <w:rPr>
                <w:rFonts w:asciiTheme="minorHAnsi" w:hAnsiTheme="minorHAnsi"/>
                <w:b/>
                <w:sz w:val="24"/>
                <w:szCs w:val="24"/>
              </w:rPr>
            </w:pPr>
          </w:p>
        </w:tc>
        <w:tc>
          <w:tcPr>
            <w:tcW w:w="1701" w:type="dxa"/>
          </w:tcPr>
          <w:p w:rsidR="00837C24" w:rsidRPr="00837C24" w:rsidRDefault="00837C24" w:rsidP="00837C24">
            <w:pPr>
              <w:jc w:val="center"/>
              <w:rPr>
                <w:rFonts w:asciiTheme="minorHAnsi" w:hAnsiTheme="minorHAnsi"/>
                <w:b/>
                <w:sz w:val="24"/>
                <w:szCs w:val="24"/>
              </w:rPr>
            </w:pPr>
          </w:p>
        </w:tc>
        <w:tc>
          <w:tcPr>
            <w:tcW w:w="1559" w:type="dxa"/>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646" w:type="dxa"/>
            <w:gridSpan w:val="4"/>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tc>
      </w:tr>
    </w:tbl>
    <w:p w:rsidR="00837C24" w:rsidRPr="00837C24" w:rsidRDefault="00837C24" w:rsidP="00837C24">
      <w:pPr>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564"/>
        <w:gridCol w:w="1822"/>
        <w:gridCol w:w="1559"/>
        <w:gridCol w:w="1701"/>
      </w:tblGrid>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lastRenderedPageBreak/>
              <w:t>Assistance to be given</w:t>
            </w: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564" w:type="dxa"/>
          </w:tcPr>
          <w:p w:rsidR="00837C24" w:rsidRPr="00837C24" w:rsidRDefault="00837C24" w:rsidP="00837C24">
            <w:pPr>
              <w:jc w:val="center"/>
              <w:rPr>
                <w:rFonts w:asciiTheme="minorHAnsi" w:hAnsiTheme="minorHAnsi"/>
                <w:b/>
                <w:sz w:val="24"/>
                <w:szCs w:val="24"/>
              </w:rPr>
            </w:pPr>
          </w:p>
        </w:tc>
        <w:tc>
          <w:tcPr>
            <w:tcW w:w="1822" w:type="dxa"/>
          </w:tcPr>
          <w:p w:rsidR="00837C24" w:rsidRPr="00837C24" w:rsidRDefault="00837C24" w:rsidP="00837C24">
            <w:pPr>
              <w:jc w:val="center"/>
              <w:rPr>
                <w:rFonts w:asciiTheme="minorHAnsi" w:hAnsiTheme="minorHAnsi"/>
                <w:b/>
                <w:sz w:val="24"/>
                <w:szCs w:val="24"/>
              </w:rPr>
            </w:pPr>
          </w:p>
        </w:tc>
        <w:tc>
          <w:tcPr>
            <w:tcW w:w="1559" w:type="dxa"/>
          </w:tcPr>
          <w:p w:rsidR="00837C24" w:rsidRPr="00837C24" w:rsidRDefault="00837C24" w:rsidP="00837C24">
            <w:pPr>
              <w:jc w:val="center"/>
              <w:rPr>
                <w:rFonts w:asciiTheme="minorHAnsi" w:hAnsiTheme="minorHAnsi"/>
                <w:b/>
                <w:sz w:val="24"/>
                <w:szCs w:val="24"/>
              </w:rPr>
            </w:pPr>
          </w:p>
        </w:tc>
        <w:tc>
          <w:tcPr>
            <w:tcW w:w="1701" w:type="dxa"/>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646" w:type="dxa"/>
            <w:gridSpan w:val="4"/>
          </w:tcPr>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685"/>
        <w:gridCol w:w="1701"/>
        <w:gridCol w:w="1559"/>
        <w:gridCol w:w="1701"/>
      </w:tblGrid>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Assistance to be given</w:t>
            </w: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No of carers needed</w:t>
            </w:r>
          </w:p>
        </w:tc>
        <w:tc>
          <w:tcPr>
            <w:tcW w:w="1685" w:type="dxa"/>
          </w:tcPr>
          <w:p w:rsidR="00837C24" w:rsidRPr="00837C24" w:rsidRDefault="00837C24" w:rsidP="00837C24">
            <w:pPr>
              <w:jc w:val="center"/>
              <w:rPr>
                <w:rFonts w:asciiTheme="minorHAnsi" w:hAnsiTheme="minorHAnsi"/>
                <w:b/>
                <w:sz w:val="24"/>
                <w:szCs w:val="24"/>
              </w:rPr>
            </w:pPr>
          </w:p>
        </w:tc>
        <w:tc>
          <w:tcPr>
            <w:tcW w:w="1701" w:type="dxa"/>
          </w:tcPr>
          <w:p w:rsidR="00837C24" w:rsidRPr="00837C24" w:rsidRDefault="00837C24" w:rsidP="00837C24">
            <w:pPr>
              <w:jc w:val="center"/>
              <w:rPr>
                <w:rFonts w:asciiTheme="minorHAnsi" w:hAnsiTheme="minorHAnsi"/>
                <w:b/>
                <w:sz w:val="24"/>
                <w:szCs w:val="24"/>
              </w:rPr>
            </w:pPr>
          </w:p>
        </w:tc>
        <w:tc>
          <w:tcPr>
            <w:tcW w:w="1559" w:type="dxa"/>
          </w:tcPr>
          <w:p w:rsidR="00837C24" w:rsidRPr="00837C24" w:rsidRDefault="00837C24" w:rsidP="00837C24">
            <w:pPr>
              <w:jc w:val="center"/>
              <w:rPr>
                <w:rFonts w:asciiTheme="minorHAnsi" w:hAnsiTheme="minorHAnsi"/>
                <w:b/>
                <w:sz w:val="24"/>
                <w:szCs w:val="24"/>
              </w:rPr>
            </w:pPr>
          </w:p>
        </w:tc>
        <w:tc>
          <w:tcPr>
            <w:tcW w:w="1701" w:type="dxa"/>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Equipment needed</w:t>
            </w:r>
          </w:p>
          <w:p w:rsidR="00837C24" w:rsidRPr="00837C24" w:rsidRDefault="00837C24" w:rsidP="00837C24">
            <w:pPr>
              <w:rPr>
                <w:rFonts w:asciiTheme="minorHAnsi" w:hAnsiTheme="minorHAnsi"/>
                <w:sz w:val="24"/>
                <w:szCs w:val="24"/>
                <w:lang w:val="en-US"/>
              </w:rPr>
            </w:pPr>
          </w:p>
          <w:p w:rsidR="00837C24" w:rsidRPr="00837C24" w:rsidRDefault="00837C24" w:rsidP="00837C24">
            <w:pPr>
              <w:rPr>
                <w:rFonts w:asciiTheme="minorHAnsi" w:hAnsiTheme="minorHAnsi"/>
                <w:sz w:val="24"/>
                <w:szCs w:val="24"/>
                <w:lang w:val="en-US"/>
              </w:rPr>
            </w:pPr>
          </w:p>
        </w:tc>
        <w:tc>
          <w:tcPr>
            <w:tcW w:w="6646" w:type="dxa"/>
            <w:gridSpan w:val="4"/>
          </w:tcPr>
          <w:p w:rsidR="00837C24" w:rsidRPr="00837C24" w:rsidRDefault="00837C24" w:rsidP="00837C24">
            <w:pPr>
              <w:jc w:val="center"/>
              <w:rPr>
                <w:rFonts w:asciiTheme="minorHAnsi" w:hAnsiTheme="minorHAnsi"/>
                <w:b/>
                <w:sz w:val="24"/>
                <w:szCs w:val="24"/>
              </w:rPr>
            </w:pPr>
          </w:p>
        </w:tc>
      </w:tr>
      <w:tr w:rsidR="00837C24" w:rsidRPr="00837C24" w:rsidTr="00FA539A">
        <w:trPr>
          <w:cantSplit/>
        </w:trPr>
        <w:tc>
          <w:tcPr>
            <w:tcW w:w="2709" w:type="dxa"/>
          </w:tcPr>
          <w:p w:rsidR="00837C24" w:rsidRPr="00837C24" w:rsidRDefault="00837C24" w:rsidP="00837C24">
            <w:pPr>
              <w:keepNext/>
              <w:outlineLvl w:val="1"/>
              <w:rPr>
                <w:rFonts w:asciiTheme="minorHAnsi" w:hAnsiTheme="minorHAnsi"/>
                <w:b/>
                <w:sz w:val="24"/>
                <w:szCs w:val="24"/>
              </w:rPr>
            </w:pPr>
            <w:r w:rsidRPr="00837C24">
              <w:rPr>
                <w:rFonts w:asciiTheme="minorHAnsi" w:hAnsiTheme="minorHAnsi"/>
                <w:b/>
                <w:sz w:val="24"/>
                <w:szCs w:val="24"/>
              </w:rPr>
              <w:t>Method to be used</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6646" w:type="dxa"/>
            <w:gridSpan w:val="4"/>
          </w:tcPr>
          <w:p w:rsidR="00837C24" w:rsidRPr="00837C24" w:rsidRDefault="00837C24" w:rsidP="00837C24">
            <w:pPr>
              <w:jc w:val="center"/>
              <w:rPr>
                <w:rFonts w:asciiTheme="minorHAnsi" w:hAnsiTheme="minorHAnsi"/>
                <w:b/>
                <w:sz w:val="24"/>
                <w:szCs w:val="24"/>
              </w:rPr>
            </w:pPr>
          </w:p>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837C24">
      <w:pPr>
        <w:keepNext/>
        <w:jc w:val="center"/>
        <w:outlineLvl w:val="4"/>
        <w:rPr>
          <w:rFonts w:asciiTheme="minorHAnsi" w:hAnsiTheme="minorHAnsi"/>
          <w:b/>
          <w:sz w:val="24"/>
          <w:szCs w:val="24"/>
          <w:u w:val="single"/>
        </w:rPr>
      </w:pPr>
      <w:r w:rsidRPr="00837C24">
        <w:rPr>
          <w:rFonts w:asciiTheme="minorHAnsi" w:hAnsiTheme="minorHAnsi"/>
          <w:b/>
          <w:sz w:val="24"/>
          <w:szCs w:val="24"/>
          <w:u w:val="single"/>
        </w:rPr>
        <w:t>HOIST DETAILS</w:t>
      </w:r>
    </w:p>
    <w:p w:rsidR="00837C24" w:rsidRPr="00837C24" w:rsidRDefault="00837C24" w:rsidP="00837C24">
      <w:pPr>
        <w:jc w:val="center"/>
        <w:rPr>
          <w:rFonts w:asciiTheme="minorHAnsi" w:hAnsiTheme="minorHAnsi"/>
          <w:b/>
          <w:sz w:val="24"/>
          <w:szCs w:val="24"/>
        </w:rPr>
      </w:pPr>
    </w:p>
    <w:p w:rsidR="00837C24" w:rsidRPr="00837C24" w:rsidRDefault="00837C24" w:rsidP="00837C24">
      <w:pPr>
        <w:jc w:val="center"/>
        <w:rPr>
          <w:rFonts w:asciiTheme="minorHAnsi" w:hAnsiTheme="minorHAnsi"/>
          <w:b/>
          <w:sz w:val="24"/>
          <w:szCs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6662"/>
      </w:tblGrid>
      <w:tr w:rsidR="00837C24" w:rsidRPr="00837C24" w:rsidTr="00FA539A">
        <w:tc>
          <w:tcPr>
            <w:tcW w:w="2693" w:type="dxa"/>
            <w:gridSpan w:val="2"/>
          </w:tcPr>
          <w:p w:rsidR="00837C24" w:rsidRDefault="00837C24" w:rsidP="00837C24">
            <w:pPr>
              <w:jc w:val="center"/>
              <w:rPr>
                <w:rFonts w:asciiTheme="minorHAnsi" w:hAnsiTheme="minorHAnsi"/>
                <w:b/>
                <w:sz w:val="24"/>
                <w:szCs w:val="24"/>
              </w:rPr>
            </w:pPr>
            <w:r w:rsidRPr="00837C24">
              <w:rPr>
                <w:rFonts w:asciiTheme="minorHAnsi" w:hAnsiTheme="minorHAnsi"/>
                <w:b/>
                <w:sz w:val="24"/>
                <w:szCs w:val="24"/>
              </w:rPr>
              <w:t>A hoist is to be used for:</w:t>
            </w:r>
          </w:p>
          <w:p w:rsidR="00FA539A" w:rsidRPr="00837C24" w:rsidRDefault="00FA539A" w:rsidP="00837C24">
            <w:pPr>
              <w:jc w:val="center"/>
              <w:rPr>
                <w:rFonts w:asciiTheme="minorHAnsi" w:hAnsiTheme="minorHAnsi"/>
                <w:b/>
                <w:sz w:val="24"/>
                <w:szCs w:val="24"/>
              </w:rPr>
            </w:pPr>
          </w:p>
        </w:tc>
        <w:tc>
          <w:tcPr>
            <w:tcW w:w="6662" w:type="dxa"/>
          </w:tcPr>
          <w:p w:rsidR="00837C24" w:rsidRPr="00837C24" w:rsidRDefault="00837C24" w:rsidP="00837C24">
            <w:pPr>
              <w:jc w:val="center"/>
              <w:rPr>
                <w:rFonts w:asciiTheme="minorHAnsi" w:hAnsiTheme="minorHAnsi"/>
                <w:b/>
                <w:sz w:val="24"/>
                <w:szCs w:val="24"/>
              </w:rPr>
            </w:pPr>
          </w:p>
        </w:tc>
      </w:tr>
      <w:tr w:rsidR="00837C24" w:rsidRPr="00837C24" w:rsidTr="00FA539A">
        <w:tc>
          <w:tcPr>
            <w:tcW w:w="2693" w:type="dxa"/>
            <w:gridSpan w:val="2"/>
          </w:tcPr>
          <w:p w:rsidR="00837C24" w:rsidRPr="00837C24" w:rsidRDefault="00837C24" w:rsidP="00837C24">
            <w:pPr>
              <w:rPr>
                <w:rFonts w:asciiTheme="minorHAnsi" w:hAnsiTheme="minorHAnsi"/>
                <w:sz w:val="24"/>
                <w:szCs w:val="24"/>
              </w:rPr>
            </w:pPr>
            <w:r w:rsidRPr="00837C24">
              <w:rPr>
                <w:rFonts w:asciiTheme="minorHAnsi" w:hAnsiTheme="minorHAnsi"/>
                <w:b/>
                <w:sz w:val="24"/>
                <w:szCs w:val="24"/>
              </w:rPr>
              <w:t>Make and model of hoist:</w:t>
            </w:r>
          </w:p>
        </w:tc>
        <w:tc>
          <w:tcPr>
            <w:tcW w:w="6662" w:type="dxa"/>
          </w:tcPr>
          <w:p w:rsidR="00837C24" w:rsidRPr="00837C24" w:rsidRDefault="00837C24" w:rsidP="00837C24">
            <w:pPr>
              <w:jc w:val="center"/>
              <w:rPr>
                <w:rFonts w:asciiTheme="minorHAnsi" w:hAnsiTheme="minorHAnsi"/>
                <w:b/>
                <w:sz w:val="24"/>
                <w:szCs w:val="24"/>
              </w:rPr>
            </w:pPr>
          </w:p>
        </w:tc>
      </w:tr>
      <w:tr w:rsidR="00837C24" w:rsidRPr="00837C24" w:rsidTr="00FA539A">
        <w:tc>
          <w:tcPr>
            <w:tcW w:w="2693" w:type="dxa"/>
            <w:gridSpan w:val="2"/>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Type of sling:</w:t>
            </w:r>
          </w:p>
          <w:p w:rsidR="00837C24" w:rsidRPr="00837C24" w:rsidRDefault="00837C24" w:rsidP="00837C24">
            <w:pPr>
              <w:rPr>
                <w:rFonts w:asciiTheme="minorHAnsi" w:hAnsiTheme="minorHAnsi"/>
                <w:b/>
                <w:sz w:val="24"/>
                <w:szCs w:val="24"/>
              </w:rPr>
            </w:pPr>
          </w:p>
        </w:tc>
        <w:tc>
          <w:tcPr>
            <w:tcW w:w="6662" w:type="dxa"/>
          </w:tcPr>
          <w:p w:rsidR="00837C24" w:rsidRPr="00837C24" w:rsidRDefault="00837C24" w:rsidP="00837C24">
            <w:pPr>
              <w:jc w:val="center"/>
              <w:rPr>
                <w:rFonts w:asciiTheme="minorHAnsi" w:hAnsiTheme="minorHAnsi"/>
                <w:b/>
                <w:sz w:val="24"/>
                <w:szCs w:val="24"/>
              </w:rPr>
            </w:pPr>
          </w:p>
        </w:tc>
      </w:tr>
      <w:tr w:rsidR="00837C24" w:rsidRPr="00837C24" w:rsidTr="00FA539A">
        <w:tc>
          <w:tcPr>
            <w:tcW w:w="2693" w:type="dxa"/>
            <w:gridSpan w:val="2"/>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Size of sling</w:t>
            </w:r>
          </w:p>
          <w:p w:rsidR="00837C24" w:rsidRPr="00837C24" w:rsidRDefault="00837C24" w:rsidP="00837C24">
            <w:pPr>
              <w:rPr>
                <w:rFonts w:asciiTheme="minorHAnsi" w:hAnsiTheme="minorHAnsi"/>
                <w:b/>
                <w:sz w:val="24"/>
                <w:szCs w:val="24"/>
              </w:rPr>
            </w:pPr>
          </w:p>
        </w:tc>
        <w:tc>
          <w:tcPr>
            <w:tcW w:w="6662" w:type="dxa"/>
          </w:tcPr>
          <w:p w:rsidR="00837C24" w:rsidRPr="00837C24" w:rsidRDefault="00837C24" w:rsidP="00837C24">
            <w:pPr>
              <w:jc w:val="center"/>
              <w:rPr>
                <w:rFonts w:asciiTheme="minorHAnsi" w:hAnsiTheme="minorHAnsi"/>
                <w:b/>
                <w:sz w:val="24"/>
                <w:szCs w:val="24"/>
              </w:rPr>
            </w:pPr>
          </w:p>
        </w:tc>
      </w:tr>
      <w:tr w:rsidR="00837C24" w:rsidRPr="00837C24" w:rsidTr="00FA539A">
        <w:tc>
          <w:tcPr>
            <w:tcW w:w="2693" w:type="dxa"/>
            <w:gridSpan w:val="2"/>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Method of fitting</w:t>
            </w:r>
          </w:p>
          <w:p w:rsidR="00837C24" w:rsidRPr="00837C24" w:rsidRDefault="00837C24" w:rsidP="00837C24">
            <w:pPr>
              <w:rPr>
                <w:rFonts w:asciiTheme="minorHAnsi" w:hAnsiTheme="minorHAnsi"/>
                <w:b/>
                <w:sz w:val="24"/>
                <w:szCs w:val="24"/>
              </w:rPr>
            </w:pPr>
          </w:p>
        </w:tc>
        <w:tc>
          <w:tcPr>
            <w:tcW w:w="6662" w:type="dxa"/>
            <w:tcBorders>
              <w:bottom w:val="nil"/>
            </w:tcBorders>
          </w:tcPr>
          <w:p w:rsidR="00837C24" w:rsidRPr="00837C24" w:rsidRDefault="00837C24" w:rsidP="00837C24">
            <w:pPr>
              <w:jc w:val="center"/>
              <w:rPr>
                <w:rFonts w:asciiTheme="minorHAnsi" w:hAnsiTheme="minorHAnsi"/>
                <w:b/>
                <w:sz w:val="24"/>
                <w:szCs w:val="24"/>
              </w:rPr>
            </w:pPr>
          </w:p>
        </w:tc>
      </w:tr>
      <w:tr w:rsidR="00837C24" w:rsidRPr="00837C24" w:rsidTr="00FA539A">
        <w:tc>
          <w:tcPr>
            <w:tcW w:w="1134" w:type="dxa"/>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Loop </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Fitting</w:t>
            </w:r>
          </w:p>
          <w:p w:rsidR="00837C24" w:rsidRPr="00837C24" w:rsidRDefault="00837C24" w:rsidP="00837C24">
            <w:pPr>
              <w:rPr>
                <w:rFonts w:asciiTheme="minorHAnsi" w:hAnsiTheme="minorHAnsi"/>
                <w:b/>
                <w:sz w:val="24"/>
                <w:szCs w:val="24"/>
              </w:rPr>
            </w:pPr>
          </w:p>
        </w:tc>
        <w:tc>
          <w:tcPr>
            <w:tcW w:w="1559" w:type="dxa"/>
          </w:tcPr>
          <w:p w:rsidR="00837C24" w:rsidRPr="00837C24" w:rsidRDefault="00837C24" w:rsidP="00837C24">
            <w:pPr>
              <w:rPr>
                <w:rFonts w:asciiTheme="minorHAnsi" w:hAnsiTheme="minorHAnsi"/>
                <w:b/>
                <w:sz w:val="24"/>
                <w:szCs w:val="24"/>
                <w:u w:val="single"/>
              </w:rPr>
            </w:pPr>
            <w:r w:rsidRPr="00837C24">
              <w:rPr>
                <w:rFonts w:asciiTheme="minorHAnsi" w:hAnsiTheme="minorHAnsi"/>
                <w:b/>
                <w:sz w:val="24"/>
                <w:szCs w:val="24"/>
                <w:u w:val="single"/>
              </w:rPr>
              <w:t>Shoulder</w:t>
            </w:r>
          </w:p>
          <w:p w:rsidR="00837C24" w:rsidRPr="00837C24" w:rsidRDefault="00837C24" w:rsidP="00837C24">
            <w:pPr>
              <w:rPr>
                <w:rFonts w:asciiTheme="minorHAnsi" w:hAnsiTheme="minorHAnsi"/>
                <w:b/>
                <w:sz w:val="24"/>
                <w:szCs w:val="24"/>
                <w:u w:val="single"/>
              </w:rPr>
            </w:pPr>
            <w:r w:rsidRPr="00837C24">
              <w:rPr>
                <w:rFonts w:asciiTheme="minorHAnsi" w:hAnsiTheme="minorHAnsi"/>
                <w:b/>
                <w:sz w:val="24"/>
                <w:szCs w:val="24"/>
                <w:u w:val="single"/>
              </w:rPr>
              <w:t>Waist</w:t>
            </w:r>
          </w:p>
          <w:p w:rsidR="00837C24" w:rsidRPr="00837C24" w:rsidRDefault="00837C24" w:rsidP="00837C24">
            <w:pPr>
              <w:rPr>
                <w:rFonts w:asciiTheme="minorHAnsi" w:hAnsiTheme="minorHAnsi"/>
                <w:b/>
                <w:sz w:val="24"/>
                <w:szCs w:val="24"/>
                <w:u w:val="single"/>
              </w:rPr>
            </w:pPr>
            <w:r w:rsidRPr="00837C24">
              <w:rPr>
                <w:rFonts w:asciiTheme="minorHAnsi" w:hAnsiTheme="minorHAnsi"/>
                <w:b/>
                <w:sz w:val="24"/>
                <w:szCs w:val="24"/>
                <w:u w:val="single"/>
              </w:rPr>
              <w:t>Leg</w:t>
            </w:r>
          </w:p>
          <w:p w:rsidR="00837C24" w:rsidRPr="00837C24" w:rsidRDefault="00837C24" w:rsidP="00837C24">
            <w:pPr>
              <w:rPr>
                <w:rFonts w:asciiTheme="minorHAnsi" w:hAnsiTheme="minorHAnsi"/>
                <w:b/>
                <w:sz w:val="24"/>
                <w:szCs w:val="24"/>
                <w:u w:val="single"/>
              </w:rPr>
            </w:pPr>
          </w:p>
        </w:tc>
        <w:tc>
          <w:tcPr>
            <w:tcW w:w="6662" w:type="dxa"/>
          </w:tcPr>
          <w:p w:rsidR="00837C24" w:rsidRPr="00837C24" w:rsidRDefault="00837C24" w:rsidP="00837C24">
            <w:pPr>
              <w:jc w:val="cente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FA539A">
      <w:pPr>
        <w:keepNext/>
        <w:ind w:left="426"/>
        <w:outlineLvl w:val="0"/>
        <w:rPr>
          <w:rFonts w:asciiTheme="minorHAnsi" w:hAnsiTheme="minorHAnsi"/>
          <w:b/>
          <w:sz w:val="24"/>
          <w:szCs w:val="24"/>
        </w:rPr>
      </w:pPr>
      <w:r w:rsidRPr="00837C24">
        <w:rPr>
          <w:rFonts w:asciiTheme="minorHAnsi" w:hAnsiTheme="minorHAnsi"/>
          <w:b/>
          <w:sz w:val="24"/>
          <w:szCs w:val="24"/>
        </w:rPr>
        <w:t>Date of initial assessment: ………………………………………….</w:t>
      </w:r>
    </w:p>
    <w:p w:rsidR="00837C24" w:rsidRPr="00837C24" w:rsidRDefault="00837C24" w:rsidP="00837C24">
      <w:pPr>
        <w:rPr>
          <w:rFonts w:asciiTheme="minorHAnsi" w:hAnsiTheme="minorHAnsi"/>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276"/>
        <w:gridCol w:w="1275"/>
        <w:gridCol w:w="1418"/>
        <w:gridCol w:w="1559"/>
      </w:tblGrid>
      <w:tr w:rsidR="00837C24" w:rsidRPr="00837C24" w:rsidTr="00FA539A">
        <w:trPr>
          <w:cantSplit/>
        </w:trPr>
        <w:tc>
          <w:tcPr>
            <w:tcW w:w="2409" w:type="dxa"/>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Review dates:</w:t>
            </w:r>
          </w:p>
        </w:tc>
        <w:tc>
          <w:tcPr>
            <w:tcW w:w="1418" w:type="dxa"/>
          </w:tcPr>
          <w:p w:rsidR="00837C24" w:rsidRPr="00837C24" w:rsidRDefault="00837C24" w:rsidP="00837C24">
            <w:pPr>
              <w:rPr>
                <w:rFonts w:asciiTheme="minorHAnsi" w:hAnsiTheme="minorHAnsi"/>
                <w:b/>
                <w:sz w:val="24"/>
                <w:szCs w:val="24"/>
              </w:rPr>
            </w:pPr>
          </w:p>
        </w:tc>
        <w:tc>
          <w:tcPr>
            <w:tcW w:w="1276" w:type="dxa"/>
          </w:tcPr>
          <w:p w:rsidR="00837C24" w:rsidRPr="00837C24" w:rsidRDefault="00837C24" w:rsidP="00837C24">
            <w:pPr>
              <w:rPr>
                <w:rFonts w:asciiTheme="minorHAnsi" w:hAnsiTheme="minorHAnsi"/>
                <w:b/>
                <w:sz w:val="24"/>
                <w:szCs w:val="24"/>
              </w:rPr>
            </w:pPr>
          </w:p>
        </w:tc>
        <w:tc>
          <w:tcPr>
            <w:tcW w:w="1275" w:type="dxa"/>
          </w:tcPr>
          <w:p w:rsidR="00837C24" w:rsidRPr="00837C24" w:rsidRDefault="00837C24" w:rsidP="00837C24">
            <w:pPr>
              <w:rPr>
                <w:rFonts w:asciiTheme="minorHAnsi" w:hAnsiTheme="minorHAnsi"/>
                <w:b/>
                <w:sz w:val="24"/>
                <w:szCs w:val="24"/>
              </w:rPr>
            </w:pPr>
          </w:p>
        </w:tc>
        <w:tc>
          <w:tcPr>
            <w:tcW w:w="1418" w:type="dxa"/>
          </w:tcPr>
          <w:p w:rsidR="00837C24" w:rsidRPr="00837C24" w:rsidRDefault="00837C24" w:rsidP="00837C24">
            <w:pPr>
              <w:rPr>
                <w:rFonts w:asciiTheme="minorHAnsi" w:hAnsiTheme="minorHAnsi"/>
                <w:b/>
                <w:sz w:val="24"/>
                <w:szCs w:val="24"/>
              </w:rPr>
            </w:pPr>
          </w:p>
        </w:tc>
        <w:tc>
          <w:tcPr>
            <w:tcW w:w="1559" w:type="dxa"/>
          </w:tcPr>
          <w:p w:rsidR="00837C24" w:rsidRPr="00837C24" w:rsidRDefault="00837C24" w:rsidP="00837C24">
            <w:pPr>
              <w:rPr>
                <w:rFonts w:asciiTheme="minorHAnsi" w:hAnsiTheme="minorHAnsi"/>
                <w:b/>
                <w:sz w:val="24"/>
                <w:szCs w:val="24"/>
              </w:rPr>
            </w:pPr>
          </w:p>
        </w:tc>
      </w:tr>
      <w:tr w:rsidR="00837C24" w:rsidRPr="00837C24" w:rsidTr="00FA539A">
        <w:trPr>
          <w:cantSplit/>
        </w:trPr>
        <w:tc>
          <w:tcPr>
            <w:tcW w:w="2409" w:type="dxa"/>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Initials</w:t>
            </w:r>
          </w:p>
        </w:tc>
        <w:tc>
          <w:tcPr>
            <w:tcW w:w="1418" w:type="dxa"/>
          </w:tcPr>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tc>
        <w:tc>
          <w:tcPr>
            <w:tcW w:w="1276" w:type="dxa"/>
          </w:tcPr>
          <w:p w:rsidR="00837C24" w:rsidRPr="00837C24" w:rsidRDefault="00837C24" w:rsidP="00837C24">
            <w:pPr>
              <w:rPr>
                <w:rFonts w:asciiTheme="minorHAnsi" w:hAnsiTheme="minorHAnsi"/>
                <w:b/>
                <w:sz w:val="24"/>
                <w:szCs w:val="24"/>
              </w:rPr>
            </w:pPr>
          </w:p>
        </w:tc>
        <w:tc>
          <w:tcPr>
            <w:tcW w:w="1275" w:type="dxa"/>
          </w:tcPr>
          <w:p w:rsidR="00837C24" w:rsidRPr="00837C24" w:rsidRDefault="00837C24" w:rsidP="00837C24">
            <w:pPr>
              <w:rPr>
                <w:rFonts w:asciiTheme="minorHAnsi" w:hAnsiTheme="minorHAnsi"/>
                <w:b/>
                <w:sz w:val="24"/>
                <w:szCs w:val="24"/>
              </w:rPr>
            </w:pPr>
          </w:p>
        </w:tc>
        <w:tc>
          <w:tcPr>
            <w:tcW w:w="1418" w:type="dxa"/>
          </w:tcPr>
          <w:p w:rsidR="00837C24" w:rsidRPr="00837C24" w:rsidRDefault="00837C24" w:rsidP="00837C24">
            <w:pPr>
              <w:rPr>
                <w:rFonts w:asciiTheme="minorHAnsi" w:hAnsiTheme="minorHAnsi"/>
                <w:b/>
                <w:sz w:val="24"/>
                <w:szCs w:val="24"/>
              </w:rPr>
            </w:pPr>
          </w:p>
        </w:tc>
        <w:tc>
          <w:tcPr>
            <w:tcW w:w="1559" w:type="dxa"/>
          </w:tcPr>
          <w:p w:rsidR="00837C24" w:rsidRPr="00837C24" w:rsidRDefault="00837C24" w:rsidP="00837C24">
            <w:pPr>
              <w:rPr>
                <w:rFonts w:asciiTheme="minorHAnsi" w:hAnsiTheme="minorHAnsi"/>
                <w:b/>
                <w:sz w:val="24"/>
                <w:szCs w:val="24"/>
              </w:rPr>
            </w:pPr>
          </w:p>
        </w:tc>
      </w:tr>
    </w:tbl>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 xml:space="preserve">Assessor’s Name:  </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Assessor’s Signature…………………………………………………………….</w:t>
      </w: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 xml:space="preserve">Designation:  </w:t>
      </w:r>
    </w:p>
    <w:p w:rsidR="00837C24" w:rsidRPr="00837C24" w:rsidRDefault="00837C24" w:rsidP="00837C24">
      <w:pPr>
        <w:rPr>
          <w:rFonts w:asciiTheme="minorHAnsi" w:hAnsiTheme="minorHAnsi"/>
          <w:b/>
          <w:sz w:val="24"/>
          <w:szCs w:val="24"/>
        </w:rPr>
      </w:pP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Parent/Carer Signature………………………………………………………..</w:t>
      </w: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Manager’s Signature …………………………………………………………..</w:t>
      </w: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Child’s Signature (</w:t>
      </w:r>
      <w:r w:rsidRPr="00837C24">
        <w:rPr>
          <w:rFonts w:asciiTheme="minorHAnsi" w:hAnsiTheme="minorHAnsi"/>
          <w:bCs/>
          <w:i/>
          <w:iCs/>
          <w:sz w:val="24"/>
          <w:szCs w:val="24"/>
        </w:rPr>
        <w:t>Where appropriate</w:t>
      </w:r>
      <w:r w:rsidRPr="00837C24">
        <w:rPr>
          <w:rFonts w:asciiTheme="minorHAnsi" w:hAnsiTheme="minorHAnsi"/>
          <w:b/>
          <w:sz w:val="24"/>
          <w:szCs w:val="24"/>
        </w:rPr>
        <w:t>)………………………………………..</w:t>
      </w: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Teacher’s Signature ……………………………………………………………</w:t>
      </w:r>
    </w:p>
    <w:p w:rsidR="00837C24" w:rsidRPr="00837C24" w:rsidRDefault="00837C24" w:rsidP="00837C24">
      <w:pPr>
        <w:rPr>
          <w:rFonts w:asciiTheme="minorHAnsi" w:hAnsiTheme="minorHAnsi"/>
          <w:b/>
          <w:sz w:val="24"/>
          <w:szCs w:val="24"/>
        </w:rPr>
      </w:pPr>
    </w:p>
    <w:p w:rsidR="00837C24" w:rsidRPr="00837C24" w:rsidRDefault="00837C24" w:rsidP="00FA539A">
      <w:pPr>
        <w:ind w:left="426"/>
        <w:rPr>
          <w:rFonts w:asciiTheme="minorHAnsi" w:hAnsiTheme="minorHAnsi"/>
          <w:b/>
          <w:sz w:val="24"/>
          <w:szCs w:val="24"/>
        </w:rPr>
      </w:pPr>
      <w:r w:rsidRPr="00837C24">
        <w:rPr>
          <w:rFonts w:asciiTheme="minorHAnsi" w:hAnsiTheme="minorHAnsi"/>
          <w:b/>
          <w:sz w:val="24"/>
          <w:szCs w:val="24"/>
        </w:rPr>
        <w:t>LSA Signatures ………………………………………………………………</w:t>
      </w:r>
    </w:p>
    <w:p w:rsidR="00837C24" w:rsidRPr="00837C24" w:rsidRDefault="00837C24" w:rsidP="00837C24">
      <w:pPr>
        <w:rPr>
          <w:rFonts w:asciiTheme="minorHAnsi" w:hAnsiTheme="minorHAnsi"/>
          <w:b/>
          <w:sz w:val="24"/>
          <w:szCs w:val="24"/>
        </w:rPr>
      </w:pPr>
    </w:p>
    <w:p w:rsidR="00837C24" w:rsidRPr="00837C24" w:rsidRDefault="00FA539A" w:rsidP="00837C24">
      <w:pPr>
        <w:rPr>
          <w:rFonts w:asciiTheme="minorHAnsi" w:hAnsiTheme="minorHAnsi"/>
          <w:b/>
          <w:sz w:val="24"/>
          <w:szCs w:val="24"/>
        </w:rPr>
      </w:pPr>
      <w:r>
        <w:rPr>
          <w:rFonts w:asciiTheme="minorHAnsi" w:hAnsiTheme="minorHAnsi"/>
          <w:b/>
          <w:sz w:val="24"/>
          <w:szCs w:val="24"/>
        </w:rPr>
        <w:t xml:space="preserve">                 </w:t>
      </w:r>
      <w:r w:rsidR="00837C24" w:rsidRPr="00837C24">
        <w:rPr>
          <w:rFonts w:asciiTheme="minorHAnsi" w:hAnsiTheme="minorHAnsi"/>
          <w:b/>
          <w:sz w:val="24"/>
          <w:szCs w:val="24"/>
        </w:rPr>
        <w:t>………………………………………………………………</w:t>
      </w:r>
    </w:p>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 xml:space="preserve">                        </w:t>
      </w:r>
    </w:p>
    <w:p w:rsidR="00837C24" w:rsidRPr="00837C24" w:rsidRDefault="00837C24" w:rsidP="00837C24">
      <w:pPr>
        <w:jc w:val="right"/>
        <w:rPr>
          <w:rFonts w:asciiTheme="minorHAnsi" w:hAnsiTheme="minorHAnsi"/>
          <w:sz w:val="24"/>
          <w:szCs w:val="24"/>
        </w:rPr>
      </w:pPr>
      <w:r w:rsidRPr="00837C24">
        <w:rPr>
          <w:rFonts w:asciiTheme="minorHAnsi" w:hAnsiTheme="minorHAnsi"/>
          <w:b/>
          <w:sz w:val="24"/>
          <w:szCs w:val="24"/>
        </w:rPr>
        <w:t xml:space="preserve">                              </w:t>
      </w:r>
    </w:p>
    <w:p w:rsidR="00837C24" w:rsidRPr="00837C24" w:rsidRDefault="00837C24" w:rsidP="00837C24">
      <w:pPr>
        <w:overflowPunct w:val="0"/>
        <w:spacing w:after="120"/>
        <w:jc w:val="center"/>
        <w:textAlignment w:val="baseline"/>
        <w:rPr>
          <w:rFonts w:asciiTheme="minorHAnsi" w:hAnsiTheme="minorHAnsi"/>
          <w:b/>
          <w:bCs/>
          <w:sz w:val="24"/>
          <w:szCs w:val="24"/>
          <w:lang w:val="en-US"/>
        </w:rPr>
      </w:pPr>
    </w:p>
    <w:p w:rsidR="00837C24" w:rsidRPr="00837C24" w:rsidRDefault="00837C24" w:rsidP="00837C24">
      <w:pPr>
        <w:overflowPunct w:val="0"/>
        <w:spacing w:after="120"/>
        <w:jc w:val="center"/>
        <w:textAlignment w:val="baseline"/>
        <w:rPr>
          <w:rFonts w:asciiTheme="minorHAnsi" w:hAnsiTheme="minorHAnsi"/>
          <w:b/>
          <w:bCs/>
          <w:sz w:val="24"/>
          <w:szCs w:val="24"/>
          <w:lang w:val="en-US"/>
        </w:rPr>
      </w:pPr>
    </w:p>
    <w:p w:rsidR="00837C24" w:rsidRPr="00837C24" w:rsidRDefault="00837C24" w:rsidP="00837C24">
      <w:pPr>
        <w:overflowPunct w:val="0"/>
        <w:spacing w:after="120"/>
        <w:jc w:val="right"/>
        <w:textAlignment w:val="baseline"/>
        <w:rPr>
          <w:rFonts w:asciiTheme="minorHAnsi" w:hAnsiTheme="minorHAnsi"/>
          <w:b/>
          <w:bCs/>
          <w:sz w:val="24"/>
          <w:szCs w:val="24"/>
          <w:lang w:val="en-US"/>
        </w:rPr>
      </w:pPr>
      <w:r w:rsidRPr="00837C24">
        <w:rPr>
          <w:rFonts w:asciiTheme="minorHAnsi" w:hAnsiTheme="minorHAnsi"/>
          <w:b/>
          <w:bCs/>
          <w:sz w:val="24"/>
          <w:szCs w:val="24"/>
          <w:lang w:val="en-US"/>
        </w:rPr>
        <w:lastRenderedPageBreak/>
        <w:t>Appendix N</w:t>
      </w:r>
    </w:p>
    <w:p w:rsidR="00837C24" w:rsidRPr="00837C24" w:rsidRDefault="00837C24" w:rsidP="00837C24">
      <w:pPr>
        <w:overflowPunct w:val="0"/>
        <w:spacing w:after="120"/>
        <w:jc w:val="center"/>
        <w:textAlignment w:val="baseline"/>
        <w:rPr>
          <w:rFonts w:asciiTheme="minorHAnsi" w:hAnsiTheme="minorHAnsi"/>
          <w:b/>
          <w:bCs/>
          <w:sz w:val="24"/>
          <w:szCs w:val="24"/>
          <w:lang w:val="en-US"/>
        </w:rPr>
      </w:pPr>
    </w:p>
    <w:p w:rsidR="00837C24" w:rsidRPr="00837C24" w:rsidRDefault="00837C24" w:rsidP="00837C24">
      <w:pPr>
        <w:overflowPunct w:val="0"/>
        <w:spacing w:after="120"/>
        <w:jc w:val="center"/>
        <w:textAlignment w:val="baseline"/>
        <w:rPr>
          <w:rFonts w:asciiTheme="minorHAnsi" w:hAnsiTheme="minorHAnsi"/>
          <w:b/>
          <w:bCs/>
          <w:sz w:val="24"/>
          <w:szCs w:val="24"/>
          <w:lang w:val="en-US"/>
        </w:rPr>
      </w:pPr>
    </w:p>
    <w:p w:rsidR="00837C24" w:rsidRPr="00837C24" w:rsidRDefault="00837C24" w:rsidP="00837C24">
      <w:pPr>
        <w:overflowPunct w:val="0"/>
        <w:spacing w:after="120"/>
        <w:jc w:val="center"/>
        <w:textAlignment w:val="baseline"/>
        <w:rPr>
          <w:rFonts w:asciiTheme="minorHAnsi" w:hAnsiTheme="minorHAnsi"/>
          <w:b/>
          <w:bCs/>
          <w:sz w:val="24"/>
          <w:szCs w:val="24"/>
          <w:lang w:val="en-US"/>
        </w:rPr>
      </w:pPr>
      <w:r w:rsidRPr="00837C24">
        <w:rPr>
          <w:rFonts w:asciiTheme="minorHAnsi" w:hAnsiTheme="minorHAnsi"/>
          <w:b/>
          <w:bCs/>
          <w:sz w:val="24"/>
          <w:szCs w:val="24"/>
          <w:lang w:val="en-US"/>
        </w:rPr>
        <w:t>DONCASTER COUNCIL</w:t>
      </w:r>
    </w:p>
    <w:p w:rsidR="00837C24" w:rsidRPr="00837C24" w:rsidRDefault="00837C24" w:rsidP="00837C24">
      <w:pPr>
        <w:spacing w:after="120"/>
        <w:jc w:val="center"/>
        <w:rPr>
          <w:rFonts w:asciiTheme="minorHAnsi" w:hAnsiTheme="minorHAnsi"/>
          <w:b/>
          <w:sz w:val="24"/>
          <w:szCs w:val="24"/>
          <w:u w:val="single"/>
        </w:rPr>
      </w:pPr>
      <w:r w:rsidRPr="00837C24">
        <w:rPr>
          <w:rFonts w:asciiTheme="minorHAnsi" w:hAnsiTheme="minorHAnsi"/>
          <w:b/>
          <w:sz w:val="24"/>
          <w:szCs w:val="24"/>
          <w:u w:val="single"/>
        </w:rPr>
        <w:t>HEALTH AND WELL-BEING</w:t>
      </w:r>
    </w:p>
    <w:p w:rsidR="00837C24" w:rsidRPr="00837C24" w:rsidRDefault="00837C24" w:rsidP="00837C24">
      <w:pPr>
        <w:spacing w:after="120"/>
        <w:jc w:val="center"/>
        <w:rPr>
          <w:rFonts w:asciiTheme="minorHAnsi" w:hAnsiTheme="minorHAnsi"/>
          <w:b/>
          <w:sz w:val="24"/>
          <w:szCs w:val="24"/>
        </w:rPr>
      </w:pPr>
      <w:r w:rsidRPr="00837C24">
        <w:rPr>
          <w:rFonts w:asciiTheme="minorHAnsi" w:hAnsiTheme="minorHAnsi"/>
          <w:b/>
          <w:sz w:val="24"/>
          <w:szCs w:val="24"/>
        </w:rPr>
        <w:t>MANUAL HANDLING RISK ASSESSMENT</w:t>
      </w:r>
    </w:p>
    <w:p w:rsidR="00837C24" w:rsidRPr="00837C24" w:rsidRDefault="00837C24" w:rsidP="00837C24">
      <w:pPr>
        <w:keepNext/>
        <w:spacing w:after="120"/>
        <w:outlineLvl w:val="5"/>
        <w:rPr>
          <w:rFonts w:asciiTheme="minorHAnsi" w:hAnsiTheme="minorHAnsi"/>
          <w:b/>
          <w:caps/>
          <w:sz w:val="24"/>
          <w:szCs w:val="24"/>
        </w:rPr>
      </w:pPr>
    </w:p>
    <w:p w:rsidR="00837C24" w:rsidRPr="00837C24" w:rsidRDefault="00837C24" w:rsidP="00837C24">
      <w:pPr>
        <w:keepNext/>
        <w:spacing w:after="120"/>
        <w:outlineLvl w:val="5"/>
        <w:rPr>
          <w:rFonts w:asciiTheme="minorHAnsi" w:hAnsiTheme="minorHAnsi"/>
          <w:b/>
          <w:caps/>
          <w:sz w:val="24"/>
          <w:szCs w:val="24"/>
        </w:rPr>
      </w:pPr>
      <w:r w:rsidRPr="00837C24">
        <w:rPr>
          <w:rFonts w:asciiTheme="minorHAnsi" w:hAnsiTheme="minorHAnsi"/>
          <w:b/>
          <w:caps/>
          <w:sz w:val="24"/>
          <w:szCs w:val="24"/>
        </w:rPr>
        <w:t>SERVICE USER’S details</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4704"/>
      </w:tblGrid>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Name</w:t>
            </w:r>
            <w:r w:rsidRPr="00837C24">
              <w:rPr>
                <w:rFonts w:asciiTheme="minorHAnsi" w:hAnsiTheme="minorHAnsi"/>
                <w:sz w:val="24"/>
                <w:szCs w:val="24"/>
              </w:rPr>
              <w:t xml:space="preserve"> </w:t>
            </w:r>
          </w:p>
        </w:tc>
        <w:tc>
          <w:tcPr>
            <w:tcW w:w="47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Approximate height: </w:t>
            </w:r>
          </w:p>
        </w:tc>
      </w:tr>
      <w:tr w:rsidR="00837C24" w:rsidRPr="00837C24" w:rsidTr="00FA539A">
        <w:tc>
          <w:tcPr>
            <w:tcW w:w="10198"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Address</w:t>
            </w:r>
            <w:r w:rsidRPr="00837C24">
              <w:rPr>
                <w:rFonts w:asciiTheme="minorHAnsi" w:hAnsiTheme="minorHAnsi"/>
                <w:sz w:val="24"/>
                <w:szCs w:val="24"/>
              </w:rPr>
              <w:t xml:space="preserve"> </w:t>
            </w:r>
          </w:p>
        </w:tc>
      </w:tr>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Number: </w:t>
            </w:r>
          </w:p>
        </w:tc>
        <w:tc>
          <w:tcPr>
            <w:tcW w:w="47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Approximate weight: </w:t>
            </w:r>
          </w:p>
        </w:tc>
      </w:tr>
    </w:tbl>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ASSESSOR’S DETAILS</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4704"/>
      </w:tblGrid>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Name:  </w:t>
            </w:r>
          </w:p>
        </w:tc>
        <w:tc>
          <w:tcPr>
            <w:tcW w:w="47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Designation: </w:t>
            </w:r>
          </w:p>
        </w:tc>
      </w:tr>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Base/Team: </w:t>
            </w:r>
          </w:p>
        </w:tc>
        <w:tc>
          <w:tcPr>
            <w:tcW w:w="47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 xml:space="preserve">Telephone number: </w:t>
            </w:r>
          </w:p>
        </w:tc>
      </w:tr>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 xml:space="preserve">Assessment date: </w:t>
            </w:r>
          </w:p>
        </w:tc>
        <w:tc>
          <w:tcPr>
            <w:tcW w:w="4704"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 xml:space="preserve">Date of last assessment: </w:t>
            </w:r>
          </w:p>
        </w:tc>
      </w:tr>
      <w:tr w:rsidR="00837C24" w:rsidRPr="00837C24" w:rsidTr="00FA539A">
        <w:tc>
          <w:tcPr>
            <w:tcW w:w="5494" w:type="dxa"/>
            <w:tcBorders>
              <w:top w:val="single" w:sz="6" w:space="0" w:color="auto"/>
              <w:left w:val="single" w:sz="6" w:space="0" w:color="auto"/>
              <w:bottom w:val="single" w:sz="6" w:space="0" w:color="auto"/>
              <w:right w:val="nil"/>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Location of Assessment:</w:t>
            </w:r>
          </w:p>
        </w:tc>
        <w:tc>
          <w:tcPr>
            <w:tcW w:w="4704" w:type="dxa"/>
            <w:tcBorders>
              <w:top w:val="single" w:sz="6" w:space="0" w:color="auto"/>
              <w:left w:val="nil"/>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p>
        </w:tc>
      </w:tr>
    </w:tbl>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DESCRIPTION OF THE TASK(S)</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4704"/>
      </w:tblGrid>
      <w:tr w:rsidR="00837C24" w:rsidRPr="00837C24" w:rsidTr="00FA539A">
        <w:tc>
          <w:tcPr>
            <w:tcW w:w="10198"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Description to include the purpose, frequency and duration of the task:</w:t>
            </w:r>
          </w:p>
          <w:p w:rsidR="00837C24" w:rsidRPr="00837C24" w:rsidRDefault="00837C24" w:rsidP="00837C24">
            <w:pPr>
              <w:spacing w:after="120"/>
              <w:rPr>
                <w:rFonts w:asciiTheme="minorHAnsi" w:hAnsiTheme="minorHAnsi"/>
                <w:sz w:val="24"/>
                <w:szCs w:val="24"/>
              </w:rPr>
            </w:pPr>
          </w:p>
          <w:p w:rsidR="00837C24" w:rsidRPr="00837C24" w:rsidRDefault="00837C24" w:rsidP="00837C24">
            <w:pPr>
              <w:spacing w:after="120"/>
              <w:rPr>
                <w:rFonts w:asciiTheme="minorHAnsi" w:hAnsiTheme="minorHAnsi"/>
                <w:sz w:val="24"/>
                <w:szCs w:val="24"/>
              </w:rPr>
            </w:pPr>
          </w:p>
          <w:p w:rsidR="00837C24" w:rsidRPr="00837C24" w:rsidRDefault="00837C24" w:rsidP="00837C24">
            <w:pPr>
              <w:spacing w:after="120"/>
              <w:rPr>
                <w:rFonts w:asciiTheme="minorHAnsi" w:hAnsiTheme="minorHAnsi"/>
                <w:b/>
                <w:sz w:val="24"/>
                <w:szCs w:val="24"/>
              </w:rPr>
            </w:pPr>
          </w:p>
        </w:tc>
      </w:tr>
      <w:tr w:rsidR="00837C24" w:rsidRPr="00837C24" w:rsidTr="00FA539A">
        <w:tc>
          <w:tcPr>
            <w:tcW w:w="54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 xml:space="preserve">Location of the task: </w:t>
            </w:r>
          </w:p>
        </w:tc>
        <w:tc>
          <w:tcPr>
            <w:tcW w:w="47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 xml:space="preserve">Personnel involved: </w:t>
            </w:r>
          </w:p>
        </w:tc>
      </w:tr>
    </w:tbl>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RISKS IDENTIFIED</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594"/>
        <w:gridCol w:w="1099"/>
        <w:gridCol w:w="1301"/>
      </w:tblGrid>
      <w:tr w:rsidR="00837C24" w:rsidRPr="00837C24" w:rsidTr="00FA539A">
        <w:tc>
          <w:tcPr>
            <w:tcW w:w="10198" w:type="dxa"/>
            <w:gridSpan w:val="4"/>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p w:rsidR="00837C24" w:rsidRPr="00837C24" w:rsidRDefault="00837C24" w:rsidP="00837C24">
            <w:pPr>
              <w:spacing w:after="120"/>
              <w:rPr>
                <w:rFonts w:asciiTheme="minorHAnsi" w:hAnsiTheme="minorHAnsi"/>
                <w:b/>
                <w:sz w:val="24"/>
                <w:szCs w:val="24"/>
              </w:rPr>
            </w:pPr>
          </w:p>
          <w:p w:rsidR="00837C24" w:rsidRPr="00837C24" w:rsidRDefault="00837C24" w:rsidP="00837C24">
            <w:pPr>
              <w:spacing w:after="120"/>
              <w:rPr>
                <w:rFonts w:asciiTheme="minorHAnsi" w:hAnsiTheme="minorHAnsi"/>
                <w:b/>
                <w:sz w:val="24"/>
                <w:szCs w:val="24"/>
              </w:rPr>
            </w:pPr>
          </w:p>
        </w:tc>
      </w:tr>
      <w:tr w:rsidR="00837C24" w:rsidRPr="00837C24" w:rsidTr="00FA539A">
        <w:tc>
          <w:tcPr>
            <w:tcW w:w="10198" w:type="dxa"/>
            <w:gridSpan w:val="4"/>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Is there a risk of injury to the:</w:t>
            </w:r>
          </w:p>
          <w:p w:rsidR="00837C24" w:rsidRPr="00837C24" w:rsidRDefault="00837C24" w:rsidP="00837C24">
            <w:pPr>
              <w:tabs>
                <w:tab w:val="left" w:pos="2835"/>
              </w:tabs>
              <w:spacing w:after="120"/>
              <w:rPr>
                <w:rFonts w:asciiTheme="minorHAnsi" w:hAnsiTheme="minorHAnsi"/>
                <w:sz w:val="24"/>
                <w:szCs w:val="24"/>
              </w:rPr>
            </w:pPr>
            <w:r w:rsidRPr="00837C24">
              <w:rPr>
                <w:rFonts w:asciiTheme="minorHAnsi" w:hAnsiTheme="minorHAnsi"/>
                <w:sz w:val="24"/>
                <w:szCs w:val="24"/>
              </w:rPr>
              <w:t xml:space="preserve">Service User?         </w:t>
            </w:r>
            <w:r w:rsidRPr="00837C24">
              <w:rPr>
                <w:rFonts w:asciiTheme="minorHAnsi" w:hAnsiTheme="minorHAnsi"/>
                <w:sz w:val="24"/>
                <w:szCs w:val="24"/>
              </w:rPr>
              <w:tab/>
              <w:t xml:space="preserve">YES/NO </w:t>
            </w:r>
          </w:p>
          <w:p w:rsidR="00837C24" w:rsidRPr="00837C24" w:rsidRDefault="00837C24" w:rsidP="00837C24">
            <w:pPr>
              <w:tabs>
                <w:tab w:val="left" w:pos="2835"/>
              </w:tabs>
              <w:spacing w:after="120"/>
              <w:rPr>
                <w:rFonts w:asciiTheme="minorHAnsi" w:hAnsiTheme="minorHAnsi"/>
                <w:sz w:val="24"/>
                <w:szCs w:val="24"/>
              </w:rPr>
            </w:pPr>
            <w:r w:rsidRPr="00837C24">
              <w:rPr>
                <w:rFonts w:asciiTheme="minorHAnsi" w:hAnsiTheme="minorHAnsi"/>
                <w:sz w:val="24"/>
                <w:szCs w:val="24"/>
              </w:rPr>
              <w:t>Carer?</w:t>
            </w:r>
            <w:r w:rsidRPr="00837C24">
              <w:rPr>
                <w:rFonts w:asciiTheme="minorHAnsi" w:hAnsiTheme="minorHAnsi"/>
                <w:sz w:val="24"/>
                <w:szCs w:val="24"/>
              </w:rPr>
              <w:tab/>
              <w:t>YES/NO</w:t>
            </w:r>
          </w:p>
          <w:p w:rsidR="00837C24" w:rsidRPr="00837C24" w:rsidRDefault="00837C24" w:rsidP="00837C24">
            <w:pPr>
              <w:tabs>
                <w:tab w:val="left" w:pos="2835"/>
              </w:tabs>
              <w:spacing w:after="120"/>
              <w:rPr>
                <w:rFonts w:asciiTheme="minorHAnsi" w:hAnsiTheme="minorHAnsi"/>
                <w:b/>
                <w:sz w:val="24"/>
                <w:szCs w:val="24"/>
              </w:rPr>
            </w:pPr>
            <w:r w:rsidRPr="00837C24">
              <w:rPr>
                <w:rFonts w:asciiTheme="minorHAnsi" w:hAnsiTheme="minorHAnsi"/>
                <w:sz w:val="24"/>
                <w:szCs w:val="24"/>
              </w:rPr>
              <w:t>Staff member?</w:t>
            </w:r>
            <w:r w:rsidRPr="00837C24">
              <w:rPr>
                <w:rFonts w:asciiTheme="minorHAnsi" w:hAnsiTheme="minorHAnsi"/>
                <w:sz w:val="24"/>
                <w:szCs w:val="24"/>
              </w:rPr>
              <w:tab/>
              <w:t>YES/NO</w:t>
            </w:r>
          </w:p>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r>
            <w:r w:rsidRPr="00837C24">
              <w:rPr>
                <w:rFonts w:asciiTheme="minorHAnsi" w:hAnsiTheme="minorHAnsi"/>
                <w:b/>
                <w:sz w:val="24"/>
                <w:szCs w:val="24"/>
              </w:rPr>
              <w:tab/>
              <w:t>tick</w:t>
            </w:r>
          </w:p>
          <w:p w:rsidR="00837C24" w:rsidRPr="00837C24" w:rsidRDefault="00837C24" w:rsidP="00837C24">
            <w:pPr>
              <w:tabs>
                <w:tab w:val="left" w:pos="7938"/>
                <w:tab w:val="left" w:pos="8505"/>
                <w:tab w:val="left" w:pos="9072"/>
              </w:tabs>
              <w:spacing w:after="120"/>
              <w:rPr>
                <w:rFonts w:asciiTheme="minorHAnsi" w:hAnsiTheme="minorHAnsi"/>
                <w:sz w:val="24"/>
                <w:szCs w:val="24"/>
              </w:rPr>
            </w:pPr>
            <w:r w:rsidRPr="00837C24">
              <w:rPr>
                <w:rFonts w:asciiTheme="minorHAnsi" w:hAnsiTheme="minorHAnsi"/>
                <w:b/>
                <w:sz w:val="24"/>
                <w:szCs w:val="24"/>
              </w:rPr>
              <w:t xml:space="preserve">If a risk is identified to any person, the assessment must continue           </w:t>
            </w:r>
            <w:r w:rsidRPr="00837C24">
              <w:rPr>
                <w:rFonts w:asciiTheme="minorHAnsi" w:hAnsiTheme="minorHAnsi"/>
                <w:b/>
                <w:sz w:val="24"/>
                <w:szCs w:val="24"/>
              </w:rPr>
              <w:tab/>
            </w:r>
            <w:r w:rsidRPr="00837C24">
              <w:rPr>
                <w:rFonts w:asciiTheme="minorHAnsi" w:hAnsiTheme="minorHAnsi"/>
                <w:sz w:val="24"/>
                <w:szCs w:val="24"/>
              </w:rPr>
              <w:sym w:font="Wingdings" w:char="F0A8"/>
            </w:r>
            <w:r w:rsidRPr="00837C24">
              <w:rPr>
                <w:rFonts w:asciiTheme="minorHAnsi" w:hAnsiTheme="minorHAnsi"/>
                <w:sz w:val="24"/>
                <w:szCs w:val="24"/>
              </w:rPr>
              <w:tab/>
              <w:t>continue assessment</w:t>
            </w:r>
          </w:p>
          <w:p w:rsidR="00837C24" w:rsidRPr="00837C24" w:rsidRDefault="00837C24" w:rsidP="00837C24">
            <w:pPr>
              <w:tabs>
                <w:tab w:val="left" w:pos="7938"/>
                <w:tab w:val="left" w:pos="8505"/>
                <w:tab w:val="left" w:pos="9072"/>
              </w:tabs>
              <w:spacing w:after="120"/>
              <w:rPr>
                <w:rFonts w:asciiTheme="minorHAnsi" w:hAnsiTheme="minorHAnsi"/>
                <w:sz w:val="24"/>
                <w:szCs w:val="24"/>
              </w:rPr>
            </w:pPr>
            <w:r w:rsidRPr="00837C24">
              <w:rPr>
                <w:rFonts w:asciiTheme="minorHAnsi" w:hAnsiTheme="minorHAnsi"/>
                <w:b/>
                <w:sz w:val="24"/>
                <w:szCs w:val="24"/>
              </w:rPr>
              <w:t>If no risk is identified, the assessment need go no further</w:t>
            </w:r>
            <w:r w:rsidRPr="00837C24">
              <w:rPr>
                <w:rFonts w:asciiTheme="minorHAnsi" w:hAnsiTheme="minorHAnsi"/>
                <w:sz w:val="24"/>
                <w:szCs w:val="24"/>
              </w:rPr>
              <w:tab/>
            </w:r>
            <w:r w:rsidRPr="00837C24">
              <w:rPr>
                <w:rFonts w:asciiTheme="minorHAnsi" w:hAnsiTheme="minorHAnsi"/>
                <w:sz w:val="24"/>
                <w:szCs w:val="24"/>
              </w:rPr>
              <w:sym w:font="Wingdings" w:char="F0A8"/>
            </w:r>
            <w:r w:rsidRPr="00837C24">
              <w:rPr>
                <w:rFonts w:asciiTheme="minorHAnsi" w:hAnsiTheme="minorHAnsi"/>
                <w:sz w:val="24"/>
                <w:szCs w:val="24"/>
              </w:rPr>
              <w:tab/>
              <w:t>end assessment</w:t>
            </w:r>
          </w:p>
        </w:tc>
      </w:tr>
      <w:tr w:rsidR="00837C24" w:rsidRPr="00837C24" w:rsidTr="00FA539A">
        <w:tc>
          <w:tcPr>
            <w:tcW w:w="10198" w:type="dxa"/>
            <w:gridSpan w:val="4"/>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b/>
                <w:sz w:val="24"/>
                <w:szCs w:val="24"/>
              </w:rPr>
              <w:lastRenderedPageBreak/>
              <w:t>Assessment outcome (overall assessment of the risk of injury</w:t>
            </w:r>
            <w:r w:rsidRPr="00837C24">
              <w:rPr>
                <w:rFonts w:asciiTheme="minorHAnsi" w:hAnsiTheme="minorHAnsi"/>
                <w:sz w:val="24"/>
                <w:szCs w:val="24"/>
              </w:rPr>
              <w:t>)</w:t>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b/>
                <w:sz w:val="24"/>
                <w:szCs w:val="24"/>
              </w:rPr>
              <w:t>tick</w:t>
            </w:r>
          </w:p>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No or negligible risk (no action required)</w:t>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sym w:font="Wingdings" w:char="F0A8"/>
            </w:r>
          </w:p>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Risk identified (action must be taken)</w:t>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tab/>
            </w:r>
            <w:r w:rsidRPr="00837C24">
              <w:rPr>
                <w:rFonts w:asciiTheme="minorHAnsi" w:hAnsiTheme="minorHAnsi"/>
                <w:sz w:val="24"/>
                <w:szCs w:val="24"/>
              </w:rPr>
              <w:sym w:font="Wingdings" w:char="F0A8"/>
            </w:r>
            <w:r w:rsidRPr="00837C24">
              <w:rPr>
                <w:rFonts w:asciiTheme="minorHAnsi" w:hAnsiTheme="minorHAnsi"/>
                <w:sz w:val="24"/>
                <w:szCs w:val="24"/>
              </w:rPr>
              <w:tab/>
            </w:r>
          </w:p>
          <w:p w:rsidR="00837C24" w:rsidRPr="00837C24" w:rsidRDefault="00837C24" w:rsidP="00837C24">
            <w:pPr>
              <w:spacing w:after="120"/>
              <w:rPr>
                <w:rFonts w:asciiTheme="minorHAnsi" w:hAnsiTheme="minorHAnsi"/>
                <w:b/>
                <w:sz w:val="24"/>
                <w:szCs w:val="24"/>
              </w:rPr>
            </w:pPr>
          </w:p>
        </w:tc>
      </w:tr>
      <w:tr w:rsidR="00837C24" w:rsidRPr="00837C24" w:rsidTr="00FA539A">
        <w:tc>
          <w:tcPr>
            <w:tcW w:w="62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Action to be taken (in priority order)</w:t>
            </w:r>
          </w:p>
        </w:tc>
        <w:tc>
          <w:tcPr>
            <w:tcW w:w="15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 by which action should be taken</w:t>
            </w:r>
          </w:p>
        </w:tc>
        <w:tc>
          <w:tcPr>
            <w:tcW w:w="109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By whom</w:t>
            </w:r>
          </w:p>
        </w:tc>
        <w:tc>
          <w:tcPr>
            <w:tcW w:w="1301"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rPr>
                <w:rFonts w:asciiTheme="minorHAnsi" w:hAnsiTheme="minorHAnsi"/>
                <w:b/>
                <w:sz w:val="24"/>
                <w:szCs w:val="24"/>
              </w:rPr>
            </w:pPr>
            <w:r w:rsidRPr="00837C24">
              <w:rPr>
                <w:rFonts w:asciiTheme="minorHAnsi" w:hAnsiTheme="minorHAnsi"/>
                <w:b/>
                <w:sz w:val="24"/>
                <w:szCs w:val="24"/>
              </w:rPr>
              <w:t>Date completed</w:t>
            </w:r>
          </w:p>
        </w:tc>
      </w:tr>
      <w:tr w:rsidR="00837C24" w:rsidRPr="00837C24" w:rsidTr="00FA539A">
        <w:tc>
          <w:tcPr>
            <w:tcW w:w="620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tabs>
                <w:tab w:val="left" w:pos="567"/>
              </w:tabs>
              <w:spacing w:after="120"/>
              <w:rPr>
                <w:rFonts w:asciiTheme="minorHAnsi" w:hAnsiTheme="minorHAnsi"/>
                <w:sz w:val="24"/>
                <w:szCs w:val="24"/>
              </w:rPr>
            </w:pPr>
            <w:r w:rsidRPr="00837C24">
              <w:rPr>
                <w:rFonts w:asciiTheme="minorHAnsi" w:hAnsiTheme="minorHAnsi"/>
                <w:sz w:val="24"/>
                <w:szCs w:val="24"/>
              </w:rPr>
              <w:t xml:space="preserve">1 </w:t>
            </w:r>
          </w:p>
          <w:p w:rsidR="00837C24" w:rsidRPr="00837C24" w:rsidRDefault="00837C24" w:rsidP="00837C24">
            <w:pPr>
              <w:tabs>
                <w:tab w:val="left" w:pos="567"/>
              </w:tabs>
              <w:spacing w:after="120"/>
              <w:rPr>
                <w:rFonts w:asciiTheme="minorHAnsi" w:hAnsiTheme="minorHAnsi"/>
                <w:sz w:val="24"/>
                <w:szCs w:val="24"/>
              </w:rPr>
            </w:pPr>
            <w:r w:rsidRPr="00837C24">
              <w:rPr>
                <w:rFonts w:asciiTheme="minorHAnsi" w:hAnsiTheme="minorHAnsi"/>
                <w:sz w:val="24"/>
                <w:szCs w:val="24"/>
              </w:rPr>
              <w:t xml:space="preserve">2 </w:t>
            </w:r>
          </w:p>
          <w:p w:rsidR="00837C24" w:rsidRPr="00837C24" w:rsidRDefault="00837C24" w:rsidP="00837C24">
            <w:pPr>
              <w:tabs>
                <w:tab w:val="left" w:pos="567"/>
              </w:tabs>
              <w:spacing w:after="120"/>
              <w:rPr>
                <w:rFonts w:asciiTheme="minorHAnsi" w:hAnsiTheme="minorHAnsi"/>
                <w:sz w:val="24"/>
                <w:szCs w:val="24"/>
              </w:rPr>
            </w:pPr>
            <w:r w:rsidRPr="00837C24">
              <w:rPr>
                <w:rFonts w:asciiTheme="minorHAnsi" w:hAnsiTheme="minorHAnsi"/>
                <w:sz w:val="24"/>
                <w:szCs w:val="24"/>
              </w:rPr>
              <w:t>3</w:t>
            </w:r>
          </w:p>
          <w:p w:rsidR="00837C24" w:rsidRPr="00837C24" w:rsidRDefault="00837C24" w:rsidP="00837C24">
            <w:pPr>
              <w:tabs>
                <w:tab w:val="left" w:pos="567"/>
              </w:tabs>
              <w:spacing w:after="120"/>
              <w:rPr>
                <w:rFonts w:asciiTheme="minorHAnsi" w:hAnsiTheme="minorHAnsi"/>
                <w:sz w:val="24"/>
                <w:szCs w:val="24"/>
              </w:rPr>
            </w:pPr>
            <w:r w:rsidRPr="00837C24">
              <w:rPr>
                <w:rFonts w:asciiTheme="minorHAnsi" w:hAnsiTheme="minorHAnsi"/>
                <w:sz w:val="24"/>
                <w:szCs w:val="24"/>
              </w:rPr>
              <w:t>4</w:t>
            </w:r>
          </w:p>
        </w:tc>
        <w:tc>
          <w:tcPr>
            <w:tcW w:w="159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line="360" w:lineRule="auto"/>
              <w:rPr>
                <w:rFonts w:asciiTheme="minorHAnsi" w:hAnsiTheme="minorHAnsi"/>
                <w:b/>
                <w:sz w:val="24"/>
                <w:szCs w:val="24"/>
              </w:rPr>
            </w:pPr>
          </w:p>
        </w:tc>
        <w:tc>
          <w:tcPr>
            <w:tcW w:w="109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line="360" w:lineRule="auto"/>
              <w:rPr>
                <w:rFonts w:asciiTheme="minorHAnsi" w:hAnsiTheme="minorHAnsi"/>
                <w:b/>
                <w:sz w:val="24"/>
                <w:szCs w:val="24"/>
              </w:rPr>
            </w:pPr>
          </w:p>
        </w:tc>
        <w:tc>
          <w:tcPr>
            <w:tcW w:w="1301"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line="360" w:lineRule="auto"/>
              <w:rPr>
                <w:rFonts w:asciiTheme="minorHAnsi" w:hAnsiTheme="minorHAnsi"/>
                <w:b/>
                <w:sz w:val="24"/>
                <w:szCs w:val="24"/>
              </w:rPr>
            </w:pPr>
          </w:p>
        </w:tc>
      </w:tr>
    </w:tbl>
    <w:p w:rsidR="00837C24" w:rsidRPr="00837C24" w:rsidRDefault="00837C24" w:rsidP="00837C24">
      <w:pPr>
        <w:spacing w:before="240" w:after="120"/>
        <w:rPr>
          <w:rFonts w:asciiTheme="minorHAnsi" w:hAnsiTheme="minorHAnsi"/>
          <w:b/>
          <w:sz w:val="24"/>
          <w:szCs w:val="24"/>
        </w:rPr>
      </w:pPr>
      <w:r w:rsidRPr="00837C24">
        <w:rPr>
          <w:rFonts w:asciiTheme="minorHAnsi" w:hAnsiTheme="minorHAnsi"/>
          <w:b/>
          <w:sz w:val="24"/>
          <w:szCs w:val="24"/>
        </w:rPr>
        <w:t>ANALYSIS OF RISK</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9"/>
        <w:gridCol w:w="16"/>
        <w:gridCol w:w="724"/>
        <w:gridCol w:w="720"/>
        <w:gridCol w:w="720"/>
        <w:gridCol w:w="720"/>
        <w:gridCol w:w="1569"/>
      </w:tblGrid>
      <w:tr w:rsidR="00837C24" w:rsidRPr="00837C24" w:rsidTr="00FA539A">
        <w:tc>
          <w:tcPr>
            <w:tcW w:w="7189" w:type="dxa"/>
            <w:gridSpan w:val="4"/>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sz w:val="24"/>
                <w:szCs w:val="24"/>
              </w:rPr>
              <w:t xml:space="preserve">The following section uses an </w:t>
            </w:r>
            <w:r w:rsidRPr="00837C24">
              <w:rPr>
                <w:rFonts w:asciiTheme="minorHAnsi" w:hAnsiTheme="minorHAnsi"/>
                <w:b/>
                <w:sz w:val="24"/>
                <w:szCs w:val="24"/>
              </w:rPr>
              <w:t>ergonomic approach</w:t>
            </w:r>
            <w:r w:rsidRPr="00837C24">
              <w:rPr>
                <w:rFonts w:asciiTheme="minorHAnsi" w:hAnsiTheme="minorHAnsi"/>
                <w:sz w:val="24"/>
                <w:szCs w:val="24"/>
              </w:rPr>
              <w:t xml:space="preserve"> to analysing the manual handling task, hence the terminology: </w:t>
            </w:r>
            <w:r w:rsidRPr="00837C24">
              <w:rPr>
                <w:rFonts w:asciiTheme="minorHAnsi" w:hAnsiTheme="minorHAnsi"/>
                <w:b/>
                <w:sz w:val="24"/>
                <w:szCs w:val="24"/>
              </w:rPr>
              <w:t>Load</w:t>
            </w:r>
            <w:r w:rsidRPr="00837C24">
              <w:rPr>
                <w:rFonts w:asciiTheme="minorHAnsi" w:hAnsiTheme="minorHAnsi"/>
                <w:sz w:val="24"/>
                <w:szCs w:val="24"/>
              </w:rPr>
              <w:t xml:space="preserve"> (service user), the </w:t>
            </w:r>
            <w:r w:rsidRPr="00837C24">
              <w:rPr>
                <w:rFonts w:asciiTheme="minorHAnsi" w:hAnsiTheme="minorHAnsi"/>
                <w:b/>
                <w:sz w:val="24"/>
                <w:szCs w:val="24"/>
              </w:rPr>
              <w:t>Environment</w:t>
            </w:r>
            <w:r w:rsidRPr="00837C24">
              <w:rPr>
                <w:rFonts w:asciiTheme="minorHAnsi" w:hAnsiTheme="minorHAnsi"/>
                <w:sz w:val="24"/>
                <w:szCs w:val="24"/>
              </w:rPr>
              <w:t xml:space="preserve"> (the place the task is carried out), the </w:t>
            </w:r>
            <w:r w:rsidRPr="00837C24">
              <w:rPr>
                <w:rFonts w:asciiTheme="minorHAnsi" w:hAnsiTheme="minorHAnsi"/>
                <w:b/>
                <w:sz w:val="24"/>
                <w:szCs w:val="24"/>
              </w:rPr>
              <w:t>Task</w:t>
            </w:r>
            <w:r w:rsidRPr="00837C24">
              <w:rPr>
                <w:rFonts w:asciiTheme="minorHAnsi" w:hAnsiTheme="minorHAnsi"/>
                <w:sz w:val="24"/>
                <w:szCs w:val="24"/>
              </w:rPr>
              <w:t xml:space="preserve"> (the procedure or movement being carried out), and the </w:t>
            </w:r>
            <w:r w:rsidRPr="00837C24">
              <w:rPr>
                <w:rFonts w:asciiTheme="minorHAnsi" w:hAnsiTheme="minorHAnsi"/>
                <w:b/>
                <w:sz w:val="24"/>
                <w:szCs w:val="24"/>
              </w:rPr>
              <w:t>Individual</w:t>
            </w:r>
            <w:r w:rsidRPr="00837C24">
              <w:rPr>
                <w:rFonts w:asciiTheme="minorHAnsi" w:hAnsiTheme="minorHAnsi"/>
                <w:sz w:val="24"/>
                <w:szCs w:val="24"/>
              </w:rPr>
              <w:t xml:space="preserve"> (the person carrying out the task)</w:t>
            </w:r>
          </w:p>
        </w:tc>
        <w:tc>
          <w:tcPr>
            <w:tcW w:w="14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Does this present a risk/hazard requiring action?</w:t>
            </w:r>
          </w:p>
        </w:tc>
        <w:tc>
          <w:tcPr>
            <w:tcW w:w="156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Problems arising from the task and possible remedial action (possible changes to the system/task/load/ workplace/equipment/environment</w:t>
            </w:r>
          </w:p>
        </w:tc>
      </w:tr>
      <w:tr w:rsidR="00FA539A" w:rsidRPr="00837C24" w:rsidTr="00FA539A">
        <w:tc>
          <w:tcPr>
            <w:tcW w:w="5729" w:type="dxa"/>
            <w:tcBorders>
              <w:top w:val="single" w:sz="6" w:space="0" w:color="auto"/>
              <w:left w:val="single" w:sz="6" w:space="0" w:color="auto"/>
              <w:bottom w:val="single" w:sz="6" w:space="0" w:color="auto"/>
              <w:right w:val="single" w:sz="6" w:space="0" w:color="auto"/>
            </w:tcBorders>
            <w:shd w:val="pct5" w:color="auto" w:fill="auto"/>
          </w:tcPr>
          <w:p w:rsidR="00FA539A" w:rsidRPr="00837C24" w:rsidRDefault="00FA539A" w:rsidP="00837C24">
            <w:pPr>
              <w:spacing w:after="120"/>
              <w:rPr>
                <w:rFonts w:asciiTheme="minorHAnsi" w:hAnsiTheme="minorHAnsi"/>
                <w:sz w:val="24"/>
                <w:szCs w:val="24"/>
              </w:rPr>
            </w:pPr>
            <w:r w:rsidRPr="00837C24">
              <w:rPr>
                <w:rFonts w:asciiTheme="minorHAnsi" w:hAnsiTheme="minorHAnsi"/>
                <w:b/>
                <w:sz w:val="24"/>
                <w:szCs w:val="24"/>
              </w:rPr>
              <w:t>THE LOAD</w:t>
            </w:r>
            <w:r w:rsidRPr="00837C24">
              <w:rPr>
                <w:rFonts w:asciiTheme="minorHAnsi" w:hAnsiTheme="minorHAnsi"/>
                <w:sz w:val="24"/>
                <w:szCs w:val="24"/>
              </w:rPr>
              <w:t>: is the service user</w:t>
            </w:r>
          </w:p>
        </w:tc>
        <w:tc>
          <w:tcPr>
            <w:tcW w:w="740" w:type="dxa"/>
            <w:gridSpan w:val="2"/>
            <w:tcBorders>
              <w:top w:val="single" w:sz="6" w:space="0" w:color="auto"/>
              <w:left w:val="single" w:sz="6" w:space="0" w:color="auto"/>
              <w:bottom w:val="single" w:sz="6" w:space="0" w:color="auto"/>
              <w:right w:val="single" w:sz="6" w:space="0" w:color="auto"/>
            </w:tcBorders>
            <w:shd w:val="pct5" w:color="auto" w:fill="auto"/>
          </w:tcPr>
          <w:p w:rsidR="00FA539A" w:rsidRPr="00837C24" w:rsidRDefault="00FA539A" w:rsidP="00837C24">
            <w:pPr>
              <w:spacing w:after="120"/>
              <w:rPr>
                <w:rFonts w:asciiTheme="minorHAnsi" w:hAnsiTheme="minorHAnsi"/>
                <w:b/>
                <w:sz w:val="24"/>
                <w:szCs w:val="24"/>
              </w:rPr>
            </w:pPr>
            <w:r w:rsidRPr="00837C24">
              <w:rPr>
                <w:rFonts w:asciiTheme="minorHAnsi" w:hAnsiTheme="minorHAnsi"/>
                <w:b/>
                <w:sz w:val="24"/>
                <w:szCs w:val="24"/>
              </w:rPr>
              <w:t>Y</w:t>
            </w:r>
          </w:p>
        </w:tc>
        <w:tc>
          <w:tcPr>
            <w:tcW w:w="720" w:type="dxa"/>
            <w:tcBorders>
              <w:top w:val="single" w:sz="6" w:space="0" w:color="auto"/>
              <w:left w:val="single" w:sz="6" w:space="0" w:color="auto"/>
              <w:bottom w:val="single" w:sz="6" w:space="0" w:color="auto"/>
              <w:right w:val="single" w:sz="6" w:space="0" w:color="auto"/>
            </w:tcBorders>
            <w:shd w:val="pct5" w:color="auto" w:fill="auto"/>
          </w:tcPr>
          <w:p w:rsidR="00FA539A" w:rsidRPr="00837C24" w:rsidRDefault="00FA539A" w:rsidP="00837C24">
            <w:pPr>
              <w:spacing w:after="120"/>
              <w:rPr>
                <w:rFonts w:asciiTheme="minorHAnsi" w:hAnsiTheme="minorHAnsi"/>
                <w:b/>
                <w:sz w:val="24"/>
                <w:szCs w:val="24"/>
              </w:rPr>
            </w:pPr>
            <w:r w:rsidRPr="00837C24">
              <w:rPr>
                <w:rFonts w:asciiTheme="minorHAnsi" w:hAnsiTheme="minorHAnsi"/>
                <w:b/>
                <w:sz w:val="24"/>
                <w:szCs w:val="24"/>
              </w:rPr>
              <w:t>No</w:t>
            </w:r>
          </w:p>
        </w:tc>
        <w:tc>
          <w:tcPr>
            <w:tcW w:w="720" w:type="dxa"/>
            <w:tcBorders>
              <w:top w:val="single" w:sz="6" w:space="0" w:color="auto"/>
              <w:left w:val="single" w:sz="6" w:space="0" w:color="auto"/>
              <w:bottom w:val="single" w:sz="6" w:space="0" w:color="auto"/>
              <w:right w:val="single" w:sz="6" w:space="0" w:color="auto"/>
            </w:tcBorders>
            <w:shd w:val="pct5" w:color="auto" w:fill="auto"/>
          </w:tcPr>
          <w:p w:rsidR="00FA539A" w:rsidRPr="00837C24" w:rsidRDefault="00FA539A" w:rsidP="00837C24">
            <w:pPr>
              <w:spacing w:after="120"/>
              <w:rPr>
                <w:rFonts w:asciiTheme="minorHAnsi" w:hAnsiTheme="minorHAnsi"/>
                <w:b/>
                <w:sz w:val="24"/>
                <w:szCs w:val="24"/>
              </w:rPr>
            </w:pPr>
            <w:r w:rsidRPr="00837C24">
              <w:rPr>
                <w:rFonts w:asciiTheme="minorHAnsi" w:hAnsiTheme="minorHAnsi"/>
                <w:b/>
                <w:sz w:val="24"/>
                <w:szCs w:val="24"/>
              </w:rPr>
              <w:t>Y</w:t>
            </w:r>
          </w:p>
        </w:tc>
        <w:tc>
          <w:tcPr>
            <w:tcW w:w="720" w:type="dxa"/>
            <w:tcBorders>
              <w:top w:val="single" w:sz="6" w:space="0" w:color="auto"/>
              <w:left w:val="single" w:sz="6" w:space="0" w:color="auto"/>
              <w:bottom w:val="single" w:sz="6" w:space="0" w:color="auto"/>
              <w:right w:val="single" w:sz="4" w:space="0" w:color="auto"/>
            </w:tcBorders>
            <w:shd w:val="pct5" w:color="auto" w:fill="auto"/>
          </w:tcPr>
          <w:p w:rsidR="00FA539A" w:rsidRPr="00837C24" w:rsidRDefault="00FA539A" w:rsidP="00837C24">
            <w:pPr>
              <w:spacing w:after="120"/>
              <w:rPr>
                <w:rFonts w:asciiTheme="minorHAnsi" w:hAnsiTheme="minorHAnsi"/>
                <w:b/>
                <w:sz w:val="24"/>
                <w:szCs w:val="24"/>
              </w:rPr>
            </w:pPr>
            <w:r w:rsidRPr="00837C24">
              <w:rPr>
                <w:rFonts w:asciiTheme="minorHAnsi" w:hAnsiTheme="minorHAnsi"/>
                <w:b/>
                <w:sz w:val="24"/>
                <w:szCs w:val="24"/>
              </w:rPr>
              <w:t>No</w:t>
            </w:r>
          </w:p>
        </w:tc>
        <w:tc>
          <w:tcPr>
            <w:tcW w:w="1569" w:type="dxa"/>
            <w:tcBorders>
              <w:top w:val="single" w:sz="4" w:space="0" w:color="auto"/>
              <w:left w:val="single" w:sz="4" w:space="0" w:color="auto"/>
              <w:bottom w:val="single" w:sz="4" w:space="0" w:color="auto"/>
              <w:right w:val="single" w:sz="4" w:space="0" w:color="auto"/>
            </w:tcBorders>
            <w:shd w:val="pct5" w:color="auto" w:fill="auto"/>
          </w:tcPr>
          <w:p w:rsidR="00FA539A" w:rsidRPr="00837C24" w:rsidRDefault="00FA539A"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4"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Heavy?</w:t>
            </w:r>
          </w:p>
        </w:tc>
        <w:tc>
          <w:tcPr>
            <w:tcW w:w="740" w:type="dxa"/>
            <w:gridSpan w:val="2"/>
            <w:tcBorders>
              <w:top w:val="single" w:sz="6" w:space="0" w:color="auto"/>
              <w:left w:val="single" w:sz="6" w:space="0" w:color="auto"/>
              <w:bottom w:val="single" w:sz="4"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4"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4"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Able to weight bear</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Fully?</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Partially?</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Unable?</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Co-operative?</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Unpredictable</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Able to follow instructions?</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Does the service user have attachments, e.g.  catheters, drips, dressings, prostheses?</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Able to assist with the transfer?</w:t>
            </w:r>
          </w:p>
        </w:tc>
        <w:tc>
          <w:tcPr>
            <w:tcW w:w="740" w:type="dxa"/>
            <w:gridSpan w:val="2"/>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10198" w:type="dxa"/>
            <w:gridSpan w:val="7"/>
            <w:tcBorders>
              <w:top w:val="single" w:sz="4" w:space="0" w:color="auto"/>
              <w:left w:val="single" w:sz="6" w:space="0" w:color="auto"/>
              <w:bottom w:val="single" w:sz="6" w:space="0" w:color="auto"/>
              <w:right w:val="single" w:sz="6" w:space="0" w:color="auto"/>
            </w:tcBorders>
            <w:shd w:val="pct5" w:color="auto" w:fill="auto"/>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lastRenderedPageBreak/>
              <w:t>THE ENVIRONMENT</w:t>
            </w: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Are there constraints on posture?</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Poor or uneven floors?</w:t>
            </w:r>
          </w:p>
        </w:tc>
        <w:tc>
          <w:tcPr>
            <w:tcW w:w="740" w:type="dxa"/>
            <w:gridSpan w:val="2"/>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Different levels to traverse? e.g.  steps or stairs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Low level chairs?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Low level beds?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Low level wc?</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Loose rugs/carpets?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Hot, cold or humid conditions?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Strong drafts?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Work near open fires or hot surfaces, e.g.  radiators?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Poor lighting?</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Poor/cluttered circulation space?</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Are there children or pets?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29"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Narrow doorways?</w:t>
            </w:r>
          </w:p>
        </w:tc>
        <w:tc>
          <w:tcPr>
            <w:tcW w:w="740"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10198" w:type="dxa"/>
            <w:gridSpan w:val="7"/>
            <w:tcBorders>
              <w:top w:val="single" w:sz="6" w:space="0" w:color="auto"/>
              <w:left w:val="single" w:sz="6" w:space="0" w:color="auto"/>
              <w:bottom w:val="single" w:sz="6" w:space="0" w:color="auto"/>
              <w:right w:val="single" w:sz="6" w:space="0" w:color="auto"/>
            </w:tcBorders>
            <w:shd w:val="pct5" w:color="auto" w:fill="auto"/>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HE TASKS</w:t>
            </w:r>
            <w:r w:rsidRPr="00837C24">
              <w:rPr>
                <w:rFonts w:asciiTheme="minorHAnsi" w:hAnsiTheme="minorHAnsi"/>
                <w:sz w:val="24"/>
                <w:szCs w:val="24"/>
              </w:rPr>
              <w:t>: do they involve:</w:t>
            </w: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Holding the service user away from your trunk?</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Twisting or turning?</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Stooping?</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Reaching upwards?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Large vertical movements?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Long carrying distances?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Strenuous pushing or pulling?</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Repetitive tasks?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Insufficient rest/recovery periods within the task?</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Handling above shoulder height?</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Handling below knee height?</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Side stepping?</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A change of handhold?</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Use of equipment?</w:t>
            </w:r>
          </w:p>
        </w:tc>
        <w:tc>
          <w:tcPr>
            <w:tcW w:w="724"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10198" w:type="dxa"/>
            <w:gridSpan w:val="7"/>
            <w:tcBorders>
              <w:top w:val="single" w:sz="6" w:space="0" w:color="auto"/>
              <w:left w:val="single" w:sz="6" w:space="0" w:color="auto"/>
              <w:bottom w:val="single" w:sz="6" w:space="0" w:color="auto"/>
              <w:right w:val="single" w:sz="6" w:space="0" w:color="auto"/>
            </w:tcBorders>
            <w:shd w:val="pct5" w:color="auto" w:fill="auto"/>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THE INDIVIDUAL</w:t>
            </w:r>
            <w:r w:rsidRPr="00837C24">
              <w:rPr>
                <w:rFonts w:asciiTheme="minorHAnsi" w:hAnsiTheme="minorHAnsi"/>
                <w:sz w:val="24"/>
                <w:szCs w:val="24"/>
              </w:rPr>
              <w:t>: does the job:</w:t>
            </w: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sz w:val="24"/>
                <w:szCs w:val="24"/>
              </w:rPr>
              <w:t>Require special capabilities, e.g.  height, strength, fitness?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Create hazards for those with health problems?</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lastRenderedPageBreak/>
              <w:t>Present a risk to those who are pregnant?</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Require training in techniques/equipment use?</w:t>
            </w:r>
          </w:p>
        </w:tc>
        <w:tc>
          <w:tcPr>
            <w:tcW w:w="724"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nil"/>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10198" w:type="dxa"/>
            <w:gridSpan w:val="7"/>
            <w:tcBorders>
              <w:top w:val="single" w:sz="6" w:space="0" w:color="auto"/>
              <w:left w:val="single" w:sz="6" w:space="0" w:color="auto"/>
              <w:bottom w:val="single" w:sz="6" w:space="0" w:color="auto"/>
              <w:right w:val="single" w:sz="6" w:space="0" w:color="auto"/>
            </w:tcBorders>
            <w:shd w:val="pct5" w:color="auto" w:fill="auto"/>
          </w:tcPr>
          <w:p w:rsidR="00837C24" w:rsidRPr="00837C24" w:rsidRDefault="00837C24" w:rsidP="00837C24">
            <w:pPr>
              <w:spacing w:after="120"/>
              <w:rPr>
                <w:rFonts w:asciiTheme="minorHAnsi" w:hAnsiTheme="minorHAnsi"/>
                <w:sz w:val="24"/>
                <w:szCs w:val="24"/>
              </w:rPr>
            </w:pPr>
            <w:r w:rsidRPr="00837C24">
              <w:rPr>
                <w:rFonts w:asciiTheme="minorHAnsi" w:hAnsiTheme="minorHAnsi"/>
                <w:b/>
                <w:sz w:val="24"/>
                <w:szCs w:val="24"/>
              </w:rPr>
              <w:t>OTHER FACTORS</w:t>
            </w: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b/>
                <w:sz w:val="24"/>
                <w:szCs w:val="24"/>
              </w:rPr>
            </w:pPr>
            <w:r w:rsidRPr="00837C24">
              <w:rPr>
                <w:rFonts w:asciiTheme="minorHAnsi" w:hAnsiTheme="minorHAnsi"/>
                <w:sz w:val="24"/>
                <w:szCs w:val="24"/>
              </w:rPr>
              <w:t>Movement/posture limited by clothing?</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Movement or posture limited by personal protective equipment?</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Is specialist knowledge required?</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Has the employee been trained?</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r w:rsidR="00837C24" w:rsidRPr="00837C24" w:rsidTr="00FA539A">
        <w:tc>
          <w:tcPr>
            <w:tcW w:w="5745" w:type="dxa"/>
            <w:gridSpan w:val="2"/>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Is further or retraining required?</w:t>
            </w:r>
          </w:p>
        </w:tc>
        <w:tc>
          <w:tcPr>
            <w:tcW w:w="724"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6" w:space="0" w:color="auto"/>
            </w:tcBorders>
          </w:tcPr>
          <w:p w:rsidR="00837C24" w:rsidRPr="00837C24" w:rsidRDefault="00837C24" w:rsidP="00837C24">
            <w:pPr>
              <w:spacing w:after="120"/>
              <w:rPr>
                <w:rFonts w:asciiTheme="minorHAnsi" w:hAnsiTheme="minorHAnsi"/>
                <w:sz w:val="24"/>
                <w:szCs w:val="24"/>
              </w:rPr>
            </w:pPr>
          </w:p>
        </w:tc>
        <w:tc>
          <w:tcPr>
            <w:tcW w:w="720" w:type="dxa"/>
            <w:tcBorders>
              <w:top w:val="single" w:sz="6" w:space="0" w:color="auto"/>
              <w:left w:val="single" w:sz="6" w:space="0" w:color="auto"/>
              <w:bottom w:val="single" w:sz="6" w:space="0" w:color="auto"/>
              <w:right w:val="single" w:sz="4" w:space="0" w:color="auto"/>
            </w:tcBorders>
          </w:tcPr>
          <w:p w:rsidR="00837C24" w:rsidRPr="00837C24" w:rsidRDefault="00837C24" w:rsidP="00837C24">
            <w:pPr>
              <w:spacing w:after="120"/>
              <w:rPr>
                <w:rFonts w:asciiTheme="minorHAnsi" w:hAnsiTheme="minorHAnsi"/>
                <w:sz w:val="24"/>
                <w:szCs w:val="24"/>
              </w:rPr>
            </w:pPr>
          </w:p>
        </w:tc>
        <w:tc>
          <w:tcPr>
            <w:tcW w:w="1569" w:type="dxa"/>
            <w:tcBorders>
              <w:top w:val="single" w:sz="4" w:space="0" w:color="auto"/>
              <w:left w:val="single" w:sz="4" w:space="0" w:color="auto"/>
              <w:bottom w:val="single" w:sz="4" w:space="0" w:color="auto"/>
              <w:right w:val="single" w:sz="4" w:space="0" w:color="auto"/>
            </w:tcBorders>
          </w:tcPr>
          <w:p w:rsidR="00837C24" w:rsidRPr="00837C24" w:rsidRDefault="00837C24" w:rsidP="00837C24">
            <w:pPr>
              <w:spacing w:after="120"/>
              <w:rPr>
                <w:rFonts w:asciiTheme="minorHAnsi" w:hAnsiTheme="minorHAnsi"/>
                <w:sz w:val="24"/>
                <w:szCs w:val="24"/>
              </w:rPr>
            </w:pPr>
          </w:p>
        </w:tc>
      </w:tr>
    </w:tbl>
    <w:p w:rsidR="00837C24" w:rsidRPr="00837C24" w:rsidRDefault="00837C24" w:rsidP="00837C24">
      <w:pPr>
        <w:spacing w:before="240" w:after="120"/>
        <w:rPr>
          <w:rFonts w:asciiTheme="minorHAnsi" w:hAnsiTheme="minorHAnsi"/>
          <w:sz w:val="24"/>
          <w:szCs w:val="24"/>
        </w:rPr>
      </w:pPr>
      <w:r w:rsidRPr="00837C24">
        <w:rPr>
          <w:rFonts w:asciiTheme="minorHAnsi" w:hAnsiTheme="minorHAnsi"/>
          <w:sz w:val="24"/>
          <w:szCs w:val="24"/>
        </w:rPr>
        <w:t xml:space="preserve">Signed _________________________________   </w:t>
      </w:r>
      <w:r w:rsidR="00FA539A">
        <w:rPr>
          <w:rFonts w:asciiTheme="minorHAnsi" w:hAnsiTheme="minorHAnsi"/>
          <w:sz w:val="24"/>
          <w:szCs w:val="24"/>
        </w:rPr>
        <w:t xml:space="preserve"> </w:t>
      </w:r>
      <w:r w:rsidRPr="00837C24">
        <w:rPr>
          <w:rFonts w:asciiTheme="minorHAnsi" w:hAnsiTheme="minorHAnsi"/>
          <w:sz w:val="24"/>
          <w:szCs w:val="24"/>
        </w:rPr>
        <w:t>Signed_________________________________</w:t>
      </w:r>
    </w:p>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Print Name _____________________________    Print Name______________________________</w:t>
      </w:r>
    </w:p>
    <w:p w:rsidR="00837C24" w:rsidRPr="00837C24" w:rsidRDefault="00837C24" w:rsidP="00837C24">
      <w:pPr>
        <w:spacing w:after="120"/>
        <w:rPr>
          <w:rFonts w:asciiTheme="minorHAnsi" w:hAnsiTheme="minorHAnsi"/>
          <w:sz w:val="24"/>
          <w:szCs w:val="24"/>
        </w:rPr>
      </w:pPr>
      <w:r w:rsidRPr="00837C24">
        <w:rPr>
          <w:rFonts w:asciiTheme="minorHAnsi" w:hAnsiTheme="minorHAnsi"/>
          <w:sz w:val="24"/>
          <w:szCs w:val="24"/>
        </w:rPr>
        <w:t xml:space="preserve">Date __________________________________    </w:t>
      </w:r>
      <w:r w:rsidR="00FA539A">
        <w:rPr>
          <w:rFonts w:asciiTheme="minorHAnsi" w:hAnsiTheme="minorHAnsi"/>
          <w:sz w:val="24"/>
          <w:szCs w:val="24"/>
        </w:rPr>
        <w:t xml:space="preserve"> </w:t>
      </w:r>
      <w:r w:rsidRPr="00837C24">
        <w:rPr>
          <w:rFonts w:asciiTheme="minorHAnsi" w:hAnsiTheme="minorHAnsi"/>
          <w:sz w:val="24"/>
          <w:szCs w:val="24"/>
        </w:rPr>
        <w:t>Date___________________________________</w:t>
      </w:r>
    </w:p>
    <w:p w:rsidR="00837C24" w:rsidRPr="00837C24" w:rsidRDefault="00837C24" w:rsidP="00837C24">
      <w:pPr>
        <w:tabs>
          <w:tab w:val="left" w:pos="4500"/>
        </w:tabs>
        <w:rPr>
          <w:rFonts w:asciiTheme="minorHAnsi" w:hAnsiTheme="minorHAnsi"/>
          <w:sz w:val="24"/>
          <w:szCs w:val="24"/>
        </w:rPr>
      </w:pPr>
      <w:r w:rsidRPr="00837C24">
        <w:rPr>
          <w:rFonts w:asciiTheme="minorHAnsi" w:hAnsiTheme="minorHAnsi"/>
          <w:sz w:val="24"/>
          <w:szCs w:val="24"/>
        </w:rPr>
        <w:t xml:space="preserve">Designation ____________________________    </w:t>
      </w:r>
      <w:r w:rsidR="00FA539A">
        <w:rPr>
          <w:rFonts w:asciiTheme="minorHAnsi" w:hAnsiTheme="minorHAnsi"/>
          <w:sz w:val="24"/>
          <w:szCs w:val="24"/>
        </w:rPr>
        <w:t xml:space="preserve"> </w:t>
      </w:r>
      <w:r w:rsidRPr="00837C24">
        <w:rPr>
          <w:rFonts w:asciiTheme="minorHAnsi" w:hAnsiTheme="minorHAnsi"/>
          <w:sz w:val="24"/>
          <w:szCs w:val="24"/>
        </w:rPr>
        <w:t>Designation_______________</w:t>
      </w:r>
      <w:r w:rsidR="006035E0">
        <w:rPr>
          <w:rFonts w:asciiTheme="minorHAnsi" w:hAnsiTheme="minorHAnsi"/>
          <w:sz w:val="24"/>
          <w:szCs w:val="24"/>
        </w:rPr>
        <w:t>______________</w:t>
      </w:r>
      <w:r w:rsidRPr="00837C24">
        <w:rPr>
          <w:rFonts w:asciiTheme="minorHAnsi" w:hAnsiTheme="minorHAnsi"/>
          <w:sz w:val="24"/>
          <w:szCs w:val="24"/>
        </w:rPr>
        <w:t>_</w:t>
      </w: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837C24" w:rsidRPr="00837C24" w:rsidRDefault="00837C24" w:rsidP="00837C24">
      <w:pPr>
        <w:tabs>
          <w:tab w:val="left" w:pos="4500"/>
        </w:tabs>
        <w:rPr>
          <w:rFonts w:asciiTheme="minorHAnsi" w:hAnsiTheme="minorHAnsi"/>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6035E0" w:rsidRDefault="006035E0" w:rsidP="00837C24">
      <w:pPr>
        <w:jc w:val="right"/>
        <w:rPr>
          <w:rFonts w:asciiTheme="minorHAnsi" w:hAnsiTheme="minorHAnsi"/>
          <w:b/>
          <w:sz w:val="24"/>
          <w:szCs w:val="24"/>
        </w:rPr>
      </w:pPr>
    </w:p>
    <w:p w:rsidR="00837C24" w:rsidRPr="006035E0" w:rsidRDefault="00837C24" w:rsidP="00837C24">
      <w:pPr>
        <w:jc w:val="right"/>
        <w:rPr>
          <w:rFonts w:asciiTheme="minorHAnsi" w:hAnsiTheme="minorHAnsi"/>
          <w:b/>
          <w:sz w:val="24"/>
          <w:szCs w:val="24"/>
        </w:rPr>
      </w:pPr>
      <w:r w:rsidRPr="006035E0">
        <w:rPr>
          <w:rFonts w:asciiTheme="minorHAnsi" w:hAnsiTheme="minorHAnsi"/>
          <w:b/>
          <w:sz w:val="24"/>
          <w:szCs w:val="24"/>
        </w:rPr>
        <w:lastRenderedPageBreak/>
        <w:t>Appendix O</w:t>
      </w:r>
    </w:p>
    <w:p w:rsidR="00837C24" w:rsidRPr="006035E0" w:rsidRDefault="00837C24" w:rsidP="00837C24">
      <w:pPr>
        <w:jc w:val="center"/>
        <w:rPr>
          <w:rFonts w:asciiTheme="minorHAnsi" w:hAnsiTheme="minorHAnsi"/>
          <w:b/>
          <w:sz w:val="24"/>
          <w:szCs w:val="24"/>
        </w:rPr>
      </w:pPr>
      <w:r w:rsidRPr="006035E0">
        <w:rPr>
          <w:rFonts w:asciiTheme="minorHAnsi" w:hAnsiTheme="minorHAnsi"/>
          <w:b/>
          <w:sz w:val="24"/>
          <w:szCs w:val="24"/>
        </w:rPr>
        <w:t>RECORD OF PHYSICAL INTERVENTION OR RESTRAINT</w:t>
      </w:r>
    </w:p>
    <w:p w:rsidR="00837C24" w:rsidRPr="00837C24" w:rsidRDefault="00837C24" w:rsidP="00837C24">
      <w:pPr>
        <w:rPr>
          <w:rFonts w:asciiTheme="minorHAnsi" w:hAnsiTheme="minorHAnsi"/>
          <w:sz w:val="24"/>
          <w:szCs w:val="24"/>
        </w:rPr>
      </w:pPr>
    </w:p>
    <w:tbl>
      <w:tblPr>
        <w:tblStyle w:val="TableGrid"/>
        <w:tblW w:w="0" w:type="auto"/>
        <w:tblLook w:val="04A0" w:firstRow="1" w:lastRow="0" w:firstColumn="1" w:lastColumn="0" w:noHBand="0" w:noVBand="1"/>
      </w:tblPr>
      <w:tblGrid>
        <w:gridCol w:w="4621"/>
        <w:gridCol w:w="5439"/>
      </w:tblGrid>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Date of incident </w:t>
            </w: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Time of incident </w:t>
            </w: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Pupils name </w:t>
            </w: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D.O.B</w:t>
            </w:r>
          </w:p>
          <w:p w:rsidR="00837C24" w:rsidRPr="00837C24" w:rsidRDefault="00837C24" w:rsidP="00837C24">
            <w:pPr>
              <w:rPr>
                <w:rFonts w:asciiTheme="minorHAnsi" w:hAnsiTheme="minorHAnsi" w:cs="Times New Roman"/>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Members of staff involved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Adult witness to restraint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Pupil witness to restraint </w:t>
            </w: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p w:rsidR="00837C24" w:rsidRPr="00837C24" w:rsidRDefault="00837C24" w:rsidP="00837C24">
            <w:pPr>
              <w:rPr>
                <w:rFonts w:asciiTheme="minorHAnsi" w:hAnsiTheme="minorHAnsi"/>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Outline of event leading to restraint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Outline of incident of restraint (including restraint method used)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Outcome of restraint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b/>
                <w:sz w:val="24"/>
                <w:szCs w:val="24"/>
              </w:rPr>
            </w:pPr>
          </w:p>
          <w:p w:rsidR="00837C24" w:rsidRPr="00837C24" w:rsidRDefault="00837C24" w:rsidP="00837C24">
            <w:pPr>
              <w:rPr>
                <w:rFonts w:asciiTheme="minorHAnsi" w:hAnsiTheme="minorHAnsi" w:cs="Times New Roman"/>
                <w:b/>
                <w:sz w:val="24"/>
                <w:szCs w:val="24"/>
              </w:rPr>
            </w:pPr>
          </w:p>
          <w:p w:rsidR="00837C24" w:rsidRPr="00837C24" w:rsidRDefault="00837C24" w:rsidP="00837C24">
            <w:pPr>
              <w:rPr>
                <w:rFonts w:asciiTheme="minorHAnsi" w:hAnsiTheme="minorHAnsi" w:cs="Times New Roman"/>
                <w:b/>
                <w:sz w:val="24"/>
                <w:szCs w:val="24"/>
              </w:rPr>
            </w:pPr>
          </w:p>
          <w:p w:rsidR="00837C24" w:rsidRPr="00837C24" w:rsidRDefault="00837C24" w:rsidP="00837C24">
            <w:pPr>
              <w:rPr>
                <w:rFonts w:asciiTheme="minorHAnsi" w:hAnsiTheme="minorHAnsi" w:cs="Times New Roman"/>
                <w:b/>
                <w:sz w:val="24"/>
                <w:szCs w:val="24"/>
              </w:rPr>
            </w:pPr>
          </w:p>
          <w:p w:rsidR="00837C24" w:rsidRPr="00837C24" w:rsidRDefault="00837C24" w:rsidP="00837C24">
            <w:pPr>
              <w:rPr>
                <w:rFonts w:asciiTheme="minorHAnsi" w:hAnsiTheme="minorHAnsi" w:cs="Times New Roman"/>
                <w:b/>
                <w:sz w:val="24"/>
                <w:szCs w:val="24"/>
              </w:rPr>
            </w:pPr>
          </w:p>
        </w:tc>
      </w:tr>
      <w:tr w:rsidR="00837C24" w:rsidRPr="00837C24" w:rsidTr="006035E0">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lastRenderedPageBreak/>
              <w:t xml:space="preserve">Description of any injury(ies) sustained by injured pupil and any subsequent treatment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Date parent/carer informed of incident </w:t>
            </w:r>
          </w:p>
          <w:p w:rsidR="00837C24" w:rsidRPr="00837C24" w:rsidRDefault="00837C24" w:rsidP="00837C24">
            <w:pPr>
              <w:rPr>
                <w:rFonts w:asciiTheme="minorHAnsi" w:hAnsiTheme="minorHAnsi" w:cs="Times New Roman"/>
                <w:sz w:val="24"/>
                <w:szCs w:val="24"/>
              </w:rPr>
            </w:pP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Time</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By whom informed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c>
          <w:tcPr>
            <w:tcW w:w="5439" w:type="dxa"/>
          </w:tcPr>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Outline of parent/carer response</w:t>
            </w:r>
          </w:p>
        </w:tc>
        <w:tc>
          <w:tcPr>
            <w:tcW w:w="5439" w:type="dxa"/>
          </w:tcPr>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Signature of staff completing report  </w:t>
            </w: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Date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Signature of Teacher in Charge </w:t>
            </w: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Date:</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r w:rsidR="00837C24" w:rsidRPr="00837C24" w:rsidTr="006035E0">
        <w:tc>
          <w:tcPr>
            <w:tcW w:w="4621"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Signature of SLT </w:t>
            </w:r>
          </w:p>
        </w:tc>
        <w:tc>
          <w:tcPr>
            <w:tcW w:w="5439" w:type="dxa"/>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Date:</w:t>
            </w:r>
          </w:p>
          <w:p w:rsidR="00837C24" w:rsidRPr="00837C24" w:rsidRDefault="00837C24" w:rsidP="00837C24">
            <w:pPr>
              <w:rPr>
                <w:rFonts w:asciiTheme="minorHAnsi" w:hAnsiTheme="minorHAnsi" w:cs="Times New Roman"/>
                <w:sz w:val="24"/>
                <w:szCs w:val="24"/>
              </w:rPr>
            </w:pPr>
          </w:p>
        </w:tc>
      </w:tr>
      <w:tr w:rsidR="00837C24" w:rsidRPr="00837C24" w:rsidTr="006035E0">
        <w:trPr>
          <w:trHeight w:val="1631"/>
        </w:trPr>
        <w:tc>
          <w:tcPr>
            <w:tcW w:w="10060" w:type="dxa"/>
            <w:gridSpan w:val="2"/>
          </w:tcPr>
          <w:p w:rsidR="00837C24" w:rsidRPr="00837C24" w:rsidRDefault="00837C24" w:rsidP="00837C24">
            <w:pPr>
              <w:rPr>
                <w:rFonts w:asciiTheme="minorHAnsi" w:hAnsiTheme="minorHAnsi" w:cs="Times New Roman"/>
                <w:sz w:val="24"/>
                <w:szCs w:val="24"/>
              </w:rPr>
            </w:pPr>
            <w:r w:rsidRPr="00837C24">
              <w:rPr>
                <w:rFonts w:asciiTheme="minorHAnsi" w:hAnsiTheme="minorHAnsi" w:cs="Times New Roman"/>
                <w:sz w:val="24"/>
                <w:szCs w:val="24"/>
              </w:rPr>
              <w:t xml:space="preserve">Brief description of any subsequent inquiry/complaint or action: </w:t>
            </w: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p w:rsidR="00837C24" w:rsidRPr="00837C24" w:rsidRDefault="00837C24" w:rsidP="00837C24">
            <w:pPr>
              <w:rPr>
                <w:rFonts w:asciiTheme="minorHAnsi" w:hAnsiTheme="minorHAnsi" w:cs="Times New Roman"/>
                <w:sz w:val="24"/>
                <w:szCs w:val="24"/>
              </w:rPr>
            </w:pPr>
          </w:p>
        </w:tc>
      </w:tr>
    </w:tbl>
    <w:p w:rsidR="00837C24" w:rsidRPr="00837C24" w:rsidRDefault="00837C24" w:rsidP="00837C24">
      <w:pPr>
        <w:rPr>
          <w:rFonts w:asciiTheme="minorHAnsi" w:hAnsiTheme="minorHAnsi"/>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837C24" w:rsidP="00837C24">
      <w:pPr>
        <w:tabs>
          <w:tab w:val="left" w:pos="4500"/>
        </w:tabs>
        <w:rPr>
          <w:rFonts w:asciiTheme="minorHAnsi" w:hAnsiTheme="minorHAnsi" w:cstheme="minorHAnsi"/>
          <w:b/>
          <w:sz w:val="24"/>
          <w:szCs w:val="24"/>
        </w:rPr>
      </w:pPr>
    </w:p>
    <w:p w:rsidR="00837C24" w:rsidRPr="00837C24" w:rsidRDefault="006035E0" w:rsidP="00837C24">
      <w:pPr>
        <w:jc w:val="right"/>
        <w:outlineLvl w:val="5"/>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Appendix</w:t>
      </w:r>
      <w:r w:rsidR="00837C24" w:rsidRPr="00837C24">
        <w:rPr>
          <w:rFonts w:asciiTheme="minorHAnsi" w:eastAsia="Times New Roman" w:hAnsiTheme="minorHAnsi" w:cstheme="minorHAnsi"/>
          <w:b/>
          <w:sz w:val="24"/>
          <w:szCs w:val="24"/>
        </w:rPr>
        <w:t xml:space="preserve"> P </w:t>
      </w:r>
    </w:p>
    <w:p w:rsidR="00837C24" w:rsidRPr="00837C24" w:rsidRDefault="00837C24" w:rsidP="00837C24">
      <w:pPr>
        <w:jc w:val="both"/>
        <w:outlineLvl w:val="5"/>
        <w:rPr>
          <w:rFonts w:asciiTheme="minorHAnsi" w:eastAsia="Times New Roman" w:hAnsiTheme="minorHAnsi" w:cstheme="minorHAnsi"/>
          <w:b/>
          <w:sz w:val="24"/>
          <w:szCs w:val="24"/>
        </w:rPr>
      </w:pPr>
    </w:p>
    <w:p w:rsidR="00837C24" w:rsidRPr="006035E0" w:rsidRDefault="00837C24" w:rsidP="006035E0">
      <w:pPr>
        <w:jc w:val="center"/>
        <w:outlineLvl w:val="0"/>
        <w:rPr>
          <w:rFonts w:asciiTheme="minorHAnsi" w:eastAsia="Times New Roman" w:hAnsiTheme="minorHAnsi" w:cstheme="minorHAnsi"/>
          <w:b/>
          <w:bCs/>
          <w:sz w:val="32"/>
          <w:szCs w:val="32"/>
        </w:rPr>
      </w:pPr>
      <w:r w:rsidRPr="006035E0">
        <w:rPr>
          <w:rFonts w:asciiTheme="minorHAnsi" w:eastAsia="Times New Roman" w:hAnsiTheme="minorHAnsi" w:cstheme="minorHAnsi"/>
          <w:b/>
          <w:bCs/>
          <w:sz w:val="32"/>
          <w:szCs w:val="32"/>
        </w:rPr>
        <w:t>Protocol for Recruitment Media Advertising</w:t>
      </w:r>
    </w:p>
    <w:p w:rsidR="00837C24" w:rsidRPr="00837C24" w:rsidRDefault="00837C24" w:rsidP="00837C24">
      <w:pPr>
        <w:jc w:val="both"/>
        <w:outlineLvl w:val="0"/>
        <w:rPr>
          <w:rFonts w:asciiTheme="minorHAnsi" w:eastAsia="Times New Roman" w:hAnsiTheme="minorHAnsi" w:cstheme="minorHAnsi"/>
          <w:bCs/>
          <w:sz w:val="24"/>
          <w:szCs w:val="24"/>
        </w:rPr>
      </w:pPr>
    </w:p>
    <w:p w:rsidR="00837C24" w:rsidRPr="00837C24" w:rsidRDefault="00837C24" w:rsidP="00837C24">
      <w:pPr>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The purpose of this protocol is to set out when it is appropriate to use external media in recruitment advertising and to clarify accountabilities for reducing advertising costs whilst optimising recruitment opportunities.</w:t>
      </w:r>
    </w:p>
    <w:p w:rsidR="00837C24" w:rsidRPr="00837C24" w:rsidRDefault="00837C24" w:rsidP="00837C24">
      <w:pPr>
        <w:jc w:val="both"/>
        <w:outlineLvl w:val="0"/>
        <w:rPr>
          <w:rFonts w:asciiTheme="minorHAnsi" w:eastAsia="Times New Roman" w:hAnsiTheme="minorHAnsi" w:cstheme="minorHAnsi"/>
          <w:bCs/>
          <w:sz w:val="24"/>
          <w:szCs w:val="24"/>
        </w:rPr>
      </w:pPr>
    </w:p>
    <w:p w:rsidR="00837C24" w:rsidRPr="00837C24" w:rsidRDefault="00837C24" w:rsidP="00837C24">
      <w:pPr>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The protocol for the involvement of media in external recruitment advertising is dependent on agreement by the Leadership Team regarding:</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A pre-defined list of posts, based on the level and type of post (i.e. senior grade or professional etc.) where media can be employed to support recruitment, for example:</w:t>
      </w:r>
    </w:p>
    <w:p w:rsidR="00837C24" w:rsidRPr="00837C24"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Head Teachers</w:t>
      </w:r>
    </w:p>
    <w:p w:rsidR="00837C24" w:rsidRPr="00837C24"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Senior Leaders</w:t>
      </w:r>
    </w:p>
    <w:p w:rsidR="00837C24" w:rsidRPr="00837C24"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Teachers</w:t>
      </w:r>
    </w:p>
    <w:p w:rsidR="00837C24" w:rsidRPr="00837C24" w:rsidRDefault="00837C24" w:rsidP="00837C24">
      <w:pPr>
        <w:ind w:left="851" w:hanging="851"/>
        <w:jc w:val="both"/>
        <w:outlineLvl w:val="0"/>
        <w:rPr>
          <w:rFonts w:asciiTheme="minorHAnsi" w:eastAsia="Times New Roman" w:hAnsiTheme="minorHAnsi" w:cstheme="minorHAnsi"/>
          <w:bCs/>
          <w:sz w:val="24"/>
          <w:szCs w:val="24"/>
        </w:rPr>
      </w:pP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A prescribed list of media (including on-line and print options):</w:t>
      </w:r>
    </w:p>
    <w:p w:rsidR="00837C24" w:rsidRPr="006035E0"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6035E0">
        <w:rPr>
          <w:rFonts w:asciiTheme="minorHAnsi" w:eastAsia="Times New Roman" w:hAnsiTheme="minorHAnsi" w:cstheme="minorHAnsi"/>
          <w:bCs/>
          <w:sz w:val="24"/>
          <w:szCs w:val="24"/>
        </w:rPr>
        <w:t>Times Educational Supplement</w:t>
      </w:r>
    </w:p>
    <w:p w:rsidR="00837C24" w:rsidRPr="006035E0"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6035E0">
        <w:rPr>
          <w:rFonts w:asciiTheme="minorHAnsi" w:eastAsia="Times New Roman" w:hAnsiTheme="minorHAnsi" w:cstheme="minorHAnsi"/>
          <w:bCs/>
          <w:sz w:val="24"/>
          <w:szCs w:val="24"/>
        </w:rPr>
        <w:t>The Guardian</w:t>
      </w:r>
    </w:p>
    <w:p w:rsidR="00837C24" w:rsidRPr="006035E0" w:rsidRDefault="00837C24" w:rsidP="00F509F8">
      <w:pPr>
        <w:numPr>
          <w:ilvl w:val="1"/>
          <w:numId w:val="83"/>
        </w:numPr>
        <w:autoSpaceDE/>
        <w:autoSpaceDN/>
        <w:adjustRightInd/>
        <w:jc w:val="both"/>
        <w:outlineLvl w:val="0"/>
        <w:rPr>
          <w:rFonts w:asciiTheme="minorHAnsi" w:eastAsia="Times New Roman" w:hAnsiTheme="minorHAnsi" w:cstheme="minorHAnsi"/>
          <w:bCs/>
          <w:sz w:val="24"/>
          <w:szCs w:val="24"/>
        </w:rPr>
      </w:pPr>
      <w:r w:rsidRPr="006035E0">
        <w:rPr>
          <w:rFonts w:asciiTheme="minorHAnsi" w:eastAsia="Times New Roman" w:hAnsiTheme="minorHAnsi" w:cstheme="minorHAnsi"/>
          <w:bCs/>
          <w:sz w:val="24"/>
          <w:szCs w:val="24"/>
        </w:rPr>
        <w:t>LinkedIn</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All advertising being placed with the agreed advertising partner (currently TMP) and notified to them via the Doncaster Resourcing Team. TMP will then work directly with the recruiting manager and ensure adherence to the protocols on media advertising.</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Identification of one-off exceptions (e</w:t>
      </w:r>
      <w:r w:rsidR="006035E0">
        <w:rPr>
          <w:rFonts w:asciiTheme="minorHAnsi" w:eastAsia="Times New Roman" w:hAnsiTheme="minorHAnsi" w:cstheme="minorHAnsi"/>
          <w:bCs/>
          <w:sz w:val="24"/>
          <w:szCs w:val="24"/>
        </w:rPr>
        <w:t>.</w:t>
      </w:r>
      <w:r w:rsidRPr="00837C24">
        <w:rPr>
          <w:rFonts w:asciiTheme="minorHAnsi" w:eastAsia="Times New Roman" w:hAnsiTheme="minorHAnsi" w:cstheme="minorHAnsi"/>
          <w:bCs/>
          <w:sz w:val="24"/>
          <w:szCs w:val="24"/>
        </w:rPr>
        <w:t>g</w:t>
      </w:r>
      <w:r w:rsidR="006035E0">
        <w:rPr>
          <w:rFonts w:asciiTheme="minorHAnsi" w:eastAsia="Times New Roman" w:hAnsiTheme="minorHAnsi" w:cstheme="minorHAnsi"/>
          <w:bCs/>
          <w:sz w:val="24"/>
          <w:szCs w:val="24"/>
        </w:rPr>
        <w:t>.</w:t>
      </w:r>
      <w:r w:rsidRPr="00837C24">
        <w:rPr>
          <w:rFonts w:asciiTheme="minorHAnsi" w:eastAsia="Times New Roman" w:hAnsiTheme="minorHAnsi" w:cstheme="minorHAnsi"/>
          <w:bCs/>
          <w:sz w:val="24"/>
          <w:szCs w:val="24"/>
        </w:rPr>
        <w:t xml:space="preserve"> for difficult-to-fill posts) in order to determine appropriate strategies.</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 xml:space="preserve">Additional web-based media (e.g. </w:t>
      </w:r>
      <w:r w:rsidR="006035E0">
        <w:rPr>
          <w:rFonts w:asciiTheme="minorHAnsi" w:eastAsia="Times New Roman" w:hAnsiTheme="minorHAnsi" w:cstheme="minorHAnsi"/>
          <w:bCs/>
          <w:sz w:val="24"/>
          <w:szCs w:val="24"/>
        </w:rPr>
        <w:t>TESGlobal</w:t>
      </w:r>
      <w:r w:rsidRPr="00837C24">
        <w:rPr>
          <w:rFonts w:asciiTheme="minorHAnsi" w:eastAsia="Times New Roman" w:hAnsiTheme="minorHAnsi" w:cstheme="minorHAnsi"/>
          <w:bCs/>
          <w:sz w:val="24"/>
          <w:szCs w:val="24"/>
        </w:rPr>
        <w:t>) to be agreed annually.</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Annual review of all elements of this protocol.</w:t>
      </w:r>
    </w:p>
    <w:p w:rsidR="00837C24" w:rsidRPr="00837C24" w:rsidRDefault="00837C24" w:rsidP="00F509F8">
      <w:pPr>
        <w:numPr>
          <w:ilvl w:val="0"/>
          <w:numId w:val="83"/>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Where there is an intention to place media advertising outside of these parameters, a business case should be considered by the Leadership Team to consider deviating from this protocol.</w:t>
      </w:r>
    </w:p>
    <w:p w:rsidR="00837C24" w:rsidRPr="00837C24" w:rsidRDefault="00837C24" w:rsidP="00F509F8">
      <w:pPr>
        <w:numPr>
          <w:ilvl w:val="0"/>
          <w:numId w:val="84"/>
        </w:numPr>
        <w:autoSpaceDE/>
        <w:autoSpaceDN/>
        <w:adjustRightInd/>
        <w:jc w:val="both"/>
        <w:outlineLvl w:val="0"/>
        <w:rPr>
          <w:rFonts w:asciiTheme="minorHAnsi" w:eastAsia="Times New Roman" w:hAnsiTheme="minorHAnsi" w:cstheme="minorHAnsi"/>
          <w:bCs/>
          <w:sz w:val="24"/>
          <w:szCs w:val="24"/>
        </w:rPr>
      </w:pPr>
      <w:r w:rsidRPr="00837C24">
        <w:rPr>
          <w:rFonts w:asciiTheme="minorHAnsi" w:eastAsia="Times New Roman" w:hAnsiTheme="minorHAnsi" w:cstheme="minorHAnsi"/>
          <w:bCs/>
          <w:sz w:val="24"/>
          <w:szCs w:val="24"/>
        </w:rPr>
        <w:t>Annual review of all elements of the protocol and dependent policies</w:t>
      </w:r>
    </w:p>
    <w:p w:rsidR="00837C24" w:rsidRPr="00837C24" w:rsidRDefault="00837C24" w:rsidP="00837C24">
      <w:pPr>
        <w:jc w:val="both"/>
        <w:outlineLvl w:val="0"/>
        <w:rPr>
          <w:rFonts w:asciiTheme="minorHAnsi" w:eastAsia="Times New Roman" w:hAnsiTheme="minorHAnsi" w:cstheme="minorHAnsi"/>
          <w:bCs/>
          <w:sz w:val="24"/>
          <w:szCs w:val="24"/>
        </w:rPr>
      </w:pPr>
    </w:p>
    <w:p w:rsidR="00837C24" w:rsidRPr="00837C24" w:rsidRDefault="00837C24" w:rsidP="00837C24">
      <w:pPr>
        <w:rPr>
          <w:rFonts w:asciiTheme="minorHAnsi" w:eastAsia="Times New Roman" w:hAnsiTheme="minorHAnsi" w:cstheme="minorHAnsi"/>
          <w:sz w:val="24"/>
          <w:szCs w:val="24"/>
        </w:rPr>
      </w:pPr>
    </w:p>
    <w:p w:rsidR="00837C24" w:rsidRPr="00837C24" w:rsidRDefault="00837C24" w:rsidP="00837C24">
      <w:pPr>
        <w:ind w:left="-720" w:right="-1054"/>
        <w:rPr>
          <w:rFonts w:asciiTheme="minorHAnsi" w:eastAsia="Times New Roman" w:hAnsiTheme="minorHAnsi" w:cstheme="minorHAnsi"/>
          <w:i/>
          <w:sz w:val="24"/>
          <w:szCs w:val="24"/>
          <w:u w:val="single"/>
        </w:rPr>
      </w:pPr>
    </w:p>
    <w:p w:rsidR="00837C24" w:rsidRPr="00837C24" w:rsidRDefault="00837C24" w:rsidP="00837C24">
      <w:pPr>
        <w:shd w:val="clear" w:color="auto" w:fill="FFFFFF"/>
        <w:tabs>
          <w:tab w:val="left" w:pos="0"/>
        </w:tabs>
        <w:ind w:left="720" w:hanging="720"/>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837C24" w:rsidRPr="00837C24" w:rsidRDefault="00837C24" w:rsidP="00837C24">
      <w:pPr>
        <w:shd w:val="clear" w:color="auto" w:fill="FFFFFF"/>
        <w:tabs>
          <w:tab w:val="left" w:pos="0"/>
        </w:tabs>
        <w:jc w:val="both"/>
        <w:rPr>
          <w:rFonts w:asciiTheme="minorHAnsi" w:hAnsiTheme="minorHAnsi" w:cstheme="minorHAnsi"/>
          <w:b/>
          <w:sz w:val="24"/>
          <w:szCs w:val="24"/>
        </w:rPr>
      </w:pPr>
    </w:p>
    <w:p w:rsidR="006035E0" w:rsidRDefault="006035E0" w:rsidP="00837C24">
      <w:pPr>
        <w:shd w:val="clear" w:color="auto" w:fill="FFFFFF"/>
        <w:tabs>
          <w:tab w:val="left" w:pos="0"/>
        </w:tabs>
        <w:jc w:val="right"/>
        <w:rPr>
          <w:rFonts w:asciiTheme="minorHAnsi" w:hAnsiTheme="minorHAnsi" w:cstheme="minorHAnsi"/>
          <w:b/>
          <w:sz w:val="24"/>
          <w:szCs w:val="24"/>
        </w:rPr>
      </w:pPr>
    </w:p>
    <w:p w:rsidR="006035E0" w:rsidRDefault="006035E0" w:rsidP="00837C24">
      <w:pPr>
        <w:shd w:val="clear" w:color="auto" w:fill="FFFFFF"/>
        <w:tabs>
          <w:tab w:val="left" w:pos="0"/>
        </w:tabs>
        <w:jc w:val="right"/>
        <w:rPr>
          <w:rFonts w:asciiTheme="minorHAnsi" w:hAnsiTheme="minorHAnsi" w:cstheme="minorHAnsi"/>
          <w:b/>
          <w:sz w:val="24"/>
          <w:szCs w:val="24"/>
        </w:rPr>
      </w:pPr>
    </w:p>
    <w:p w:rsidR="00837C24" w:rsidRPr="00837C24" w:rsidRDefault="00837C24" w:rsidP="00837C24">
      <w:pPr>
        <w:shd w:val="clear" w:color="auto" w:fill="FFFFFF"/>
        <w:tabs>
          <w:tab w:val="left" w:pos="0"/>
        </w:tabs>
        <w:jc w:val="right"/>
        <w:rPr>
          <w:rFonts w:asciiTheme="minorHAnsi" w:hAnsiTheme="minorHAnsi" w:cstheme="minorHAnsi"/>
          <w:b/>
          <w:sz w:val="24"/>
          <w:szCs w:val="24"/>
        </w:rPr>
      </w:pPr>
      <w:r w:rsidRPr="00837C24">
        <w:rPr>
          <w:rFonts w:asciiTheme="minorHAnsi" w:hAnsiTheme="minorHAnsi" w:cstheme="minorHAnsi"/>
          <w:b/>
          <w:sz w:val="24"/>
          <w:szCs w:val="24"/>
        </w:rPr>
        <w:lastRenderedPageBreak/>
        <w:t>A</w:t>
      </w:r>
      <w:r w:rsidR="006035E0">
        <w:rPr>
          <w:rFonts w:asciiTheme="minorHAnsi" w:hAnsiTheme="minorHAnsi" w:cstheme="minorHAnsi"/>
          <w:b/>
          <w:sz w:val="24"/>
          <w:szCs w:val="24"/>
        </w:rPr>
        <w:t xml:space="preserve">ppendix </w:t>
      </w:r>
      <w:r w:rsidRPr="00837C24">
        <w:rPr>
          <w:rFonts w:asciiTheme="minorHAnsi" w:hAnsiTheme="minorHAnsi" w:cstheme="minorHAnsi"/>
          <w:b/>
          <w:sz w:val="24"/>
          <w:szCs w:val="24"/>
        </w:rPr>
        <w:t>Q</w:t>
      </w:r>
    </w:p>
    <w:p w:rsidR="00837C24" w:rsidRPr="00837C24" w:rsidRDefault="00837C24" w:rsidP="00837C24">
      <w:pPr>
        <w:shd w:val="clear" w:color="auto" w:fill="FFFFFF"/>
        <w:tabs>
          <w:tab w:val="left" w:pos="0"/>
        </w:tabs>
        <w:ind w:left="720" w:hanging="720"/>
        <w:jc w:val="both"/>
        <w:rPr>
          <w:rFonts w:asciiTheme="minorHAnsi" w:hAnsiTheme="minorHAnsi" w:cstheme="minorHAnsi"/>
          <w:b/>
          <w:sz w:val="24"/>
          <w:szCs w:val="24"/>
        </w:rPr>
      </w:pPr>
    </w:p>
    <w:p w:rsidR="00837C24" w:rsidRDefault="00837C24" w:rsidP="006035E0">
      <w:pPr>
        <w:shd w:val="clear" w:color="auto" w:fill="FFFFFF"/>
        <w:tabs>
          <w:tab w:val="left" w:pos="0"/>
        </w:tabs>
        <w:ind w:left="720" w:hanging="720"/>
        <w:jc w:val="center"/>
        <w:rPr>
          <w:rFonts w:asciiTheme="minorHAnsi" w:hAnsiTheme="minorHAnsi" w:cstheme="minorHAnsi"/>
          <w:b/>
          <w:sz w:val="32"/>
          <w:szCs w:val="32"/>
        </w:rPr>
      </w:pPr>
      <w:r w:rsidRPr="006035E0">
        <w:rPr>
          <w:rFonts w:asciiTheme="minorHAnsi" w:hAnsiTheme="minorHAnsi" w:cstheme="minorHAnsi"/>
          <w:b/>
          <w:sz w:val="32"/>
          <w:szCs w:val="32"/>
        </w:rPr>
        <w:t>Protocol for file maintenance</w:t>
      </w:r>
    </w:p>
    <w:p w:rsidR="006035E0" w:rsidRPr="006035E0" w:rsidRDefault="006035E0" w:rsidP="006035E0">
      <w:pPr>
        <w:shd w:val="clear" w:color="auto" w:fill="FFFFFF"/>
        <w:tabs>
          <w:tab w:val="left" w:pos="0"/>
        </w:tabs>
        <w:ind w:left="720" w:hanging="720"/>
        <w:jc w:val="center"/>
        <w:rPr>
          <w:rFonts w:asciiTheme="minorHAnsi" w:hAnsiTheme="minorHAnsi" w:cstheme="minorHAnsi"/>
          <w:b/>
          <w:sz w:val="32"/>
          <w:szCs w:val="32"/>
        </w:rPr>
      </w:pPr>
    </w:p>
    <w:p w:rsidR="00837C24" w:rsidRDefault="00837C24" w:rsidP="00837C24">
      <w:pPr>
        <w:shd w:val="clear" w:color="auto" w:fill="FFFFFF"/>
        <w:tabs>
          <w:tab w:val="left" w:pos="0"/>
        </w:tabs>
        <w:ind w:hanging="720"/>
        <w:jc w:val="both"/>
        <w:rPr>
          <w:rFonts w:asciiTheme="minorHAnsi" w:hAnsiTheme="minorHAnsi" w:cstheme="minorHAnsi"/>
          <w:sz w:val="24"/>
          <w:szCs w:val="24"/>
        </w:rPr>
      </w:pPr>
      <w:r w:rsidRPr="00837C24">
        <w:rPr>
          <w:rFonts w:asciiTheme="minorHAnsi" w:hAnsiTheme="minorHAnsi" w:cstheme="minorHAnsi"/>
          <w:sz w:val="24"/>
          <w:szCs w:val="24"/>
        </w:rPr>
        <w:tab/>
        <w:t>The purpose of this protocol is to ensure effective recording of all new appointments and verification of required checks and related information.</w:t>
      </w:r>
    </w:p>
    <w:p w:rsidR="006035E0" w:rsidRPr="00837C24" w:rsidRDefault="006035E0" w:rsidP="00837C24">
      <w:pPr>
        <w:shd w:val="clear" w:color="auto" w:fill="FFFFFF"/>
        <w:tabs>
          <w:tab w:val="left" w:pos="0"/>
        </w:tabs>
        <w:ind w:hanging="720"/>
        <w:jc w:val="both"/>
        <w:rPr>
          <w:rFonts w:asciiTheme="minorHAnsi" w:hAnsiTheme="minorHAnsi" w:cstheme="minorHAnsi"/>
          <w:sz w:val="24"/>
          <w:szCs w:val="24"/>
        </w:rPr>
      </w:pPr>
    </w:p>
    <w:p w:rsidR="00837C24" w:rsidRDefault="00837C24" w:rsidP="00837C24">
      <w:pPr>
        <w:shd w:val="clear" w:color="auto" w:fill="FFFFFF"/>
        <w:tabs>
          <w:tab w:val="left" w:pos="0"/>
        </w:tabs>
        <w:ind w:hanging="720"/>
        <w:jc w:val="both"/>
        <w:rPr>
          <w:rFonts w:asciiTheme="minorHAnsi" w:hAnsiTheme="minorHAnsi" w:cstheme="minorHAnsi"/>
          <w:sz w:val="24"/>
          <w:szCs w:val="24"/>
        </w:rPr>
      </w:pPr>
      <w:r w:rsidRPr="00837C24">
        <w:rPr>
          <w:rFonts w:asciiTheme="minorHAnsi" w:hAnsiTheme="minorHAnsi" w:cstheme="minorHAnsi"/>
          <w:sz w:val="24"/>
          <w:szCs w:val="24"/>
        </w:rPr>
        <w:tab/>
        <w:t>The information listed in the protocol below should be placed on the personnel file of the successful candidate as a comprehensive reflection of the safety and propriety of the decision to appoint them, and to correlate with information recorded on the single central record. This template document itself should also be placed on the personnel file, together with the documentation it verifies, as a checklist. It should be suitably ticked/annotated and signed, to provide verification of information having been placed on the file: if the information referred to is not applicable (e</w:t>
      </w:r>
      <w:r w:rsidR="006035E0">
        <w:rPr>
          <w:rFonts w:asciiTheme="minorHAnsi" w:hAnsiTheme="minorHAnsi" w:cstheme="minorHAnsi"/>
          <w:sz w:val="24"/>
          <w:szCs w:val="24"/>
        </w:rPr>
        <w:t>.</w:t>
      </w:r>
      <w:r w:rsidRPr="00837C24">
        <w:rPr>
          <w:rFonts w:asciiTheme="minorHAnsi" w:hAnsiTheme="minorHAnsi" w:cstheme="minorHAnsi"/>
          <w:sz w:val="24"/>
          <w:szCs w:val="24"/>
        </w:rPr>
        <w:t>g</w:t>
      </w:r>
      <w:r w:rsidR="006035E0">
        <w:rPr>
          <w:rFonts w:asciiTheme="minorHAnsi" w:hAnsiTheme="minorHAnsi" w:cstheme="minorHAnsi"/>
          <w:sz w:val="24"/>
          <w:szCs w:val="24"/>
        </w:rPr>
        <w:t>.</w:t>
      </w:r>
      <w:r w:rsidRPr="00837C24">
        <w:rPr>
          <w:rFonts w:asciiTheme="minorHAnsi" w:hAnsiTheme="minorHAnsi" w:cstheme="minorHAnsi"/>
          <w:sz w:val="24"/>
          <w:szCs w:val="24"/>
        </w:rPr>
        <w:t xml:space="preserve"> disqualification by association or prohibition from teaching), please state “n/a”. Please also use the 2</w:t>
      </w:r>
      <w:r w:rsidRPr="00837C24">
        <w:rPr>
          <w:rFonts w:asciiTheme="minorHAnsi" w:hAnsiTheme="minorHAnsi" w:cstheme="minorHAnsi"/>
          <w:sz w:val="24"/>
          <w:szCs w:val="24"/>
          <w:vertAlign w:val="superscript"/>
        </w:rPr>
        <w:t>nd</w:t>
      </w:r>
      <w:r w:rsidRPr="00837C24">
        <w:rPr>
          <w:rFonts w:asciiTheme="minorHAnsi" w:hAnsiTheme="minorHAnsi" w:cstheme="minorHAnsi"/>
          <w:sz w:val="24"/>
          <w:szCs w:val="24"/>
        </w:rPr>
        <w:t xml:space="preserve"> column to add comments as appropriate or as prompted.</w:t>
      </w:r>
    </w:p>
    <w:p w:rsidR="006035E0" w:rsidRPr="00837C24" w:rsidRDefault="006035E0" w:rsidP="00837C24">
      <w:pPr>
        <w:shd w:val="clear" w:color="auto" w:fill="FFFFFF"/>
        <w:tabs>
          <w:tab w:val="left" w:pos="0"/>
        </w:tabs>
        <w:ind w:hanging="720"/>
        <w:jc w:val="both"/>
        <w:rPr>
          <w:rFonts w:asciiTheme="minorHAnsi" w:hAnsiTheme="minorHAnsi" w:cstheme="minorHAnsi"/>
          <w:sz w:val="24"/>
          <w:szCs w:val="24"/>
        </w:rPr>
      </w:pPr>
    </w:p>
    <w:p w:rsidR="00837C24" w:rsidRDefault="00837C24" w:rsidP="00837C24">
      <w:pPr>
        <w:shd w:val="clear" w:color="auto" w:fill="FFFFFF"/>
        <w:tabs>
          <w:tab w:val="left" w:pos="0"/>
        </w:tabs>
        <w:jc w:val="both"/>
        <w:rPr>
          <w:rFonts w:asciiTheme="minorHAnsi" w:hAnsiTheme="minorHAnsi" w:cstheme="minorHAnsi"/>
          <w:sz w:val="24"/>
          <w:szCs w:val="24"/>
        </w:rPr>
      </w:pPr>
      <w:r w:rsidRPr="00837C24">
        <w:rPr>
          <w:rFonts w:asciiTheme="minorHAnsi" w:hAnsiTheme="minorHAnsi" w:cstheme="minorHAnsi"/>
          <w:sz w:val="24"/>
          <w:szCs w:val="24"/>
        </w:rPr>
        <w:t>Where the individual in question is not an employee but has been engaged through a supply agency, schools should record and retain all relevant information provided by the agency, to include at minimum a written assurance from the agency that all checks and clearances the school would have carried out if directly employing the individual as an employee have been undertaken. The written verification should specify each check and clearance, and not simply indicate ‘all necessary checks and clearances have been undertaken’. The school must be satisfied that the individual attending work is the person to whom the checks and clearances undertaken by the agency apply, before permitting them to work in school and have contact with children.</w:t>
      </w:r>
    </w:p>
    <w:p w:rsidR="006035E0" w:rsidRPr="00837C24" w:rsidRDefault="006035E0" w:rsidP="00837C24">
      <w:pPr>
        <w:shd w:val="clear" w:color="auto" w:fill="FFFFFF"/>
        <w:tabs>
          <w:tab w:val="left" w:pos="0"/>
        </w:tabs>
        <w:jc w:val="both"/>
        <w:rPr>
          <w:rFonts w:asciiTheme="minorHAnsi" w:hAnsiTheme="minorHAnsi" w:cstheme="minorHAnsi"/>
          <w:sz w:val="24"/>
          <w:szCs w:val="24"/>
        </w:rPr>
      </w:pPr>
    </w:p>
    <w:tbl>
      <w:tblPr>
        <w:tblStyle w:val="TableGrid"/>
        <w:tblW w:w="10060" w:type="dxa"/>
        <w:tblLayout w:type="fixed"/>
        <w:tblLook w:val="04A0" w:firstRow="1" w:lastRow="0" w:firstColumn="1" w:lastColumn="0" w:noHBand="0" w:noVBand="1"/>
      </w:tblPr>
      <w:tblGrid>
        <w:gridCol w:w="4106"/>
        <w:gridCol w:w="2126"/>
        <w:gridCol w:w="1843"/>
        <w:gridCol w:w="1985"/>
      </w:tblGrid>
      <w:tr w:rsidR="00837C24" w:rsidRPr="00837C24" w:rsidTr="006035E0">
        <w:tc>
          <w:tcPr>
            <w:tcW w:w="4106" w:type="dxa"/>
          </w:tcPr>
          <w:p w:rsidR="00837C24" w:rsidRPr="00837C24" w:rsidRDefault="00837C24" w:rsidP="00837C24">
            <w:pPr>
              <w:tabs>
                <w:tab w:val="left" w:pos="0"/>
              </w:tabs>
              <w:jc w:val="both"/>
              <w:rPr>
                <w:rFonts w:asciiTheme="minorHAnsi" w:hAnsiTheme="minorHAnsi" w:cstheme="minorHAnsi"/>
                <w:b/>
                <w:sz w:val="24"/>
                <w:szCs w:val="24"/>
              </w:rPr>
            </w:pPr>
            <w:r w:rsidRPr="00837C24">
              <w:rPr>
                <w:rFonts w:asciiTheme="minorHAnsi" w:hAnsiTheme="minorHAnsi" w:cstheme="minorHAnsi"/>
                <w:b/>
                <w:sz w:val="24"/>
                <w:szCs w:val="24"/>
              </w:rPr>
              <w:t>INFORMATION</w:t>
            </w:r>
          </w:p>
        </w:tc>
        <w:tc>
          <w:tcPr>
            <w:tcW w:w="212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TICK TO CONFIRM ON FILE*</w:t>
            </w:r>
          </w:p>
          <w:p w:rsidR="00837C24" w:rsidRPr="006035E0" w:rsidRDefault="00837C24" w:rsidP="00837C24">
            <w:pPr>
              <w:tabs>
                <w:tab w:val="left" w:pos="0"/>
              </w:tabs>
              <w:rPr>
                <w:rFonts w:asciiTheme="minorHAnsi" w:hAnsiTheme="minorHAnsi" w:cstheme="minorHAnsi"/>
                <w:b/>
                <w:sz w:val="24"/>
                <w:szCs w:val="24"/>
              </w:rPr>
            </w:pPr>
            <w:r w:rsidRPr="006035E0">
              <w:rPr>
                <w:rFonts w:asciiTheme="minorHAnsi" w:hAnsiTheme="minorHAnsi" w:cstheme="minorHAnsi"/>
                <w:sz w:val="24"/>
                <w:szCs w:val="24"/>
              </w:rPr>
              <w:t>*If the individual is engaged as an agency/supply worker, you are confirming that the agency/supplier has confirmed in writing that it has, at minimum, verified the information in the first column.</w:t>
            </w:r>
            <w:r w:rsidRPr="006035E0">
              <w:rPr>
                <w:rFonts w:asciiTheme="minorHAnsi" w:hAnsiTheme="minorHAnsi" w:cstheme="minorHAnsi"/>
                <w:b/>
                <w:sz w:val="24"/>
                <w:szCs w:val="24"/>
              </w:rPr>
              <w:t xml:space="preserve"> </w:t>
            </w:r>
          </w:p>
        </w:tc>
        <w:tc>
          <w:tcPr>
            <w:tcW w:w="1843"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DATE WHEN COMPLETED/</w:t>
            </w:r>
          </w:p>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PUT ON FILE</w:t>
            </w:r>
          </w:p>
        </w:tc>
        <w:tc>
          <w:tcPr>
            <w:tcW w:w="1985"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SIGNATURE &amp; NAME OF VERIFIER</w:t>
            </w:r>
          </w:p>
        </w:tc>
      </w:tr>
      <w:tr w:rsidR="00837C24" w:rsidRPr="00837C24" w:rsidTr="006035E0">
        <w:tc>
          <w:tcPr>
            <w:tcW w:w="4106" w:type="dxa"/>
          </w:tcPr>
          <w:p w:rsidR="00837C24" w:rsidRPr="00837C24" w:rsidRDefault="00837C24" w:rsidP="00837C24">
            <w:pPr>
              <w:tabs>
                <w:tab w:val="left" w:pos="0"/>
              </w:tabs>
              <w:jc w:val="both"/>
              <w:rPr>
                <w:rFonts w:asciiTheme="minorHAnsi" w:hAnsiTheme="minorHAnsi" w:cstheme="minorHAnsi"/>
                <w:b/>
                <w:sz w:val="24"/>
                <w:szCs w:val="24"/>
              </w:rPr>
            </w:pPr>
            <w:r w:rsidRPr="00837C24">
              <w:rPr>
                <w:rFonts w:asciiTheme="minorHAnsi" w:hAnsiTheme="minorHAnsi" w:cstheme="minorHAnsi"/>
                <w:b/>
                <w:sz w:val="24"/>
                <w:szCs w:val="24"/>
              </w:rPr>
              <w:t>Post title</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Confirmation of identity:</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Full name (including any previous names)</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D.O.B.</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Address</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Photograph signed &amp; dated as true likeness</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Confirmation eligible to be employed:</w:t>
            </w:r>
          </w:p>
          <w:p w:rsidR="00837C24" w:rsidRPr="006035E0"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lastRenderedPageBreak/>
              <w:t>Completed disclosure of convictions form**</w:t>
            </w:r>
          </w:p>
          <w:p w:rsidR="00837C24" w:rsidRPr="006035E0"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Documents proving eligible to work in UK</w:t>
            </w:r>
          </w:p>
          <w:p w:rsidR="00837C24" w:rsidRPr="006035E0"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Verification that</w:t>
            </w:r>
          </w:p>
          <w:p w:rsidR="00837C24" w:rsidRPr="006035E0" w:rsidRDefault="00837C24" w:rsidP="00F509F8">
            <w:pPr>
              <w:widowControl/>
              <w:numPr>
                <w:ilvl w:val="0"/>
                <w:numId w:val="86"/>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DBS cleared**</w:t>
            </w:r>
          </w:p>
          <w:p w:rsidR="00837C24" w:rsidRPr="006035E0" w:rsidRDefault="00837C24" w:rsidP="00F509F8">
            <w:pPr>
              <w:widowControl/>
              <w:numPr>
                <w:ilvl w:val="0"/>
                <w:numId w:val="86"/>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Not barred from working with children</w:t>
            </w:r>
          </w:p>
          <w:p w:rsidR="00837C24" w:rsidRPr="006035E0" w:rsidRDefault="00837C24" w:rsidP="00F509F8">
            <w:pPr>
              <w:widowControl/>
              <w:numPr>
                <w:ilvl w:val="0"/>
                <w:numId w:val="86"/>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Not prohibited from teaching</w:t>
            </w:r>
          </w:p>
          <w:p w:rsidR="00837C24" w:rsidRPr="006035E0" w:rsidRDefault="00837C24" w:rsidP="00F509F8">
            <w:pPr>
              <w:widowControl/>
              <w:numPr>
                <w:ilvl w:val="0"/>
                <w:numId w:val="86"/>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Not disqualified by association under childcare disqualification regs</w:t>
            </w:r>
          </w:p>
          <w:p w:rsidR="00837C24" w:rsidRPr="006035E0" w:rsidRDefault="00837C24" w:rsidP="00837C24">
            <w:pPr>
              <w:tabs>
                <w:tab w:val="left" w:pos="0"/>
              </w:tabs>
              <w:rPr>
                <w:rFonts w:asciiTheme="minorHAnsi" w:hAnsiTheme="minorHAnsi" w:cstheme="minorHAnsi"/>
                <w:sz w:val="24"/>
                <w:szCs w:val="24"/>
              </w:rPr>
            </w:pPr>
            <w:r w:rsidRPr="006035E0">
              <w:rPr>
                <w:rFonts w:asciiTheme="minorHAnsi" w:hAnsiTheme="minorHAnsi" w:cstheme="minorHAnsi"/>
                <w:sz w:val="24"/>
                <w:szCs w:val="24"/>
              </w:rPr>
              <w:t>**Please indicate in next column whether any information describing convictions has been considered and if so</w:t>
            </w:r>
          </w:p>
          <w:p w:rsidR="00837C24" w:rsidRPr="006035E0" w:rsidRDefault="00837C24" w:rsidP="00F509F8">
            <w:pPr>
              <w:widowControl/>
              <w:numPr>
                <w:ilvl w:val="0"/>
                <w:numId w:val="89"/>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by whom, and</w:t>
            </w:r>
          </w:p>
          <w:p w:rsidR="00837C24" w:rsidRPr="006035E0" w:rsidRDefault="00837C24" w:rsidP="00F509F8">
            <w:pPr>
              <w:widowControl/>
              <w:numPr>
                <w:ilvl w:val="0"/>
                <w:numId w:val="88"/>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why the information is not a reason not to appoint, and</w:t>
            </w:r>
          </w:p>
          <w:p w:rsidR="00837C24" w:rsidRPr="00837C24" w:rsidRDefault="00837C24" w:rsidP="00F509F8">
            <w:pPr>
              <w:widowControl/>
              <w:numPr>
                <w:ilvl w:val="0"/>
                <w:numId w:val="88"/>
              </w:numPr>
              <w:tabs>
                <w:tab w:val="left" w:pos="0"/>
              </w:tabs>
              <w:autoSpaceDE/>
              <w:autoSpaceDN/>
              <w:adjustRightInd/>
              <w:contextualSpacing/>
              <w:rPr>
                <w:rFonts w:asciiTheme="minorHAnsi" w:hAnsiTheme="minorHAnsi" w:cstheme="minorHAnsi"/>
                <w:i/>
                <w:sz w:val="24"/>
                <w:szCs w:val="24"/>
              </w:rPr>
            </w:pPr>
            <w:r w:rsidRPr="006035E0">
              <w:rPr>
                <w:rFonts w:asciiTheme="minorHAnsi" w:hAnsiTheme="minorHAnsi" w:cstheme="minorHAnsi"/>
                <w:sz w:val="24"/>
                <w:szCs w:val="24"/>
              </w:rPr>
              <w:t>what advice has been sought and obtained to this effect</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lastRenderedPageBreak/>
              <w:t>Confirmation of qualifications, registration &amp; status:</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Copies of certificates/proof of qualifications</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Evidence of professional body membership/registration</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sz w:val="24"/>
                <w:szCs w:val="24"/>
              </w:rPr>
            </w:pPr>
            <w:r w:rsidRPr="00837C24">
              <w:rPr>
                <w:rFonts w:asciiTheme="minorHAnsi" w:hAnsiTheme="minorHAnsi" w:cstheme="minorHAnsi"/>
                <w:b/>
                <w:sz w:val="24"/>
                <w:szCs w:val="24"/>
              </w:rPr>
              <w:t>References:</w:t>
            </w:r>
          </w:p>
          <w:p w:rsidR="00837C24" w:rsidRPr="006035E0"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First reference</w:t>
            </w:r>
          </w:p>
          <w:p w:rsidR="00837C24" w:rsidRPr="006035E0"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Second reference</w:t>
            </w:r>
          </w:p>
          <w:p w:rsidR="00837C24" w:rsidRPr="006035E0" w:rsidRDefault="00837C24" w:rsidP="00837C24">
            <w:pPr>
              <w:tabs>
                <w:tab w:val="left" w:pos="0"/>
              </w:tabs>
              <w:rPr>
                <w:rFonts w:asciiTheme="minorHAnsi" w:hAnsiTheme="minorHAnsi" w:cstheme="minorHAnsi"/>
                <w:sz w:val="24"/>
                <w:szCs w:val="24"/>
              </w:rPr>
            </w:pPr>
            <w:r w:rsidRPr="006035E0">
              <w:rPr>
                <w:rFonts w:asciiTheme="minorHAnsi" w:hAnsiTheme="minorHAnsi" w:cstheme="minorHAnsi"/>
                <w:sz w:val="24"/>
                <w:szCs w:val="24"/>
              </w:rPr>
              <w:t xml:space="preserve">Please indicate in next column </w:t>
            </w:r>
          </w:p>
          <w:p w:rsidR="00837C24" w:rsidRPr="006035E0" w:rsidRDefault="00837C24" w:rsidP="00F509F8">
            <w:pPr>
              <w:widowControl/>
              <w:numPr>
                <w:ilvl w:val="0"/>
                <w:numId w:val="87"/>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whether either is unambiguously an employer reference</w:t>
            </w:r>
          </w:p>
          <w:p w:rsidR="00837C24" w:rsidRPr="006035E0" w:rsidRDefault="00837C24" w:rsidP="00F509F8">
            <w:pPr>
              <w:widowControl/>
              <w:numPr>
                <w:ilvl w:val="0"/>
                <w:numId w:val="87"/>
              </w:numPr>
              <w:tabs>
                <w:tab w:val="left" w:pos="0"/>
              </w:tabs>
              <w:autoSpaceDE/>
              <w:autoSpaceDN/>
              <w:adjustRightInd/>
              <w:contextualSpacing/>
              <w:rPr>
                <w:rFonts w:asciiTheme="minorHAnsi" w:hAnsiTheme="minorHAnsi" w:cstheme="minorHAnsi"/>
                <w:sz w:val="24"/>
                <w:szCs w:val="24"/>
              </w:rPr>
            </w:pPr>
            <w:r w:rsidRPr="006035E0">
              <w:rPr>
                <w:rFonts w:asciiTheme="minorHAnsi" w:hAnsiTheme="minorHAnsi" w:cstheme="minorHAnsi"/>
                <w:sz w:val="24"/>
                <w:szCs w:val="24"/>
              </w:rPr>
              <w:t>what has been done to verify the authority of that referee to comment on behalf of the employer</w:t>
            </w:r>
          </w:p>
          <w:p w:rsidR="00837C24" w:rsidRPr="00837C24" w:rsidRDefault="00837C24" w:rsidP="00F509F8">
            <w:pPr>
              <w:widowControl/>
              <w:numPr>
                <w:ilvl w:val="0"/>
                <w:numId w:val="87"/>
              </w:numPr>
              <w:tabs>
                <w:tab w:val="left" w:pos="0"/>
              </w:tabs>
              <w:autoSpaceDE/>
              <w:autoSpaceDN/>
              <w:adjustRightInd/>
              <w:contextualSpacing/>
              <w:rPr>
                <w:rFonts w:asciiTheme="minorHAnsi" w:hAnsiTheme="minorHAnsi" w:cstheme="minorHAnsi"/>
                <w:i/>
                <w:sz w:val="24"/>
                <w:szCs w:val="24"/>
              </w:rPr>
            </w:pPr>
            <w:r w:rsidRPr="006035E0">
              <w:rPr>
                <w:rFonts w:asciiTheme="minorHAnsi" w:hAnsiTheme="minorHAnsi" w:cstheme="minorHAnsi"/>
                <w:sz w:val="24"/>
                <w:szCs w:val="24"/>
              </w:rPr>
              <w:t>whether any discrepancy between information in either reference and information in the application form or given at interview or provided in the other reference has been explored, and why explanation is satisfactory</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Other clearances:</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lastRenderedPageBreak/>
              <w:t>Completed declaration of interests form</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sz w:val="24"/>
                <w:szCs w:val="24"/>
              </w:rPr>
            </w:pPr>
            <w:r w:rsidRPr="00837C24">
              <w:rPr>
                <w:rFonts w:asciiTheme="minorHAnsi" w:hAnsiTheme="minorHAnsi" w:cstheme="minorHAnsi"/>
                <w:sz w:val="24"/>
                <w:szCs w:val="24"/>
              </w:rPr>
              <w:t>Completed pre-employment health questionnaire</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lastRenderedPageBreak/>
              <w:t>Job description &amp; person specification</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Application form of appointee</w:t>
            </w:r>
          </w:p>
          <w:p w:rsidR="00837C24" w:rsidRPr="00837C24" w:rsidRDefault="00837C24" w:rsidP="00837C24">
            <w:pPr>
              <w:tabs>
                <w:tab w:val="left" w:pos="0"/>
              </w:tabs>
              <w:rPr>
                <w:rFonts w:asciiTheme="minorHAnsi" w:hAnsiTheme="minorHAnsi" w:cstheme="minorHAnsi"/>
                <w:i/>
                <w:sz w:val="24"/>
                <w:szCs w:val="24"/>
              </w:rPr>
            </w:pPr>
            <w:r w:rsidRPr="00837C24">
              <w:rPr>
                <w:rFonts w:asciiTheme="minorHAnsi" w:hAnsiTheme="minorHAnsi" w:cstheme="minorHAnsi"/>
                <w:i/>
                <w:sz w:val="24"/>
                <w:szCs w:val="24"/>
              </w:rPr>
              <w:t>Please indicate in next column whether</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i/>
                <w:sz w:val="24"/>
                <w:szCs w:val="24"/>
              </w:rPr>
            </w:pPr>
            <w:r w:rsidRPr="00837C24">
              <w:rPr>
                <w:rFonts w:asciiTheme="minorHAnsi" w:hAnsiTheme="minorHAnsi" w:cstheme="minorHAnsi"/>
                <w:i/>
                <w:sz w:val="24"/>
                <w:szCs w:val="24"/>
              </w:rPr>
              <w:t>there are any gaps in employment or education history</w:t>
            </w:r>
          </w:p>
          <w:p w:rsidR="00837C24" w:rsidRPr="00837C24" w:rsidRDefault="00837C24" w:rsidP="00F509F8">
            <w:pPr>
              <w:widowControl/>
              <w:numPr>
                <w:ilvl w:val="0"/>
                <w:numId w:val="85"/>
              </w:numPr>
              <w:tabs>
                <w:tab w:val="left" w:pos="0"/>
              </w:tabs>
              <w:autoSpaceDE/>
              <w:autoSpaceDN/>
              <w:adjustRightInd/>
              <w:contextualSpacing/>
              <w:rPr>
                <w:rFonts w:asciiTheme="minorHAnsi" w:hAnsiTheme="minorHAnsi" w:cstheme="minorHAnsi"/>
                <w:i/>
                <w:sz w:val="24"/>
                <w:szCs w:val="24"/>
              </w:rPr>
            </w:pPr>
            <w:r w:rsidRPr="00837C24">
              <w:rPr>
                <w:rFonts w:asciiTheme="minorHAnsi" w:hAnsiTheme="minorHAnsi" w:cstheme="minorHAnsi"/>
                <w:i/>
                <w:sz w:val="24"/>
                <w:szCs w:val="24"/>
              </w:rPr>
              <w:t>any gaps have been explored and why explanation is satisfactory</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Information recorded at shortlisting stage</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r w:rsidR="00837C24" w:rsidRPr="00837C24" w:rsidTr="006035E0">
        <w:tc>
          <w:tcPr>
            <w:tcW w:w="4106" w:type="dxa"/>
          </w:tcPr>
          <w:p w:rsidR="00837C24" w:rsidRPr="00837C24" w:rsidRDefault="00837C24" w:rsidP="00837C24">
            <w:pPr>
              <w:tabs>
                <w:tab w:val="left" w:pos="0"/>
              </w:tabs>
              <w:rPr>
                <w:rFonts w:asciiTheme="minorHAnsi" w:hAnsiTheme="minorHAnsi" w:cstheme="minorHAnsi"/>
                <w:b/>
                <w:sz w:val="24"/>
                <w:szCs w:val="24"/>
              </w:rPr>
            </w:pPr>
            <w:r w:rsidRPr="00837C24">
              <w:rPr>
                <w:rFonts w:asciiTheme="minorHAnsi" w:hAnsiTheme="minorHAnsi" w:cstheme="minorHAnsi"/>
                <w:b/>
                <w:sz w:val="24"/>
                <w:szCs w:val="24"/>
              </w:rPr>
              <w:t>Interview notes and details from interview assessment form</w:t>
            </w:r>
          </w:p>
        </w:tc>
        <w:tc>
          <w:tcPr>
            <w:tcW w:w="2126" w:type="dxa"/>
          </w:tcPr>
          <w:p w:rsidR="00837C24" w:rsidRPr="00837C24" w:rsidRDefault="00837C24" w:rsidP="00837C24">
            <w:pPr>
              <w:tabs>
                <w:tab w:val="left" w:pos="0"/>
              </w:tabs>
              <w:jc w:val="both"/>
              <w:rPr>
                <w:rFonts w:asciiTheme="minorHAnsi" w:hAnsiTheme="minorHAnsi" w:cstheme="minorHAnsi"/>
                <w:sz w:val="24"/>
                <w:szCs w:val="24"/>
              </w:rPr>
            </w:pPr>
          </w:p>
        </w:tc>
        <w:tc>
          <w:tcPr>
            <w:tcW w:w="1843" w:type="dxa"/>
          </w:tcPr>
          <w:p w:rsidR="00837C24" w:rsidRPr="00837C24" w:rsidRDefault="00837C24" w:rsidP="00837C24">
            <w:pPr>
              <w:tabs>
                <w:tab w:val="left" w:pos="0"/>
              </w:tabs>
              <w:jc w:val="both"/>
              <w:rPr>
                <w:rFonts w:asciiTheme="minorHAnsi" w:hAnsiTheme="minorHAnsi" w:cstheme="minorHAnsi"/>
                <w:sz w:val="24"/>
                <w:szCs w:val="24"/>
              </w:rPr>
            </w:pPr>
          </w:p>
        </w:tc>
        <w:tc>
          <w:tcPr>
            <w:tcW w:w="1985" w:type="dxa"/>
          </w:tcPr>
          <w:p w:rsidR="00837C24" w:rsidRPr="00837C24" w:rsidRDefault="00837C24" w:rsidP="00837C24">
            <w:pPr>
              <w:tabs>
                <w:tab w:val="left" w:pos="0"/>
              </w:tabs>
              <w:jc w:val="both"/>
              <w:rPr>
                <w:rFonts w:asciiTheme="minorHAnsi" w:hAnsiTheme="minorHAnsi" w:cstheme="minorHAnsi"/>
                <w:sz w:val="24"/>
                <w:szCs w:val="24"/>
              </w:rPr>
            </w:pPr>
          </w:p>
        </w:tc>
      </w:tr>
    </w:tbl>
    <w:p w:rsidR="00837C24" w:rsidRPr="00CC03C7" w:rsidRDefault="00837C24" w:rsidP="00837C24">
      <w:pPr>
        <w:shd w:val="clear" w:color="auto" w:fill="FFFFFF"/>
        <w:tabs>
          <w:tab w:val="left" w:pos="0"/>
        </w:tabs>
        <w:ind w:hanging="720"/>
        <w:jc w:val="both"/>
        <w:rPr>
          <w:rFonts w:cstheme="minorHAnsi"/>
          <w:sz w:val="24"/>
          <w:szCs w:val="24"/>
        </w:rPr>
      </w:pPr>
    </w:p>
    <w:p w:rsidR="00837C24" w:rsidRPr="00CC03C7" w:rsidRDefault="00837C24" w:rsidP="00837C24">
      <w:pPr>
        <w:shd w:val="clear" w:color="auto" w:fill="FFFFFF"/>
        <w:tabs>
          <w:tab w:val="left" w:pos="0"/>
        </w:tabs>
        <w:ind w:hanging="720"/>
        <w:jc w:val="both"/>
        <w:rPr>
          <w:rFonts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p>
    <w:p w:rsidR="00837C24" w:rsidRDefault="00837C24" w:rsidP="00837C24">
      <w:pPr>
        <w:shd w:val="clear" w:color="auto" w:fill="FFFFFF"/>
        <w:tabs>
          <w:tab w:val="left" w:pos="0"/>
        </w:tabs>
        <w:ind w:hanging="720"/>
        <w:jc w:val="right"/>
        <w:rPr>
          <w:b/>
          <w:sz w:val="24"/>
          <w:szCs w:val="24"/>
        </w:rPr>
      </w:pPr>
      <w:r>
        <w:rPr>
          <w:b/>
          <w:sz w:val="24"/>
          <w:szCs w:val="24"/>
        </w:rPr>
        <w:tab/>
      </w:r>
    </w:p>
    <w:p w:rsidR="00837C24" w:rsidRDefault="00837C24" w:rsidP="00837C24">
      <w:pPr>
        <w:shd w:val="clear" w:color="auto" w:fill="FFFFFF"/>
        <w:tabs>
          <w:tab w:val="left" w:pos="0"/>
        </w:tabs>
        <w:ind w:hanging="720"/>
        <w:jc w:val="right"/>
        <w:rPr>
          <w:b/>
          <w:sz w:val="24"/>
          <w:szCs w:val="24"/>
        </w:rPr>
      </w:pPr>
    </w:p>
    <w:p w:rsidR="00837C24" w:rsidRPr="00837C24" w:rsidRDefault="00837C24" w:rsidP="00837C24">
      <w:pPr>
        <w:shd w:val="clear" w:color="auto" w:fill="FFFFFF"/>
        <w:tabs>
          <w:tab w:val="left" w:pos="0"/>
        </w:tabs>
        <w:ind w:hanging="720"/>
        <w:jc w:val="right"/>
        <w:rPr>
          <w:rFonts w:asciiTheme="minorHAnsi" w:hAnsiTheme="minorHAnsi"/>
          <w:b/>
          <w:sz w:val="24"/>
          <w:szCs w:val="24"/>
        </w:rPr>
      </w:pPr>
      <w:r w:rsidRPr="00837C24">
        <w:rPr>
          <w:rFonts w:asciiTheme="minorHAnsi" w:hAnsiTheme="minorHAnsi"/>
          <w:b/>
          <w:sz w:val="24"/>
          <w:szCs w:val="24"/>
        </w:rPr>
        <w:lastRenderedPageBreak/>
        <w:t>Appendix R</w:t>
      </w:r>
    </w:p>
    <w:p w:rsidR="00837C24" w:rsidRDefault="00837C24" w:rsidP="00837C24">
      <w:pPr>
        <w:shd w:val="clear" w:color="auto" w:fill="FFFFFF"/>
        <w:tabs>
          <w:tab w:val="left" w:pos="0"/>
        </w:tabs>
        <w:ind w:hanging="720"/>
        <w:jc w:val="both"/>
        <w:rPr>
          <w:b/>
          <w:sz w:val="24"/>
          <w:szCs w:val="24"/>
        </w:rPr>
      </w:pPr>
      <w:r>
        <w:rPr>
          <w:b/>
          <w:sz w:val="24"/>
          <w:szCs w:val="24"/>
        </w:rPr>
        <w:tab/>
      </w:r>
    </w:p>
    <w:p w:rsidR="00837C24" w:rsidRPr="00837C24" w:rsidRDefault="00837C24" w:rsidP="00837C24">
      <w:pPr>
        <w:shd w:val="clear" w:color="auto" w:fill="FFFFFF"/>
        <w:tabs>
          <w:tab w:val="left" w:pos="0"/>
        </w:tabs>
        <w:jc w:val="center"/>
        <w:rPr>
          <w:rFonts w:asciiTheme="minorHAnsi" w:hAnsiTheme="minorHAnsi"/>
          <w:b/>
          <w:sz w:val="28"/>
          <w:szCs w:val="28"/>
        </w:rPr>
      </w:pPr>
      <w:r w:rsidRPr="00837C24">
        <w:rPr>
          <w:rFonts w:asciiTheme="minorHAnsi" w:hAnsiTheme="minorHAnsi"/>
          <w:b/>
          <w:sz w:val="28"/>
          <w:szCs w:val="28"/>
        </w:rPr>
        <w:t>Keeping Children Safe in Education Recruitment Flowchart</w:t>
      </w:r>
    </w:p>
    <w:p w:rsidR="00837C24" w:rsidRDefault="00837C24" w:rsidP="00837C24">
      <w:pPr>
        <w:shd w:val="clear" w:color="auto" w:fill="FFFFFF"/>
        <w:tabs>
          <w:tab w:val="left" w:pos="0"/>
        </w:tabs>
        <w:jc w:val="both"/>
        <w:rPr>
          <w:b/>
          <w:sz w:val="24"/>
          <w:szCs w:val="24"/>
        </w:rPr>
      </w:pPr>
    </w:p>
    <w:p w:rsidR="00837C24" w:rsidRDefault="00837C24" w:rsidP="00837C24">
      <w:pPr>
        <w:tabs>
          <w:tab w:val="left" w:pos="720"/>
          <w:tab w:val="center" w:pos="4153"/>
          <w:tab w:val="right" w:pos="8306"/>
        </w:tabs>
        <w:ind w:left="720" w:hanging="720"/>
        <w:jc w:val="both"/>
        <w:rPr>
          <w:rFonts w:eastAsia="Times New Roman" w:cstheme="minorHAnsi"/>
          <w:sz w:val="24"/>
          <w:szCs w:val="24"/>
        </w:rPr>
      </w:pPr>
      <w:r>
        <w:rPr>
          <w:noProof/>
        </w:rPr>
        <w:drawing>
          <wp:inline distT="0" distB="0" distL="0" distR="0" wp14:anchorId="07E601A7" wp14:editId="1DDA19B2">
            <wp:extent cx="6429375" cy="8486775"/>
            <wp:effectExtent l="0" t="0" r="9525" b="952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8486775"/>
                    </a:xfrm>
                    <a:prstGeom prst="rect">
                      <a:avLst/>
                    </a:prstGeom>
                    <a:noFill/>
                    <a:ln>
                      <a:noFill/>
                    </a:ln>
                  </pic:spPr>
                </pic:pic>
              </a:graphicData>
            </a:graphic>
          </wp:inline>
        </w:drawing>
      </w:r>
    </w:p>
    <w:sectPr w:rsidR="00837C24" w:rsidSect="00FA539A">
      <w:pgSz w:w="11909" w:h="16834"/>
      <w:pgMar w:top="922" w:right="852" w:bottom="1276" w:left="882" w:header="720" w:footer="73"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BD" w:rsidRDefault="008435BD" w:rsidP="00F8763C">
      <w:r>
        <w:separator/>
      </w:r>
    </w:p>
  </w:endnote>
  <w:endnote w:type="continuationSeparator" w:id="0">
    <w:p w:rsidR="008435BD" w:rsidRDefault="008435BD" w:rsidP="00F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37246"/>
      <w:docPartObj>
        <w:docPartGallery w:val="Page Numbers (Bottom of Page)"/>
        <w:docPartUnique/>
      </w:docPartObj>
    </w:sdtPr>
    <w:sdtEndPr>
      <w:rPr>
        <w:rFonts w:asciiTheme="minorHAnsi" w:hAnsiTheme="minorHAnsi" w:cstheme="minorHAnsi"/>
        <w:b/>
        <w:noProof/>
        <w:sz w:val="22"/>
        <w:szCs w:val="22"/>
      </w:rPr>
    </w:sdtEndPr>
    <w:sdtContent>
      <w:p w:rsidR="008435BD" w:rsidRPr="0007111E" w:rsidRDefault="008435BD">
        <w:pPr>
          <w:pStyle w:val="Footer"/>
          <w:jc w:val="right"/>
          <w:rPr>
            <w:rFonts w:asciiTheme="minorHAnsi" w:hAnsiTheme="minorHAnsi" w:cstheme="minorHAnsi"/>
            <w:b/>
            <w:sz w:val="22"/>
            <w:szCs w:val="22"/>
          </w:rPr>
        </w:pPr>
        <w:r w:rsidRPr="0007111E">
          <w:rPr>
            <w:rFonts w:asciiTheme="minorHAnsi" w:hAnsiTheme="minorHAnsi" w:cstheme="minorHAnsi"/>
            <w:b/>
            <w:sz w:val="22"/>
            <w:szCs w:val="22"/>
          </w:rPr>
          <w:fldChar w:fldCharType="begin"/>
        </w:r>
        <w:r w:rsidRPr="0007111E">
          <w:rPr>
            <w:rFonts w:asciiTheme="minorHAnsi" w:hAnsiTheme="minorHAnsi" w:cstheme="minorHAnsi"/>
            <w:b/>
            <w:sz w:val="22"/>
            <w:szCs w:val="22"/>
          </w:rPr>
          <w:instrText xml:space="preserve"> PAGE   \* MERGEFORMAT </w:instrText>
        </w:r>
        <w:r w:rsidRPr="0007111E">
          <w:rPr>
            <w:rFonts w:asciiTheme="minorHAnsi" w:hAnsiTheme="minorHAnsi" w:cstheme="minorHAnsi"/>
            <w:b/>
            <w:sz w:val="22"/>
            <w:szCs w:val="22"/>
          </w:rPr>
          <w:fldChar w:fldCharType="separate"/>
        </w:r>
        <w:r w:rsidR="005C2193">
          <w:rPr>
            <w:rFonts w:asciiTheme="minorHAnsi" w:hAnsiTheme="minorHAnsi" w:cstheme="minorHAnsi"/>
            <w:b/>
            <w:noProof/>
            <w:sz w:val="22"/>
            <w:szCs w:val="22"/>
          </w:rPr>
          <w:t>21</w:t>
        </w:r>
        <w:r w:rsidRPr="0007111E">
          <w:rPr>
            <w:rFonts w:asciiTheme="minorHAnsi" w:hAnsiTheme="minorHAnsi" w:cstheme="minorHAnsi"/>
            <w:b/>
            <w:noProof/>
            <w:sz w:val="22"/>
            <w:szCs w:val="22"/>
          </w:rPr>
          <w:fldChar w:fldCharType="end"/>
        </w:r>
      </w:p>
    </w:sdtContent>
  </w:sdt>
  <w:p w:rsidR="008435BD" w:rsidRDefault="0084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BD" w:rsidRDefault="008435BD" w:rsidP="00F8763C">
      <w:r>
        <w:separator/>
      </w:r>
    </w:p>
  </w:footnote>
  <w:footnote w:type="continuationSeparator" w:id="0">
    <w:p w:rsidR="008435BD" w:rsidRDefault="008435BD" w:rsidP="00F8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82FDEE"/>
    <w:lvl w:ilvl="0">
      <w:numFmt w:val="bullet"/>
      <w:lvlText w:val="*"/>
      <w:lvlJc w:val="left"/>
    </w:lvl>
  </w:abstractNum>
  <w:abstractNum w:abstractNumId="1">
    <w:nsid w:val="01F24DB7"/>
    <w:multiLevelType w:val="multilevel"/>
    <w:tmpl w:val="61EA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648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68265B2"/>
    <w:multiLevelType w:val="hybridMultilevel"/>
    <w:tmpl w:val="66DEBE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8184249"/>
    <w:multiLevelType w:val="hybridMultilevel"/>
    <w:tmpl w:val="833C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843C5"/>
    <w:multiLevelType w:val="hybridMultilevel"/>
    <w:tmpl w:val="3C2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E5664D"/>
    <w:multiLevelType w:val="hybridMultilevel"/>
    <w:tmpl w:val="BFB65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6F1F45"/>
    <w:multiLevelType w:val="hybridMultilevel"/>
    <w:tmpl w:val="7F789D66"/>
    <w:lvl w:ilvl="0" w:tplc="43AA3506">
      <w:start w:val="1"/>
      <w:numFmt w:val="bullet"/>
      <w:lvlText w:val=""/>
      <w:lvlJc w:val="left"/>
      <w:pPr>
        <w:tabs>
          <w:tab w:val="num" w:pos="5760"/>
        </w:tabs>
        <w:ind w:left="5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834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0BF018CB"/>
    <w:multiLevelType w:val="hybridMultilevel"/>
    <w:tmpl w:val="9E408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035024"/>
    <w:multiLevelType w:val="multilevel"/>
    <w:tmpl w:val="5650C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1A2A1D"/>
    <w:multiLevelType w:val="hybridMultilevel"/>
    <w:tmpl w:val="F258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FE206C0"/>
    <w:multiLevelType w:val="hybridMultilevel"/>
    <w:tmpl w:val="A6E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CC13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60A2466"/>
    <w:multiLevelType w:val="multilevel"/>
    <w:tmpl w:val="C950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6555D50"/>
    <w:multiLevelType w:val="hybridMultilevel"/>
    <w:tmpl w:val="25582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FC07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17390DE9"/>
    <w:multiLevelType w:val="hybridMultilevel"/>
    <w:tmpl w:val="A0FC5D9C"/>
    <w:lvl w:ilvl="0" w:tplc="9BC41C64">
      <w:start w:val="1"/>
      <w:numFmt w:val="bullet"/>
      <w:lvlText w:val=""/>
      <w:lvlJc w:val="left"/>
      <w:pPr>
        <w:tabs>
          <w:tab w:val="num" w:pos="1080"/>
        </w:tabs>
        <w:ind w:left="106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17A67857"/>
    <w:multiLevelType w:val="hybridMultilevel"/>
    <w:tmpl w:val="C69E1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C80B3D"/>
    <w:multiLevelType w:val="hybridMultilevel"/>
    <w:tmpl w:val="C28AB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64625D"/>
    <w:multiLevelType w:val="hybridMultilevel"/>
    <w:tmpl w:val="950C9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67696A"/>
    <w:multiLevelType w:val="multilevel"/>
    <w:tmpl w:val="BB6A734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195D49EC"/>
    <w:multiLevelType w:val="multilevel"/>
    <w:tmpl w:val="721648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19A500DC"/>
    <w:multiLevelType w:val="hybridMultilevel"/>
    <w:tmpl w:val="4210BC8E"/>
    <w:lvl w:ilvl="0" w:tplc="9BC41C64">
      <w:start w:val="1"/>
      <w:numFmt w:val="bullet"/>
      <w:lvlText w:val=""/>
      <w:lvlJc w:val="left"/>
      <w:pPr>
        <w:tabs>
          <w:tab w:val="num" w:pos="1080"/>
        </w:tabs>
        <w:ind w:left="106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19AB67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1A4047E0"/>
    <w:multiLevelType w:val="multilevel"/>
    <w:tmpl w:val="64022A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1BB06775"/>
    <w:multiLevelType w:val="hybridMultilevel"/>
    <w:tmpl w:val="6448A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1CCA15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1F873D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202264C0"/>
    <w:multiLevelType w:val="multilevel"/>
    <w:tmpl w:val="C950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06924B5"/>
    <w:multiLevelType w:val="hybridMultilevel"/>
    <w:tmpl w:val="C5DE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0824CB1"/>
    <w:multiLevelType w:val="multilevel"/>
    <w:tmpl w:val="A9F00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125395D"/>
    <w:multiLevelType w:val="hybridMultilevel"/>
    <w:tmpl w:val="E62A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19B01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23750712"/>
    <w:multiLevelType w:val="hybridMultilevel"/>
    <w:tmpl w:val="EF2C2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3E127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253644A7"/>
    <w:multiLevelType w:val="multilevel"/>
    <w:tmpl w:val="7248C700"/>
    <w:lvl w:ilvl="0">
      <w:start w:val="1"/>
      <w:numFmt w:val="decimal"/>
      <w:lvlText w:val="%1."/>
      <w:lvlJc w:val="left"/>
      <w:pPr>
        <w:ind w:left="720" w:hanging="360"/>
      </w:pPr>
      <w:rPr>
        <w:b/>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26C21683"/>
    <w:multiLevelType w:val="hybridMultilevel"/>
    <w:tmpl w:val="8DF6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A40270C"/>
    <w:multiLevelType w:val="multilevel"/>
    <w:tmpl w:val="62A60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A7C0A23"/>
    <w:multiLevelType w:val="multilevel"/>
    <w:tmpl w:val="BDF0123E"/>
    <w:lvl w:ilvl="0">
      <w:start w:val="1"/>
      <w:numFmt w:val="decimal"/>
      <w:lvlText w:val="%1."/>
      <w:lvlJc w:val="left"/>
      <w:pPr>
        <w:ind w:left="675" w:hanging="675"/>
      </w:pPr>
      <w:rPr>
        <w:rFonts w:asciiTheme="minorHAnsi" w:eastAsiaTheme="minorEastAsia" w:hAnsiTheme="minorHAnsi" w:cstheme="minorHAnsi"/>
        <w:b/>
      </w:rPr>
    </w:lvl>
    <w:lvl w:ilvl="1">
      <w:start w:val="1"/>
      <w:numFmt w:val="decimal"/>
      <w:lvlText w:val="%1.%2"/>
      <w:lvlJc w:val="left"/>
      <w:pPr>
        <w:ind w:left="700" w:hanging="675"/>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0">
    <w:nsid w:val="2AAA7F11"/>
    <w:multiLevelType w:val="hybridMultilevel"/>
    <w:tmpl w:val="FC96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AB1703B"/>
    <w:multiLevelType w:val="hybridMultilevel"/>
    <w:tmpl w:val="B0321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B1D3B47"/>
    <w:multiLevelType w:val="hybridMultilevel"/>
    <w:tmpl w:val="A17EF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B9F2188"/>
    <w:multiLevelType w:val="hybridMultilevel"/>
    <w:tmpl w:val="0666BC8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2BFE76D3"/>
    <w:multiLevelType w:val="multilevel"/>
    <w:tmpl w:val="F5369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C236693"/>
    <w:multiLevelType w:val="hybridMultilevel"/>
    <w:tmpl w:val="F7DEA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C840A80"/>
    <w:multiLevelType w:val="hybridMultilevel"/>
    <w:tmpl w:val="F350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CC40F6A"/>
    <w:multiLevelType w:val="multilevel"/>
    <w:tmpl w:val="2D208B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DA14651"/>
    <w:multiLevelType w:val="hybridMultilevel"/>
    <w:tmpl w:val="B016D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E2E5EA3"/>
    <w:multiLevelType w:val="hybridMultilevel"/>
    <w:tmpl w:val="B6A2F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E702F87"/>
    <w:multiLevelType w:val="multilevel"/>
    <w:tmpl w:val="3B0813A6"/>
    <w:lvl w:ilvl="0">
      <w:start w:val="14"/>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51">
    <w:nsid w:val="2E871AA4"/>
    <w:multiLevelType w:val="hybridMultilevel"/>
    <w:tmpl w:val="2FD8F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EFE0D58"/>
    <w:multiLevelType w:val="multilevel"/>
    <w:tmpl w:val="12F0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F481EE1"/>
    <w:multiLevelType w:val="hybridMultilevel"/>
    <w:tmpl w:val="5A420ED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4">
    <w:nsid w:val="316953BE"/>
    <w:multiLevelType w:val="hybridMultilevel"/>
    <w:tmpl w:val="B038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A0787F"/>
    <w:multiLevelType w:val="hybridMultilevel"/>
    <w:tmpl w:val="D790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2D4210A"/>
    <w:multiLevelType w:val="hybridMultilevel"/>
    <w:tmpl w:val="6A4A0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2E53B26"/>
    <w:multiLevelType w:val="hybridMultilevel"/>
    <w:tmpl w:val="A6F6D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340D1CAA"/>
    <w:multiLevelType w:val="hybridMultilevel"/>
    <w:tmpl w:val="98B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4364A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0">
    <w:nsid w:val="34FF5E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35107587"/>
    <w:multiLevelType w:val="multilevel"/>
    <w:tmpl w:val="7FCE73B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nsid w:val="35BD5328"/>
    <w:multiLevelType w:val="hybridMultilevel"/>
    <w:tmpl w:val="94F6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62E44F6"/>
    <w:multiLevelType w:val="hybridMultilevel"/>
    <w:tmpl w:val="AD1CB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C5E1500"/>
    <w:multiLevelType w:val="multilevel"/>
    <w:tmpl w:val="61EA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CCB681B"/>
    <w:multiLevelType w:val="hybridMultilevel"/>
    <w:tmpl w:val="0A6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D006F27"/>
    <w:multiLevelType w:val="hybridMultilevel"/>
    <w:tmpl w:val="FAA2B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3F0861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8">
    <w:nsid w:val="408B62E3"/>
    <w:multiLevelType w:val="hybridMultilevel"/>
    <w:tmpl w:val="D574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09F453F"/>
    <w:multiLevelType w:val="multilevel"/>
    <w:tmpl w:val="91782B8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41372D56"/>
    <w:multiLevelType w:val="hybridMultilevel"/>
    <w:tmpl w:val="CD2A4008"/>
    <w:lvl w:ilvl="0" w:tplc="9BC41C64">
      <w:start w:val="1"/>
      <w:numFmt w:val="bullet"/>
      <w:lvlText w:val=""/>
      <w:lvlJc w:val="left"/>
      <w:pPr>
        <w:tabs>
          <w:tab w:val="num" w:pos="1080"/>
        </w:tabs>
        <w:ind w:left="106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1">
    <w:nsid w:val="43C114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2">
    <w:nsid w:val="43DE5A7C"/>
    <w:multiLevelType w:val="multilevel"/>
    <w:tmpl w:val="1FCAF4E4"/>
    <w:lvl w:ilvl="0">
      <w:start w:val="13"/>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3">
    <w:nsid w:val="44AE05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4">
    <w:nsid w:val="45691CEA"/>
    <w:multiLevelType w:val="multilevel"/>
    <w:tmpl w:val="157EE47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94C20B2"/>
    <w:multiLevelType w:val="multilevel"/>
    <w:tmpl w:val="EEFA8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AC81B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7">
    <w:nsid w:val="4BFB274D"/>
    <w:multiLevelType w:val="hybridMultilevel"/>
    <w:tmpl w:val="C1EAA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D185C6F"/>
    <w:multiLevelType w:val="hybridMultilevel"/>
    <w:tmpl w:val="94CAB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4E5C6306"/>
    <w:multiLevelType w:val="hybridMultilevel"/>
    <w:tmpl w:val="3FB8C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0B857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1">
    <w:nsid w:val="5232180A"/>
    <w:multiLevelType w:val="hybridMultilevel"/>
    <w:tmpl w:val="E2D45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4062AE3"/>
    <w:multiLevelType w:val="hybridMultilevel"/>
    <w:tmpl w:val="E78A5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55002D31"/>
    <w:multiLevelType w:val="hybridMultilevel"/>
    <w:tmpl w:val="EC120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6485C5D"/>
    <w:multiLevelType w:val="multilevel"/>
    <w:tmpl w:val="2BCA63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67D4BF0"/>
    <w:multiLevelType w:val="multilevel"/>
    <w:tmpl w:val="F08A75C2"/>
    <w:lvl w:ilvl="0">
      <w:start w:val="4"/>
      <w:numFmt w:val="decimal"/>
      <w:lvlText w:val="%1"/>
      <w:lvlJc w:val="left"/>
      <w:pPr>
        <w:ind w:left="480" w:hanging="480"/>
      </w:pPr>
      <w:rPr>
        <w:rFonts w:hint="default"/>
        <w:b w:val="0"/>
      </w:rPr>
    </w:lvl>
    <w:lvl w:ilvl="1">
      <w:start w:val="5"/>
      <w:numFmt w:val="decimal"/>
      <w:lvlText w:val="%1.%2"/>
      <w:lvlJc w:val="left"/>
      <w:pPr>
        <w:ind w:left="1118" w:hanging="480"/>
      </w:pPr>
      <w:rPr>
        <w:rFonts w:hint="default"/>
        <w:b w:val="0"/>
      </w:rPr>
    </w:lvl>
    <w:lvl w:ilvl="2">
      <w:start w:val="2"/>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86">
    <w:nsid w:val="56ED042D"/>
    <w:multiLevelType w:val="hybridMultilevel"/>
    <w:tmpl w:val="6E3C94A0"/>
    <w:lvl w:ilvl="0" w:tplc="EC12EB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C7A0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8">
    <w:nsid w:val="5E8967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9">
    <w:nsid w:val="5FA221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0">
    <w:nsid w:val="5FF03CE9"/>
    <w:multiLevelType w:val="hybridMultilevel"/>
    <w:tmpl w:val="00146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1B066D6"/>
    <w:multiLevelType w:val="hybridMultilevel"/>
    <w:tmpl w:val="F758A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nsid w:val="624A6A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3">
    <w:nsid w:val="626E671D"/>
    <w:multiLevelType w:val="multilevel"/>
    <w:tmpl w:val="13C83C7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2AE0152"/>
    <w:multiLevelType w:val="hybridMultilevel"/>
    <w:tmpl w:val="0F707CC8"/>
    <w:lvl w:ilvl="0" w:tplc="70781088">
      <w:start w:val="1"/>
      <w:numFmt w:val="bullet"/>
      <w:lvlText w:val=""/>
      <w:lvlJc w:val="left"/>
      <w:pPr>
        <w:tabs>
          <w:tab w:val="num" w:pos="360"/>
        </w:tabs>
        <w:ind w:left="360" w:hanging="360"/>
      </w:pPr>
      <w:rPr>
        <w:rFonts w:ascii="Symbol" w:hAnsi="Symbol" w:hint="default"/>
        <w:i w:val="0"/>
        <w:sz w:val="16"/>
        <w:szCs w:val="24"/>
      </w:rPr>
    </w:lvl>
    <w:lvl w:ilvl="1" w:tplc="70781088">
      <w:start w:val="1"/>
      <w:numFmt w:val="bullet"/>
      <w:lvlText w:val=""/>
      <w:lvlJc w:val="left"/>
      <w:pPr>
        <w:tabs>
          <w:tab w:val="num" w:pos="1080"/>
        </w:tabs>
        <w:ind w:left="1080" w:hanging="360"/>
      </w:pPr>
      <w:rPr>
        <w:rFonts w:ascii="Symbol" w:hAnsi="Symbol" w:hint="default"/>
        <w:sz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5">
    <w:nsid w:val="63464F98"/>
    <w:multiLevelType w:val="multilevel"/>
    <w:tmpl w:val="95F2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63C411BE"/>
    <w:multiLevelType w:val="multilevel"/>
    <w:tmpl w:val="D862DFB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46657AF"/>
    <w:multiLevelType w:val="hybridMultilevel"/>
    <w:tmpl w:val="36803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49F0351"/>
    <w:multiLevelType w:val="hybridMultilevel"/>
    <w:tmpl w:val="C298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51C1EA1"/>
    <w:multiLevelType w:val="hybridMultilevel"/>
    <w:tmpl w:val="2408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66E4FA2"/>
    <w:multiLevelType w:val="hybridMultilevel"/>
    <w:tmpl w:val="7EC25AAA"/>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1">
    <w:nsid w:val="68CA5F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2">
    <w:nsid w:val="69577340"/>
    <w:multiLevelType w:val="hybridMultilevel"/>
    <w:tmpl w:val="5324089A"/>
    <w:lvl w:ilvl="0" w:tplc="0809000B">
      <w:start w:val="1"/>
      <w:numFmt w:val="bullet"/>
      <w:lvlText w:val=""/>
      <w:lvlJc w:val="left"/>
      <w:pPr>
        <w:ind w:left="1770" w:hanging="360"/>
      </w:pPr>
      <w:rPr>
        <w:rFonts w:ascii="Wingdings" w:hAnsi="Wingdings"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03">
    <w:nsid w:val="6AFD3F0B"/>
    <w:multiLevelType w:val="hybridMultilevel"/>
    <w:tmpl w:val="AB845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E7C56F8"/>
    <w:multiLevelType w:val="hybridMultilevel"/>
    <w:tmpl w:val="3C6C5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6F1A09B1"/>
    <w:multiLevelType w:val="multilevel"/>
    <w:tmpl w:val="E788C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7270121E"/>
    <w:multiLevelType w:val="multilevel"/>
    <w:tmpl w:val="C950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74AF2773"/>
    <w:multiLevelType w:val="hybridMultilevel"/>
    <w:tmpl w:val="5EC4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5BB4975"/>
    <w:multiLevelType w:val="multilevel"/>
    <w:tmpl w:val="447249FE"/>
    <w:lvl w:ilvl="0">
      <w:start w:val="1"/>
      <w:numFmt w:val="decimal"/>
      <w:lvlText w:val="%1."/>
      <w:lvlJc w:val="left"/>
      <w:pPr>
        <w:ind w:left="720" w:hanging="360"/>
      </w:pPr>
      <w:rPr>
        <w:rFonts w:hint="default"/>
        <w:b/>
        <w:sz w:val="28"/>
        <w:szCs w:val="28"/>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9">
    <w:nsid w:val="76AF609C"/>
    <w:multiLevelType w:val="hybridMultilevel"/>
    <w:tmpl w:val="36A4C478"/>
    <w:lvl w:ilvl="0" w:tplc="70781088">
      <w:start w:val="1"/>
      <w:numFmt w:val="bullet"/>
      <w:lvlText w:val=""/>
      <w:lvlJc w:val="left"/>
      <w:pPr>
        <w:tabs>
          <w:tab w:val="num" w:pos="360"/>
        </w:tabs>
        <w:ind w:left="360" w:hanging="360"/>
      </w:pPr>
      <w:rPr>
        <w:rFonts w:ascii="Symbol" w:hAnsi="Symbol" w:hint="default"/>
        <w:i w:val="0"/>
        <w:sz w:val="16"/>
        <w:szCs w:val="24"/>
      </w:rPr>
    </w:lvl>
    <w:lvl w:ilvl="1" w:tplc="70781088">
      <w:start w:val="1"/>
      <w:numFmt w:val="bullet"/>
      <w:lvlText w:val=""/>
      <w:lvlJc w:val="left"/>
      <w:pPr>
        <w:tabs>
          <w:tab w:val="num" w:pos="1080"/>
        </w:tabs>
        <w:ind w:left="1080" w:hanging="360"/>
      </w:pPr>
      <w:rPr>
        <w:rFonts w:ascii="Symbol" w:hAnsi="Symbol" w:hint="default"/>
        <w:sz w:val="16"/>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i w:val="0"/>
        <w:sz w:val="24"/>
        <w:szCs w:val="24"/>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0">
    <w:nsid w:val="76E61C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1">
    <w:nsid w:val="77BE18F3"/>
    <w:multiLevelType w:val="hybridMultilevel"/>
    <w:tmpl w:val="AC861108"/>
    <w:lvl w:ilvl="0" w:tplc="43AA3506">
      <w:start w:val="1"/>
      <w:numFmt w:val="bullet"/>
      <w:lvlText w:val=""/>
      <w:lvlJc w:val="left"/>
      <w:pPr>
        <w:tabs>
          <w:tab w:val="num" w:pos="5760"/>
        </w:tabs>
        <w:ind w:left="5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9575797"/>
    <w:multiLevelType w:val="hybridMultilevel"/>
    <w:tmpl w:val="2E3E6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BD45604"/>
    <w:multiLevelType w:val="multilevel"/>
    <w:tmpl w:val="3C18BE66"/>
    <w:lvl w:ilvl="0">
      <w:start w:val="17"/>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14">
    <w:nsid w:val="7BDC67A4"/>
    <w:multiLevelType w:val="hybridMultilevel"/>
    <w:tmpl w:val="7AD0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D503947"/>
    <w:multiLevelType w:val="hybridMultilevel"/>
    <w:tmpl w:val="34F4E560"/>
    <w:lvl w:ilvl="0" w:tplc="43AA3506">
      <w:start w:val="1"/>
      <w:numFmt w:val="bullet"/>
      <w:lvlText w:val=""/>
      <w:lvlJc w:val="left"/>
      <w:pPr>
        <w:tabs>
          <w:tab w:val="num" w:pos="5760"/>
        </w:tabs>
        <w:ind w:left="5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3"/>
        <w:lvlJc w:val="left"/>
        <w:rPr>
          <w:rFonts w:asciiTheme="minorHAnsi" w:hAnsiTheme="minorHAnsi" w:cs="Arial" w:hint="default"/>
        </w:rPr>
      </w:lvl>
    </w:lvlOverride>
  </w:num>
  <w:num w:numId="2">
    <w:abstractNumId w:val="0"/>
    <w:lvlOverride w:ilvl="0">
      <w:lvl w:ilvl="0">
        <w:start w:val="65535"/>
        <w:numFmt w:val="bullet"/>
        <w:lvlText w:val="•"/>
        <w:legacy w:legacy="1" w:legacySpace="0" w:legacyIndent="356"/>
        <w:lvlJc w:val="left"/>
        <w:rPr>
          <w:rFonts w:asciiTheme="minorHAnsi" w:hAnsiTheme="minorHAnsi" w:cs="Arial" w:hint="default"/>
        </w:rPr>
      </w:lvl>
    </w:lvlOverride>
  </w:num>
  <w:num w:numId="3">
    <w:abstractNumId w:val="51"/>
  </w:num>
  <w:num w:numId="4">
    <w:abstractNumId w:val="45"/>
  </w:num>
  <w:num w:numId="5">
    <w:abstractNumId w:val="68"/>
  </w:num>
  <w:num w:numId="6">
    <w:abstractNumId w:val="112"/>
  </w:num>
  <w:num w:numId="7">
    <w:abstractNumId w:val="37"/>
  </w:num>
  <w:num w:numId="8">
    <w:abstractNumId w:val="20"/>
  </w:num>
  <w:num w:numId="9">
    <w:abstractNumId w:val="58"/>
  </w:num>
  <w:num w:numId="10">
    <w:abstractNumId w:val="103"/>
  </w:num>
  <w:num w:numId="11">
    <w:abstractNumId w:val="40"/>
  </w:num>
  <w:num w:numId="12">
    <w:abstractNumId w:val="18"/>
  </w:num>
  <w:num w:numId="13">
    <w:abstractNumId w:val="49"/>
  </w:num>
  <w:num w:numId="14">
    <w:abstractNumId w:val="41"/>
  </w:num>
  <w:num w:numId="15">
    <w:abstractNumId w:val="90"/>
  </w:num>
  <w:num w:numId="16">
    <w:abstractNumId w:val="42"/>
  </w:num>
  <w:num w:numId="17">
    <w:abstractNumId w:val="98"/>
  </w:num>
  <w:num w:numId="18">
    <w:abstractNumId w:val="63"/>
  </w:num>
  <w:num w:numId="19">
    <w:abstractNumId w:val="46"/>
  </w:num>
  <w:num w:numId="20">
    <w:abstractNumId w:val="34"/>
  </w:num>
  <w:num w:numId="21">
    <w:abstractNumId w:val="77"/>
  </w:num>
  <w:num w:numId="22">
    <w:abstractNumId w:val="79"/>
  </w:num>
  <w:num w:numId="23">
    <w:abstractNumId w:val="83"/>
  </w:num>
  <w:num w:numId="24">
    <w:abstractNumId w:val="36"/>
  </w:num>
  <w:num w:numId="25">
    <w:abstractNumId w:val="114"/>
  </w:num>
  <w:num w:numId="26">
    <w:abstractNumId w:val="5"/>
  </w:num>
  <w:num w:numId="27">
    <w:abstractNumId w:val="75"/>
  </w:num>
  <w:num w:numId="28">
    <w:abstractNumId w:val="15"/>
  </w:num>
  <w:num w:numId="29">
    <w:abstractNumId w:val="115"/>
  </w:num>
  <w:num w:numId="30">
    <w:abstractNumId w:val="7"/>
  </w:num>
  <w:num w:numId="31">
    <w:abstractNumId w:val="111"/>
  </w:num>
  <w:num w:numId="32">
    <w:abstractNumId w:val="95"/>
  </w:num>
  <w:num w:numId="33">
    <w:abstractNumId w:val="52"/>
  </w:num>
  <w:num w:numId="34">
    <w:abstractNumId w:val="10"/>
  </w:num>
  <w:num w:numId="35">
    <w:abstractNumId w:val="1"/>
  </w:num>
  <w:num w:numId="36">
    <w:abstractNumId w:val="54"/>
  </w:num>
  <w:num w:numId="37">
    <w:abstractNumId w:val="19"/>
  </w:num>
  <w:num w:numId="38">
    <w:abstractNumId w:val="30"/>
  </w:num>
  <w:num w:numId="39">
    <w:abstractNumId w:val="12"/>
  </w:num>
  <w:num w:numId="40">
    <w:abstractNumId w:val="9"/>
  </w:num>
  <w:num w:numId="41">
    <w:abstractNumId w:val="81"/>
  </w:num>
  <w:num w:numId="42">
    <w:abstractNumId w:val="107"/>
  </w:num>
  <w:num w:numId="43">
    <w:abstractNumId w:val="4"/>
  </w:num>
  <w:num w:numId="44">
    <w:abstractNumId w:val="62"/>
  </w:num>
  <w:num w:numId="45">
    <w:abstractNumId w:val="65"/>
  </w:num>
  <w:num w:numId="4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53"/>
  </w:num>
  <w:num w:numId="51">
    <w:abstractNumId w:val="69"/>
  </w:num>
  <w:num w:numId="52">
    <w:abstractNumId w:val="78"/>
  </w:num>
  <w:num w:numId="53">
    <w:abstractNumId w:val="2"/>
  </w:num>
  <w:num w:numId="54">
    <w:abstractNumId w:val="8"/>
  </w:num>
  <w:num w:numId="55">
    <w:abstractNumId w:val="35"/>
  </w:num>
  <w:num w:numId="56">
    <w:abstractNumId w:val="87"/>
  </w:num>
  <w:num w:numId="57">
    <w:abstractNumId w:val="6"/>
  </w:num>
  <w:num w:numId="58">
    <w:abstractNumId w:val="57"/>
  </w:num>
  <w:num w:numId="59">
    <w:abstractNumId w:val="11"/>
  </w:num>
  <w:num w:numId="60">
    <w:abstractNumId w:val="66"/>
  </w:num>
  <w:num w:numId="61">
    <w:abstractNumId w:val="82"/>
  </w:num>
  <w:num w:numId="62">
    <w:abstractNumId w:val="104"/>
  </w:num>
  <w:num w:numId="63">
    <w:abstractNumId w:val="91"/>
  </w:num>
  <w:num w:numId="64">
    <w:abstractNumId w:val="26"/>
  </w:num>
  <w:num w:numId="65">
    <w:abstractNumId w:val="24"/>
  </w:num>
  <w:num w:numId="66">
    <w:abstractNumId w:val="92"/>
  </w:num>
  <w:num w:numId="67">
    <w:abstractNumId w:val="80"/>
  </w:num>
  <w:num w:numId="68">
    <w:abstractNumId w:val="33"/>
  </w:num>
  <w:num w:numId="69">
    <w:abstractNumId w:val="88"/>
  </w:num>
  <w:num w:numId="70">
    <w:abstractNumId w:val="60"/>
  </w:num>
  <w:num w:numId="71">
    <w:abstractNumId w:val="73"/>
  </w:num>
  <w:num w:numId="72">
    <w:abstractNumId w:val="67"/>
  </w:num>
  <w:num w:numId="73">
    <w:abstractNumId w:val="101"/>
  </w:num>
  <w:num w:numId="74">
    <w:abstractNumId w:val="71"/>
  </w:num>
  <w:num w:numId="75">
    <w:abstractNumId w:val="76"/>
  </w:num>
  <w:num w:numId="76">
    <w:abstractNumId w:val="110"/>
  </w:num>
  <w:num w:numId="77">
    <w:abstractNumId w:val="13"/>
  </w:num>
  <w:num w:numId="78">
    <w:abstractNumId w:val="27"/>
  </w:num>
  <w:num w:numId="79">
    <w:abstractNumId w:val="89"/>
  </w:num>
  <w:num w:numId="80">
    <w:abstractNumId w:val="28"/>
  </w:num>
  <w:num w:numId="81">
    <w:abstractNumId w:val="59"/>
  </w:num>
  <w:num w:numId="82">
    <w:abstractNumId w:val="16"/>
  </w:num>
  <w:num w:numId="83">
    <w:abstractNumId w:val="94"/>
  </w:num>
  <w:num w:numId="84">
    <w:abstractNumId w:val="109"/>
  </w:num>
  <w:num w:numId="85">
    <w:abstractNumId w:val="86"/>
  </w:num>
  <w:num w:numId="86">
    <w:abstractNumId w:val="102"/>
  </w:num>
  <w:num w:numId="87">
    <w:abstractNumId w:val="48"/>
  </w:num>
  <w:num w:numId="88">
    <w:abstractNumId w:val="56"/>
  </w:num>
  <w:num w:numId="89">
    <w:abstractNumId w:val="97"/>
  </w:num>
  <w:num w:numId="90">
    <w:abstractNumId w:val="39"/>
  </w:num>
  <w:num w:numId="91">
    <w:abstractNumId w:val="25"/>
  </w:num>
  <w:num w:numId="92">
    <w:abstractNumId w:val="31"/>
  </w:num>
  <w:num w:numId="93">
    <w:abstractNumId w:val="38"/>
  </w:num>
  <w:num w:numId="94">
    <w:abstractNumId w:val="21"/>
  </w:num>
  <w:num w:numId="95">
    <w:abstractNumId w:val="47"/>
  </w:num>
  <w:num w:numId="96">
    <w:abstractNumId w:val="93"/>
  </w:num>
  <w:num w:numId="97">
    <w:abstractNumId w:val="72"/>
  </w:num>
  <w:num w:numId="98">
    <w:abstractNumId w:val="50"/>
  </w:num>
  <w:num w:numId="99">
    <w:abstractNumId w:val="84"/>
  </w:num>
  <w:num w:numId="100">
    <w:abstractNumId w:val="113"/>
  </w:num>
  <w:num w:numId="101">
    <w:abstractNumId w:val="96"/>
  </w:num>
  <w:num w:numId="102">
    <w:abstractNumId w:val="55"/>
  </w:num>
  <w:num w:numId="103">
    <w:abstractNumId w:val="99"/>
  </w:num>
  <w:num w:numId="104">
    <w:abstractNumId w:val="61"/>
  </w:num>
  <w:num w:numId="105">
    <w:abstractNumId w:val="100"/>
  </w:num>
  <w:num w:numId="106">
    <w:abstractNumId w:val="32"/>
  </w:num>
  <w:num w:numId="107">
    <w:abstractNumId w:val="108"/>
  </w:num>
  <w:num w:numId="108">
    <w:abstractNumId w:val="64"/>
  </w:num>
  <w:num w:numId="109">
    <w:abstractNumId w:val="44"/>
  </w:num>
  <w:num w:numId="110">
    <w:abstractNumId w:val="74"/>
  </w:num>
  <w:num w:numId="111">
    <w:abstractNumId w:val="22"/>
  </w:num>
  <w:num w:numId="112">
    <w:abstractNumId w:val="14"/>
  </w:num>
  <w:num w:numId="113">
    <w:abstractNumId w:val="106"/>
  </w:num>
  <w:num w:numId="114">
    <w:abstractNumId w:val="29"/>
  </w:num>
  <w:num w:numId="115">
    <w:abstractNumId w:val="85"/>
  </w:num>
  <w:num w:numId="116">
    <w:abstractNumId w:val="105"/>
  </w:num>
  <w:num w:numId="117">
    <w:abstractNumId w:val="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9B"/>
    <w:rsid w:val="0002031B"/>
    <w:rsid w:val="000536B6"/>
    <w:rsid w:val="0007111E"/>
    <w:rsid w:val="000741E1"/>
    <w:rsid w:val="00084B12"/>
    <w:rsid w:val="000859B6"/>
    <w:rsid w:val="00121C3C"/>
    <w:rsid w:val="00140E33"/>
    <w:rsid w:val="00177B8B"/>
    <w:rsid w:val="0018270A"/>
    <w:rsid w:val="00207122"/>
    <w:rsid w:val="00235F23"/>
    <w:rsid w:val="00282630"/>
    <w:rsid w:val="002913B8"/>
    <w:rsid w:val="002A4AF7"/>
    <w:rsid w:val="002D0F1E"/>
    <w:rsid w:val="002D5B0E"/>
    <w:rsid w:val="002F7A78"/>
    <w:rsid w:val="00314FC6"/>
    <w:rsid w:val="00375F50"/>
    <w:rsid w:val="00411948"/>
    <w:rsid w:val="00425FBC"/>
    <w:rsid w:val="00430313"/>
    <w:rsid w:val="00471374"/>
    <w:rsid w:val="00472D3A"/>
    <w:rsid w:val="004D2549"/>
    <w:rsid w:val="005062EA"/>
    <w:rsid w:val="00527DE4"/>
    <w:rsid w:val="00572C06"/>
    <w:rsid w:val="005C2193"/>
    <w:rsid w:val="006013D5"/>
    <w:rsid w:val="006035E0"/>
    <w:rsid w:val="006250AE"/>
    <w:rsid w:val="0062689A"/>
    <w:rsid w:val="006743D1"/>
    <w:rsid w:val="00677D76"/>
    <w:rsid w:val="00681D60"/>
    <w:rsid w:val="006F7B89"/>
    <w:rsid w:val="0073152F"/>
    <w:rsid w:val="00734D07"/>
    <w:rsid w:val="00747CA1"/>
    <w:rsid w:val="00764B6D"/>
    <w:rsid w:val="00765239"/>
    <w:rsid w:val="007A419B"/>
    <w:rsid w:val="007B35A1"/>
    <w:rsid w:val="007C4C26"/>
    <w:rsid w:val="007E12A3"/>
    <w:rsid w:val="00837C24"/>
    <w:rsid w:val="008435BD"/>
    <w:rsid w:val="00850B90"/>
    <w:rsid w:val="00856F3C"/>
    <w:rsid w:val="0086312F"/>
    <w:rsid w:val="00867AE5"/>
    <w:rsid w:val="00886C9C"/>
    <w:rsid w:val="00896E3B"/>
    <w:rsid w:val="008A4351"/>
    <w:rsid w:val="008B0A4E"/>
    <w:rsid w:val="008C1543"/>
    <w:rsid w:val="008F0DD8"/>
    <w:rsid w:val="009103C8"/>
    <w:rsid w:val="0098180C"/>
    <w:rsid w:val="00981AAE"/>
    <w:rsid w:val="009E79C7"/>
    <w:rsid w:val="00A0194B"/>
    <w:rsid w:val="00A84923"/>
    <w:rsid w:val="00AC36D7"/>
    <w:rsid w:val="00B045F4"/>
    <w:rsid w:val="00B06706"/>
    <w:rsid w:val="00B27523"/>
    <w:rsid w:val="00B4469C"/>
    <w:rsid w:val="00C329EE"/>
    <w:rsid w:val="00C67B67"/>
    <w:rsid w:val="00D02696"/>
    <w:rsid w:val="00D21AE6"/>
    <w:rsid w:val="00D53044"/>
    <w:rsid w:val="00D666C4"/>
    <w:rsid w:val="00D66B56"/>
    <w:rsid w:val="00D715D0"/>
    <w:rsid w:val="00DD52FE"/>
    <w:rsid w:val="00DE173F"/>
    <w:rsid w:val="00E042FD"/>
    <w:rsid w:val="00E10D37"/>
    <w:rsid w:val="00E235BC"/>
    <w:rsid w:val="00E26C7E"/>
    <w:rsid w:val="00E27402"/>
    <w:rsid w:val="00E44644"/>
    <w:rsid w:val="00EA5DB0"/>
    <w:rsid w:val="00EB2072"/>
    <w:rsid w:val="00ED4C37"/>
    <w:rsid w:val="00EE7EC7"/>
    <w:rsid w:val="00F509F8"/>
    <w:rsid w:val="00F5518C"/>
    <w:rsid w:val="00F57EAA"/>
    <w:rsid w:val="00F650EE"/>
    <w:rsid w:val="00F66A8A"/>
    <w:rsid w:val="00F8763C"/>
    <w:rsid w:val="00FA539A"/>
    <w:rsid w:val="00FA5B11"/>
    <w:rsid w:val="00FC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54124-397E-4426-B54E-B2E63B8F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paragraph" w:styleId="Heading2">
    <w:name w:val="heading 2"/>
    <w:basedOn w:val="Normal"/>
    <w:next w:val="Normal"/>
    <w:link w:val="Heading2Char"/>
    <w:semiHidden/>
    <w:unhideWhenUsed/>
    <w:qFormat/>
    <w:rsid w:val="00837C24"/>
    <w:pPr>
      <w:keepNext/>
      <w:widowControl/>
      <w:autoSpaceDE/>
      <w:autoSpaceDN/>
      <w:adjustRightInd/>
      <w:spacing w:before="240" w:after="60"/>
      <w:jc w:val="both"/>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semiHidden/>
    <w:unhideWhenUsed/>
    <w:qFormat/>
    <w:rsid w:val="00837C24"/>
    <w:pPr>
      <w:keepNext/>
      <w:widowControl/>
      <w:autoSpaceDE/>
      <w:autoSpaceDN/>
      <w:adjustRightInd/>
      <w:spacing w:before="240" w:after="60"/>
      <w:jc w:val="both"/>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239"/>
    <w:rPr>
      <w:color w:val="0000FF" w:themeColor="hyperlink"/>
      <w:u w:val="single"/>
    </w:rPr>
  </w:style>
  <w:style w:type="table" w:styleId="TableGrid">
    <w:name w:val="Table Grid"/>
    <w:basedOn w:val="TableNormal"/>
    <w:uiPriority w:val="59"/>
    <w:rsid w:val="00C6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B6D"/>
    <w:rPr>
      <w:rFonts w:ascii="Tahoma" w:hAnsi="Tahoma" w:cs="Tahoma"/>
      <w:sz w:val="16"/>
      <w:szCs w:val="16"/>
    </w:rPr>
  </w:style>
  <w:style w:type="character" w:customStyle="1" w:styleId="BalloonTextChar">
    <w:name w:val="Balloon Text Char"/>
    <w:basedOn w:val="DefaultParagraphFont"/>
    <w:link w:val="BalloonText"/>
    <w:uiPriority w:val="99"/>
    <w:semiHidden/>
    <w:rsid w:val="00764B6D"/>
    <w:rPr>
      <w:rFonts w:ascii="Tahoma" w:hAnsi="Tahoma" w:cs="Tahoma"/>
      <w:sz w:val="16"/>
      <w:szCs w:val="16"/>
    </w:rPr>
  </w:style>
  <w:style w:type="paragraph" w:styleId="ListParagraph">
    <w:name w:val="List Paragraph"/>
    <w:basedOn w:val="Normal"/>
    <w:qFormat/>
    <w:rsid w:val="0098180C"/>
    <w:pPr>
      <w:ind w:left="720"/>
      <w:contextualSpacing/>
    </w:pPr>
  </w:style>
  <w:style w:type="paragraph" w:styleId="Header">
    <w:name w:val="header"/>
    <w:basedOn w:val="Normal"/>
    <w:link w:val="HeaderChar"/>
    <w:uiPriority w:val="99"/>
    <w:unhideWhenUsed/>
    <w:rsid w:val="00F8763C"/>
    <w:pPr>
      <w:tabs>
        <w:tab w:val="center" w:pos="4513"/>
        <w:tab w:val="right" w:pos="9026"/>
      </w:tabs>
    </w:pPr>
  </w:style>
  <w:style w:type="character" w:customStyle="1" w:styleId="HeaderChar">
    <w:name w:val="Header Char"/>
    <w:basedOn w:val="DefaultParagraphFont"/>
    <w:link w:val="Header"/>
    <w:uiPriority w:val="99"/>
    <w:rsid w:val="00F8763C"/>
    <w:rPr>
      <w:rFonts w:hAnsi="Arial" w:cs="Arial"/>
      <w:sz w:val="20"/>
      <w:szCs w:val="20"/>
    </w:rPr>
  </w:style>
  <w:style w:type="paragraph" w:styleId="Footer">
    <w:name w:val="footer"/>
    <w:basedOn w:val="Normal"/>
    <w:link w:val="FooterChar"/>
    <w:uiPriority w:val="99"/>
    <w:unhideWhenUsed/>
    <w:rsid w:val="00F8763C"/>
    <w:pPr>
      <w:tabs>
        <w:tab w:val="center" w:pos="4513"/>
        <w:tab w:val="right" w:pos="9026"/>
      </w:tabs>
    </w:pPr>
  </w:style>
  <w:style w:type="character" w:customStyle="1" w:styleId="FooterChar">
    <w:name w:val="Footer Char"/>
    <w:basedOn w:val="DefaultParagraphFont"/>
    <w:link w:val="Footer"/>
    <w:uiPriority w:val="99"/>
    <w:rsid w:val="00F8763C"/>
    <w:rPr>
      <w:rFonts w:hAnsi="Arial" w:cs="Arial"/>
      <w:sz w:val="20"/>
      <w:szCs w:val="20"/>
    </w:rPr>
  </w:style>
  <w:style w:type="paragraph" w:styleId="BodyText2">
    <w:name w:val="Body Text 2"/>
    <w:basedOn w:val="Normal"/>
    <w:link w:val="BodyText2Char"/>
    <w:rsid w:val="006013D5"/>
    <w:pPr>
      <w:widowControl/>
      <w:autoSpaceDE/>
      <w:autoSpaceDN/>
      <w:adjustRightInd/>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6013D5"/>
    <w:rPr>
      <w:rFonts w:eastAsia="Times New Roman" w:hAnsi="Arial" w:cs="Times New Roman"/>
      <w:sz w:val="24"/>
      <w:szCs w:val="24"/>
    </w:rPr>
  </w:style>
  <w:style w:type="paragraph" w:customStyle="1" w:styleId="Default">
    <w:name w:val="Default"/>
    <w:rsid w:val="006013D5"/>
    <w:pPr>
      <w:autoSpaceDE w:val="0"/>
      <w:autoSpaceDN w:val="0"/>
      <w:adjustRightInd w:val="0"/>
      <w:spacing w:after="0" w:line="240" w:lineRule="auto"/>
    </w:pPr>
    <w:rPr>
      <w:rFonts w:eastAsia="Times New Roman" w:hAnsi="Arial" w:cs="Arial"/>
      <w:color w:val="000000"/>
      <w:sz w:val="24"/>
      <w:szCs w:val="24"/>
    </w:rPr>
  </w:style>
  <w:style w:type="paragraph" w:styleId="NormalWeb">
    <w:name w:val="Normal (Web)"/>
    <w:basedOn w:val="Normal"/>
    <w:rsid w:val="005062EA"/>
    <w:pPr>
      <w:widowControl/>
      <w:autoSpaceDE/>
      <w:autoSpaceDN/>
      <w:adjustRightInd/>
      <w:spacing w:before="100" w:beforeAutospacing="1" w:after="100" w:afterAutospacing="1"/>
    </w:pPr>
    <w:rPr>
      <w:rFonts w:eastAsia="Times New Roman"/>
      <w:sz w:val="22"/>
      <w:szCs w:val="22"/>
    </w:rPr>
  </w:style>
  <w:style w:type="character" w:customStyle="1" w:styleId="Heading2Char">
    <w:name w:val="Heading 2 Char"/>
    <w:basedOn w:val="DefaultParagraphFont"/>
    <w:link w:val="Heading2"/>
    <w:semiHidden/>
    <w:rsid w:val="00837C2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837C2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northridge.doncaster.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northyorks.gov.uk/directorate/hr/recruitment/induction_and_probation/RelatedDocuments/Probationary%20Procedure%20-%20Final%20-%20Sept%20201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ncastersafeguardingchildren.co.uk/education/education.asp" TargetMode="External"/><Relationship Id="rId4" Type="http://schemas.openxmlformats.org/officeDocument/2006/relationships/settings" Target="settings.xml"/><Relationship Id="rId9" Type="http://schemas.openxmlformats.org/officeDocument/2006/relationships/hyperlink" Target="mailto:childrenmissingeducation@doncaster.gcsx.gov.uk" TargetMode="External"/><Relationship Id="rId14" Type="http://schemas.openxmlformats.org/officeDocument/2006/relationships/hyperlink" Target="mailto:admin@northridg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B8B4-8228-41D2-B2D9-67432D7E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76</Pages>
  <Words>23274</Words>
  <Characters>124833</Characters>
  <Application>Microsoft Office Word</Application>
  <DocSecurity>0</DocSecurity>
  <Lines>1040</Lines>
  <Paragraphs>295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147812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Moorcroft</dc:creator>
  <cp:lastModifiedBy>Michelle Moorcroft</cp:lastModifiedBy>
  <cp:revision>11</cp:revision>
  <cp:lastPrinted>2015-10-08T11:09:00Z</cp:lastPrinted>
  <dcterms:created xsi:type="dcterms:W3CDTF">2018-01-25T14:13:00Z</dcterms:created>
  <dcterms:modified xsi:type="dcterms:W3CDTF">2018-02-26T09:57:00Z</dcterms:modified>
</cp:coreProperties>
</file>