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9A9" w:rsidRPr="003259A9" w:rsidRDefault="003259A9" w:rsidP="003259A9">
      <w:pPr>
        <w:spacing w:after="0" w:line="240" w:lineRule="auto"/>
        <w:jc w:val="center"/>
        <w:rPr>
          <w:rFonts w:ascii="Arial" w:eastAsia="Times New Roman" w:hAnsi="Arial" w:cs="Arial"/>
          <w:b/>
          <w:sz w:val="24"/>
          <w:szCs w:val="24"/>
        </w:rPr>
      </w:pPr>
      <w:bookmarkStart w:id="0" w:name="_GoBack"/>
      <w:r w:rsidRPr="003259A9">
        <w:rPr>
          <w:rFonts w:ascii="Arial" w:eastAsia="Times New Roman" w:hAnsi="Arial" w:cs="Arial"/>
          <w:b/>
          <w:sz w:val="24"/>
          <w:szCs w:val="24"/>
        </w:rPr>
        <w:t>Generic Teaching Assistant</w:t>
      </w:r>
    </w:p>
    <w:bookmarkEnd w:id="0"/>
    <w:p w:rsidR="003259A9" w:rsidRPr="003259A9" w:rsidRDefault="003259A9" w:rsidP="003259A9">
      <w:pPr>
        <w:spacing w:after="0" w:line="240" w:lineRule="auto"/>
        <w:rPr>
          <w:rFonts w:ascii="Arial" w:eastAsia="Times New Roman" w:hAnsi="Arial" w:cs="Arial"/>
          <w:b/>
          <w:sz w:val="24"/>
          <w:szCs w:val="24"/>
        </w:rPr>
      </w:pPr>
    </w:p>
    <w:p w:rsidR="003259A9" w:rsidRPr="003259A9" w:rsidRDefault="003259A9" w:rsidP="003259A9">
      <w:pPr>
        <w:spacing w:after="0" w:line="240" w:lineRule="auto"/>
        <w:jc w:val="center"/>
        <w:rPr>
          <w:rFonts w:ascii="Arial" w:eastAsia="Times New Roman" w:hAnsi="Arial" w:cs="Arial"/>
          <w:b/>
          <w:sz w:val="24"/>
          <w:szCs w:val="24"/>
        </w:rPr>
      </w:pPr>
      <w:r w:rsidRPr="003259A9">
        <w:rPr>
          <w:rFonts w:ascii="Arial" w:eastAsia="Times New Roman" w:hAnsi="Arial" w:cs="Arial"/>
          <w:b/>
          <w:sz w:val="24"/>
          <w:szCs w:val="24"/>
        </w:rPr>
        <w:t>JOB DESCRIPTION AND PERSON SPECIFICATION</w:t>
      </w:r>
    </w:p>
    <w:p w:rsidR="003259A9" w:rsidRPr="003259A9" w:rsidRDefault="003259A9" w:rsidP="003259A9">
      <w:pPr>
        <w:spacing w:after="0" w:line="240" w:lineRule="auto"/>
        <w:rPr>
          <w:rFonts w:ascii="Arial" w:eastAsia="Times New Roman" w:hAnsi="Arial" w:cs="Arial"/>
          <w:b/>
          <w:sz w:val="24"/>
          <w:szCs w:val="24"/>
        </w:rPr>
      </w:pPr>
    </w:p>
    <w:p w:rsidR="003259A9" w:rsidRPr="003259A9" w:rsidRDefault="003259A9" w:rsidP="003259A9">
      <w:pPr>
        <w:spacing w:before="100" w:beforeAutospacing="1" w:after="100" w:afterAutospacing="1" w:line="240" w:lineRule="auto"/>
        <w:ind w:left="720"/>
        <w:jc w:val="center"/>
        <w:rPr>
          <w:rFonts w:ascii="Arial" w:eastAsia="Times New Roman" w:hAnsi="Arial" w:cs="Arial"/>
          <w:color w:val="333333"/>
          <w:sz w:val="20"/>
          <w:szCs w:val="20"/>
          <w:lang w:eastAsia="en-GB"/>
        </w:rPr>
      </w:pPr>
      <w:r w:rsidRPr="003259A9">
        <w:rPr>
          <w:rFonts w:ascii="Arial" w:eastAsia="Times New Roman" w:hAnsi="Arial" w:cs="Arial"/>
          <w:b/>
          <w:bCs/>
          <w:i/>
          <w:iCs/>
          <w:color w:val="333333"/>
          <w:sz w:val="20"/>
          <w:szCs w:val="20"/>
          <w:lang w:eastAsia="en-GB"/>
        </w:rPr>
        <w:t xml:space="preserve">The Academy is committed to safeguarding and promoting the welfare of children and young people and expects all staff and volunteers to share this commitment. </w:t>
      </w:r>
    </w:p>
    <w:p w:rsidR="003259A9" w:rsidRPr="003259A9" w:rsidRDefault="003259A9" w:rsidP="003259A9">
      <w:pPr>
        <w:spacing w:before="100" w:beforeAutospacing="1" w:after="100" w:afterAutospacing="1" w:line="240" w:lineRule="auto"/>
        <w:ind w:left="720"/>
        <w:jc w:val="center"/>
        <w:rPr>
          <w:rFonts w:ascii="Arial" w:eastAsia="Times New Roman" w:hAnsi="Arial" w:cs="Arial"/>
          <w:color w:val="333333"/>
          <w:sz w:val="20"/>
          <w:szCs w:val="20"/>
          <w:lang w:eastAsia="en-GB"/>
        </w:rPr>
      </w:pPr>
      <w:r w:rsidRPr="003259A9">
        <w:rPr>
          <w:rFonts w:ascii="Arial" w:eastAsia="Times New Roman" w:hAnsi="Arial" w:cs="Arial"/>
          <w:b/>
          <w:bCs/>
          <w:i/>
          <w:iCs/>
          <w:color w:val="333333"/>
          <w:sz w:val="20"/>
          <w:szCs w:val="20"/>
          <w:lang w:eastAsia="en-GB"/>
        </w:rPr>
        <w:t>The successful applicant will be subject to an Enhanced DBS check.</w:t>
      </w:r>
    </w:p>
    <w:p w:rsidR="003259A9" w:rsidRPr="003259A9" w:rsidRDefault="003259A9" w:rsidP="003259A9">
      <w:pPr>
        <w:spacing w:after="0" w:line="240" w:lineRule="auto"/>
        <w:rPr>
          <w:rFonts w:ascii="Arial" w:eastAsia="Times New Roman" w:hAnsi="Arial" w:cs="Arial"/>
          <w:b/>
          <w:sz w:val="24"/>
          <w:szCs w:val="24"/>
        </w:rPr>
      </w:pPr>
    </w:p>
    <w:p w:rsidR="003259A9" w:rsidRPr="003259A9" w:rsidRDefault="003259A9" w:rsidP="003259A9">
      <w:pPr>
        <w:spacing w:after="0" w:line="240" w:lineRule="auto"/>
        <w:rPr>
          <w:rFonts w:ascii="Arial" w:eastAsia="Times New Roman" w:hAnsi="Arial" w:cs="Arial"/>
          <w:b/>
          <w:sz w:val="24"/>
          <w:szCs w:val="24"/>
        </w:rPr>
      </w:pPr>
    </w:p>
    <w:p w:rsidR="003259A9" w:rsidRPr="003259A9" w:rsidRDefault="003259A9" w:rsidP="003259A9">
      <w:pPr>
        <w:spacing w:after="40" w:line="288" w:lineRule="auto"/>
        <w:rPr>
          <w:rFonts w:ascii="Arial" w:eastAsia="Times New Roman" w:hAnsi="Arial" w:cs="Arial"/>
          <w:b/>
          <w:bCs/>
        </w:rPr>
      </w:pPr>
      <w:r w:rsidRPr="003259A9">
        <w:rPr>
          <w:rFonts w:ascii="Arial" w:eastAsia="Times New Roman" w:hAnsi="Arial" w:cs="Arial"/>
        </w:rPr>
        <w:t>Principal Accountabilities:</w:t>
      </w:r>
      <w:r w:rsidRPr="003259A9">
        <w:rPr>
          <w:rFonts w:ascii="Arial" w:eastAsia="Times New Roman" w:hAnsi="Arial" w:cs="Arial"/>
          <w:b/>
          <w:bCs/>
        </w:rPr>
        <w:t xml:space="preserve"> </w:t>
      </w:r>
    </w:p>
    <w:p w:rsidR="003259A9" w:rsidRPr="003259A9" w:rsidRDefault="003259A9" w:rsidP="003259A9">
      <w:pPr>
        <w:spacing w:after="0" w:line="240" w:lineRule="auto"/>
        <w:ind w:left="720"/>
        <w:jc w:val="both"/>
        <w:rPr>
          <w:rFonts w:ascii="Arial" w:eastAsia="Times New Roman" w:hAnsi="Arial" w:cs="Arial"/>
        </w:rPr>
      </w:pPr>
    </w:p>
    <w:p w:rsidR="003259A9" w:rsidRPr="003259A9" w:rsidRDefault="003259A9" w:rsidP="003259A9">
      <w:pPr>
        <w:spacing w:after="0" w:line="240" w:lineRule="auto"/>
        <w:rPr>
          <w:rFonts w:ascii="Arial" w:eastAsia="Times New Roman" w:hAnsi="Arial" w:cs="Arial"/>
          <w:b/>
          <w:bCs/>
        </w:rPr>
      </w:pPr>
      <w:r w:rsidRPr="003259A9">
        <w:rPr>
          <w:rFonts w:ascii="Arial" w:eastAsia="Times New Roman" w:hAnsi="Arial" w:cs="Arial"/>
          <w:b/>
          <w:bCs/>
        </w:rPr>
        <w:t>What is the purpose of the job?</w:t>
      </w:r>
    </w:p>
    <w:p w:rsidR="003259A9" w:rsidRPr="003259A9" w:rsidRDefault="003259A9" w:rsidP="003259A9">
      <w:pPr>
        <w:numPr>
          <w:ilvl w:val="0"/>
          <w:numId w:val="9"/>
        </w:numPr>
        <w:spacing w:after="0" w:line="240" w:lineRule="auto"/>
        <w:rPr>
          <w:rFonts w:ascii="Arial" w:eastAsia="Times New Roman" w:hAnsi="Arial" w:cs="Arial"/>
        </w:rPr>
      </w:pPr>
      <w:proofErr w:type="gramStart"/>
      <w:r w:rsidRPr="003259A9">
        <w:rPr>
          <w:rFonts w:ascii="Arial" w:eastAsia="Times New Roman" w:hAnsi="Arial" w:cs="Arial"/>
        </w:rPr>
        <w:t>to</w:t>
      </w:r>
      <w:proofErr w:type="gramEnd"/>
      <w:r w:rsidRPr="003259A9">
        <w:rPr>
          <w:rFonts w:ascii="Arial" w:eastAsia="Times New Roman" w:hAnsi="Arial" w:cs="Arial"/>
        </w:rPr>
        <w:t xml:space="preserve"> deliver targeted support to students with SEND to maximise their progress across the curriculum. </w:t>
      </w:r>
    </w:p>
    <w:p w:rsidR="003259A9" w:rsidRPr="003259A9" w:rsidRDefault="003259A9" w:rsidP="003259A9">
      <w:pPr>
        <w:spacing w:after="0" w:line="240" w:lineRule="auto"/>
        <w:ind w:left="720"/>
        <w:rPr>
          <w:rFonts w:ascii="Arial" w:eastAsia="Times New Roman" w:hAnsi="Arial" w:cs="Arial"/>
        </w:rPr>
      </w:pPr>
    </w:p>
    <w:p w:rsidR="003259A9" w:rsidRPr="003259A9" w:rsidRDefault="003259A9" w:rsidP="003259A9">
      <w:pPr>
        <w:keepNext/>
        <w:spacing w:after="0" w:line="240" w:lineRule="auto"/>
        <w:jc w:val="both"/>
        <w:outlineLvl w:val="1"/>
        <w:rPr>
          <w:rFonts w:ascii="Arial" w:eastAsia="Times New Roman" w:hAnsi="Arial" w:cs="Arial"/>
          <w:b/>
          <w:bCs/>
        </w:rPr>
      </w:pPr>
      <w:r w:rsidRPr="003259A9">
        <w:rPr>
          <w:rFonts w:ascii="Arial" w:eastAsia="Times New Roman" w:hAnsi="Arial" w:cs="Arial"/>
          <w:b/>
          <w:bCs/>
        </w:rPr>
        <w:t>What do you have to achieve?</w:t>
      </w:r>
    </w:p>
    <w:p w:rsidR="003259A9" w:rsidRPr="003259A9" w:rsidRDefault="003259A9" w:rsidP="003259A9">
      <w:pPr>
        <w:spacing w:after="0" w:line="240" w:lineRule="auto"/>
        <w:rPr>
          <w:rFonts w:ascii="Arial" w:eastAsia="Times New Roman" w:hAnsi="Arial" w:cs="Arial"/>
          <w:i/>
          <w:iCs/>
        </w:rPr>
      </w:pPr>
    </w:p>
    <w:p w:rsidR="003259A9" w:rsidRPr="003259A9" w:rsidRDefault="003259A9" w:rsidP="003259A9">
      <w:pPr>
        <w:numPr>
          <w:ilvl w:val="0"/>
          <w:numId w:val="1"/>
        </w:numPr>
        <w:spacing w:after="0" w:line="240" w:lineRule="auto"/>
        <w:rPr>
          <w:rFonts w:ascii="Arial" w:eastAsia="Times New Roman" w:hAnsi="Arial" w:cs="Arial"/>
        </w:rPr>
      </w:pPr>
      <w:proofErr w:type="gramStart"/>
      <w:r w:rsidRPr="003259A9">
        <w:rPr>
          <w:rFonts w:ascii="Arial" w:eastAsia="Times New Roman" w:hAnsi="Arial" w:cs="Arial"/>
        </w:rPr>
        <w:t>create</w:t>
      </w:r>
      <w:proofErr w:type="gramEnd"/>
      <w:r w:rsidRPr="003259A9">
        <w:rPr>
          <w:rFonts w:ascii="Arial" w:eastAsia="Times New Roman" w:hAnsi="Arial" w:cs="Arial"/>
        </w:rPr>
        <w:t xml:space="preserve"> an ethos of high aspirations that fits with the academy values.</w:t>
      </w:r>
    </w:p>
    <w:p w:rsidR="003259A9" w:rsidRPr="003259A9" w:rsidRDefault="003259A9" w:rsidP="003259A9">
      <w:pPr>
        <w:numPr>
          <w:ilvl w:val="0"/>
          <w:numId w:val="1"/>
        </w:numPr>
        <w:spacing w:after="0" w:line="240" w:lineRule="auto"/>
        <w:rPr>
          <w:rFonts w:ascii="Arial" w:eastAsia="Times New Roman" w:hAnsi="Arial" w:cs="Arial"/>
        </w:rPr>
      </w:pPr>
      <w:r w:rsidRPr="003259A9">
        <w:rPr>
          <w:rFonts w:ascii="Arial" w:eastAsia="Times New Roman" w:hAnsi="Arial" w:cs="Arial"/>
        </w:rPr>
        <w:t xml:space="preserve">maximise the achievement and progress of vulnerable students </w:t>
      </w:r>
    </w:p>
    <w:p w:rsidR="003259A9" w:rsidRPr="003259A9" w:rsidRDefault="003259A9" w:rsidP="003259A9">
      <w:pPr>
        <w:numPr>
          <w:ilvl w:val="0"/>
          <w:numId w:val="1"/>
        </w:numPr>
        <w:spacing w:after="0" w:line="240" w:lineRule="auto"/>
        <w:rPr>
          <w:rFonts w:ascii="Arial" w:eastAsia="Times New Roman" w:hAnsi="Arial" w:cs="Arial"/>
        </w:rPr>
      </w:pPr>
      <w:proofErr w:type="gramStart"/>
      <w:r w:rsidRPr="003259A9">
        <w:rPr>
          <w:rFonts w:ascii="Arial" w:eastAsia="Times New Roman" w:hAnsi="Arial" w:cs="Arial"/>
        </w:rPr>
        <w:t>maintain</w:t>
      </w:r>
      <w:proofErr w:type="gramEnd"/>
      <w:r w:rsidRPr="003259A9">
        <w:rPr>
          <w:rFonts w:ascii="Arial" w:eastAsia="Times New Roman" w:hAnsi="Arial" w:cs="Arial"/>
        </w:rPr>
        <w:t xml:space="preserve"> confidentiality on all academy matters.</w:t>
      </w:r>
    </w:p>
    <w:p w:rsidR="003259A9" w:rsidRPr="003259A9" w:rsidRDefault="003259A9" w:rsidP="003259A9">
      <w:pPr>
        <w:numPr>
          <w:ilvl w:val="0"/>
          <w:numId w:val="1"/>
        </w:numPr>
        <w:spacing w:after="0" w:line="240" w:lineRule="auto"/>
        <w:rPr>
          <w:rFonts w:ascii="Arial" w:eastAsia="Times New Roman" w:hAnsi="Arial" w:cs="Arial"/>
        </w:rPr>
      </w:pPr>
      <w:r w:rsidRPr="003259A9">
        <w:rPr>
          <w:rFonts w:ascii="Arial" w:eastAsia="Times New Roman" w:hAnsi="Arial" w:cs="Arial"/>
        </w:rPr>
        <w:t xml:space="preserve">promote and reinforce good student engagement and attendance </w:t>
      </w:r>
    </w:p>
    <w:p w:rsidR="003259A9" w:rsidRPr="003259A9" w:rsidRDefault="003259A9" w:rsidP="003259A9">
      <w:pPr>
        <w:numPr>
          <w:ilvl w:val="0"/>
          <w:numId w:val="1"/>
        </w:numPr>
        <w:spacing w:after="0" w:line="240" w:lineRule="auto"/>
        <w:rPr>
          <w:rFonts w:ascii="Arial" w:eastAsia="Times New Roman" w:hAnsi="Arial" w:cs="Arial"/>
        </w:rPr>
      </w:pPr>
      <w:proofErr w:type="gramStart"/>
      <w:r w:rsidRPr="003259A9">
        <w:rPr>
          <w:rFonts w:ascii="Arial" w:eastAsia="Times New Roman" w:hAnsi="Arial" w:cs="Arial"/>
        </w:rPr>
        <w:t>help</w:t>
      </w:r>
      <w:proofErr w:type="gramEnd"/>
      <w:r w:rsidRPr="003259A9">
        <w:rPr>
          <w:rFonts w:ascii="Arial" w:eastAsia="Times New Roman" w:hAnsi="Arial" w:cs="Arial"/>
        </w:rPr>
        <w:t xml:space="preserve"> to remove barriers to learning by ensuring that all students are able to access the curriculum.</w:t>
      </w:r>
    </w:p>
    <w:p w:rsidR="003259A9" w:rsidRPr="003259A9" w:rsidRDefault="003259A9" w:rsidP="003259A9">
      <w:pPr>
        <w:numPr>
          <w:ilvl w:val="0"/>
          <w:numId w:val="1"/>
        </w:numPr>
        <w:spacing w:after="0" w:line="240" w:lineRule="auto"/>
        <w:rPr>
          <w:rFonts w:ascii="Arial" w:eastAsia="Times New Roman" w:hAnsi="Arial" w:cs="Arial"/>
        </w:rPr>
      </w:pPr>
      <w:r w:rsidRPr="003259A9">
        <w:rPr>
          <w:rFonts w:ascii="Arial" w:eastAsia="Times New Roman" w:hAnsi="Arial" w:cs="Arial"/>
        </w:rPr>
        <w:t>promote the inclusion and acceptance of all students within the classroom</w:t>
      </w:r>
    </w:p>
    <w:p w:rsidR="003259A9" w:rsidRPr="003259A9" w:rsidRDefault="003259A9" w:rsidP="003259A9">
      <w:pPr>
        <w:spacing w:after="0" w:line="240" w:lineRule="auto"/>
        <w:ind w:left="360"/>
        <w:rPr>
          <w:rFonts w:ascii="Arial" w:eastAsia="Times New Roman" w:hAnsi="Arial" w:cs="Arial"/>
        </w:rPr>
      </w:pPr>
    </w:p>
    <w:p w:rsidR="003259A9" w:rsidRPr="003259A9" w:rsidRDefault="003259A9" w:rsidP="003259A9">
      <w:pPr>
        <w:spacing w:after="0" w:line="240" w:lineRule="auto"/>
        <w:ind w:left="720"/>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b/>
          <w:bCs/>
        </w:rPr>
      </w:pPr>
      <w:r w:rsidRPr="003259A9">
        <w:rPr>
          <w:rFonts w:ascii="Arial" w:eastAsia="Times New Roman" w:hAnsi="Arial" w:cs="Arial"/>
          <w:b/>
          <w:bCs/>
        </w:rPr>
        <w:t xml:space="preserve">What are the job particulars? </w:t>
      </w:r>
      <w:r w:rsidRPr="003259A9">
        <w:rPr>
          <w:rFonts w:ascii="Arial" w:eastAsia="Times New Roman" w:hAnsi="Arial" w:cs="Arial"/>
          <w:b/>
          <w:bCs/>
        </w:rPr>
        <w:softHyphen/>
      </w:r>
      <w:r w:rsidRPr="003259A9">
        <w:rPr>
          <w:rFonts w:ascii="Arial" w:eastAsia="Times New Roman" w:hAnsi="Arial" w:cs="Arial"/>
          <w:b/>
          <w:bCs/>
        </w:rPr>
        <w:softHyphen/>
      </w:r>
    </w:p>
    <w:p w:rsidR="003259A9" w:rsidRPr="003259A9" w:rsidRDefault="003259A9" w:rsidP="003259A9">
      <w:pPr>
        <w:numPr>
          <w:ilvl w:val="0"/>
          <w:numId w:val="2"/>
        </w:numPr>
        <w:spacing w:after="0" w:line="240" w:lineRule="auto"/>
        <w:rPr>
          <w:rFonts w:ascii="Arial" w:eastAsia="Times New Roman" w:hAnsi="Arial" w:cs="Arial"/>
        </w:rPr>
      </w:pPr>
      <w:r w:rsidRPr="003259A9">
        <w:rPr>
          <w:rFonts w:ascii="Arial" w:eastAsia="Times New Roman" w:hAnsi="Arial" w:cs="Arial"/>
        </w:rPr>
        <w:t xml:space="preserve">accountable to the Assistant </w:t>
      </w:r>
      <w:proofErr w:type="spellStart"/>
      <w:r w:rsidRPr="003259A9">
        <w:rPr>
          <w:rFonts w:ascii="Arial" w:eastAsia="Times New Roman" w:hAnsi="Arial" w:cs="Arial"/>
        </w:rPr>
        <w:t>SENCo</w:t>
      </w:r>
      <w:proofErr w:type="spellEnd"/>
      <w:r w:rsidRPr="003259A9">
        <w:rPr>
          <w:rFonts w:ascii="Arial" w:eastAsia="Times New Roman" w:hAnsi="Arial" w:cs="Arial"/>
        </w:rPr>
        <w:t>/</w:t>
      </w:r>
      <w:proofErr w:type="spellStart"/>
      <w:r w:rsidRPr="003259A9">
        <w:rPr>
          <w:rFonts w:ascii="Arial" w:eastAsia="Times New Roman" w:hAnsi="Arial" w:cs="Arial"/>
        </w:rPr>
        <w:t>SENCo</w:t>
      </w:r>
      <w:proofErr w:type="spellEnd"/>
      <w:r w:rsidRPr="003259A9">
        <w:rPr>
          <w:rFonts w:ascii="Arial" w:eastAsia="Times New Roman" w:hAnsi="Arial" w:cs="Arial"/>
        </w:rPr>
        <w:t>/Senior Assistant Principal</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tabs>
          <w:tab w:val="left" w:pos="5760"/>
        </w:tabs>
        <w:spacing w:after="0" w:line="240" w:lineRule="auto"/>
        <w:rPr>
          <w:rFonts w:ascii="Arial" w:eastAsia="Times New Roman" w:hAnsi="Arial" w:cs="Arial"/>
          <w:b/>
          <w:bCs/>
        </w:rPr>
      </w:pPr>
      <w:r w:rsidRPr="003259A9">
        <w:rPr>
          <w:rFonts w:ascii="Arial" w:eastAsia="Times New Roman" w:hAnsi="Arial" w:cs="Arial"/>
          <w:b/>
          <w:bCs/>
        </w:rPr>
        <w:t>What do you have to do?</w:t>
      </w:r>
    </w:p>
    <w:p w:rsidR="003259A9" w:rsidRPr="003259A9" w:rsidRDefault="003259A9" w:rsidP="003259A9">
      <w:pPr>
        <w:spacing w:after="0" w:line="240" w:lineRule="auto"/>
        <w:rPr>
          <w:rFonts w:ascii="Arial" w:eastAsia="Times New Roman" w:hAnsi="Arial" w:cs="Arial"/>
          <w:bCs/>
          <w:i/>
        </w:rPr>
      </w:pPr>
      <w:r w:rsidRPr="003259A9">
        <w:rPr>
          <w:rFonts w:ascii="Arial" w:eastAsia="Times New Roman" w:hAnsi="Arial" w:cs="Arial"/>
          <w:bCs/>
          <w:i/>
        </w:rPr>
        <w:t xml:space="preserve">  </w:t>
      </w:r>
    </w:p>
    <w:p w:rsidR="003259A9" w:rsidRPr="003259A9" w:rsidRDefault="003259A9" w:rsidP="003259A9">
      <w:pPr>
        <w:numPr>
          <w:ilvl w:val="0"/>
          <w:numId w:val="2"/>
        </w:numPr>
        <w:spacing w:after="0" w:line="240" w:lineRule="auto"/>
        <w:rPr>
          <w:rFonts w:ascii="Arial" w:eastAsia="Times New Roman" w:hAnsi="Arial" w:cs="Arial"/>
          <w:bCs/>
        </w:rPr>
      </w:pPr>
      <w:r w:rsidRPr="003259A9">
        <w:rPr>
          <w:rFonts w:ascii="Arial" w:eastAsia="Times New Roman" w:hAnsi="Arial" w:cs="Arial"/>
          <w:bCs/>
        </w:rPr>
        <w:t>to work with the teacher to establish an appropriate learning environment</w:t>
      </w:r>
    </w:p>
    <w:p w:rsidR="003259A9" w:rsidRPr="003259A9" w:rsidRDefault="003259A9" w:rsidP="003259A9">
      <w:pPr>
        <w:numPr>
          <w:ilvl w:val="0"/>
          <w:numId w:val="2"/>
        </w:numPr>
        <w:spacing w:after="0" w:line="240" w:lineRule="auto"/>
        <w:rPr>
          <w:rFonts w:ascii="Arial" w:eastAsia="Times New Roman" w:hAnsi="Arial" w:cs="Arial"/>
          <w:bCs/>
        </w:rPr>
      </w:pPr>
      <w:r w:rsidRPr="003259A9">
        <w:rPr>
          <w:rFonts w:ascii="Arial" w:eastAsia="Times New Roman" w:hAnsi="Arial" w:cs="Arial"/>
          <w:bCs/>
        </w:rPr>
        <w:t>to work with teaching staff in lesson planning, evaluating and adjusting lessons/work plans as appropriate</w:t>
      </w:r>
    </w:p>
    <w:p w:rsidR="003259A9" w:rsidRPr="003259A9" w:rsidRDefault="003259A9" w:rsidP="003259A9">
      <w:pPr>
        <w:numPr>
          <w:ilvl w:val="0"/>
          <w:numId w:val="2"/>
        </w:numPr>
        <w:spacing w:after="0" w:line="240" w:lineRule="auto"/>
        <w:rPr>
          <w:rFonts w:ascii="Arial" w:eastAsia="Times New Roman" w:hAnsi="Arial" w:cs="Arial"/>
          <w:bCs/>
        </w:rPr>
      </w:pPr>
      <w:r w:rsidRPr="003259A9">
        <w:rPr>
          <w:rFonts w:ascii="Arial" w:eastAsia="Times New Roman" w:hAnsi="Arial" w:cs="Arial"/>
          <w:bCs/>
        </w:rPr>
        <w:t>to monitor and evaluate pupils' responses to learning activities through observation and planned recording of achievement against pre-determined learning objectives</w:t>
      </w:r>
    </w:p>
    <w:p w:rsidR="003259A9" w:rsidRPr="003259A9" w:rsidRDefault="003259A9" w:rsidP="003259A9">
      <w:pPr>
        <w:numPr>
          <w:ilvl w:val="0"/>
          <w:numId w:val="2"/>
        </w:numPr>
        <w:spacing w:after="0" w:line="240" w:lineRule="auto"/>
        <w:rPr>
          <w:rFonts w:ascii="Arial" w:eastAsia="Times New Roman" w:hAnsi="Arial" w:cs="Arial"/>
          <w:bCs/>
        </w:rPr>
      </w:pPr>
      <w:r w:rsidRPr="003259A9">
        <w:rPr>
          <w:rFonts w:ascii="Arial" w:eastAsia="Times New Roman" w:hAnsi="Arial" w:cs="Arial"/>
          <w:bCs/>
        </w:rPr>
        <w:t>to establish productive working relationships with students , acting as a role model and setting high expectations</w:t>
      </w:r>
    </w:p>
    <w:p w:rsidR="003259A9" w:rsidRPr="003259A9" w:rsidRDefault="003259A9" w:rsidP="003259A9">
      <w:pPr>
        <w:numPr>
          <w:ilvl w:val="0"/>
          <w:numId w:val="2"/>
        </w:numPr>
        <w:spacing w:after="0" w:line="240" w:lineRule="auto"/>
        <w:rPr>
          <w:rFonts w:ascii="Arial" w:eastAsia="Times New Roman" w:hAnsi="Arial" w:cs="Arial"/>
          <w:bCs/>
        </w:rPr>
      </w:pPr>
      <w:r w:rsidRPr="003259A9">
        <w:rPr>
          <w:rFonts w:ascii="Arial" w:eastAsia="Times New Roman" w:hAnsi="Arial" w:cs="Arial"/>
          <w:bCs/>
        </w:rPr>
        <w:t>to support students in the classroom, recognising and responding to their individual needs</w:t>
      </w:r>
    </w:p>
    <w:p w:rsidR="003259A9" w:rsidRPr="003259A9" w:rsidRDefault="003259A9" w:rsidP="003259A9">
      <w:pPr>
        <w:numPr>
          <w:ilvl w:val="0"/>
          <w:numId w:val="2"/>
        </w:numPr>
        <w:spacing w:after="0" w:line="240" w:lineRule="auto"/>
        <w:rPr>
          <w:rFonts w:ascii="Arial" w:eastAsia="Times New Roman" w:hAnsi="Arial" w:cs="Arial"/>
          <w:bCs/>
        </w:rPr>
      </w:pPr>
      <w:r w:rsidRPr="003259A9">
        <w:rPr>
          <w:rFonts w:ascii="Arial" w:eastAsia="Times New Roman" w:hAnsi="Arial" w:cs="Arial"/>
          <w:bCs/>
        </w:rPr>
        <w:t>to promote independence and employ strategies to recognise and reward achievement and self-reliance</w:t>
      </w:r>
    </w:p>
    <w:p w:rsidR="003259A9" w:rsidRPr="003259A9" w:rsidRDefault="003259A9" w:rsidP="003259A9">
      <w:pPr>
        <w:numPr>
          <w:ilvl w:val="0"/>
          <w:numId w:val="2"/>
        </w:numPr>
        <w:spacing w:after="0" w:line="240" w:lineRule="auto"/>
        <w:rPr>
          <w:rFonts w:ascii="Arial" w:eastAsia="Times New Roman" w:hAnsi="Arial" w:cs="Arial"/>
          <w:bCs/>
        </w:rPr>
      </w:pPr>
      <w:r w:rsidRPr="003259A9">
        <w:rPr>
          <w:rFonts w:ascii="Arial" w:eastAsia="Times New Roman" w:hAnsi="Arial" w:cs="Arial"/>
          <w:bCs/>
        </w:rPr>
        <w:t>to implement agreed learning activities/teaching programmes, adjusting activities according to students' responses/needs</w:t>
      </w:r>
    </w:p>
    <w:p w:rsidR="003259A9" w:rsidRPr="003259A9" w:rsidRDefault="003259A9" w:rsidP="003259A9">
      <w:pPr>
        <w:numPr>
          <w:ilvl w:val="0"/>
          <w:numId w:val="2"/>
        </w:numPr>
        <w:spacing w:after="0" w:line="240" w:lineRule="auto"/>
        <w:rPr>
          <w:rFonts w:ascii="Arial" w:eastAsia="Times New Roman" w:hAnsi="Arial" w:cs="Arial"/>
          <w:bCs/>
        </w:rPr>
      </w:pPr>
      <w:r w:rsidRPr="003259A9">
        <w:rPr>
          <w:rFonts w:ascii="Arial" w:eastAsia="Times New Roman" w:hAnsi="Arial" w:cs="Arial"/>
          <w:bCs/>
        </w:rPr>
        <w:t>to support the use of ICT in learning activities and develop students' competence and independence in its use</w:t>
      </w:r>
    </w:p>
    <w:p w:rsidR="003259A9" w:rsidRPr="003259A9" w:rsidRDefault="003259A9" w:rsidP="003259A9">
      <w:pPr>
        <w:numPr>
          <w:ilvl w:val="0"/>
          <w:numId w:val="2"/>
        </w:numPr>
        <w:spacing w:after="0" w:line="240" w:lineRule="auto"/>
        <w:rPr>
          <w:rFonts w:ascii="Arial" w:eastAsia="Times New Roman" w:hAnsi="Arial" w:cs="Arial"/>
          <w:bCs/>
        </w:rPr>
      </w:pPr>
      <w:r w:rsidRPr="003259A9">
        <w:rPr>
          <w:rFonts w:ascii="Arial" w:eastAsia="Times New Roman" w:hAnsi="Arial" w:cs="Arial"/>
          <w:bCs/>
        </w:rPr>
        <w:t>to provide feedback to students in relation to progress and achievement</w:t>
      </w:r>
    </w:p>
    <w:p w:rsidR="003259A9" w:rsidRPr="003259A9" w:rsidRDefault="003259A9" w:rsidP="003259A9">
      <w:pPr>
        <w:numPr>
          <w:ilvl w:val="0"/>
          <w:numId w:val="2"/>
        </w:numPr>
        <w:spacing w:after="0" w:line="240" w:lineRule="auto"/>
        <w:rPr>
          <w:rFonts w:ascii="Arial" w:eastAsia="Times New Roman" w:hAnsi="Arial" w:cs="Arial"/>
          <w:bCs/>
        </w:rPr>
      </w:pPr>
      <w:proofErr w:type="gramStart"/>
      <w:r w:rsidRPr="003259A9">
        <w:rPr>
          <w:rFonts w:ascii="Arial" w:eastAsia="Times New Roman" w:hAnsi="Arial" w:cs="Arial"/>
          <w:bCs/>
        </w:rPr>
        <w:t>to</w:t>
      </w:r>
      <w:proofErr w:type="gramEnd"/>
      <w:r w:rsidRPr="003259A9">
        <w:rPr>
          <w:rFonts w:ascii="Arial" w:eastAsia="Times New Roman" w:hAnsi="Arial" w:cs="Arial"/>
          <w:bCs/>
        </w:rPr>
        <w:t xml:space="preserve"> be responsible for keeping and updating records as directed and contribute to the review of systems/records as requested.</w:t>
      </w:r>
    </w:p>
    <w:p w:rsidR="003259A9" w:rsidRPr="003259A9" w:rsidRDefault="003259A9" w:rsidP="003259A9">
      <w:pPr>
        <w:numPr>
          <w:ilvl w:val="0"/>
          <w:numId w:val="2"/>
        </w:numPr>
        <w:spacing w:after="0" w:line="240" w:lineRule="auto"/>
        <w:rPr>
          <w:rFonts w:ascii="Arial" w:eastAsia="Times New Roman" w:hAnsi="Arial" w:cs="Arial"/>
          <w:bCs/>
        </w:rPr>
      </w:pPr>
      <w:proofErr w:type="gramStart"/>
      <w:r w:rsidRPr="003259A9">
        <w:rPr>
          <w:rFonts w:ascii="Arial" w:eastAsia="Times New Roman" w:hAnsi="Arial" w:cs="Arial"/>
          <w:bCs/>
        </w:rPr>
        <w:t>to</w:t>
      </w:r>
      <w:proofErr w:type="gramEnd"/>
      <w:r w:rsidRPr="003259A9">
        <w:rPr>
          <w:rFonts w:ascii="Arial" w:eastAsia="Times New Roman" w:hAnsi="Arial" w:cs="Arial"/>
          <w:bCs/>
        </w:rPr>
        <w:t xml:space="preserve"> contribute to the formative assessment of student progress.</w:t>
      </w:r>
    </w:p>
    <w:p w:rsidR="003259A9" w:rsidRPr="003259A9" w:rsidRDefault="003259A9" w:rsidP="003259A9">
      <w:pPr>
        <w:numPr>
          <w:ilvl w:val="0"/>
          <w:numId w:val="2"/>
        </w:numPr>
        <w:spacing w:after="0" w:line="240" w:lineRule="auto"/>
        <w:rPr>
          <w:rFonts w:ascii="Arial" w:eastAsia="Times New Roman" w:hAnsi="Arial" w:cs="Arial"/>
          <w:bCs/>
        </w:rPr>
      </w:pPr>
      <w:proofErr w:type="gramStart"/>
      <w:r w:rsidRPr="003259A9">
        <w:rPr>
          <w:rFonts w:ascii="Arial" w:eastAsia="Times New Roman" w:hAnsi="Arial" w:cs="Arial"/>
          <w:bCs/>
        </w:rPr>
        <w:t>to</w:t>
      </w:r>
      <w:proofErr w:type="gramEnd"/>
      <w:r w:rsidRPr="003259A9">
        <w:rPr>
          <w:rFonts w:ascii="Arial" w:eastAsia="Times New Roman" w:hAnsi="Arial" w:cs="Arial"/>
          <w:bCs/>
        </w:rPr>
        <w:t xml:space="preserve"> promote positive values, attitudes and good student behaviour, dealing promptly with conflicts and incidents in line with established policy and encourage students to take responsibility for their own behaviour choices.</w:t>
      </w:r>
    </w:p>
    <w:p w:rsidR="003259A9" w:rsidRPr="003259A9" w:rsidRDefault="003259A9" w:rsidP="003259A9">
      <w:pPr>
        <w:numPr>
          <w:ilvl w:val="0"/>
          <w:numId w:val="2"/>
        </w:numPr>
        <w:spacing w:after="0" w:line="240" w:lineRule="auto"/>
        <w:rPr>
          <w:rFonts w:ascii="Arial" w:eastAsia="Times New Roman" w:hAnsi="Arial" w:cs="Arial"/>
          <w:bCs/>
          <w:i/>
        </w:rPr>
      </w:pPr>
      <w:proofErr w:type="gramStart"/>
      <w:r w:rsidRPr="003259A9">
        <w:rPr>
          <w:rFonts w:ascii="Arial" w:eastAsia="Times New Roman" w:hAnsi="Arial" w:cs="Arial"/>
          <w:bCs/>
        </w:rPr>
        <w:t>to</w:t>
      </w:r>
      <w:proofErr w:type="gramEnd"/>
      <w:r w:rsidRPr="003259A9">
        <w:rPr>
          <w:rFonts w:ascii="Arial" w:eastAsia="Times New Roman" w:hAnsi="Arial" w:cs="Arial"/>
          <w:bCs/>
        </w:rPr>
        <w:t xml:space="preserve"> support the administration of ’in house assessments’ and external exams as directed.</w:t>
      </w:r>
    </w:p>
    <w:p w:rsidR="003259A9" w:rsidRPr="003259A9" w:rsidRDefault="003259A9" w:rsidP="003259A9">
      <w:pPr>
        <w:numPr>
          <w:ilvl w:val="0"/>
          <w:numId w:val="2"/>
        </w:numPr>
        <w:spacing w:after="0" w:line="240" w:lineRule="auto"/>
        <w:rPr>
          <w:rFonts w:ascii="Arial" w:eastAsia="Times New Roman" w:hAnsi="Arial" w:cs="Arial"/>
          <w:bCs/>
        </w:rPr>
      </w:pPr>
      <w:r w:rsidRPr="003259A9">
        <w:rPr>
          <w:rFonts w:ascii="Arial" w:eastAsia="Times New Roman" w:hAnsi="Arial" w:cs="Arial"/>
          <w:bCs/>
        </w:rPr>
        <w:t>to be aware of and comply with policies and procedures relating to safeguarding, reporting all concerns to an appropriate person</w:t>
      </w:r>
    </w:p>
    <w:p w:rsidR="003259A9" w:rsidRPr="003259A9" w:rsidRDefault="003259A9" w:rsidP="003259A9">
      <w:pPr>
        <w:numPr>
          <w:ilvl w:val="0"/>
          <w:numId w:val="2"/>
        </w:numPr>
        <w:spacing w:after="0" w:line="240" w:lineRule="auto"/>
        <w:rPr>
          <w:rFonts w:ascii="Arial" w:eastAsia="Times New Roman" w:hAnsi="Arial" w:cs="Arial"/>
          <w:bCs/>
        </w:rPr>
      </w:pPr>
      <w:r w:rsidRPr="003259A9">
        <w:rPr>
          <w:rFonts w:ascii="Arial" w:eastAsia="Times New Roman" w:hAnsi="Arial" w:cs="Arial"/>
          <w:bCs/>
        </w:rPr>
        <w:lastRenderedPageBreak/>
        <w:t>to supervise students on visits and trips as required</w:t>
      </w:r>
    </w:p>
    <w:p w:rsidR="003259A9" w:rsidRPr="003259A9" w:rsidRDefault="003259A9" w:rsidP="003259A9">
      <w:pPr>
        <w:numPr>
          <w:ilvl w:val="0"/>
          <w:numId w:val="2"/>
        </w:numPr>
        <w:spacing w:after="0" w:line="240" w:lineRule="auto"/>
        <w:rPr>
          <w:rFonts w:ascii="Arial" w:eastAsia="Times New Roman" w:hAnsi="Arial" w:cs="Arial"/>
          <w:bCs/>
        </w:rPr>
      </w:pPr>
      <w:r w:rsidRPr="003259A9">
        <w:rPr>
          <w:rFonts w:ascii="Arial" w:eastAsia="Times New Roman" w:hAnsi="Arial" w:cs="Arial"/>
          <w:bCs/>
        </w:rPr>
        <w:t xml:space="preserve">to provide support for homework club </w:t>
      </w:r>
    </w:p>
    <w:p w:rsidR="003259A9" w:rsidRPr="003259A9" w:rsidRDefault="003259A9" w:rsidP="003259A9">
      <w:pPr>
        <w:numPr>
          <w:ilvl w:val="0"/>
          <w:numId w:val="2"/>
        </w:numPr>
        <w:spacing w:after="0" w:line="240" w:lineRule="auto"/>
        <w:rPr>
          <w:rFonts w:ascii="Arial" w:eastAsia="Times New Roman" w:hAnsi="Arial" w:cs="Arial"/>
          <w:bCs/>
        </w:rPr>
      </w:pPr>
      <w:proofErr w:type="gramStart"/>
      <w:r w:rsidRPr="003259A9">
        <w:rPr>
          <w:rFonts w:ascii="Arial" w:eastAsia="Times New Roman" w:hAnsi="Arial" w:cs="Arial"/>
          <w:bCs/>
        </w:rPr>
        <w:t>to</w:t>
      </w:r>
      <w:proofErr w:type="gramEnd"/>
      <w:r w:rsidRPr="003259A9">
        <w:rPr>
          <w:rFonts w:ascii="Arial" w:eastAsia="Times New Roman" w:hAnsi="Arial" w:cs="Arial"/>
          <w:bCs/>
        </w:rPr>
        <w:t xml:space="preserve"> devise personalised learning resources for students in conjunction with subject specialist teaching staff.</w:t>
      </w:r>
    </w:p>
    <w:p w:rsidR="003259A9" w:rsidRPr="003259A9" w:rsidRDefault="003259A9" w:rsidP="003259A9">
      <w:pPr>
        <w:numPr>
          <w:ilvl w:val="0"/>
          <w:numId w:val="2"/>
        </w:numPr>
        <w:spacing w:after="0" w:line="240" w:lineRule="auto"/>
        <w:rPr>
          <w:rFonts w:ascii="Arial" w:eastAsia="Times New Roman" w:hAnsi="Arial" w:cs="Arial"/>
          <w:bCs/>
        </w:rPr>
      </w:pPr>
      <w:r w:rsidRPr="003259A9">
        <w:rPr>
          <w:rFonts w:ascii="Arial" w:eastAsia="Times New Roman" w:hAnsi="Arial" w:cs="Arial"/>
          <w:bCs/>
        </w:rPr>
        <w:t>to create engaging display material under the direction of subject specialist teaching staff</w:t>
      </w:r>
    </w:p>
    <w:p w:rsidR="003259A9" w:rsidRPr="003259A9" w:rsidRDefault="003259A9" w:rsidP="003259A9">
      <w:pPr>
        <w:numPr>
          <w:ilvl w:val="0"/>
          <w:numId w:val="2"/>
        </w:numPr>
        <w:spacing w:after="0" w:line="240" w:lineRule="auto"/>
        <w:rPr>
          <w:rFonts w:ascii="Arial" w:eastAsia="Times New Roman" w:hAnsi="Arial" w:cs="Arial"/>
          <w:bCs/>
        </w:rPr>
      </w:pPr>
      <w:r w:rsidRPr="003259A9">
        <w:rPr>
          <w:rFonts w:ascii="Arial" w:eastAsia="Times New Roman" w:hAnsi="Arial" w:cs="Arial"/>
          <w:bCs/>
        </w:rPr>
        <w:t>to attend and participate in department and whole academy meetings as requested</w:t>
      </w:r>
    </w:p>
    <w:p w:rsidR="003259A9" w:rsidRPr="003259A9" w:rsidRDefault="003259A9" w:rsidP="003259A9">
      <w:pPr>
        <w:numPr>
          <w:ilvl w:val="0"/>
          <w:numId w:val="2"/>
        </w:numPr>
        <w:spacing w:after="0" w:line="240" w:lineRule="auto"/>
        <w:rPr>
          <w:rFonts w:ascii="Arial" w:eastAsia="Times New Roman" w:hAnsi="Arial" w:cs="Arial"/>
        </w:rPr>
      </w:pPr>
      <w:proofErr w:type="gramStart"/>
      <w:r w:rsidRPr="003259A9">
        <w:rPr>
          <w:rFonts w:ascii="Arial" w:eastAsia="Times New Roman" w:hAnsi="Arial" w:cs="Arial"/>
        </w:rPr>
        <w:t>to</w:t>
      </w:r>
      <w:proofErr w:type="gramEnd"/>
      <w:r w:rsidRPr="003259A9">
        <w:rPr>
          <w:rFonts w:ascii="Arial" w:eastAsia="Times New Roman" w:hAnsi="Arial" w:cs="Arial"/>
        </w:rPr>
        <w:t xml:space="preserve"> monitor student behaviour and implement policy when standards are not adhered to.</w:t>
      </w:r>
    </w:p>
    <w:p w:rsidR="003259A9" w:rsidRPr="003259A9" w:rsidRDefault="003259A9" w:rsidP="003259A9">
      <w:pPr>
        <w:numPr>
          <w:ilvl w:val="0"/>
          <w:numId w:val="2"/>
        </w:numPr>
        <w:spacing w:after="0" w:line="240" w:lineRule="auto"/>
        <w:rPr>
          <w:rFonts w:ascii="Arial" w:eastAsia="Times New Roman" w:hAnsi="Arial" w:cs="Arial"/>
        </w:rPr>
      </w:pPr>
      <w:r w:rsidRPr="003259A9">
        <w:rPr>
          <w:rFonts w:ascii="Arial" w:eastAsia="Times New Roman" w:hAnsi="Arial" w:cs="Arial"/>
        </w:rPr>
        <w:t>to promote the use of the schools rewards system to promote student achievement and self-esteem</w:t>
      </w:r>
    </w:p>
    <w:p w:rsidR="003259A9" w:rsidRPr="003259A9" w:rsidRDefault="003259A9" w:rsidP="003259A9">
      <w:pPr>
        <w:numPr>
          <w:ilvl w:val="0"/>
          <w:numId w:val="2"/>
        </w:numPr>
        <w:spacing w:after="0" w:line="240" w:lineRule="auto"/>
        <w:rPr>
          <w:rFonts w:ascii="Arial" w:eastAsia="Times New Roman" w:hAnsi="Arial" w:cs="Arial"/>
        </w:rPr>
      </w:pPr>
      <w:proofErr w:type="gramStart"/>
      <w:r w:rsidRPr="003259A9">
        <w:rPr>
          <w:rFonts w:ascii="Arial" w:eastAsia="Times New Roman" w:hAnsi="Arial" w:cs="Arial"/>
        </w:rPr>
        <w:t>to</w:t>
      </w:r>
      <w:proofErr w:type="gramEnd"/>
      <w:r w:rsidRPr="003259A9">
        <w:rPr>
          <w:rFonts w:ascii="Arial" w:eastAsia="Times New Roman" w:hAnsi="Arial" w:cs="Arial"/>
        </w:rPr>
        <w:t xml:space="preserve"> be punctual to all supported lessons.</w:t>
      </w:r>
    </w:p>
    <w:p w:rsidR="003259A9" w:rsidRPr="003259A9" w:rsidRDefault="003259A9" w:rsidP="003259A9">
      <w:pPr>
        <w:numPr>
          <w:ilvl w:val="0"/>
          <w:numId w:val="2"/>
        </w:numPr>
        <w:spacing w:after="0" w:line="240" w:lineRule="auto"/>
        <w:rPr>
          <w:rFonts w:ascii="Arial" w:eastAsia="Times New Roman" w:hAnsi="Arial" w:cs="Arial"/>
        </w:rPr>
      </w:pPr>
      <w:proofErr w:type="gramStart"/>
      <w:r w:rsidRPr="003259A9">
        <w:rPr>
          <w:rFonts w:ascii="Arial" w:eastAsia="Times New Roman" w:hAnsi="Arial" w:cs="Arial"/>
        </w:rPr>
        <w:t>to</w:t>
      </w:r>
      <w:proofErr w:type="gramEnd"/>
      <w:r w:rsidRPr="003259A9">
        <w:rPr>
          <w:rFonts w:ascii="Arial" w:eastAsia="Times New Roman" w:hAnsi="Arial" w:cs="Arial"/>
        </w:rPr>
        <w:t xml:space="preserve"> contribute to the peer observation cycle for teaching assistant colleagues.</w:t>
      </w:r>
    </w:p>
    <w:p w:rsidR="003259A9" w:rsidRPr="003259A9" w:rsidRDefault="003259A9" w:rsidP="003259A9">
      <w:pPr>
        <w:numPr>
          <w:ilvl w:val="0"/>
          <w:numId w:val="2"/>
        </w:numPr>
        <w:spacing w:after="0" w:line="240" w:lineRule="auto"/>
        <w:rPr>
          <w:rFonts w:ascii="Arial" w:eastAsia="Times New Roman" w:hAnsi="Arial" w:cs="Arial"/>
        </w:rPr>
      </w:pPr>
      <w:r w:rsidRPr="003259A9">
        <w:rPr>
          <w:rFonts w:ascii="Arial" w:eastAsia="Times New Roman" w:hAnsi="Arial" w:cs="Arial"/>
        </w:rPr>
        <w:t>keep up to date data files, collate resources; maintain inventories, photocopy, use of I.T. systems for administration and educational purposes, and to support other TAs and teachers in accessing the relevant data and resources</w:t>
      </w:r>
    </w:p>
    <w:p w:rsidR="003259A9" w:rsidRPr="003259A9" w:rsidRDefault="003259A9" w:rsidP="003259A9">
      <w:pPr>
        <w:numPr>
          <w:ilvl w:val="0"/>
          <w:numId w:val="2"/>
        </w:numPr>
        <w:spacing w:after="0" w:line="240" w:lineRule="auto"/>
        <w:rPr>
          <w:rFonts w:ascii="Arial" w:eastAsia="Times New Roman" w:hAnsi="Arial" w:cs="Arial"/>
        </w:rPr>
      </w:pPr>
      <w:proofErr w:type="gramStart"/>
      <w:r w:rsidRPr="003259A9">
        <w:rPr>
          <w:rFonts w:ascii="Arial" w:eastAsia="Times New Roman" w:hAnsi="Arial" w:cs="Arial"/>
        </w:rPr>
        <w:t>to</w:t>
      </w:r>
      <w:proofErr w:type="gramEnd"/>
      <w:r w:rsidRPr="003259A9">
        <w:rPr>
          <w:rFonts w:ascii="Arial" w:eastAsia="Times New Roman" w:hAnsi="Arial" w:cs="Arial"/>
        </w:rPr>
        <w:t xml:space="preserve"> act as a mentor for identified students as directed.</w:t>
      </w:r>
    </w:p>
    <w:p w:rsidR="003259A9" w:rsidRPr="003259A9" w:rsidRDefault="003259A9" w:rsidP="003259A9">
      <w:pPr>
        <w:spacing w:after="0" w:line="240" w:lineRule="auto"/>
        <w:ind w:left="840"/>
        <w:rPr>
          <w:rFonts w:ascii="Arial" w:eastAsia="Times New Roman" w:hAnsi="Arial" w:cs="Arial"/>
        </w:rPr>
      </w:pPr>
    </w:p>
    <w:p w:rsidR="003259A9" w:rsidRPr="003259A9" w:rsidRDefault="003259A9" w:rsidP="003259A9">
      <w:pPr>
        <w:spacing w:after="0" w:line="240" w:lineRule="auto"/>
        <w:ind w:left="840"/>
        <w:rPr>
          <w:rFonts w:ascii="Arial" w:eastAsia="Times New Roman" w:hAnsi="Arial" w:cs="Arial"/>
        </w:rPr>
      </w:pPr>
    </w:p>
    <w:p w:rsidR="003259A9" w:rsidRPr="003259A9" w:rsidRDefault="003259A9" w:rsidP="003259A9">
      <w:pPr>
        <w:spacing w:after="0" w:line="240" w:lineRule="auto"/>
        <w:ind w:left="840"/>
        <w:rPr>
          <w:rFonts w:ascii="Arial" w:eastAsia="Times New Roman" w:hAnsi="Arial" w:cs="Arial"/>
        </w:rPr>
      </w:pPr>
      <w:r w:rsidRPr="003259A9">
        <w:rPr>
          <w:rFonts w:ascii="Arial" w:eastAsia="Times New Roman" w:hAnsi="Arial" w:cs="Arial"/>
        </w:rPr>
        <w:tab/>
        <w:t>`</w:t>
      </w:r>
    </w:p>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b/>
          <w:bCs/>
          <w:u w:val="single"/>
        </w:rPr>
        <w:t>STAFFING</w:t>
      </w:r>
      <w:r w:rsidRPr="003259A9">
        <w:rPr>
          <w:rFonts w:ascii="Arial" w:eastAsia="Times New Roman" w:hAnsi="Arial" w:cs="Arial"/>
        </w:rPr>
        <w:t xml:space="preserve"> </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b/>
          <w:bCs/>
        </w:rPr>
      </w:pPr>
      <w:r w:rsidRPr="003259A9">
        <w:rPr>
          <w:rFonts w:ascii="Arial" w:eastAsia="Times New Roman" w:hAnsi="Arial" w:cs="Arial"/>
          <w:b/>
          <w:bCs/>
        </w:rPr>
        <w:t xml:space="preserve">Staff Development:  Recruitment / Deployment of Staff: </w:t>
      </w:r>
    </w:p>
    <w:p w:rsidR="003259A9" w:rsidRPr="003259A9" w:rsidRDefault="003259A9" w:rsidP="003259A9">
      <w:pPr>
        <w:numPr>
          <w:ilvl w:val="0"/>
          <w:numId w:val="3"/>
        </w:numPr>
        <w:spacing w:after="0" w:line="240" w:lineRule="auto"/>
        <w:rPr>
          <w:rFonts w:ascii="Arial" w:eastAsia="Times New Roman" w:hAnsi="Arial" w:cs="Arial"/>
        </w:rPr>
      </w:pPr>
      <w:r w:rsidRPr="003259A9">
        <w:rPr>
          <w:rFonts w:ascii="Arial" w:eastAsia="Times New Roman" w:hAnsi="Arial" w:cs="Arial"/>
        </w:rPr>
        <w:t>to take part in the academy’s  staff development programme</w:t>
      </w:r>
    </w:p>
    <w:p w:rsidR="003259A9" w:rsidRPr="003259A9" w:rsidRDefault="003259A9" w:rsidP="003259A9">
      <w:pPr>
        <w:numPr>
          <w:ilvl w:val="0"/>
          <w:numId w:val="3"/>
        </w:numPr>
        <w:spacing w:after="0" w:line="240" w:lineRule="auto"/>
        <w:rPr>
          <w:rFonts w:ascii="Arial" w:eastAsia="Times New Roman" w:hAnsi="Arial" w:cs="Arial"/>
        </w:rPr>
      </w:pPr>
      <w:r w:rsidRPr="003259A9">
        <w:rPr>
          <w:rFonts w:ascii="Arial" w:eastAsia="Times New Roman" w:hAnsi="Arial" w:cs="Arial"/>
        </w:rPr>
        <w:t>to engage actively in the Teaching Assistant  Professional Review process</w:t>
      </w:r>
    </w:p>
    <w:p w:rsidR="003259A9" w:rsidRPr="003259A9" w:rsidRDefault="003259A9" w:rsidP="003259A9">
      <w:pPr>
        <w:numPr>
          <w:ilvl w:val="0"/>
          <w:numId w:val="3"/>
        </w:numPr>
        <w:spacing w:after="0" w:line="240" w:lineRule="auto"/>
        <w:rPr>
          <w:rFonts w:ascii="Arial" w:eastAsia="Times New Roman" w:hAnsi="Arial" w:cs="Arial"/>
        </w:rPr>
      </w:pPr>
      <w:proofErr w:type="gramStart"/>
      <w:r w:rsidRPr="003259A9">
        <w:rPr>
          <w:rFonts w:ascii="Arial" w:eastAsia="Times New Roman" w:hAnsi="Arial" w:cs="Arial"/>
        </w:rPr>
        <w:t>to</w:t>
      </w:r>
      <w:proofErr w:type="gramEnd"/>
      <w:r w:rsidRPr="003259A9">
        <w:rPr>
          <w:rFonts w:ascii="Arial" w:eastAsia="Times New Roman" w:hAnsi="Arial" w:cs="Arial"/>
        </w:rPr>
        <w:t xml:space="preserve"> work as a member of a designated team and to contribute positively to the team ethos.  </w:t>
      </w:r>
    </w:p>
    <w:p w:rsidR="003259A9" w:rsidRPr="003259A9" w:rsidRDefault="003259A9" w:rsidP="003259A9">
      <w:pPr>
        <w:numPr>
          <w:ilvl w:val="0"/>
          <w:numId w:val="3"/>
        </w:numPr>
        <w:spacing w:after="0" w:line="240" w:lineRule="auto"/>
        <w:rPr>
          <w:rFonts w:ascii="Arial" w:eastAsia="Times New Roman" w:hAnsi="Arial" w:cs="Arial"/>
        </w:rPr>
      </w:pPr>
      <w:r w:rsidRPr="003259A9">
        <w:rPr>
          <w:rFonts w:ascii="Arial" w:eastAsia="Times New Roman" w:hAnsi="Arial" w:cs="Arial"/>
        </w:rPr>
        <w:t>to assist in the induction of new members of staff</w:t>
      </w:r>
    </w:p>
    <w:p w:rsidR="003259A9" w:rsidRPr="003259A9" w:rsidRDefault="003259A9" w:rsidP="003259A9">
      <w:pPr>
        <w:spacing w:after="0" w:line="240" w:lineRule="auto"/>
        <w:ind w:left="360"/>
        <w:rPr>
          <w:rFonts w:ascii="Arial" w:eastAsia="Times New Roman" w:hAnsi="Arial" w:cs="Arial"/>
        </w:rPr>
      </w:pPr>
      <w:r w:rsidRPr="003259A9">
        <w:rPr>
          <w:rFonts w:ascii="Arial" w:eastAsia="Times New Roman" w:hAnsi="Arial" w:cs="Arial"/>
        </w:rPr>
        <w:t xml:space="preserve"> </w:t>
      </w:r>
    </w:p>
    <w:p w:rsidR="003259A9" w:rsidRPr="003259A9" w:rsidRDefault="003259A9" w:rsidP="003259A9">
      <w:pPr>
        <w:spacing w:after="0" w:line="240" w:lineRule="auto"/>
        <w:rPr>
          <w:rFonts w:ascii="Arial" w:eastAsia="Times New Roman" w:hAnsi="Arial" w:cs="Arial"/>
          <w:b/>
          <w:bCs/>
        </w:rPr>
      </w:pPr>
      <w:r w:rsidRPr="003259A9">
        <w:rPr>
          <w:rFonts w:ascii="Arial" w:eastAsia="Times New Roman" w:hAnsi="Arial" w:cs="Arial"/>
          <w:b/>
          <w:bCs/>
        </w:rPr>
        <w:t xml:space="preserve">Quality Assurance: </w:t>
      </w:r>
    </w:p>
    <w:p w:rsidR="003259A9" w:rsidRPr="003259A9" w:rsidRDefault="003259A9" w:rsidP="003259A9">
      <w:pPr>
        <w:numPr>
          <w:ilvl w:val="0"/>
          <w:numId w:val="4"/>
        </w:numPr>
        <w:spacing w:after="0" w:line="240" w:lineRule="auto"/>
        <w:rPr>
          <w:rFonts w:ascii="Arial" w:eastAsia="Times New Roman" w:hAnsi="Arial" w:cs="Arial"/>
        </w:rPr>
      </w:pPr>
      <w:proofErr w:type="gramStart"/>
      <w:r w:rsidRPr="003259A9">
        <w:rPr>
          <w:rFonts w:ascii="Arial" w:eastAsia="Times New Roman" w:hAnsi="Arial" w:cs="Arial"/>
        </w:rPr>
        <w:t>to</w:t>
      </w:r>
      <w:proofErr w:type="gramEnd"/>
      <w:r w:rsidRPr="003259A9">
        <w:rPr>
          <w:rFonts w:ascii="Arial" w:eastAsia="Times New Roman" w:hAnsi="Arial" w:cs="Arial"/>
        </w:rPr>
        <w:t xml:space="preserve"> contribute to the quality assurance procedures and policies of the academy.</w:t>
      </w:r>
    </w:p>
    <w:p w:rsidR="003259A9" w:rsidRPr="003259A9" w:rsidRDefault="003259A9" w:rsidP="003259A9">
      <w:pPr>
        <w:numPr>
          <w:ilvl w:val="0"/>
          <w:numId w:val="4"/>
        </w:numPr>
        <w:spacing w:after="0" w:line="240" w:lineRule="auto"/>
        <w:rPr>
          <w:rFonts w:ascii="Arial" w:eastAsia="Times New Roman" w:hAnsi="Arial" w:cs="Arial"/>
        </w:rPr>
      </w:pPr>
      <w:proofErr w:type="gramStart"/>
      <w:r w:rsidRPr="003259A9">
        <w:rPr>
          <w:rFonts w:ascii="Arial" w:eastAsia="Times New Roman" w:hAnsi="Arial" w:cs="Arial"/>
        </w:rPr>
        <w:t>to</w:t>
      </w:r>
      <w:proofErr w:type="gramEnd"/>
      <w:r w:rsidRPr="003259A9">
        <w:rPr>
          <w:rFonts w:ascii="Arial" w:eastAsia="Times New Roman" w:hAnsi="Arial" w:cs="Arial"/>
        </w:rPr>
        <w:t xml:space="preserve"> participate in the quality assurance actives of the ILS faculty including regular internal reviews and external processes.</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b/>
          <w:bCs/>
        </w:rPr>
      </w:pPr>
      <w:r w:rsidRPr="003259A9">
        <w:rPr>
          <w:rFonts w:ascii="Arial" w:eastAsia="Times New Roman" w:hAnsi="Arial" w:cs="Arial"/>
          <w:b/>
          <w:bCs/>
        </w:rPr>
        <w:t>Management Information:</w:t>
      </w:r>
    </w:p>
    <w:p w:rsidR="003259A9" w:rsidRPr="003259A9" w:rsidRDefault="003259A9" w:rsidP="003259A9">
      <w:pPr>
        <w:numPr>
          <w:ilvl w:val="0"/>
          <w:numId w:val="5"/>
        </w:numPr>
        <w:spacing w:after="0" w:line="240" w:lineRule="auto"/>
        <w:rPr>
          <w:rFonts w:ascii="Arial" w:eastAsia="Times New Roman" w:hAnsi="Arial" w:cs="Arial"/>
        </w:rPr>
      </w:pPr>
      <w:proofErr w:type="gramStart"/>
      <w:r w:rsidRPr="003259A9">
        <w:rPr>
          <w:rFonts w:ascii="Arial" w:eastAsia="Times New Roman" w:hAnsi="Arial" w:cs="Arial"/>
        </w:rPr>
        <w:t>to</w:t>
      </w:r>
      <w:proofErr w:type="gramEnd"/>
      <w:r w:rsidRPr="003259A9">
        <w:rPr>
          <w:rFonts w:ascii="Arial" w:eastAsia="Times New Roman" w:hAnsi="Arial" w:cs="Arial"/>
        </w:rPr>
        <w:t xml:space="preserve"> maintain appropriate records and to provide relevant accurate and up-to- date information as appropriate for teaching colleagues/parents and carers and external agencies.</w:t>
      </w:r>
    </w:p>
    <w:p w:rsidR="003259A9" w:rsidRPr="003259A9" w:rsidRDefault="003259A9" w:rsidP="003259A9">
      <w:pPr>
        <w:numPr>
          <w:ilvl w:val="0"/>
          <w:numId w:val="5"/>
        </w:numPr>
        <w:spacing w:after="0" w:line="240" w:lineRule="auto"/>
        <w:rPr>
          <w:rFonts w:ascii="Arial" w:eastAsia="Times New Roman" w:hAnsi="Arial" w:cs="Arial"/>
        </w:rPr>
      </w:pPr>
      <w:proofErr w:type="gramStart"/>
      <w:r w:rsidRPr="003259A9">
        <w:rPr>
          <w:rFonts w:ascii="Arial" w:eastAsia="Times New Roman" w:hAnsi="Arial" w:cs="Arial"/>
        </w:rPr>
        <w:t>to</w:t>
      </w:r>
      <w:proofErr w:type="gramEnd"/>
      <w:r w:rsidRPr="003259A9">
        <w:rPr>
          <w:rFonts w:ascii="Arial" w:eastAsia="Times New Roman" w:hAnsi="Arial" w:cs="Arial"/>
        </w:rPr>
        <w:t xml:space="preserve"> be responsible for developing and maintaining personal professional development records.</w:t>
      </w:r>
    </w:p>
    <w:p w:rsidR="003259A9" w:rsidRPr="003259A9" w:rsidRDefault="003259A9" w:rsidP="003259A9">
      <w:pPr>
        <w:spacing w:after="0" w:line="240" w:lineRule="auto"/>
        <w:ind w:left="720"/>
        <w:rPr>
          <w:rFonts w:ascii="Arial" w:eastAsia="Times New Roman" w:hAnsi="Arial" w:cs="Arial"/>
        </w:rPr>
      </w:pPr>
    </w:p>
    <w:p w:rsidR="003259A9" w:rsidRPr="003259A9" w:rsidRDefault="003259A9" w:rsidP="003259A9">
      <w:pPr>
        <w:spacing w:after="0" w:line="240" w:lineRule="auto"/>
        <w:rPr>
          <w:rFonts w:ascii="Arial" w:eastAsia="Times New Roman" w:hAnsi="Arial" w:cs="Arial"/>
          <w:b/>
          <w:bCs/>
        </w:rPr>
      </w:pPr>
    </w:p>
    <w:p w:rsidR="003259A9" w:rsidRPr="003259A9" w:rsidRDefault="003259A9" w:rsidP="003259A9">
      <w:pPr>
        <w:spacing w:after="0" w:line="240" w:lineRule="auto"/>
        <w:rPr>
          <w:rFonts w:ascii="Arial" w:eastAsia="Times New Roman" w:hAnsi="Arial" w:cs="Arial"/>
          <w:b/>
          <w:bCs/>
        </w:rPr>
      </w:pPr>
      <w:r w:rsidRPr="003259A9">
        <w:rPr>
          <w:rFonts w:ascii="Arial" w:eastAsia="Times New Roman" w:hAnsi="Arial" w:cs="Arial"/>
          <w:b/>
          <w:bCs/>
        </w:rPr>
        <w:t>Communications:</w:t>
      </w:r>
    </w:p>
    <w:p w:rsidR="003259A9" w:rsidRPr="003259A9" w:rsidRDefault="003259A9" w:rsidP="003259A9">
      <w:pPr>
        <w:numPr>
          <w:ilvl w:val="0"/>
          <w:numId w:val="6"/>
        </w:numPr>
        <w:spacing w:after="0" w:line="240" w:lineRule="auto"/>
        <w:rPr>
          <w:rFonts w:ascii="Arial" w:eastAsia="Times New Roman" w:hAnsi="Arial" w:cs="Arial"/>
        </w:rPr>
      </w:pPr>
      <w:r w:rsidRPr="003259A9">
        <w:rPr>
          <w:rFonts w:ascii="Arial" w:eastAsia="Times New Roman" w:hAnsi="Arial" w:cs="Arial"/>
        </w:rPr>
        <w:t xml:space="preserve">to communicate effectively with the parents of students as appropriate </w:t>
      </w:r>
    </w:p>
    <w:p w:rsidR="003259A9" w:rsidRPr="003259A9" w:rsidRDefault="003259A9" w:rsidP="003259A9">
      <w:pPr>
        <w:numPr>
          <w:ilvl w:val="0"/>
          <w:numId w:val="6"/>
        </w:numPr>
        <w:spacing w:after="0" w:line="240" w:lineRule="auto"/>
        <w:rPr>
          <w:rFonts w:ascii="Arial" w:eastAsia="Times New Roman" w:hAnsi="Arial" w:cs="Arial"/>
        </w:rPr>
      </w:pPr>
      <w:r w:rsidRPr="003259A9">
        <w:rPr>
          <w:rFonts w:ascii="Arial" w:eastAsia="Times New Roman" w:hAnsi="Arial" w:cs="Arial"/>
        </w:rPr>
        <w:t xml:space="preserve">where appropriate, to communicate and cooperate with persons or bodies outside of the school </w:t>
      </w:r>
    </w:p>
    <w:p w:rsidR="003259A9" w:rsidRPr="003259A9" w:rsidRDefault="003259A9" w:rsidP="003259A9">
      <w:pPr>
        <w:numPr>
          <w:ilvl w:val="0"/>
          <w:numId w:val="6"/>
        </w:numPr>
        <w:spacing w:after="0" w:line="240" w:lineRule="auto"/>
        <w:rPr>
          <w:rFonts w:ascii="Arial" w:eastAsia="Times New Roman" w:hAnsi="Arial" w:cs="Arial"/>
        </w:rPr>
      </w:pPr>
      <w:r w:rsidRPr="003259A9">
        <w:rPr>
          <w:rFonts w:ascii="Arial" w:eastAsia="Times New Roman" w:hAnsi="Arial" w:cs="Arial"/>
        </w:rPr>
        <w:t>to follow agreed policies for communications in the academy</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b/>
          <w:bCs/>
        </w:rPr>
      </w:pPr>
      <w:r w:rsidRPr="003259A9">
        <w:rPr>
          <w:rFonts w:ascii="Arial" w:eastAsia="Times New Roman" w:hAnsi="Arial" w:cs="Arial"/>
          <w:b/>
          <w:bCs/>
        </w:rPr>
        <w:t>Management of Resources:</w:t>
      </w:r>
    </w:p>
    <w:p w:rsidR="003259A9" w:rsidRPr="003259A9" w:rsidRDefault="003259A9" w:rsidP="003259A9">
      <w:pPr>
        <w:numPr>
          <w:ilvl w:val="0"/>
          <w:numId w:val="7"/>
        </w:numPr>
        <w:spacing w:after="0" w:line="240" w:lineRule="auto"/>
        <w:rPr>
          <w:rFonts w:ascii="Arial" w:eastAsia="Times New Roman" w:hAnsi="Arial" w:cs="Arial"/>
        </w:rPr>
      </w:pPr>
      <w:proofErr w:type="gramStart"/>
      <w:r w:rsidRPr="003259A9">
        <w:rPr>
          <w:rFonts w:ascii="Arial" w:eastAsia="Times New Roman" w:hAnsi="Arial" w:cs="Arial"/>
        </w:rPr>
        <w:t>to</w:t>
      </w:r>
      <w:proofErr w:type="gramEnd"/>
      <w:r w:rsidRPr="003259A9">
        <w:rPr>
          <w:rFonts w:ascii="Arial" w:eastAsia="Times New Roman" w:hAnsi="Arial" w:cs="Arial"/>
        </w:rPr>
        <w:t xml:space="preserve"> contribute to the process of the ordering department supplies through the appropriate channel.</w:t>
      </w:r>
    </w:p>
    <w:p w:rsidR="003259A9" w:rsidRPr="003259A9" w:rsidRDefault="003259A9" w:rsidP="003259A9">
      <w:pPr>
        <w:spacing w:after="0" w:line="240" w:lineRule="auto"/>
        <w:ind w:left="360"/>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b/>
          <w:bCs/>
        </w:rPr>
      </w:pPr>
      <w:r w:rsidRPr="003259A9">
        <w:rPr>
          <w:rFonts w:ascii="Arial" w:eastAsia="Times New Roman" w:hAnsi="Arial" w:cs="Arial"/>
          <w:b/>
          <w:bCs/>
        </w:rPr>
        <w:t>Other Specific Duties:</w:t>
      </w:r>
    </w:p>
    <w:p w:rsidR="003259A9" w:rsidRPr="003259A9" w:rsidRDefault="003259A9" w:rsidP="003259A9">
      <w:pPr>
        <w:numPr>
          <w:ilvl w:val="0"/>
          <w:numId w:val="8"/>
        </w:numPr>
        <w:spacing w:after="0" w:line="240" w:lineRule="auto"/>
        <w:rPr>
          <w:rFonts w:ascii="Arial" w:eastAsia="Times New Roman" w:hAnsi="Arial" w:cs="Arial"/>
        </w:rPr>
      </w:pPr>
      <w:r w:rsidRPr="003259A9">
        <w:rPr>
          <w:rFonts w:ascii="Arial" w:eastAsia="Times New Roman" w:hAnsi="Arial" w:cs="Arial"/>
        </w:rPr>
        <w:t xml:space="preserve">to play a full part in the life of the academy, to support its distinctive aim and to encourage staff and students to follow this example </w:t>
      </w:r>
    </w:p>
    <w:p w:rsidR="003259A9" w:rsidRPr="003259A9" w:rsidRDefault="003259A9" w:rsidP="003259A9">
      <w:pPr>
        <w:numPr>
          <w:ilvl w:val="0"/>
          <w:numId w:val="8"/>
        </w:numPr>
        <w:spacing w:after="0" w:line="240" w:lineRule="auto"/>
        <w:rPr>
          <w:rFonts w:ascii="Arial" w:eastAsia="Times New Roman" w:hAnsi="Arial" w:cs="Arial"/>
        </w:rPr>
      </w:pPr>
      <w:r w:rsidRPr="003259A9">
        <w:rPr>
          <w:rFonts w:ascii="Arial" w:eastAsia="Times New Roman" w:hAnsi="Arial" w:cs="Arial"/>
        </w:rPr>
        <w:t>to continue personal development as agreed</w:t>
      </w:r>
    </w:p>
    <w:p w:rsidR="003259A9" w:rsidRPr="003259A9" w:rsidRDefault="003259A9" w:rsidP="003259A9">
      <w:pPr>
        <w:numPr>
          <w:ilvl w:val="0"/>
          <w:numId w:val="8"/>
        </w:numPr>
        <w:spacing w:after="0" w:line="240" w:lineRule="auto"/>
        <w:rPr>
          <w:rFonts w:ascii="Arial" w:eastAsia="Times New Roman" w:hAnsi="Arial" w:cs="Arial"/>
        </w:rPr>
      </w:pPr>
      <w:r w:rsidRPr="003259A9">
        <w:rPr>
          <w:rFonts w:ascii="Arial" w:eastAsia="Times New Roman" w:hAnsi="Arial" w:cs="Arial"/>
        </w:rPr>
        <w:t>to comply with the academy’s  health and safety policy and undertake risk assessment as appropriate</w:t>
      </w:r>
    </w:p>
    <w:p w:rsidR="003259A9" w:rsidRPr="003259A9" w:rsidRDefault="003259A9" w:rsidP="003259A9">
      <w:pPr>
        <w:spacing w:after="0" w:line="240" w:lineRule="auto"/>
        <w:ind w:left="360"/>
        <w:rPr>
          <w:rFonts w:ascii="Arial" w:eastAsia="Times New Roman" w:hAnsi="Arial" w:cs="Arial"/>
        </w:rPr>
      </w:pPr>
    </w:p>
    <w:p w:rsidR="003259A9" w:rsidRPr="003259A9" w:rsidRDefault="003259A9" w:rsidP="003259A9">
      <w:pPr>
        <w:spacing w:after="0" w:line="240" w:lineRule="auto"/>
        <w:ind w:firstLine="60"/>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t>Whilst every effort has been made to explain the main duties and responsibilities of the post, each individual task undertaken may not be identified.</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t>Employees will be expected to comply with any reasonable request from a manager to undertake work of a similar level that is not specified in this job description.</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t>Employees are expected to be courteous to colleagues and provide a welcoming environment to visitors and telephone callers.</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t xml:space="preserve">The job description is current at the date shown, but following consultation with you, may be changed by management to reflect or anticipate changes in the job which are commensurate with the salary and job title. </w:t>
      </w:r>
    </w:p>
    <w:p w:rsidR="003259A9" w:rsidRPr="003259A9" w:rsidRDefault="003259A9" w:rsidP="003259A9">
      <w:pPr>
        <w:spacing w:after="0" w:line="240" w:lineRule="auto"/>
        <w:rPr>
          <w:rFonts w:ascii="Arial" w:eastAsia="Times New Roman" w:hAnsi="Arial" w:cs="Arial"/>
          <w:bCs/>
          <w:u w:val="single"/>
        </w:rPr>
      </w:pPr>
    </w:p>
    <w:p w:rsidR="003259A9" w:rsidRPr="003259A9" w:rsidRDefault="003259A9" w:rsidP="003259A9">
      <w:pPr>
        <w:spacing w:after="0" w:line="240" w:lineRule="auto"/>
        <w:rPr>
          <w:rFonts w:ascii="Arial" w:eastAsia="Times New Roman" w:hAnsi="Arial" w:cs="Arial"/>
          <w:bCs/>
          <w:u w:val="single"/>
        </w:rPr>
      </w:pPr>
    </w:p>
    <w:p w:rsidR="003259A9" w:rsidRPr="003259A9" w:rsidRDefault="003259A9" w:rsidP="003259A9">
      <w:pPr>
        <w:spacing w:after="0" w:line="240" w:lineRule="auto"/>
        <w:rPr>
          <w:rFonts w:ascii="Arial" w:eastAsia="Times New Roman" w:hAnsi="Arial" w:cs="Arial"/>
          <w:bCs/>
          <w:u w:val="single"/>
        </w:rPr>
      </w:pPr>
    </w:p>
    <w:p w:rsidR="003259A9" w:rsidRPr="003259A9" w:rsidRDefault="003259A9" w:rsidP="003259A9">
      <w:pPr>
        <w:spacing w:after="0" w:line="240" w:lineRule="auto"/>
        <w:rPr>
          <w:rFonts w:ascii="Arial" w:eastAsia="Times New Roman" w:hAnsi="Arial" w:cs="Arial"/>
          <w:bCs/>
          <w:u w:val="single"/>
        </w:rPr>
      </w:pPr>
    </w:p>
    <w:p w:rsidR="003259A9" w:rsidRPr="003259A9" w:rsidRDefault="003259A9" w:rsidP="003259A9">
      <w:pPr>
        <w:spacing w:after="0" w:line="240" w:lineRule="auto"/>
        <w:jc w:val="center"/>
        <w:rPr>
          <w:rFonts w:ascii="Arial" w:eastAsia="Times New Roman" w:hAnsi="Arial" w:cs="Arial"/>
          <w:b/>
          <w:bCs/>
          <w:caps/>
          <w:sz w:val="20"/>
          <w:szCs w:val="20"/>
        </w:rPr>
      </w:pPr>
      <w:r w:rsidRPr="003259A9">
        <w:rPr>
          <w:rFonts w:ascii="Arial" w:eastAsia="Times New Roman" w:hAnsi="Arial" w:cs="Arial"/>
          <w:b/>
          <w:bCs/>
          <w:caps/>
          <w:sz w:val="20"/>
          <w:szCs w:val="20"/>
        </w:rPr>
        <w:t>PERSON SPECIFICATION</w:t>
      </w:r>
    </w:p>
    <w:p w:rsidR="003259A9" w:rsidRPr="003259A9" w:rsidRDefault="003259A9" w:rsidP="003259A9">
      <w:pPr>
        <w:spacing w:after="40" w:line="288" w:lineRule="auto"/>
        <w:contextualSpacing/>
        <w:rPr>
          <w:rFonts w:ascii="Arial" w:eastAsia="Times New Roman" w:hAnsi="Arial" w:cs="Arial"/>
          <w:b/>
          <w:bCs/>
          <w:caps/>
          <w:sz w:val="20"/>
          <w:szCs w:val="20"/>
        </w:rPr>
      </w:pPr>
    </w:p>
    <w:p w:rsidR="003259A9" w:rsidRPr="003259A9" w:rsidRDefault="003259A9" w:rsidP="003259A9">
      <w:pPr>
        <w:spacing w:after="40" w:line="288" w:lineRule="auto"/>
        <w:contextualSpacing/>
        <w:rPr>
          <w:rFonts w:ascii="Arial" w:eastAsia="Times New Roman" w:hAnsi="Arial" w:cs="Arial"/>
          <w:b/>
          <w:bCs/>
          <w:caps/>
          <w:sz w:val="20"/>
          <w:szCs w:val="20"/>
        </w:rPr>
      </w:pPr>
      <w:r w:rsidRPr="003259A9">
        <w:rPr>
          <w:rFonts w:ascii="Arial" w:eastAsia="Times New Roman" w:hAnsi="Arial" w:cs="Arial"/>
          <w:b/>
          <w:bCs/>
          <w:caps/>
          <w:sz w:val="20"/>
          <w:szCs w:val="20"/>
        </w:rPr>
        <w:t>Job title:</w:t>
      </w:r>
      <w:r w:rsidRPr="003259A9">
        <w:rPr>
          <w:rFonts w:ascii="Arial" w:eastAsia="Times New Roman" w:hAnsi="Arial" w:cs="Arial"/>
          <w:b/>
          <w:bCs/>
          <w:caps/>
          <w:sz w:val="20"/>
          <w:szCs w:val="20"/>
        </w:rPr>
        <w:tab/>
      </w:r>
      <w:r w:rsidRPr="003259A9">
        <w:rPr>
          <w:rFonts w:ascii="Arial" w:eastAsia="Times New Roman" w:hAnsi="Arial" w:cs="Arial"/>
          <w:b/>
          <w:bCs/>
          <w:caps/>
          <w:sz w:val="20"/>
          <w:szCs w:val="20"/>
        </w:rPr>
        <w:tab/>
      </w:r>
      <w:r w:rsidRPr="003259A9">
        <w:rPr>
          <w:rFonts w:ascii="Arial" w:eastAsia="Times New Roman" w:hAnsi="Arial" w:cs="Arial"/>
          <w:b/>
          <w:bCs/>
          <w:caps/>
          <w:sz w:val="20"/>
          <w:szCs w:val="20"/>
        </w:rPr>
        <w:tab/>
        <w:t>TEACHING ASSISTANT</w:t>
      </w:r>
    </w:p>
    <w:p w:rsidR="003259A9" w:rsidRPr="003259A9" w:rsidRDefault="003259A9" w:rsidP="003259A9">
      <w:pPr>
        <w:spacing w:after="40" w:line="288" w:lineRule="auto"/>
        <w:contextualSpacing/>
        <w:jc w:val="both"/>
        <w:rPr>
          <w:rFonts w:ascii="Arial" w:eastAsia="Times New Roman" w:hAnsi="Arial" w:cs="Arial"/>
          <w:b/>
          <w:sz w:val="20"/>
          <w:szCs w:val="20"/>
        </w:rPr>
      </w:pPr>
      <w:r w:rsidRPr="003259A9">
        <w:rPr>
          <w:rFonts w:ascii="Arial" w:eastAsia="Times New Roman" w:hAnsi="Arial" w:cs="Arial"/>
          <w:sz w:val="20"/>
          <w:szCs w:val="20"/>
        </w:rPr>
        <w:t xml:space="preserve"> </w:t>
      </w:r>
      <w:r w:rsidRPr="003259A9">
        <w:rPr>
          <w:rFonts w:ascii="Arial" w:eastAsia="Times New Roman" w:hAnsi="Arial" w:cs="Arial"/>
          <w:sz w:val="20"/>
          <w:szCs w:val="20"/>
        </w:rPr>
        <w:tab/>
      </w:r>
      <w:r w:rsidRPr="003259A9">
        <w:rPr>
          <w:rFonts w:ascii="Arial" w:eastAsia="Times New Roman" w:hAnsi="Arial" w:cs="Arial"/>
          <w:sz w:val="20"/>
          <w:szCs w:val="20"/>
        </w:rPr>
        <w:tab/>
      </w:r>
      <w:r w:rsidRPr="003259A9">
        <w:rPr>
          <w:rFonts w:ascii="Arial" w:eastAsia="Times New Roman"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4030"/>
        <w:gridCol w:w="3367"/>
      </w:tblGrid>
      <w:tr w:rsidR="003259A9" w:rsidRPr="003259A9" w:rsidTr="00796712">
        <w:tc>
          <w:tcPr>
            <w:tcW w:w="2457" w:type="dxa"/>
          </w:tcPr>
          <w:p w:rsidR="003259A9" w:rsidRPr="003259A9" w:rsidRDefault="003259A9" w:rsidP="003259A9">
            <w:pPr>
              <w:spacing w:after="0" w:line="240" w:lineRule="auto"/>
              <w:rPr>
                <w:rFonts w:ascii="Arial" w:eastAsia="Times New Roman" w:hAnsi="Arial" w:cs="Arial"/>
                <w:sz w:val="24"/>
                <w:szCs w:val="24"/>
              </w:rPr>
            </w:pPr>
            <w:r w:rsidRPr="003259A9">
              <w:rPr>
                <w:rFonts w:ascii="Arial" w:eastAsia="Times New Roman" w:hAnsi="Arial" w:cs="Arial"/>
                <w:sz w:val="24"/>
                <w:szCs w:val="24"/>
              </w:rPr>
              <w:t>Criteria</w:t>
            </w:r>
          </w:p>
        </w:tc>
        <w:tc>
          <w:tcPr>
            <w:tcW w:w="4030" w:type="dxa"/>
          </w:tcPr>
          <w:p w:rsidR="003259A9" w:rsidRPr="003259A9" w:rsidRDefault="003259A9" w:rsidP="003259A9">
            <w:pPr>
              <w:spacing w:after="0" w:line="240" w:lineRule="auto"/>
              <w:rPr>
                <w:rFonts w:ascii="Arial" w:eastAsia="Times New Roman" w:hAnsi="Arial" w:cs="Arial"/>
                <w:sz w:val="24"/>
                <w:szCs w:val="24"/>
              </w:rPr>
            </w:pPr>
            <w:r w:rsidRPr="003259A9">
              <w:rPr>
                <w:rFonts w:ascii="Arial" w:eastAsia="Times New Roman" w:hAnsi="Arial" w:cs="Arial"/>
                <w:sz w:val="24"/>
                <w:szCs w:val="24"/>
              </w:rPr>
              <w:t>Essential</w:t>
            </w:r>
          </w:p>
        </w:tc>
        <w:tc>
          <w:tcPr>
            <w:tcW w:w="3367" w:type="dxa"/>
          </w:tcPr>
          <w:p w:rsidR="003259A9" w:rsidRPr="003259A9" w:rsidRDefault="003259A9" w:rsidP="003259A9">
            <w:pPr>
              <w:spacing w:after="0" w:line="240" w:lineRule="auto"/>
              <w:rPr>
                <w:rFonts w:ascii="Times New Roman" w:eastAsia="Times New Roman" w:hAnsi="Times New Roman" w:cs="Times New Roman"/>
                <w:sz w:val="24"/>
                <w:szCs w:val="24"/>
              </w:rPr>
            </w:pPr>
            <w:r w:rsidRPr="003259A9">
              <w:rPr>
                <w:rFonts w:ascii="Arial" w:eastAsia="Times New Roman" w:hAnsi="Arial" w:cs="Arial"/>
                <w:sz w:val="24"/>
                <w:szCs w:val="24"/>
              </w:rPr>
              <w:t>Desirable</w:t>
            </w:r>
          </w:p>
        </w:tc>
      </w:tr>
      <w:tr w:rsidR="003259A9" w:rsidRPr="003259A9" w:rsidTr="00796712">
        <w:trPr>
          <w:trHeight w:val="1014"/>
        </w:trPr>
        <w:tc>
          <w:tcPr>
            <w:tcW w:w="2457" w:type="dxa"/>
          </w:tcPr>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t xml:space="preserve">Education </w:t>
            </w:r>
          </w:p>
        </w:tc>
        <w:tc>
          <w:tcPr>
            <w:tcW w:w="4030" w:type="dxa"/>
          </w:tcPr>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t xml:space="preserve">  A broad and balanced educational background at degree level as a minimum requirement</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p>
        </w:tc>
        <w:tc>
          <w:tcPr>
            <w:tcW w:w="3367" w:type="dxa"/>
          </w:tcPr>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p>
        </w:tc>
      </w:tr>
      <w:tr w:rsidR="003259A9" w:rsidRPr="003259A9" w:rsidTr="00796712">
        <w:trPr>
          <w:trHeight w:val="805"/>
        </w:trPr>
        <w:tc>
          <w:tcPr>
            <w:tcW w:w="2457" w:type="dxa"/>
          </w:tcPr>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t>Qualifications</w:t>
            </w:r>
          </w:p>
        </w:tc>
        <w:tc>
          <w:tcPr>
            <w:tcW w:w="4030" w:type="dxa"/>
          </w:tcPr>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t xml:space="preserve">a minimum of Grade </w:t>
            </w:r>
            <w:proofErr w:type="spellStart"/>
            <w:r w:rsidRPr="003259A9">
              <w:rPr>
                <w:rFonts w:ascii="Arial" w:eastAsia="Times New Roman" w:hAnsi="Arial" w:cs="Arial"/>
              </w:rPr>
              <w:t>C at</w:t>
            </w:r>
            <w:proofErr w:type="spellEnd"/>
            <w:r w:rsidRPr="003259A9">
              <w:rPr>
                <w:rFonts w:ascii="Arial" w:eastAsia="Times New Roman" w:hAnsi="Arial" w:cs="Arial"/>
              </w:rPr>
              <w:t xml:space="preserve"> GCSE (or</w:t>
            </w:r>
          </w:p>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t xml:space="preserve">  equivalent) in English and Maths</w:t>
            </w:r>
          </w:p>
          <w:p w:rsidR="003259A9" w:rsidRPr="003259A9" w:rsidRDefault="003259A9" w:rsidP="003259A9">
            <w:pPr>
              <w:spacing w:after="0" w:line="240" w:lineRule="auto"/>
              <w:rPr>
                <w:rFonts w:ascii="Arial" w:eastAsia="Times New Roman" w:hAnsi="Arial" w:cs="Arial"/>
              </w:rPr>
            </w:pPr>
          </w:p>
        </w:tc>
        <w:tc>
          <w:tcPr>
            <w:tcW w:w="3367" w:type="dxa"/>
          </w:tcPr>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t>additional specialist qualifications in a relevant field</w:t>
            </w:r>
          </w:p>
        </w:tc>
      </w:tr>
      <w:tr w:rsidR="003259A9" w:rsidRPr="003259A9" w:rsidTr="00796712">
        <w:trPr>
          <w:trHeight w:val="619"/>
        </w:trPr>
        <w:tc>
          <w:tcPr>
            <w:tcW w:w="2457" w:type="dxa"/>
          </w:tcPr>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t>Experience</w:t>
            </w:r>
          </w:p>
        </w:tc>
        <w:tc>
          <w:tcPr>
            <w:tcW w:w="4030" w:type="dxa"/>
          </w:tcPr>
          <w:p w:rsidR="003259A9" w:rsidRPr="003259A9" w:rsidRDefault="003259A9" w:rsidP="003259A9">
            <w:pPr>
              <w:spacing w:after="0" w:line="240" w:lineRule="auto"/>
              <w:rPr>
                <w:rFonts w:ascii="Arial" w:eastAsia="Times New Roman" w:hAnsi="Arial" w:cs="Arial"/>
              </w:rPr>
            </w:pPr>
            <w:proofErr w:type="gramStart"/>
            <w:r w:rsidRPr="003259A9">
              <w:rPr>
                <w:rFonts w:ascii="Arial" w:eastAsia="Times New Roman" w:hAnsi="Arial" w:cs="Arial"/>
              </w:rPr>
              <w:t>have</w:t>
            </w:r>
            <w:proofErr w:type="gramEnd"/>
            <w:r w:rsidRPr="003259A9">
              <w:rPr>
                <w:rFonts w:ascii="Arial" w:eastAsia="Times New Roman" w:hAnsi="Arial" w:cs="Arial"/>
              </w:rPr>
              <w:t xml:space="preserve"> experience of supporting students in a classroom environment, including those with SEND.</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proofErr w:type="gramStart"/>
            <w:r w:rsidRPr="003259A9">
              <w:rPr>
                <w:rFonts w:ascii="Arial" w:eastAsia="Times New Roman" w:hAnsi="Arial" w:cs="Arial"/>
              </w:rPr>
              <w:t>experience</w:t>
            </w:r>
            <w:proofErr w:type="gramEnd"/>
            <w:r w:rsidRPr="003259A9">
              <w:rPr>
                <w:rFonts w:ascii="Arial" w:eastAsia="Times New Roman" w:hAnsi="Arial" w:cs="Arial"/>
              </w:rPr>
              <w:t xml:space="preserve"> of using ICT to support students in the classroom.</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ind w:left="720"/>
              <w:rPr>
                <w:rFonts w:ascii="Arial" w:eastAsia="Times New Roman" w:hAnsi="Arial" w:cs="Arial"/>
              </w:rPr>
            </w:pPr>
          </w:p>
        </w:tc>
        <w:tc>
          <w:tcPr>
            <w:tcW w:w="3367" w:type="dxa"/>
          </w:tcPr>
          <w:p w:rsidR="003259A9" w:rsidRPr="003259A9" w:rsidRDefault="003259A9" w:rsidP="003259A9">
            <w:pPr>
              <w:spacing w:after="0" w:line="240" w:lineRule="auto"/>
              <w:rPr>
                <w:rFonts w:ascii="Arial" w:eastAsia="Times New Roman" w:hAnsi="Arial" w:cs="Arial"/>
              </w:rPr>
            </w:pPr>
            <w:proofErr w:type="gramStart"/>
            <w:r w:rsidRPr="003259A9">
              <w:rPr>
                <w:rFonts w:ascii="Arial" w:eastAsia="Times New Roman" w:hAnsi="Arial" w:cs="Arial"/>
              </w:rPr>
              <w:t>additional</w:t>
            </w:r>
            <w:proofErr w:type="gramEnd"/>
            <w:r w:rsidRPr="003259A9">
              <w:rPr>
                <w:rFonts w:ascii="Arial" w:eastAsia="Times New Roman" w:hAnsi="Arial" w:cs="Arial"/>
              </w:rPr>
              <w:t xml:space="preserve"> experience working with young people in other settings.</w:t>
            </w:r>
          </w:p>
        </w:tc>
      </w:tr>
      <w:tr w:rsidR="003259A9" w:rsidRPr="003259A9" w:rsidTr="00796712">
        <w:trPr>
          <w:trHeight w:val="986"/>
        </w:trPr>
        <w:tc>
          <w:tcPr>
            <w:tcW w:w="2457" w:type="dxa"/>
          </w:tcPr>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t>Knowledge</w:t>
            </w:r>
          </w:p>
        </w:tc>
        <w:tc>
          <w:tcPr>
            <w:tcW w:w="4030" w:type="dxa"/>
          </w:tcPr>
          <w:p w:rsidR="003259A9" w:rsidRPr="003259A9" w:rsidRDefault="003259A9" w:rsidP="003259A9">
            <w:pPr>
              <w:spacing w:after="0" w:line="240" w:lineRule="auto"/>
              <w:rPr>
                <w:rFonts w:ascii="Arial" w:eastAsia="Times New Roman" w:hAnsi="Arial" w:cs="Arial"/>
              </w:rPr>
            </w:pPr>
            <w:proofErr w:type="gramStart"/>
            <w:r w:rsidRPr="003259A9">
              <w:rPr>
                <w:rFonts w:ascii="Arial" w:eastAsia="Times New Roman" w:hAnsi="Arial" w:cs="Arial"/>
              </w:rPr>
              <w:t>knowledge</w:t>
            </w:r>
            <w:proofErr w:type="gramEnd"/>
            <w:r w:rsidRPr="003259A9">
              <w:rPr>
                <w:rFonts w:ascii="Arial" w:eastAsia="Times New Roman" w:hAnsi="Arial" w:cs="Arial"/>
              </w:rPr>
              <w:t xml:space="preserve"> of SEN Code of Practice 2014.</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proofErr w:type="spellStart"/>
            <w:r w:rsidRPr="003259A9">
              <w:rPr>
                <w:rFonts w:ascii="Arial" w:eastAsia="Times New Roman" w:hAnsi="Arial" w:cs="Arial"/>
              </w:rPr>
              <w:t>OfSted</w:t>
            </w:r>
            <w:proofErr w:type="spellEnd"/>
            <w:r w:rsidRPr="003259A9">
              <w:rPr>
                <w:rFonts w:ascii="Arial" w:eastAsia="Times New Roman" w:hAnsi="Arial" w:cs="Arial"/>
              </w:rPr>
              <w:t xml:space="preserve"> framework for inspection in relation to the effective deployment of teaching assistants.</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proofErr w:type="gramStart"/>
            <w:r w:rsidRPr="003259A9">
              <w:rPr>
                <w:rFonts w:ascii="Arial" w:eastAsia="Times New Roman" w:hAnsi="Arial" w:cs="Arial"/>
              </w:rPr>
              <w:t>current</w:t>
            </w:r>
            <w:proofErr w:type="gramEnd"/>
            <w:r w:rsidRPr="003259A9">
              <w:rPr>
                <w:rFonts w:ascii="Arial" w:eastAsia="Times New Roman" w:hAnsi="Arial" w:cs="Arial"/>
              </w:rPr>
              <w:t xml:space="preserve"> NC programmes of study in relevant area.</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p>
        </w:tc>
        <w:tc>
          <w:tcPr>
            <w:tcW w:w="3367" w:type="dxa"/>
          </w:tcPr>
          <w:p w:rsidR="003259A9" w:rsidRPr="003259A9" w:rsidRDefault="003259A9" w:rsidP="003259A9">
            <w:pPr>
              <w:spacing w:after="0" w:line="240" w:lineRule="auto"/>
              <w:rPr>
                <w:rFonts w:ascii="Arial" w:eastAsia="Times New Roman" w:hAnsi="Arial" w:cs="Arial"/>
              </w:rPr>
            </w:pPr>
          </w:p>
        </w:tc>
      </w:tr>
      <w:tr w:rsidR="003259A9" w:rsidRPr="003259A9" w:rsidTr="00796712">
        <w:trPr>
          <w:trHeight w:val="8370"/>
        </w:trPr>
        <w:tc>
          <w:tcPr>
            <w:tcW w:w="2457" w:type="dxa"/>
          </w:tcPr>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lastRenderedPageBreak/>
              <w:t>Skills and Abilities</w:t>
            </w:r>
          </w:p>
        </w:tc>
        <w:tc>
          <w:tcPr>
            <w:tcW w:w="4030" w:type="dxa"/>
          </w:tcPr>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t>a professional demeanour</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t>able to develop materials which</w:t>
            </w:r>
            <w:r w:rsidRPr="003259A9">
              <w:rPr>
                <w:rFonts w:ascii="Arial" w:eastAsia="Times New Roman" w:hAnsi="Arial" w:cs="Arial"/>
              </w:rPr>
              <w:br/>
              <w:t xml:space="preserve">  match the learners needs</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t>sound organisational skills</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proofErr w:type="gramStart"/>
            <w:r w:rsidRPr="003259A9">
              <w:rPr>
                <w:rFonts w:ascii="Arial" w:eastAsia="Times New Roman" w:hAnsi="Arial" w:cs="Arial"/>
              </w:rPr>
              <w:t>effective</w:t>
            </w:r>
            <w:proofErr w:type="gramEnd"/>
            <w:r w:rsidRPr="003259A9">
              <w:rPr>
                <w:rFonts w:ascii="Arial" w:eastAsia="Times New Roman" w:hAnsi="Arial" w:cs="Arial"/>
              </w:rPr>
              <w:t xml:space="preserve"> communication skills, including through the written word.</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t>able  to work as part of a team</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proofErr w:type="gramStart"/>
            <w:r w:rsidRPr="003259A9">
              <w:rPr>
                <w:rFonts w:ascii="Arial" w:eastAsia="Times New Roman" w:hAnsi="Arial" w:cs="Arial"/>
              </w:rPr>
              <w:t>able</w:t>
            </w:r>
            <w:proofErr w:type="gramEnd"/>
            <w:r w:rsidRPr="003259A9">
              <w:rPr>
                <w:rFonts w:ascii="Arial" w:eastAsia="Times New Roman" w:hAnsi="Arial" w:cs="Arial"/>
              </w:rPr>
              <w:t xml:space="preserve"> to use language and other communication skills that students can understand and relate to.</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t>able to establish positive relationships with students</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proofErr w:type="gramStart"/>
            <w:r w:rsidRPr="003259A9">
              <w:rPr>
                <w:rFonts w:ascii="Arial" w:eastAsia="Times New Roman" w:hAnsi="Arial" w:cs="Arial"/>
              </w:rPr>
              <w:t>able</w:t>
            </w:r>
            <w:proofErr w:type="gramEnd"/>
            <w:r w:rsidRPr="003259A9">
              <w:rPr>
                <w:rFonts w:ascii="Arial" w:eastAsia="Times New Roman" w:hAnsi="Arial" w:cs="Arial"/>
              </w:rPr>
              <w:t xml:space="preserve"> to demonstrate active listening skills.</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t>able to consistently and effectively implement agreed behaviour for learning policies</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t>able to offer constructive feedback to students to build self-esteem,</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proofErr w:type="gramStart"/>
            <w:r w:rsidRPr="003259A9">
              <w:rPr>
                <w:rFonts w:ascii="Arial" w:eastAsia="Times New Roman" w:hAnsi="Arial" w:cs="Arial"/>
              </w:rPr>
              <w:t>able</w:t>
            </w:r>
            <w:proofErr w:type="gramEnd"/>
            <w:r w:rsidRPr="003259A9">
              <w:rPr>
                <w:rFonts w:ascii="Arial" w:eastAsia="Times New Roman" w:hAnsi="Arial" w:cs="Arial"/>
              </w:rPr>
              <w:t xml:space="preserve"> to work effectively and supportively as a member of the academy team.</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p>
        </w:tc>
        <w:tc>
          <w:tcPr>
            <w:tcW w:w="3367" w:type="dxa"/>
          </w:tcPr>
          <w:p w:rsidR="003259A9" w:rsidRPr="003259A9" w:rsidRDefault="003259A9" w:rsidP="003259A9">
            <w:pPr>
              <w:spacing w:after="0" w:line="240" w:lineRule="auto"/>
              <w:rPr>
                <w:rFonts w:ascii="Arial" w:eastAsia="Times New Roman" w:hAnsi="Arial" w:cs="Arial"/>
              </w:rPr>
            </w:pPr>
          </w:p>
        </w:tc>
      </w:tr>
      <w:tr w:rsidR="003259A9" w:rsidRPr="003259A9" w:rsidTr="00796712">
        <w:trPr>
          <w:trHeight w:val="3408"/>
        </w:trPr>
        <w:tc>
          <w:tcPr>
            <w:tcW w:w="2457" w:type="dxa"/>
          </w:tcPr>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t>Personal Qualities</w:t>
            </w:r>
          </w:p>
        </w:tc>
        <w:tc>
          <w:tcPr>
            <w:tcW w:w="4030" w:type="dxa"/>
          </w:tcPr>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t xml:space="preserve"> able to use  initiative</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t xml:space="preserve"> able to maintain confidentiality </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t>able to display empathy</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t>able to adapt</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t>a positive and cheerful personality</w:t>
            </w:r>
          </w:p>
          <w:p w:rsidR="003259A9" w:rsidRPr="003259A9" w:rsidRDefault="003259A9" w:rsidP="003259A9">
            <w:pPr>
              <w:spacing w:after="0" w:line="240" w:lineRule="auto"/>
              <w:rPr>
                <w:rFonts w:ascii="Arial" w:eastAsia="Times New Roman" w:hAnsi="Arial" w:cs="Arial"/>
              </w:rPr>
            </w:pPr>
          </w:p>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t>be a person of integrity</w:t>
            </w:r>
          </w:p>
          <w:p w:rsidR="003259A9" w:rsidRPr="003259A9" w:rsidRDefault="003259A9" w:rsidP="003259A9">
            <w:pPr>
              <w:spacing w:after="0" w:line="240" w:lineRule="auto"/>
              <w:rPr>
                <w:rFonts w:ascii="Arial" w:eastAsia="Times New Roman" w:hAnsi="Arial" w:cs="Arial"/>
              </w:rPr>
            </w:pPr>
          </w:p>
        </w:tc>
        <w:tc>
          <w:tcPr>
            <w:tcW w:w="3367" w:type="dxa"/>
          </w:tcPr>
          <w:p w:rsidR="003259A9" w:rsidRPr="003259A9" w:rsidRDefault="003259A9" w:rsidP="003259A9">
            <w:pPr>
              <w:spacing w:after="0" w:line="240" w:lineRule="auto"/>
              <w:rPr>
                <w:rFonts w:ascii="Arial" w:eastAsia="Times New Roman" w:hAnsi="Arial" w:cs="Arial"/>
              </w:rPr>
            </w:pPr>
          </w:p>
        </w:tc>
      </w:tr>
      <w:tr w:rsidR="003259A9" w:rsidRPr="003259A9" w:rsidTr="00796712">
        <w:trPr>
          <w:trHeight w:val="1357"/>
        </w:trPr>
        <w:tc>
          <w:tcPr>
            <w:tcW w:w="2457" w:type="dxa"/>
          </w:tcPr>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t>Commitment and other requirements</w:t>
            </w:r>
          </w:p>
        </w:tc>
        <w:tc>
          <w:tcPr>
            <w:tcW w:w="4030" w:type="dxa"/>
          </w:tcPr>
          <w:p w:rsidR="003259A9" w:rsidRPr="003259A9" w:rsidRDefault="003259A9" w:rsidP="003259A9">
            <w:pPr>
              <w:spacing w:after="0" w:line="240" w:lineRule="auto"/>
              <w:rPr>
                <w:rFonts w:ascii="Arial" w:eastAsia="Times New Roman" w:hAnsi="Arial" w:cs="Arial"/>
              </w:rPr>
            </w:pPr>
            <w:r w:rsidRPr="003259A9">
              <w:rPr>
                <w:rFonts w:ascii="Arial" w:eastAsia="Times New Roman" w:hAnsi="Arial" w:cs="Arial"/>
              </w:rPr>
              <w:t xml:space="preserve">required to attend appropriate </w:t>
            </w:r>
            <w:r w:rsidRPr="003259A9">
              <w:rPr>
                <w:rFonts w:ascii="Arial" w:eastAsia="Times New Roman" w:hAnsi="Arial" w:cs="Arial"/>
              </w:rPr>
              <w:br/>
              <w:t xml:space="preserve">  training and development </w:t>
            </w:r>
          </w:p>
        </w:tc>
        <w:tc>
          <w:tcPr>
            <w:tcW w:w="3367" w:type="dxa"/>
          </w:tcPr>
          <w:p w:rsidR="003259A9" w:rsidRPr="003259A9" w:rsidRDefault="003259A9" w:rsidP="003259A9">
            <w:pPr>
              <w:spacing w:after="0" w:line="240" w:lineRule="auto"/>
              <w:rPr>
                <w:rFonts w:ascii="Arial" w:eastAsia="Times New Roman" w:hAnsi="Arial" w:cs="Arial"/>
              </w:rPr>
            </w:pPr>
          </w:p>
        </w:tc>
      </w:tr>
    </w:tbl>
    <w:p w:rsidR="003259A9" w:rsidRPr="003259A9" w:rsidRDefault="003259A9" w:rsidP="003259A9">
      <w:pPr>
        <w:spacing w:after="0" w:line="240" w:lineRule="auto"/>
        <w:jc w:val="both"/>
        <w:rPr>
          <w:rFonts w:ascii="Arial" w:eastAsia="Times New Roman" w:hAnsi="Arial" w:cs="Arial"/>
          <w:sz w:val="21"/>
          <w:szCs w:val="21"/>
        </w:rPr>
      </w:pPr>
    </w:p>
    <w:p w:rsidR="003259A9" w:rsidRPr="003259A9" w:rsidRDefault="003259A9" w:rsidP="003259A9">
      <w:pPr>
        <w:spacing w:after="0" w:line="240" w:lineRule="auto"/>
        <w:rPr>
          <w:rFonts w:ascii="Arial" w:eastAsia="Times New Roman" w:hAnsi="Arial" w:cs="Arial"/>
          <w:sz w:val="20"/>
          <w:szCs w:val="20"/>
        </w:rPr>
      </w:pPr>
    </w:p>
    <w:p w:rsidR="003259A9" w:rsidRPr="003259A9" w:rsidRDefault="003259A9" w:rsidP="003259A9">
      <w:pPr>
        <w:spacing w:after="0" w:line="240" w:lineRule="auto"/>
        <w:rPr>
          <w:rFonts w:ascii="Times New Roman" w:eastAsia="Times New Roman" w:hAnsi="Times New Roman" w:cs="Times New Roman"/>
          <w:sz w:val="24"/>
          <w:szCs w:val="24"/>
        </w:rPr>
      </w:pPr>
    </w:p>
    <w:p w:rsidR="00C25030" w:rsidRDefault="00C25030"/>
    <w:sectPr w:rsidR="00C25030" w:rsidSect="00062B92">
      <w:headerReference w:type="default" r:id="rId6"/>
      <w:footerReference w:type="default" r:id="rId7"/>
      <w:pgSz w:w="11906" w:h="16838"/>
      <w:pgMar w:top="567" w:right="851" w:bottom="567"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40" w:rsidRPr="000378EB" w:rsidRDefault="003259A9" w:rsidP="000378EB">
    <w:pPr>
      <w:pStyle w:val="Footer"/>
      <w:jc w:val="right"/>
      <w:rPr>
        <w:rFonts w:ascii="Arial" w:hAnsi="Arial" w:cs="Arial"/>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40" w:rsidRDefault="003259A9">
    <w:pPr>
      <w:pStyle w:val="Header"/>
    </w:pPr>
  </w:p>
  <w:p w:rsidR="000D7D40" w:rsidRDefault="00325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0BDA"/>
    <w:multiLevelType w:val="hybridMultilevel"/>
    <w:tmpl w:val="C398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500F94"/>
    <w:multiLevelType w:val="hybridMultilevel"/>
    <w:tmpl w:val="900E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C250E2"/>
    <w:multiLevelType w:val="hybridMultilevel"/>
    <w:tmpl w:val="50BC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A16D5"/>
    <w:multiLevelType w:val="hybridMultilevel"/>
    <w:tmpl w:val="6158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182C28"/>
    <w:multiLevelType w:val="hybridMultilevel"/>
    <w:tmpl w:val="897E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9911C4"/>
    <w:multiLevelType w:val="hybridMultilevel"/>
    <w:tmpl w:val="90B0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B81DA7"/>
    <w:multiLevelType w:val="hybridMultilevel"/>
    <w:tmpl w:val="6F826A2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3521C0D"/>
    <w:multiLevelType w:val="hybridMultilevel"/>
    <w:tmpl w:val="6AE2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B569B8"/>
    <w:multiLevelType w:val="hybridMultilevel"/>
    <w:tmpl w:val="079C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3"/>
  </w:num>
  <w:num w:numId="6">
    <w:abstractNumId w:val="8"/>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A9"/>
    <w:rsid w:val="003259A9"/>
    <w:rsid w:val="00C25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59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59A9"/>
  </w:style>
  <w:style w:type="paragraph" w:styleId="Footer">
    <w:name w:val="footer"/>
    <w:basedOn w:val="Normal"/>
    <w:link w:val="FooterChar"/>
    <w:uiPriority w:val="99"/>
    <w:semiHidden/>
    <w:unhideWhenUsed/>
    <w:rsid w:val="003259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5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59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59A9"/>
  </w:style>
  <w:style w:type="paragraph" w:styleId="Footer">
    <w:name w:val="footer"/>
    <w:basedOn w:val="Normal"/>
    <w:link w:val="FooterChar"/>
    <w:uiPriority w:val="99"/>
    <w:semiHidden/>
    <w:unhideWhenUsed/>
    <w:rsid w:val="003259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5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Bexhill High</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HP6555BASE</dc:creator>
  <cp:lastModifiedBy>HP6555BASE</cp:lastModifiedBy>
  <cp:revision>1</cp:revision>
  <dcterms:created xsi:type="dcterms:W3CDTF">2016-12-20T10:01:00Z</dcterms:created>
  <dcterms:modified xsi:type="dcterms:W3CDTF">2016-12-20T10:09:00Z</dcterms:modified>
</cp:coreProperties>
</file>