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D73" w:rsidRDefault="00724D73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23495</wp:posOffset>
            </wp:positionV>
            <wp:extent cx="10046970" cy="7429500"/>
            <wp:effectExtent l="0" t="0" r="0" b="0"/>
            <wp:wrapSquare wrapText="bothSides"/>
            <wp:docPr id="1" name="Picture 1" descr="C:\Users\ridgwellt\AppData\Local\Microsoft\Windows\INetCache\Content.Word\Recruitment coverp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dgwellt\AppData\Local\Microsoft\Windows\INetCache\Content.Word\Recruitment coverpage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697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D73" w:rsidRDefault="00724D73">
      <w:r>
        <w:rPr>
          <w:noProof/>
        </w:rPr>
        <w:lastRenderedPageBreak/>
        <w:drawing>
          <wp:inline distT="0" distB="0" distL="0" distR="0" wp14:anchorId="7A54769F" wp14:editId="1557B065">
            <wp:extent cx="10048875" cy="7648575"/>
            <wp:effectExtent l="0" t="0" r="9525" b="9525"/>
            <wp:docPr id="2" name="Picture 2" descr="C:\Users\ridgwellt\AppData\Local\Microsoft\Windows\INetCache\Content.Word\courteous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idgwellt\AppData\Local\Microsoft\Windows\INetCache\Content.Word\courteouspage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8875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D73" w:rsidRDefault="00724D73">
      <w:pPr>
        <w:sectPr w:rsidR="00724D73" w:rsidSect="00724D73">
          <w:pgSz w:w="15840" w:h="12240" w:orient="landscape"/>
          <w:pgMar w:top="249" w:right="0" w:bottom="249" w:left="0" w:header="720" w:footer="720" w:gutter="0"/>
          <w:cols w:space="720"/>
          <w:docGrid w:linePitch="360"/>
        </w:sectPr>
      </w:pPr>
    </w:p>
    <w:bookmarkStart w:id="0" w:name="_MON_1578990440"/>
    <w:bookmarkEnd w:id="0"/>
    <w:p w:rsidR="00724D73" w:rsidRDefault="00724D73">
      <w:pPr>
        <w:sectPr w:rsidR="00724D73" w:rsidSect="00724D73">
          <w:pgSz w:w="12240" w:h="15840"/>
          <w:pgMar w:top="0" w:right="249" w:bottom="0" w:left="249" w:header="720" w:footer="720" w:gutter="0"/>
          <w:cols w:space="720"/>
          <w:docGrid w:linePitch="360"/>
        </w:sectPr>
      </w:pPr>
      <w:r>
        <w:object w:dxaOrig="11670" w:dyaOrig="162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2.75pt;height:813.75pt" o:ole="">
            <v:imagedata r:id="rId8" o:title=""/>
          </v:shape>
          <o:OLEObject Type="Embed" ProgID="Word.Document.12" ShapeID="_x0000_i1025" DrawAspect="Content" ObjectID="_1587818564" r:id="rId9">
            <o:FieldCodes>\s</o:FieldCodes>
          </o:OLEObject>
        </w:object>
      </w:r>
    </w:p>
    <w:p w:rsidR="00724D73" w:rsidRDefault="00494F80">
      <w:pPr>
        <w:sectPr w:rsidR="00724D73" w:rsidSect="00724D73">
          <w:pgSz w:w="15840" w:h="12240" w:orient="landscape"/>
          <w:pgMar w:top="249" w:right="0" w:bottom="249" w:left="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10058400" cy="7111638"/>
            <wp:effectExtent l="0" t="0" r="0" b="0"/>
            <wp:docPr id="6" name="Picture 6" descr="T:\Recruitment KAREN\14th May\DDOL Perf Ar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:\Recruitment KAREN\14th May\DDOL Perf Art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111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D73" w:rsidRDefault="00123D19">
      <w:r>
        <w:rPr>
          <w:rFonts w:ascii="Calibri" w:hAnsi="Calibri" w:cs="Calibri"/>
          <w:b/>
          <w:noProof/>
          <w:sz w:val="28"/>
          <w:szCs w:val="28"/>
        </w:rPr>
        <w:lastRenderedPageBreak/>
        <w:drawing>
          <wp:inline distT="0" distB="0" distL="0" distR="0" wp14:anchorId="057259BC" wp14:editId="0EE93108">
            <wp:extent cx="1888014" cy="7429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950" cy="743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D19" w:rsidRPr="00D079C3" w:rsidRDefault="00123D19" w:rsidP="00123D19">
      <w:pPr>
        <w:jc w:val="center"/>
        <w:rPr>
          <w:rFonts w:ascii="Montserrat" w:hAnsi="Montserrat"/>
          <w:b/>
          <w:sz w:val="20"/>
        </w:rPr>
      </w:pPr>
      <w:r w:rsidRPr="00D079C3">
        <w:rPr>
          <w:rFonts w:ascii="Montserrat" w:hAnsi="Montserrat"/>
          <w:b/>
          <w:sz w:val="20"/>
        </w:rPr>
        <w:t xml:space="preserve">Deputy Director of Learning for </w:t>
      </w:r>
      <w:r>
        <w:rPr>
          <w:rFonts w:ascii="Montserrat" w:hAnsi="Montserrat"/>
          <w:b/>
          <w:sz w:val="20"/>
        </w:rPr>
        <w:t>Performing Arts</w:t>
      </w:r>
    </w:p>
    <w:p w:rsidR="00123D19" w:rsidRPr="00D079C3" w:rsidRDefault="00123D19" w:rsidP="00123D19">
      <w:pPr>
        <w:jc w:val="center"/>
        <w:rPr>
          <w:rFonts w:ascii="Montserrat" w:hAnsi="Montserrat"/>
          <w:b/>
          <w:sz w:val="20"/>
        </w:rPr>
      </w:pPr>
      <w:r w:rsidRPr="00D079C3">
        <w:rPr>
          <w:rFonts w:ascii="Montserrat" w:hAnsi="Montserrat"/>
          <w:b/>
          <w:sz w:val="20"/>
        </w:rPr>
        <w:t>Job Description</w:t>
      </w:r>
    </w:p>
    <w:p w:rsidR="00123D19" w:rsidRPr="00D079C3" w:rsidRDefault="00123D19" w:rsidP="00123D19">
      <w:pPr>
        <w:pStyle w:val="NoSpacing"/>
      </w:pPr>
      <w:r w:rsidRPr="00D079C3">
        <w:t>Accountable to:</w:t>
      </w:r>
      <w:r w:rsidRPr="00D079C3">
        <w:tab/>
        <w:t>Director of Learning.</w:t>
      </w:r>
    </w:p>
    <w:p w:rsidR="00123D19" w:rsidRDefault="00123D19" w:rsidP="00123D19">
      <w:pPr>
        <w:pStyle w:val="NoSpacing"/>
      </w:pPr>
      <w:r w:rsidRPr="00D079C3">
        <w:t>The Deputy Director of Learning is responsible for:</w:t>
      </w:r>
    </w:p>
    <w:p w:rsidR="00123D19" w:rsidRPr="00524EB8" w:rsidRDefault="00123D19" w:rsidP="00123D19">
      <w:pPr>
        <w:pStyle w:val="NoSpacing"/>
      </w:pPr>
    </w:p>
    <w:p w:rsidR="00123D19" w:rsidRPr="00D079C3" w:rsidRDefault="00123D19" w:rsidP="00123D19">
      <w:pPr>
        <w:rPr>
          <w:rFonts w:ascii="Montserrat" w:hAnsi="Montserrat"/>
          <w:sz w:val="20"/>
        </w:rPr>
      </w:pPr>
      <w:r w:rsidRPr="00D079C3">
        <w:rPr>
          <w:rFonts w:ascii="Montserrat" w:hAnsi="Montserrat"/>
          <w:b/>
          <w:sz w:val="20"/>
        </w:rPr>
        <w:t>Leadership</w:t>
      </w:r>
    </w:p>
    <w:p w:rsidR="00123D19" w:rsidRPr="00D079C3" w:rsidRDefault="00123D19" w:rsidP="00123D19">
      <w:pPr>
        <w:pStyle w:val="NoSpacing"/>
      </w:pPr>
      <w:r w:rsidRPr="00D079C3">
        <w:tab/>
        <w:t>Leading and managing staff working within the Curriculum Area focusing on school improvement</w:t>
      </w:r>
    </w:p>
    <w:p w:rsidR="00123D19" w:rsidRPr="00D079C3" w:rsidRDefault="00123D19" w:rsidP="00123D19">
      <w:pPr>
        <w:pStyle w:val="NoSpacing"/>
      </w:pPr>
      <w:r>
        <w:tab/>
      </w:r>
      <w:r w:rsidRPr="00D079C3">
        <w:t>Supporting teaching staff to secure GOOD and towards OUTSTANDING</w:t>
      </w:r>
    </w:p>
    <w:p w:rsidR="00123D19" w:rsidRDefault="00123D19" w:rsidP="00123D19">
      <w:pPr>
        <w:pStyle w:val="NoSpacing"/>
      </w:pPr>
      <w:r w:rsidRPr="00D079C3">
        <w:tab/>
        <w:t>Establishing the learning climate of the Curriculum Area in line with whole school policy</w:t>
      </w:r>
    </w:p>
    <w:p w:rsidR="00123D19" w:rsidRDefault="00123D19" w:rsidP="00123D19">
      <w:pPr>
        <w:pStyle w:val="NoSpacing"/>
      </w:pPr>
      <w:r w:rsidRPr="00D079C3">
        <w:tab/>
        <w:t xml:space="preserve">Ensuring priorities within the Curriculum Area are developed and implemented though curriculum focused development </w:t>
      </w:r>
    </w:p>
    <w:p w:rsidR="00123D19" w:rsidRPr="00D079C3" w:rsidRDefault="00123D19" w:rsidP="00123D19">
      <w:pPr>
        <w:pStyle w:val="NoSpacing"/>
        <w:rPr>
          <w:b/>
        </w:rPr>
      </w:pPr>
      <w:r>
        <w:tab/>
      </w:r>
      <w:proofErr w:type="gramStart"/>
      <w:r w:rsidRPr="00D079C3">
        <w:t>in</w:t>
      </w:r>
      <w:proofErr w:type="gramEnd"/>
      <w:r w:rsidRPr="00D079C3">
        <w:t xml:space="preserve"> line with whole school priorities</w:t>
      </w:r>
    </w:p>
    <w:p w:rsidR="00123D19" w:rsidRPr="00D079C3" w:rsidRDefault="00123D19" w:rsidP="00123D19">
      <w:pPr>
        <w:pStyle w:val="NoSpacing"/>
        <w:rPr>
          <w:b/>
        </w:rPr>
      </w:pPr>
      <w:r>
        <w:t xml:space="preserve"> </w:t>
      </w:r>
      <w:r>
        <w:tab/>
      </w:r>
      <w:r w:rsidRPr="00D079C3">
        <w:t>Contributing significantly to raising standards in every aspect of school improvement</w:t>
      </w:r>
    </w:p>
    <w:p w:rsidR="00123D19" w:rsidRPr="00D079C3" w:rsidRDefault="00123D19" w:rsidP="00123D19">
      <w:pPr>
        <w:pStyle w:val="NoSpacing"/>
        <w:rPr>
          <w:b/>
        </w:rPr>
      </w:pPr>
      <w:r w:rsidRPr="00D079C3">
        <w:tab/>
        <w:t>Contributing to the School Development Plan</w:t>
      </w:r>
    </w:p>
    <w:p w:rsidR="00123D19" w:rsidRDefault="00123D19" w:rsidP="00123D19">
      <w:pPr>
        <w:pStyle w:val="NoSpacing"/>
      </w:pPr>
      <w:r w:rsidRPr="00D079C3">
        <w:tab/>
      </w:r>
      <w:proofErr w:type="gramStart"/>
      <w:r w:rsidRPr="00D079C3">
        <w:t>Regular tracking and monitoring of students through Revi</w:t>
      </w:r>
      <w:r>
        <w:t>ew Days, Learning Walks and m</w:t>
      </w:r>
      <w:r w:rsidRPr="00D079C3">
        <w:t>onitoring.</w:t>
      </w:r>
      <w:proofErr w:type="gramEnd"/>
      <w:r w:rsidRPr="00D079C3">
        <w:t xml:space="preserve"> </w:t>
      </w:r>
    </w:p>
    <w:p w:rsidR="00123D19" w:rsidRPr="00D079C3" w:rsidRDefault="00123D19" w:rsidP="00123D19">
      <w:pPr>
        <w:pStyle w:val="NoSpacing"/>
        <w:ind w:firstLine="720"/>
        <w:rPr>
          <w:b/>
        </w:rPr>
      </w:pPr>
      <w:r w:rsidRPr="00D079C3">
        <w:t xml:space="preserve">Working with the </w:t>
      </w:r>
      <w:r>
        <w:t>Humanities</w:t>
      </w:r>
      <w:r w:rsidRPr="00D079C3">
        <w:t xml:space="preserve"> team to ensure maximum impact</w:t>
      </w:r>
    </w:p>
    <w:p w:rsidR="00123D19" w:rsidRPr="00D079C3" w:rsidRDefault="00123D19" w:rsidP="00123D19">
      <w:pPr>
        <w:pStyle w:val="NoSpacing"/>
        <w:rPr>
          <w:b/>
        </w:rPr>
      </w:pPr>
      <w:r>
        <w:t xml:space="preserve">    </w:t>
      </w:r>
      <w:r>
        <w:tab/>
      </w:r>
      <w:proofErr w:type="gramStart"/>
      <w:r w:rsidRPr="00D079C3">
        <w:t>Working with the Director of Learning to ensure maximum impact.</w:t>
      </w:r>
      <w:proofErr w:type="gramEnd"/>
    </w:p>
    <w:p w:rsidR="00123D19" w:rsidRPr="00D079C3" w:rsidRDefault="00123D19" w:rsidP="00123D19">
      <w:pPr>
        <w:pStyle w:val="NoSpacing"/>
        <w:rPr>
          <w:b/>
        </w:rPr>
      </w:pPr>
    </w:p>
    <w:p w:rsidR="00123D19" w:rsidRPr="00D079C3" w:rsidRDefault="00123D19" w:rsidP="00123D19">
      <w:pPr>
        <w:rPr>
          <w:rFonts w:ascii="Montserrat" w:hAnsi="Montserrat"/>
          <w:b/>
          <w:sz w:val="20"/>
        </w:rPr>
      </w:pPr>
      <w:r w:rsidRPr="00D079C3">
        <w:rPr>
          <w:rFonts w:ascii="Montserrat" w:hAnsi="Montserrat"/>
          <w:b/>
          <w:sz w:val="20"/>
        </w:rPr>
        <w:t>Teaching and Learning</w:t>
      </w:r>
    </w:p>
    <w:p w:rsidR="00123D19" w:rsidRPr="00D079C3" w:rsidRDefault="00123D19" w:rsidP="00123D19">
      <w:pPr>
        <w:pStyle w:val="NoSpacing"/>
        <w:rPr>
          <w:b/>
        </w:rPr>
      </w:pPr>
      <w:r w:rsidRPr="00D079C3">
        <w:rPr>
          <w:b/>
        </w:rPr>
        <w:tab/>
      </w:r>
      <w:r w:rsidRPr="00D079C3">
        <w:t>Overseeing the implementation and reviewing regular of differentiated schemes of work</w:t>
      </w:r>
    </w:p>
    <w:p w:rsidR="00123D19" w:rsidRPr="00D079C3" w:rsidRDefault="00123D19" w:rsidP="00123D19">
      <w:pPr>
        <w:pStyle w:val="NoSpacing"/>
        <w:rPr>
          <w:b/>
        </w:rPr>
      </w:pPr>
      <w:r w:rsidRPr="00D079C3">
        <w:tab/>
        <w:t>Setting and monitoring progress towards Curriculum Area targets</w:t>
      </w:r>
    </w:p>
    <w:p w:rsidR="00123D19" w:rsidRPr="00D079C3" w:rsidRDefault="00123D19" w:rsidP="00123D19">
      <w:pPr>
        <w:pStyle w:val="NoSpacing"/>
        <w:rPr>
          <w:b/>
        </w:rPr>
      </w:pPr>
      <w:r w:rsidRPr="00D079C3">
        <w:tab/>
        <w:t>Monitoring the use of displays in all Curriculum Areas</w:t>
      </w:r>
    </w:p>
    <w:p w:rsidR="00123D19" w:rsidRPr="00D079C3" w:rsidRDefault="00123D19" w:rsidP="00123D19">
      <w:pPr>
        <w:pStyle w:val="NoSpacing"/>
        <w:rPr>
          <w:b/>
        </w:rPr>
      </w:pPr>
      <w:r w:rsidRPr="00D079C3">
        <w:tab/>
        <w:t>Contributing to cross curricular work</w:t>
      </w:r>
    </w:p>
    <w:p w:rsidR="00123D19" w:rsidRPr="00D079C3" w:rsidRDefault="00123D19" w:rsidP="00123D19">
      <w:pPr>
        <w:pStyle w:val="NoSpacing"/>
        <w:rPr>
          <w:b/>
        </w:rPr>
      </w:pPr>
      <w:r w:rsidRPr="00D079C3">
        <w:tab/>
        <w:t xml:space="preserve">Ensuring the highest standards of teaching, learning and progress throughout the Curriculum   </w:t>
      </w:r>
    </w:p>
    <w:p w:rsidR="00123D19" w:rsidRPr="00D079C3" w:rsidRDefault="00123D19" w:rsidP="00123D19">
      <w:pPr>
        <w:pStyle w:val="NoSpacing"/>
        <w:rPr>
          <w:b/>
        </w:rPr>
      </w:pPr>
      <w:r w:rsidRPr="00D079C3">
        <w:t xml:space="preserve"> </w:t>
      </w:r>
      <w:r w:rsidRPr="00D079C3">
        <w:tab/>
      </w:r>
      <w:proofErr w:type="gramStart"/>
      <w:r w:rsidRPr="00D079C3">
        <w:t>Area, in line with school targets and School Development Plan.</w:t>
      </w:r>
      <w:proofErr w:type="gramEnd"/>
    </w:p>
    <w:p w:rsidR="00123D19" w:rsidRPr="00D079C3" w:rsidRDefault="00123D19" w:rsidP="00123D19">
      <w:pPr>
        <w:pStyle w:val="NoSpacing"/>
        <w:rPr>
          <w:b/>
        </w:rPr>
      </w:pPr>
      <w:r w:rsidRPr="00D079C3">
        <w:t xml:space="preserve">     </w:t>
      </w:r>
      <w:r>
        <w:tab/>
      </w:r>
      <w:proofErr w:type="gramStart"/>
      <w:r w:rsidRPr="00D079C3">
        <w:t>Overseeing accurate assessment all KS3 and KS4.</w:t>
      </w:r>
      <w:proofErr w:type="gramEnd"/>
    </w:p>
    <w:p w:rsidR="00123D19" w:rsidRPr="00D079C3" w:rsidRDefault="00123D19" w:rsidP="00123D19">
      <w:pPr>
        <w:pStyle w:val="NoSpacing"/>
        <w:rPr>
          <w:b/>
        </w:rPr>
      </w:pPr>
      <w:r w:rsidRPr="00D079C3">
        <w:t xml:space="preserve"> </w:t>
      </w:r>
      <w:r>
        <w:tab/>
      </w:r>
      <w:r w:rsidRPr="00D079C3">
        <w:t>Early identification of underperformance and recovery of progress</w:t>
      </w:r>
    </w:p>
    <w:p w:rsidR="00123D19" w:rsidRPr="00D079C3" w:rsidRDefault="00123D19" w:rsidP="00123D19">
      <w:pPr>
        <w:pStyle w:val="NoSpacing"/>
        <w:rPr>
          <w:b/>
        </w:rPr>
      </w:pPr>
      <w:r w:rsidRPr="00D079C3">
        <w:tab/>
        <w:t>Ensuring regular tracking and monitoring</w:t>
      </w:r>
    </w:p>
    <w:p w:rsidR="00123D19" w:rsidRPr="00D079C3" w:rsidRDefault="00123D19" w:rsidP="00123D19">
      <w:pPr>
        <w:pStyle w:val="NoSpacing"/>
        <w:rPr>
          <w:b/>
        </w:rPr>
      </w:pPr>
      <w:r w:rsidRPr="00D079C3">
        <w:t xml:space="preserve">       </w:t>
      </w:r>
      <w:r>
        <w:tab/>
      </w:r>
      <w:r w:rsidRPr="00D079C3">
        <w:t>Ensuring impact in students’ progress and attainment</w:t>
      </w:r>
    </w:p>
    <w:p w:rsidR="00123D19" w:rsidRPr="00D079C3" w:rsidRDefault="00123D19" w:rsidP="00123D19">
      <w:pPr>
        <w:pStyle w:val="NoSpacing"/>
      </w:pPr>
      <w:r w:rsidRPr="00D079C3">
        <w:rPr>
          <w:b/>
        </w:rPr>
        <w:t xml:space="preserve">      </w:t>
      </w:r>
      <w:r w:rsidRPr="00D079C3">
        <w:t xml:space="preserve"> </w:t>
      </w:r>
      <w:r>
        <w:tab/>
      </w:r>
      <w:r w:rsidRPr="00D079C3">
        <w:t>Analyse student progress attainment.</w:t>
      </w:r>
    </w:p>
    <w:p w:rsidR="00123D19" w:rsidRPr="00D079C3" w:rsidRDefault="00123D19" w:rsidP="00123D19">
      <w:pPr>
        <w:pStyle w:val="NoSpacing"/>
        <w:rPr>
          <w:b/>
        </w:rPr>
      </w:pPr>
      <w:r w:rsidRPr="00D079C3">
        <w:tab/>
      </w:r>
      <w:proofErr w:type="gramStart"/>
      <w:r w:rsidRPr="00D079C3">
        <w:t>Managing behaviour for learning within the Curriculum Area including behaviour and safety.</w:t>
      </w:r>
      <w:proofErr w:type="gramEnd"/>
    </w:p>
    <w:p w:rsidR="00123D19" w:rsidRPr="00D079C3" w:rsidRDefault="00123D19" w:rsidP="00123D19">
      <w:pPr>
        <w:pStyle w:val="NoSpacing"/>
        <w:rPr>
          <w:b/>
        </w:rPr>
      </w:pPr>
      <w:r w:rsidRPr="00D079C3">
        <w:tab/>
        <w:t>Ensuring quality assurance in all aspects of the Curriculum Area</w:t>
      </w:r>
    </w:p>
    <w:p w:rsidR="00123D19" w:rsidRPr="00D079C3" w:rsidRDefault="00123D19" w:rsidP="00123D19">
      <w:pPr>
        <w:ind w:left="283"/>
        <w:rPr>
          <w:rFonts w:ascii="Montserrat" w:hAnsi="Montserrat"/>
          <w:b/>
          <w:sz w:val="20"/>
        </w:rPr>
      </w:pPr>
    </w:p>
    <w:p w:rsidR="00123D19" w:rsidRPr="00D079C3" w:rsidRDefault="00123D19" w:rsidP="00123D19">
      <w:pPr>
        <w:rPr>
          <w:rFonts w:ascii="Montserrat" w:hAnsi="Montserrat"/>
          <w:b/>
          <w:sz w:val="20"/>
        </w:rPr>
      </w:pPr>
      <w:r w:rsidRPr="00D079C3">
        <w:rPr>
          <w:rFonts w:ascii="Montserrat" w:hAnsi="Montserrat"/>
          <w:b/>
          <w:sz w:val="20"/>
        </w:rPr>
        <w:t>Resources</w:t>
      </w:r>
    </w:p>
    <w:p w:rsidR="00123D19" w:rsidRPr="00D079C3" w:rsidRDefault="00123D19" w:rsidP="00123D19">
      <w:pPr>
        <w:pStyle w:val="NoSpacing"/>
        <w:rPr>
          <w:b/>
        </w:rPr>
      </w:pPr>
      <w:r w:rsidRPr="00D079C3">
        <w:rPr>
          <w:b/>
        </w:rPr>
        <w:tab/>
      </w:r>
      <w:proofErr w:type="spellStart"/>
      <w:r w:rsidRPr="00D079C3">
        <w:t>Prioritising</w:t>
      </w:r>
      <w:proofErr w:type="spellEnd"/>
      <w:r w:rsidRPr="00D079C3">
        <w:t>, allocating and monitoring the Curriculum Area budget to impact student progress and meet student need</w:t>
      </w:r>
    </w:p>
    <w:p w:rsidR="00123D19" w:rsidRPr="00D079C3" w:rsidRDefault="00123D19" w:rsidP="00123D19">
      <w:pPr>
        <w:pStyle w:val="NoSpacing"/>
        <w:rPr>
          <w:b/>
        </w:rPr>
      </w:pPr>
      <w:r w:rsidRPr="00D079C3">
        <w:t xml:space="preserve">       </w:t>
      </w:r>
      <w:r>
        <w:tab/>
      </w:r>
      <w:r w:rsidRPr="00D079C3">
        <w:t>Ensuring the Curriculum Area fulfils health and safety requirements.</w:t>
      </w:r>
    </w:p>
    <w:p w:rsidR="00123D19" w:rsidRPr="00D079C3" w:rsidRDefault="00123D19" w:rsidP="00123D19">
      <w:pPr>
        <w:rPr>
          <w:rFonts w:ascii="Montserrat" w:hAnsi="Montserrat"/>
          <w:b/>
          <w:sz w:val="20"/>
        </w:rPr>
      </w:pPr>
    </w:p>
    <w:p w:rsidR="00123D19" w:rsidRPr="00D079C3" w:rsidRDefault="00123D19" w:rsidP="00123D19">
      <w:pPr>
        <w:rPr>
          <w:rFonts w:ascii="Montserrat" w:hAnsi="Montserrat"/>
          <w:b/>
          <w:sz w:val="20"/>
        </w:rPr>
      </w:pPr>
      <w:r w:rsidRPr="00D079C3">
        <w:rPr>
          <w:rFonts w:ascii="Montserrat" w:hAnsi="Montserrat"/>
          <w:b/>
          <w:sz w:val="20"/>
        </w:rPr>
        <w:t>People and Relationships</w:t>
      </w:r>
    </w:p>
    <w:p w:rsidR="00123D19" w:rsidRDefault="00123D19" w:rsidP="00123D19">
      <w:pPr>
        <w:pStyle w:val="NoSpacing"/>
        <w:ind w:firstLine="720"/>
      </w:pPr>
      <w:r w:rsidRPr="00D079C3">
        <w:t xml:space="preserve">Identifying and communicating Curriculum Area staff development needs with Director of Learning in line with whole </w:t>
      </w:r>
    </w:p>
    <w:p w:rsidR="00123D19" w:rsidRPr="00D079C3" w:rsidRDefault="00123D19" w:rsidP="00123D19">
      <w:pPr>
        <w:pStyle w:val="NoSpacing"/>
        <w:ind w:firstLine="720"/>
        <w:rPr>
          <w:b/>
        </w:rPr>
      </w:pPr>
      <w:proofErr w:type="gramStart"/>
      <w:r w:rsidRPr="00D079C3">
        <w:t>school</w:t>
      </w:r>
      <w:proofErr w:type="gramEnd"/>
      <w:r w:rsidRPr="00D079C3">
        <w:t xml:space="preserve"> policy</w:t>
      </w:r>
    </w:p>
    <w:p w:rsidR="00123D19" w:rsidRPr="00D079C3" w:rsidRDefault="00123D19" w:rsidP="00123D19">
      <w:pPr>
        <w:pStyle w:val="NoSpacing"/>
        <w:rPr>
          <w:b/>
        </w:rPr>
      </w:pPr>
      <w:r w:rsidRPr="00D079C3">
        <w:tab/>
        <w:t>Appraising staff as required in line with the school’s performance management policy</w:t>
      </w:r>
    </w:p>
    <w:p w:rsidR="00123D19" w:rsidRPr="00D079C3" w:rsidRDefault="00123D19" w:rsidP="00123D19">
      <w:pPr>
        <w:pStyle w:val="NoSpacing"/>
        <w:rPr>
          <w:b/>
        </w:rPr>
      </w:pPr>
      <w:r w:rsidRPr="00D079C3">
        <w:tab/>
        <w:t>Building a Curriculum Area ‘team’</w:t>
      </w:r>
    </w:p>
    <w:p w:rsidR="00123D19" w:rsidRPr="00D079C3" w:rsidRDefault="00123D19" w:rsidP="00123D19">
      <w:pPr>
        <w:pStyle w:val="NoSpacing"/>
        <w:rPr>
          <w:b/>
        </w:rPr>
      </w:pPr>
      <w:r w:rsidRPr="00D079C3">
        <w:tab/>
        <w:t>Co-</w:t>
      </w:r>
      <w:proofErr w:type="spellStart"/>
      <w:r w:rsidRPr="00D079C3">
        <w:t>ordinating</w:t>
      </w:r>
      <w:proofErr w:type="spellEnd"/>
      <w:r w:rsidRPr="00D079C3">
        <w:t xml:space="preserve"> links with Special Educational Needs Staff</w:t>
      </w:r>
    </w:p>
    <w:p w:rsidR="00123D19" w:rsidRPr="00D079C3" w:rsidRDefault="00123D19" w:rsidP="00123D19">
      <w:pPr>
        <w:pStyle w:val="NoSpacing"/>
        <w:rPr>
          <w:b/>
        </w:rPr>
      </w:pPr>
      <w:r w:rsidRPr="00D079C3">
        <w:tab/>
      </w:r>
      <w:proofErr w:type="gramStart"/>
      <w:r w:rsidRPr="00D079C3">
        <w:t>Inducting new staff within the Curriculum Area.</w:t>
      </w:r>
      <w:proofErr w:type="gramEnd"/>
    </w:p>
    <w:p w:rsidR="00123D19" w:rsidRDefault="00123D19" w:rsidP="00123D19">
      <w:pPr>
        <w:pStyle w:val="NoSpacing"/>
      </w:pPr>
      <w:r w:rsidRPr="00D079C3">
        <w:t xml:space="preserve">    </w:t>
      </w:r>
      <w:r>
        <w:tab/>
      </w:r>
      <w:r w:rsidRPr="00D079C3">
        <w:t xml:space="preserve">The governing Body is committed to safeguarding and promoting the welfare of children and </w:t>
      </w:r>
      <w:r w:rsidRPr="003C1302">
        <w:t xml:space="preserve">young people, and expects all </w:t>
      </w:r>
    </w:p>
    <w:p w:rsidR="00123D19" w:rsidRPr="003C1302" w:rsidRDefault="00123D19" w:rsidP="00123D19">
      <w:pPr>
        <w:pStyle w:val="NoSpacing"/>
      </w:pPr>
      <w:r>
        <w:tab/>
      </w:r>
      <w:proofErr w:type="gramStart"/>
      <w:r w:rsidRPr="003C1302">
        <w:t>staff</w:t>
      </w:r>
      <w:proofErr w:type="gramEnd"/>
      <w:r w:rsidRPr="003C1302">
        <w:t xml:space="preserve"> and volunteers to share this commitment.</w:t>
      </w:r>
    </w:p>
    <w:p w:rsidR="00123D19" w:rsidRPr="00D079C3" w:rsidRDefault="00123D19" w:rsidP="00123D19">
      <w:pPr>
        <w:ind w:left="283"/>
        <w:rPr>
          <w:rFonts w:ascii="Montserrat" w:hAnsi="Montserrat"/>
          <w:b/>
          <w:sz w:val="20"/>
        </w:rPr>
      </w:pPr>
    </w:p>
    <w:p w:rsidR="00123D19" w:rsidRPr="00D079C3" w:rsidRDefault="00123D19" w:rsidP="00123D19">
      <w:pPr>
        <w:rPr>
          <w:rFonts w:ascii="Montserrat" w:hAnsi="Montserrat"/>
          <w:b/>
          <w:sz w:val="20"/>
        </w:rPr>
      </w:pPr>
    </w:p>
    <w:p w:rsidR="00123D19" w:rsidRPr="00D079C3" w:rsidRDefault="00123D19" w:rsidP="00123D19">
      <w:pPr>
        <w:jc w:val="center"/>
        <w:rPr>
          <w:rFonts w:ascii="Montserrat" w:hAnsi="Montserrat"/>
          <w:sz w:val="20"/>
        </w:rPr>
      </w:pPr>
    </w:p>
    <w:p w:rsidR="00E91ED5" w:rsidRDefault="00E91ED5" w:rsidP="00123D19">
      <w:pPr>
        <w:pStyle w:val="Default"/>
        <w:rPr>
          <w:rFonts w:ascii="Montserrat" w:hAnsi="Montserrat" w:cs="Arial"/>
          <w:b/>
          <w:sz w:val="20"/>
          <w:szCs w:val="20"/>
        </w:rPr>
      </w:pPr>
    </w:p>
    <w:p w:rsidR="00123D19" w:rsidRPr="00D079C3" w:rsidRDefault="00123D19" w:rsidP="00123D19">
      <w:pPr>
        <w:pStyle w:val="Default"/>
        <w:rPr>
          <w:rFonts w:ascii="Montserrat" w:hAnsi="Montserrat" w:cs="Arial"/>
          <w:b/>
          <w:sz w:val="20"/>
          <w:szCs w:val="20"/>
        </w:rPr>
      </w:pPr>
      <w:bookmarkStart w:id="1" w:name="_GoBack"/>
      <w:bookmarkEnd w:id="1"/>
      <w:r w:rsidRPr="00D079C3">
        <w:rPr>
          <w:rFonts w:ascii="Montserrat" w:hAnsi="Montserrat" w:cs="Arial"/>
          <w:b/>
          <w:sz w:val="20"/>
          <w:szCs w:val="20"/>
        </w:rPr>
        <w:t>Person Specification in addition to that for a Mainscale Teacher</w:t>
      </w:r>
    </w:p>
    <w:p w:rsidR="00123D19" w:rsidRPr="00D079C3" w:rsidRDefault="00123D19" w:rsidP="00123D19">
      <w:pPr>
        <w:pStyle w:val="Default"/>
        <w:rPr>
          <w:rFonts w:ascii="Montserrat" w:hAnsi="Montserrat" w:cs="Arial"/>
          <w:b/>
          <w:sz w:val="20"/>
          <w:szCs w:val="20"/>
        </w:rPr>
      </w:pPr>
    </w:p>
    <w:p w:rsidR="00123D19" w:rsidRPr="00D079C3" w:rsidRDefault="00123D19" w:rsidP="00123D19">
      <w:pPr>
        <w:pStyle w:val="Default"/>
        <w:rPr>
          <w:rFonts w:ascii="Montserrat" w:hAnsi="Montserrat" w:cs="Arial"/>
          <w:b/>
          <w:sz w:val="20"/>
          <w:szCs w:val="20"/>
        </w:rPr>
      </w:pPr>
      <w:r w:rsidRPr="00D079C3">
        <w:rPr>
          <w:rFonts w:ascii="Montserrat" w:hAnsi="Montserrat" w:cs="Arial"/>
          <w:b/>
          <w:sz w:val="20"/>
          <w:szCs w:val="20"/>
        </w:rPr>
        <w:t>Qualifications</w:t>
      </w:r>
    </w:p>
    <w:p w:rsidR="00123D19" w:rsidRPr="00D079C3" w:rsidRDefault="00123D19" w:rsidP="00123D19">
      <w:pPr>
        <w:pStyle w:val="Default"/>
        <w:numPr>
          <w:ilvl w:val="0"/>
          <w:numId w:val="1"/>
        </w:numPr>
        <w:rPr>
          <w:rFonts w:ascii="Montserrat" w:hAnsi="Montserrat" w:cs="Arial"/>
          <w:sz w:val="20"/>
          <w:szCs w:val="20"/>
        </w:rPr>
      </w:pPr>
      <w:r w:rsidRPr="00D079C3">
        <w:rPr>
          <w:rFonts w:ascii="Montserrat" w:hAnsi="Montserrat" w:cs="Arial"/>
          <w:sz w:val="20"/>
          <w:szCs w:val="20"/>
        </w:rPr>
        <w:t>Evidence of professional development relevant to the role and linked to teaching standards expectations.</w:t>
      </w:r>
    </w:p>
    <w:p w:rsidR="00123D19" w:rsidRPr="00D079C3" w:rsidRDefault="00123D19" w:rsidP="00123D19">
      <w:pPr>
        <w:pStyle w:val="Default"/>
        <w:rPr>
          <w:rFonts w:ascii="Montserrat" w:hAnsi="Montserrat" w:cs="Arial"/>
          <w:sz w:val="20"/>
          <w:szCs w:val="20"/>
        </w:rPr>
      </w:pPr>
    </w:p>
    <w:p w:rsidR="00123D19" w:rsidRPr="00D079C3" w:rsidRDefault="00123D19" w:rsidP="00123D19">
      <w:pPr>
        <w:pStyle w:val="Default"/>
        <w:rPr>
          <w:rFonts w:ascii="Montserrat" w:hAnsi="Montserrat" w:cs="Arial"/>
          <w:b/>
          <w:sz w:val="20"/>
          <w:szCs w:val="20"/>
        </w:rPr>
      </w:pPr>
      <w:r w:rsidRPr="00D079C3">
        <w:rPr>
          <w:rFonts w:ascii="Montserrat" w:hAnsi="Montserrat" w:cs="Arial"/>
          <w:b/>
          <w:sz w:val="20"/>
          <w:szCs w:val="20"/>
        </w:rPr>
        <w:t xml:space="preserve">Knowledge and Understanding </w:t>
      </w:r>
    </w:p>
    <w:p w:rsidR="00123D19" w:rsidRPr="00D079C3" w:rsidRDefault="00123D19" w:rsidP="00123D19">
      <w:pPr>
        <w:pStyle w:val="Default"/>
        <w:numPr>
          <w:ilvl w:val="0"/>
          <w:numId w:val="2"/>
        </w:numPr>
        <w:rPr>
          <w:rFonts w:ascii="Montserrat" w:hAnsi="Montserrat" w:cs="Arial"/>
          <w:sz w:val="20"/>
          <w:szCs w:val="20"/>
        </w:rPr>
      </w:pPr>
      <w:r w:rsidRPr="00D079C3">
        <w:rPr>
          <w:rFonts w:ascii="Montserrat" w:hAnsi="Montserrat" w:cs="Arial"/>
          <w:sz w:val="20"/>
          <w:szCs w:val="20"/>
        </w:rPr>
        <w:t xml:space="preserve">Excellent knowledge of the National Curriculum for </w:t>
      </w:r>
      <w:r>
        <w:rPr>
          <w:rFonts w:ascii="Montserrat" w:hAnsi="Montserrat" w:cs="Arial"/>
          <w:sz w:val="20"/>
          <w:szCs w:val="20"/>
        </w:rPr>
        <w:t>Performing Arts</w:t>
      </w:r>
      <w:r w:rsidRPr="00D079C3">
        <w:rPr>
          <w:rFonts w:ascii="Montserrat" w:hAnsi="Montserrat" w:cs="Arial"/>
          <w:sz w:val="20"/>
          <w:szCs w:val="20"/>
        </w:rPr>
        <w:t xml:space="preserve"> at KS3 &amp; KS4 in order to help other curriculum areas as necessary.</w:t>
      </w:r>
    </w:p>
    <w:p w:rsidR="00123D19" w:rsidRPr="00D079C3" w:rsidRDefault="00123D19" w:rsidP="00123D19">
      <w:pPr>
        <w:pStyle w:val="Default"/>
        <w:numPr>
          <w:ilvl w:val="0"/>
          <w:numId w:val="2"/>
        </w:numPr>
        <w:rPr>
          <w:rFonts w:ascii="Montserrat" w:hAnsi="Montserrat" w:cs="Arial"/>
          <w:sz w:val="20"/>
          <w:szCs w:val="20"/>
        </w:rPr>
      </w:pPr>
      <w:r w:rsidRPr="00D079C3">
        <w:rPr>
          <w:rFonts w:ascii="Montserrat" w:hAnsi="Montserrat" w:cs="Arial"/>
          <w:sz w:val="20"/>
          <w:szCs w:val="20"/>
        </w:rPr>
        <w:t>Excellent understanding of the assessment processes at KS3 and KS4 and how to use these to support planning and raise student achievement</w:t>
      </w:r>
    </w:p>
    <w:p w:rsidR="00123D19" w:rsidRPr="00D079C3" w:rsidRDefault="00123D19" w:rsidP="00123D19">
      <w:pPr>
        <w:pStyle w:val="Default"/>
        <w:numPr>
          <w:ilvl w:val="0"/>
          <w:numId w:val="2"/>
        </w:numPr>
        <w:rPr>
          <w:rFonts w:ascii="Montserrat" w:hAnsi="Montserrat" w:cs="Arial"/>
          <w:sz w:val="20"/>
          <w:szCs w:val="20"/>
        </w:rPr>
      </w:pPr>
      <w:r w:rsidRPr="00D079C3">
        <w:rPr>
          <w:rFonts w:ascii="Montserrat" w:hAnsi="Montserrat" w:cs="Arial"/>
          <w:sz w:val="20"/>
          <w:szCs w:val="20"/>
        </w:rPr>
        <w:t>Excellent knowledge of a wide range of pedagogic approaches to cater for different learning styles and ensure that all students are engaged.</w:t>
      </w:r>
    </w:p>
    <w:p w:rsidR="00123D19" w:rsidRPr="00D079C3" w:rsidRDefault="00123D19" w:rsidP="00123D19">
      <w:pPr>
        <w:pStyle w:val="Default"/>
        <w:numPr>
          <w:ilvl w:val="0"/>
          <w:numId w:val="2"/>
        </w:numPr>
        <w:rPr>
          <w:rFonts w:ascii="Montserrat" w:hAnsi="Montserrat" w:cs="Arial"/>
          <w:sz w:val="20"/>
          <w:szCs w:val="20"/>
        </w:rPr>
      </w:pPr>
      <w:r w:rsidRPr="00D079C3">
        <w:rPr>
          <w:rFonts w:ascii="Montserrat" w:hAnsi="Montserrat" w:cs="Arial"/>
          <w:sz w:val="20"/>
          <w:szCs w:val="20"/>
        </w:rPr>
        <w:t xml:space="preserve">Excellent understanding of what constitutes effective teaching  for learning </w:t>
      </w:r>
    </w:p>
    <w:p w:rsidR="00123D19" w:rsidRPr="00D079C3" w:rsidRDefault="00123D19" w:rsidP="00123D19">
      <w:pPr>
        <w:pStyle w:val="Default"/>
        <w:numPr>
          <w:ilvl w:val="0"/>
          <w:numId w:val="2"/>
        </w:numPr>
        <w:rPr>
          <w:rFonts w:ascii="Montserrat" w:hAnsi="Montserrat" w:cs="Arial"/>
          <w:sz w:val="20"/>
          <w:szCs w:val="20"/>
        </w:rPr>
      </w:pPr>
      <w:r w:rsidRPr="00D079C3">
        <w:rPr>
          <w:rFonts w:ascii="Montserrat" w:hAnsi="Montserrat" w:cs="Arial"/>
          <w:sz w:val="20"/>
          <w:szCs w:val="20"/>
        </w:rPr>
        <w:t xml:space="preserve">Excellent knowledge and understanding of strategies for promoting good relationships with students and effective behaviour management techniques </w:t>
      </w:r>
    </w:p>
    <w:p w:rsidR="00123D19" w:rsidRPr="00D079C3" w:rsidRDefault="00123D19" w:rsidP="00123D19">
      <w:pPr>
        <w:pStyle w:val="Default"/>
        <w:numPr>
          <w:ilvl w:val="0"/>
          <w:numId w:val="2"/>
        </w:numPr>
        <w:rPr>
          <w:rFonts w:ascii="Montserrat" w:hAnsi="Montserrat" w:cs="Arial"/>
          <w:sz w:val="20"/>
          <w:szCs w:val="20"/>
        </w:rPr>
      </w:pPr>
      <w:r w:rsidRPr="00D079C3">
        <w:rPr>
          <w:rFonts w:ascii="Montserrat" w:hAnsi="Montserrat" w:cs="Arial"/>
          <w:sz w:val="20"/>
          <w:szCs w:val="20"/>
        </w:rPr>
        <w:t xml:space="preserve">Excellent knowledge of a wide range of software for use with interactive technologies and the application of these to engage and interest students. </w:t>
      </w:r>
    </w:p>
    <w:p w:rsidR="00123D19" w:rsidRPr="00D079C3" w:rsidRDefault="00123D19" w:rsidP="00123D19">
      <w:pPr>
        <w:pStyle w:val="Default"/>
        <w:numPr>
          <w:ilvl w:val="0"/>
          <w:numId w:val="2"/>
        </w:numPr>
        <w:rPr>
          <w:rFonts w:ascii="Montserrat" w:hAnsi="Montserrat" w:cs="Arial"/>
          <w:sz w:val="20"/>
          <w:szCs w:val="20"/>
        </w:rPr>
      </w:pPr>
      <w:r w:rsidRPr="00D079C3">
        <w:rPr>
          <w:rFonts w:ascii="Montserrat" w:hAnsi="Montserrat" w:cs="Arial"/>
          <w:sz w:val="20"/>
          <w:szCs w:val="20"/>
        </w:rPr>
        <w:t>Excellent knowledge of Ofsted requirements, ensuring keeping up to date.</w:t>
      </w:r>
    </w:p>
    <w:p w:rsidR="00123D19" w:rsidRPr="00D079C3" w:rsidRDefault="00123D19" w:rsidP="00123D19">
      <w:pPr>
        <w:pStyle w:val="Default"/>
        <w:rPr>
          <w:rFonts w:ascii="Montserrat" w:hAnsi="Montserrat" w:cs="Arial"/>
          <w:sz w:val="20"/>
          <w:szCs w:val="20"/>
        </w:rPr>
      </w:pPr>
    </w:p>
    <w:p w:rsidR="00123D19" w:rsidRPr="00D079C3" w:rsidRDefault="00123D19" w:rsidP="00123D19">
      <w:pPr>
        <w:pStyle w:val="Default"/>
        <w:rPr>
          <w:rFonts w:ascii="Montserrat" w:hAnsi="Montserrat" w:cs="Arial"/>
          <w:b/>
          <w:sz w:val="20"/>
          <w:szCs w:val="20"/>
        </w:rPr>
      </w:pPr>
      <w:r w:rsidRPr="00D079C3">
        <w:rPr>
          <w:rFonts w:ascii="Montserrat" w:hAnsi="Montserrat" w:cs="Arial"/>
          <w:b/>
          <w:sz w:val="20"/>
          <w:szCs w:val="20"/>
        </w:rPr>
        <w:t>Experience</w:t>
      </w:r>
    </w:p>
    <w:p w:rsidR="00123D19" w:rsidRPr="00D079C3" w:rsidRDefault="00123D19" w:rsidP="00123D19">
      <w:pPr>
        <w:pStyle w:val="Default"/>
        <w:numPr>
          <w:ilvl w:val="0"/>
          <w:numId w:val="3"/>
        </w:numPr>
        <w:rPr>
          <w:rFonts w:ascii="Montserrat" w:hAnsi="Montserrat" w:cs="Arial"/>
          <w:sz w:val="20"/>
          <w:szCs w:val="20"/>
        </w:rPr>
      </w:pPr>
      <w:r w:rsidRPr="00D079C3">
        <w:rPr>
          <w:rFonts w:ascii="Montserrat" w:hAnsi="Montserrat" w:cs="Arial"/>
          <w:sz w:val="20"/>
          <w:szCs w:val="20"/>
        </w:rPr>
        <w:t xml:space="preserve">Experience of leadership roles within a team including designing and developing resources to support learning. </w:t>
      </w:r>
    </w:p>
    <w:p w:rsidR="00123D19" w:rsidRPr="00D079C3" w:rsidRDefault="00123D19" w:rsidP="00123D19">
      <w:pPr>
        <w:pStyle w:val="Default"/>
        <w:numPr>
          <w:ilvl w:val="0"/>
          <w:numId w:val="3"/>
        </w:numPr>
        <w:rPr>
          <w:rFonts w:ascii="Montserrat" w:hAnsi="Montserrat" w:cs="Arial"/>
          <w:sz w:val="20"/>
          <w:szCs w:val="20"/>
        </w:rPr>
      </w:pPr>
      <w:r w:rsidRPr="00D079C3">
        <w:rPr>
          <w:rFonts w:ascii="Montserrat" w:hAnsi="Montserrat" w:cs="Arial"/>
          <w:sz w:val="20"/>
          <w:szCs w:val="20"/>
        </w:rPr>
        <w:t>Experience of working with other teachers and support professionals to extend their understanding of educational issues.</w:t>
      </w:r>
    </w:p>
    <w:p w:rsidR="00123D19" w:rsidRPr="00D079C3" w:rsidRDefault="00123D19" w:rsidP="00123D19">
      <w:pPr>
        <w:pStyle w:val="Default"/>
        <w:numPr>
          <w:ilvl w:val="0"/>
          <w:numId w:val="3"/>
        </w:numPr>
        <w:rPr>
          <w:rFonts w:ascii="Montserrat" w:hAnsi="Montserrat" w:cs="Arial"/>
          <w:sz w:val="20"/>
          <w:szCs w:val="20"/>
        </w:rPr>
      </w:pPr>
      <w:r w:rsidRPr="00D079C3">
        <w:rPr>
          <w:rFonts w:ascii="Montserrat" w:hAnsi="Montserrat" w:cs="Arial"/>
          <w:sz w:val="20"/>
          <w:szCs w:val="20"/>
        </w:rPr>
        <w:t xml:space="preserve">Experience of robust self-evaluation and development planning linked to this. </w:t>
      </w:r>
    </w:p>
    <w:p w:rsidR="00123D19" w:rsidRPr="00D079C3" w:rsidRDefault="00123D19" w:rsidP="00123D19">
      <w:pPr>
        <w:pStyle w:val="Default"/>
        <w:numPr>
          <w:ilvl w:val="0"/>
          <w:numId w:val="3"/>
        </w:numPr>
        <w:rPr>
          <w:rFonts w:ascii="Montserrat" w:hAnsi="Montserrat" w:cs="Arial"/>
          <w:sz w:val="20"/>
          <w:szCs w:val="20"/>
        </w:rPr>
      </w:pPr>
      <w:r w:rsidRPr="00D079C3">
        <w:rPr>
          <w:rFonts w:ascii="Montserrat" w:hAnsi="Montserrat" w:cs="Arial"/>
          <w:sz w:val="20"/>
          <w:szCs w:val="20"/>
        </w:rPr>
        <w:t>Experience of coaching other staff so that their classroom practice develops.</w:t>
      </w:r>
    </w:p>
    <w:p w:rsidR="00123D19" w:rsidRPr="00D079C3" w:rsidRDefault="00123D19" w:rsidP="00123D19">
      <w:pPr>
        <w:pStyle w:val="Default"/>
        <w:numPr>
          <w:ilvl w:val="0"/>
          <w:numId w:val="3"/>
        </w:numPr>
        <w:rPr>
          <w:rFonts w:ascii="Montserrat" w:hAnsi="Montserrat" w:cs="Arial"/>
          <w:sz w:val="20"/>
          <w:szCs w:val="20"/>
        </w:rPr>
      </w:pPr>
      <w:r w:rsidRPr="00D079C3">
        <w:rPr>
          <w:rFonts w:ascii="Montserrat" w:hAnsi="Montserrat" w:cs="Arial"/>
          <w:sz w:val="20"/>
          <w:szCs w:val="20"/>
        </w:rPr>
        <w:t>Experience of preparing and leading training sessions. .</w:t>
      </w:r>
    </w:p>
    <w:p w:rsidR="00123D19" w:rsidRPr="00D079C3" w:rsidRDefault="00123D19" w:rsidP="00123D19">
      <w:pPr>
        <w:pStyle w:val="Default"/>
        <w:rPr>
          <w:rFonts w:ascii="Montserrat" w:hAnsi="Montserrat" w:cs="Arial"/>
          <w:sz w:val="20"/>
          <w:szCs w:val="20"/>
        </w:rPr>
      </w:pPr>
    </w:p>
    <w:p w:rsidR="00123D19" w:rsidRPr="00D079C3" w:rsidRDefault="00123D19" w:rsidP="00123D19">
      <w:pPr>
        <w:pStyle w:val="Default"/>
        <w:rPr>
          <w:rFonts w:ascii="Montserrat" w:hAnsi="Montserrat" w:cs="Arial"/>
          <w:sz w:val="20"/>
          <w:szCs w:val="20"/>
        </w:rPr>
      </w:pPr>
    </w:p>
    <w:p w:rsidR="00123D19" w:rsidRPr="00D079C3" w:rsidRDefault="00123D19" w:rsidP="00123D19">
      <w:pPr>
        <w:pStyle w:val="Default"/>
        <w:rPr>
          <w:rFonts w:ascii="Montserrat" w:hAnsi="Montserrat" w:cs="Arial"/>
          <w:b/>
          <w:sz w:val="20"/>
          <w:szCs w:val="20"/>
        </w:rPr>
      </w:pPr>
      <w:r w:rsidRPr="00D079C3">
        <w:rPr>
          <w:rFonts w:ascii="Montserrat" w:hAnsi="Montserrat" w:cs="Arial"/>
          <w:b/>
          <w:sz w:val="20"/>
          <w:szCs w:val="20"/>
        </w:rPr>
        <w:t>Skills and Attributes</w:t>
      </w:r>
    </w:p>
    <w:p w:rsidR="00123D19" w:rsidRPr="00D079C3" w:rsidRDefault="00123D19" w:rsidP="00123D19">
      <w:pPr>
        <w:pStyle w:val="Default"/>
        <w:numPr>
          <w:ilvl w:val="0"/>
          <w:numId w:val="4"/>
        </w:numPr>
        <w:rPr>
          <w:rFonts w:ascii="Montserrat" w:hAnsi="Montserrat" w:cs="Arial"/>
          <w:sz w:val="20"/>
          <w:szCs w:val="20"/>
        </w:rPr>
      </w:pPr>
      <w:r w:rsidRPr="00D079C3">
        <w:rPr>
          <w:rFonts w:ascii="Montserrat" w:hAnsi="Montserrat" w:cs="Arial"/>
          <w:sz w:val="20"/>
          <w:szCs w:val="20"/>
        </w:rPr>
        <w:t>Excellent communication skills orally and written, including confident presentations.</w:t>
      </w:r>
    </w:p>
    <w:p w:rsidR="00123D19" w:rsidRPr="00D079C3" w:rsidRDefault="00123D19" w:rsidP="00123D19">
      <w:pPr>
        <w:pStyle w:val="Default"/>
        <w:numPr>
          <w:ilvl w:val="0"/>
          <w:numId w:val="4"/>
        </w:numPr>
        <w:rPr>
          <w:rFonts w:ascii="Montserrat" w:hAnsi="Montserrat" w:cs="Arial"/>
          <w:sz w:val="20"/>
          <w:szCs w:val="20"/>
        </w:rPr>
      </w:pPr>
      <w:r w:rsidRPr="00D079C3">
        <w:rPr>
          <w:rFonts w:ascii="Montserrat" w:hAnsi="Montserrat" w:cs="Arial"/>
          <w:sz w:val="20"/>
          <w:szCs w:val="20"/>
        </w:rPr>
        <w:t>Excellent use of ICT to make learning engaging and dynamic and to support assessment and management functions.</w:t>
      </w:r>
    </w:p>
    <w:p w:rsidR="00123D19" w:rsidRPr="00D079C3" w:rsidRDefault="00123D19" w:rsidP="00123D19">
      <w:pPr>
        <w:pStyle w:val="Default"/>
        <w:numPr>
          <w:ilvl w:val="0"/>
          <w:numId w:val="4"/>
        </w:numPr>
        <w:rPr>
          <w:rFonts w:ascii="Montserrat" w:hAnsi="Montserrat" w:cs="Arial"/>
          <w:sz w:val="20"/>
          <w:szCs w:val="20"/>
        </w:rPr>
      </w:pPr>
      <w:r w:rsidRPr="00D079C3">
        <w:rPr>
          <w:rFonts w:ascii="Montserrat" w:hAnsi="Montserrat" w:cs="Arial"/>
          <w:sz w:val="20"/>
          <w:szCs w:val="20"/>
        </w:rPr>
        <w:t>The capacity to form positive learning - centered relationships with other professionals at different stages in their careers.</w:t>
      </w:r>
    </w:p>
    <w:p w:rsidR="00123D19" w:rsidRPr="00D079C3" w:rsidRDefault="00123D19" w:rsidP="00123D19">
      <w:pPr>
        <w:pStyle w:val="Default"/>
        <w:numPr>
          <w:ilvl w:val="0"/>
          <w:numId w:val="4"/>
        </w:numPr>
        <w:rPr>
          <w:rFonts w:ascii="Montserrat" w:hAnsi="Montserrat" w:cs="Arial"/>
          <w:sz w:val="20"/>
          <w:szCs w:val="20"/>
        </w:rPr>
      </w:pPr>
      <w:r w:rsidRPr="00D079C3">
        <w:rPr>
          <w:rFonts w:ascii="Montserrat" w:hAnsi="Montserrat" w:cs="Arial"/>
          <w:sz w:val="20"/>
          <w:szCs w:val="20"/>
        </w:rPr>
        <w:t xml:space="preserve">The capacity to   consistently perform to a high level of success and act as a role model for other professionals. </w:t>
      </w:r>
    </w:p>
    <w:p w:rsidR="00123D19" w:rsidRPr="00D079C3" w:rsidRDefault="00123D19" w:rsidP="00123D19">
      <w:pPr>
        <w:rPr>
          <w:rFonts w:ascii="Montserrat" w:hAnsi="Montserrat" w:cs="Arial"/>
          <w:sz w:val="20"/>
        </w:rPr>
      </w:pPr>
    </w:p>
    <w:p w:rsidR="00123D19" w:rsidRDefault="00123D19">
      <w:pPr>
        <w:sectPr w:rsidR="00123D19" w:rsidSect="00724D73">
          <w:pgSz w:w="12240" w:h="15840"/>
          <w:pgMar w:top="0" w:right="249" w:bottom="0" w:left="249" w:header="720" w:footer="720" w:gutter="0"/>
          <w:cols w:space="720"/>
          <w:docGrid w:linePitch="360"/>
        </w:sectPr>
      </w:pPr>
    </w:p>
    <w:p w:rsidR="00724D73" w:rsidRDefault="00724D73">
      <w:pPr>
        <w:sectPr w:rsidR="00724D73" w:rsidSect="00724D73">
          <w:pgSz w:w="15840" w:h="12240" w:orient="landscape"/>
          <w:pgMar w:top="249" w:right="0" w:bottom="249" w:left="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10061575" cy="7591425"/>
            <wp:effectExtent l="0" t="0" r="0" b="9525"/>
            <wp:docPr id="5" name="Picture 5" descr="C:\Users\ridgwellt\AppData\Local\Microsoft\Windows\INetCache\Content.Word\relentless drivepage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ridgwellt\AppData\Local\Microsoft\Windows\INetCache\Content.Word\relentless drivepage 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1575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2" w:name="_MON_1578991076"/>
    <w:bookmarkEnd w:id="2"/>
    <w:p w:rsidR="0086620E" w:rsidRDefault="0086620E">
      <w:pPr>
        <w:sectPr w:rsidR="0086620E" w:rsidSect="0086620E">
          <w:pgSz w:w="12240" w:h="15840"/>
          <w:pgMar w:top="0" w:right="249" w:bottom="0" w:left="249" w:header="720" w:footer="720" w:gutter="0"/>
          <w:cols w:space="720"/>
          <w:docGrid w:linePitch="360"/>
        </w:sectPr>
      </w:pPr>
      <w:r>
        <w:object w:dxaOrig="11756" w:dyaOrig="15750">
          <v:shape id="_x0000_i1026" type="#_x0000_t75" style="width:590.25pt;height:785.25pt" o:ole="">
            <v:imagedata r:id="rId13" o:title=""/>
          </v:shape>
          <o:OLEObject Type="Embed" ProgID="Word.Document.12" ShapeID="_x0000_i1026" DrawAspect="Content" ObjectID="_1587818565" r:id="rId14">
            <o:FieldCodes>\s</o:FieldCodes>
          </o:OLEObject>
        </w:object>
      </w:r>
    </w:p>
    <w:p w:rsidR="00A82673" w:rsidRDefault="0086620E">
      <w:r>
        <w:rPr>
          <w:noProof/>
        </w:rPr>
        <w:lastRenderedPageBreak/>
        <w:drawing>
          <wp:inline distT="0" distB="0" distL="0" distR="0">
            <wp:extent cx="10048875" cy="7591425"/>
            <wp:effectExtent l="0" t="0" r="9525" b="9525"/>
            <wp:docPr id="7" name="Picture 7" descr="C:\Users\ridgwellt\AppData\Local\Microsoft\Windows\INetCache\Content.Word\relentless page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ridgwellt\AppData\Local\Microsoft\Windows\INetCache\Content.Word\relentless page 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8875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2673" w:rsidSect="00724D73">
      <w:pgSz w:w="15840" w:h="12240" w:orient="landscape"/>
      <w:pgMar w:top="249" w:right="0" w:bottom="249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597D82"/>
    <w:multiLevelType w:val="hybridMultilevel"/>
    <w:tmpl w:val="90D8308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DF86CD5"/>
    <w:multiLevelType w:val="hybridMultilevel"/>
    <w:tmpl w:val="05FE2D8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C5356F8"/>
    <w:multiLevelType w:val="hybridMultilevel"/>
    <w:tmpl w:val="69D825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9CA3B38"/>
    <w:multiLevelType w:val="hybridMultilevel"/>
    <w:tmpl w:val="24E82B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gutterAtTop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D73"/>
    <w:rsid w:val="0000052E"/>
    <w:rsid w:val="00123D19"/>
    <w:rsid w:val="002C717A"/>
    <w:rsid w:val="0037141D"/>
    <w:rsid w:val="003C71F8"/>
    <w:rsid w:val="00411416"/>
    <w:rsid w:val="00494F80"/>
    <w:rsid w:val="0057344C"/>
    <w:rsid w:val="006873A9"/>
    <w:rsid w:val="00724D73"/>
    <w:rsid w:val="0082527A"/>
    <w:rsid w:val="0086620E"/>
    <w:rsid w:val="00A904B7"/>
    <w:rsid w:val="00C24D14"/>
    <w:rsid w:val="00D1103C"/>
    <w:rsid w:val="00E91ED5"/>
    <w:rsid w:val="00F66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4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4D1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23D19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NoSpacing">
    <w:name w:val="No Spacing"/>
    <w:uiPriority w:val="1"/>
    <w:qFormat/>
    <w:rsid w:val="00123D1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4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4D1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23D19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NoSpacing">
    <w:name w:val="No Spacing"/>
    <w:uiPriority w:val="1"/>
    <w:qFormat/>
    <w:rsid w:val="00123D1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7.emf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1.docx"/><Relationship Id="rId14" Type="http://schemas.openxmlformats.org/officeDocument/2006/relationships/package" Target="embeddings/Microsoft_Word_Document2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691</Words>
  <Characters>3942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Castle View School</Company>
  <LinksUpToDate>false</LinksUpToDate>
  <CharactersWithSpaces>4624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 Ridgwell</dc:creator>
  <cp:lastModifiedBy>Mrs Karen Eaton</cp:lastModifiedBy>
  <cp:revision>2</cp:revision>
  <cp:lastPrinted>2018-05-14T14:33:00Z</cp:lastPrinted>
  <dcterms:created xsi:type="dcterms:W3CDTF">2018-05-14T14:56:00Z</dcterms:created>
  <dcterms:modified xsi:type="dcterms:W3CDTF">2018-05-14T14:56:00Z</dcterms:modified>
</cp:coreProperties>
</file>