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1F4B" w14:textId="2239E6D6" w:rsidR="001354E9" w:rsidRDefault="001354E9" w:rsidP="001354E9">
      <w:pPr>
        <w:tabs>
          <w:tab w:val="center" w:pos="4680"/>
        </w:tabs>
        <w:jc w:val="center"/>
        <w:rPr>
          <w:rFonts w:ascii="Aptos" w:hAnsi="Aptos" w:cstheme="minorHAnsi"/>
          <w:b/>
          <w:color w:val="1F1933"/>
        </w:rPr>
      </w:pPr>
      <w:r>
        <w:rPr>
          <w:rFonts w:ascii="Aptos" w:hAnsi="Aptos" w:cstheme="minorHAnsi"/>
          <w:b/>
          <w:noProof/>
          <w:color w:val="1F1933"/>
        </w:rPr>
        <w:drawing>
          <wp:inline distT="0" distB="0" distL="0" distR="0" wp14:anchorId="22596773" wp14:editId="79802688">
            <wp:extent cx="2162684" cy="1327186"/>
            <wp:effectExtent l="0" t="0" r="9525" b="6350"/>
            <wp:docPr id="753464294"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64294" name="Picture 2" descr="A close-up of 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684" cy="1327186"/>
                    </a:xfrm>
                    <a:prstGeom prst="rect">
                      <a:avLst/>
                    </a:prstGeom>
                  </pic:spPr>
                </pic:pic>
              </a:graphicData>
            </a:graphic>
          </wp:inline>
        </w:drawing>
      </w:r>
    </w:p>
    <w:p w14:paraId="16AA66E4" w14:textId="77777777" w:rsidR="001354E9" w:rsidRDefault="001354E9" w:rsidP="001354E9">
      <w:pPr>
        <w:tabs>
          <w:tab w:val="center" w:pos="4680"/>
        </w:tabs>
        <w:jc w:val="center"/>
        <w:rPr>
          <w:rFonts w:ascii="Aptos" w:hAnsi="Aptos" w:cstheme="minorHAnsi"/>
          <w:b/>
          <w:color w:val="1F1933"/>
        </w:rPr>
      </w:pPr>
    </w:p>
    <w:p w14:paraId="7825B5E1" w14:textId="1DFD3A18" w:rsidR="002B67B2" w:rsidRPr="00C717B3" w:rsidRDefault="002B67B2" w:rsidP="001354E9">
      <w:pPr>
        <w:tabs>
          <w:tab w:val="center" w:pos="4680"/>
        </w:tabs>
        <w:jc w:val="center"/>
        <w:rPr>
          <w:rFonts w:ascii="Aptos" w:hAnsi="Aptos" w:cstheme="minorHAnsi"/>
          <w:b/>
          <w:color w:val="1F1933"/>
        </w:rPr>
      </w:pPr>
      <w:r w:rsidRPr="00C717B3">
        <w:rPr>
          <w:rFonts w:ascii="Aptos" w:hAnsi="Aptos" w:cstheme="minorHAnsi"/>
          <w:b/>
          <w:color w:val="1F1933"/>
        </w:rPr>
        <w:t>Job Description</w:t>
      </w:r>
      <w:r w:rsidR="008F2BEB" w:rsidRPr="00C717B3">
        <w:rPr>
          <w:rFonts w:ascii="Aptos" w:hAnsi="Aptos" w:cstheme="minorHAnsi"/>
          <w:b/>
          <w:color w:val="1F1933"/>
        </w:rPr>
        <w:t xml:space="preserve"> &amp; Person Specification</w:t>
      </w:r>
    </w:p>
    <w:p w14:paraId="59BF7B69" w14:textId="77777777" w:rsidR="002B67B2" w:rsidRPr="00C717B3" w:rsidRDefault="002B67B2" w:rsidP="00BD7CF8">
      <w:pPr>
        <w:rPr>
          <w:rFonts w:ascii="Aptos" w:hAnsi="Aptos" w:cstheme="minorHAnsi"/>
          <w:b/>
          <w:color w:val="1F1933"/>
        </w:rPr>
      </w:pPr>
    </w:p>
    <w:p w14:paraId="202B691B" w14:textId="2C5A9D14" w:rsidR="002D3B4E" w:rsidRPr="00C717B3" w:rsidRDefault="002B67B2" w:rsidP="002D3B4E">
      <w:pPr>
        <w:rPr>
          <w:rFonts w:ascii="Aptos" w:hAnsi="Aptos" w:cstheme="minorHAnsi"/>
          <w:bCs/>
        </w:rPr>
      </w:pPr>
      <w:r w:rsidRPr="00C717B3">
        <w:rPr>
          <w:rFonts w:ascii="Aptos" w:hAnsi="Aptos" w:cstheme="minorHAnsi"/>
          <w:b/>
          <w:color w:val="86754F"/>
        </w:rPr>
        <w:t>Job Title:</w:t>
      </w:r>
      <w:r w:rsidR="00B57AD8" w:rsidRPr="00C717B3">
        <w:rPr>
          <w:rFonts w:ascii="Aptos" w:hAnsi="Aptos" w:cstheme="minorHAnsi"/>
          <w:b/>
          <w:color w:val="86754F"/>
        </w:rPr>
        <w:t xml:space="preserve"> </w:t>
      </w:r>
      <w:r w:rsidR="00F573E8">
        <w:rPr>
          <w:rFonts w:ascii="Aptos" w:hAnsi="Aptos"/>
        </w:rPr>
        <w:t>IT Operations Engineer</w:t>
      </w:r>
    </w:p>
    <w:p w14:paraId="5157157D" w14:textId="3DD5A8F4" w:rsidR="002B67B2" w:rsidRPr="0024320C" w:rsidRDefault="002B67B2" w:rsidP="00BD7CF8">
      <w:pPr>
        <w:rPr>
          <w:rFonts w:ascii="Aptos" w:hAnsi="Aptos"/>
        </w:rPr>
      </w:pPr>
      <w:r w:rsidRPr="00C717B3">
        <w:rPr>
          <w:rFonts w:ascii="Aptos" w:hAnsi="Aptos" w:cstheme="minorHAnsi"/>
          <w:b/>
          <w:color w:val="86754F"/>
        </w:rPr>
        <w:t>Reports to:</w:t>
      </w:r>
      <w:r w:rsidR="008F2BEB" w:rsidRPr="00C717B3">
        <w:rPr>
          <w:rFonts w:ascii="Aptos" w:hAnsi="Aptos" w:cstheme="minorHAnsi"/>
          <w:b/>
          <w:color w:val="86754F"/>
        </w:rPr>
        <w:t xml:space="preserve"> </w:t>
      </w:r>
      <w:r w:rsidR="00F573E8">
        <w:rPr>
          <w:rFonts w:ascii="Aptos" w:hAnsi="Aptos"/>
        </w:rPr>
        <w:t>Group Head of IT</w:t>
      </w:r>
    </w:p>
    <w:p w14:paraId="14E03700" w14:textId="0FAD0EC4" w:rsidR="002B67B2" w:rsidRPr="0024320C" w:rsidRDefault="002B67B2" w:rsidP="00BD7CF8">
      <w:pPr>
        <w:rPr>
          <w:rFonts w:ascii="Aptos" w:hAnsi="Aptos"/>
        </w:rPr>
      </w:pPr>
      <w:r w:rsidRPr="0024320C">
        <w:rPr>
          <w:rFonts w:ascii="Aptos" w:hAnsi="Aptos" w:cstheme="minorHAnsi"/>
          <w:b/>
          <w:color w:val="86754F"/>
        </w:rPr>
        <w:t>Location:</w:t>
      </w:r>
      <w:r w:rsidRPr="0024320C">
        <w:rPr>
          <w:rFonts w:ascii="Aptos" w:hAnsi="Aptos"/>
        </w:rPr>
        <w:t xml:space="preserve"> </w:t>
      </w:r>
      <w:r w:rsidR="00F573E8">
        <w:rPr>
          <w:rFonts w:ascii="Aptos" w:hAnsi="Aptos"/>
        </w:rPr>
        <w:t xml:space="preserve"> 2 Days</w:t>
      </w:r>
      <w:r w:rsidR="002A3A4E">
        <w:rPr>
          <w:rFonts w:ascii="Aptos" w:hAnsi="Aptos"/>
        </w:rPr>
        <w:t xml:space="preserve"> </w:t>
      </w:r>
      <w:r w:rsidR="002A3A4E" w:rsidRPr="00F91E4D">
        <w:rPr>
          <w:rFonts w:ascii="Aptos" w:hAnsi="Aptos"/>
        </w:rPr>
        <w:t>(0.4 FTE)</w:t>
      </w:r>
      <w:r w:rsidR="00F573E8">
        <w:rPr>
          <w:rFonts w:ascii="Aptos" w:hAnsi="Aptos"/>
        </w:rPr>
        <w:t xml:space="preserve"> per Week</w:t>
      </w:r>
      <w:r w:rsidR="00B17E16">
        <w:rPr>
          <w:rFonts w:ascii="Aptos" w:hAnsi="Aptos"/>
        </w:rPr>
        <w:t xml:space="preserve"> on-site at </w:t>
      </w:r>
      <w:r w:rsidR="00F573E8">
        <w:rPr>
          <w:rFonts w:ascii="Aptos" w:hAnsi="Aptos"/>
        </w:rPr>
        <w:t>Abbey College Manchester</w:t>
      </w:r>
      <w:r w:rsidR="00B17E16" w:rsidRPr="0024320C">
        <w:rPr>
          <w:rFonts w:ascii="Aptos" w:hAnsi="Aptos"/>
        </w:rPr>
        <w:t xml:space="preserve"> (</w:t>
      </w:r>
      <w:r w:rsidR="00EC3E9E" w:rsidRPr="0024320C">
        <w:rPr>
          <w:rFonts w:ascii="Aptos" w:hAnsi="Aptos"/>
        </w:rPr>
        <w:t xml:space="preserve">Exact </w:t>
      </w:r>
      <w:r w:rsidR="00B17E16" w:rsidRPr="0024320C">
        <w:rPr>
          <w:rFonts w:ascii="Aptos" w:hAnsi="Aptos"/>
        </w:rPr>
        <w:t xml:space="preserve">Days / Shifts </w:t>
      </w:r>
      <w:r w:rsidR="00EC3E9E" w:rsidRPr="0024320C">
        <w:rPr>
          <w:rFonts w:ascii="Aptos" w:hAnsi="Aptos"/>
        </w:rPr>
        <w:t xml:space="preserve">are </w:t>
      </w:r>
      <w:r w:rsidR="00B17E16" w:rsidRPr="0024320C">
        <w:rPr>
          <w:rFonts w:ascii="Aptos" w:hAnsi="Aptos"/>
        </w:rPr>
        <w:t>flexible)</w:t>
      </w:r>
    </w:p>
    <w:p w14:paraId="78AAC5A0" w14:textId="5CB38155" w:rsidR="00252633" w:rsidRPr="00C717B3" w:rsidRDefault="00252633" w:rsidP="00BD7CF8">
      <w:pPr>
        <w:rPr>
          <w:rFonts w:ascii="Aptos" w:hAnsi="Aptos" w:cstheme="minorHAnsi"/>
        </w:rPr>
      </w:pPr>
      <w:r w:rsidRPr="00C717B3">
        <w:rPr>
          <w:rFonts w:ascii="Aptos" w:hAnsi="Aptos" w:cstheme="minorHAnsi"/>
          <w:b/>
          <w:color w:val="86754F"/>
        </w:rPr>
        <w:t>Contract Type:</w:t>
      </w:r>
      <w:r w:rsidRPr="00C717B3">
        <w:rPr>
          <w:rFonts w:ascii="Aptos" w:hAnsi="Aptos" w:cstheme="minorHAnsi"/>
        </w:rPr>
        <w:t xml:space="preserve"> Permanent</w:t>
      </w:r>
      <w:r w:rsidR="00E4707B" w:rsidRPr="00C717B3">
        <w:rPr>
          <w:rFonts w:ascii="Aptos" w:hAnsi="Aptos" w:cstheme="minorHAnsi"/>
        </w:rPr>
        <w:t xml:space="preserve"> </w:t>
      </w:r>
    </w:p>
    <w:p w14:paraId="64D564F1" w14:textId="19E68979" w:rsidR="00A1059C" w:rsidRDefault="00A1059C" w:rsidP="00BD7CF8">
      <w:pPr>
        <w:rPr>
          <w:rFonts w:ascii="Aptos" w:hAnsi="Aptos"/>
        </w:rPr>
      </w:pPr>
      <w:r w:rsidRPr="00C717B3">
        <w:rPr>
          <w:rFonts w:ascii="Aptos" w:hAnsi="Aptos" w:cstheme="minorHAnsi"/>
          <w:b/>
          <w:color w:val="86754F"/>
        </w:rPr>
        <w:t xml:space="preserve">Salary: </w:t>
      </w:r>
      <w:r w:rsidR="00D72958" w:rsidRPr="00D72958">
        <w:rPr>
          <w:rFonts w:ascii="Aptos" w:hAnsi="Aptos"/>
        </w:rPr>
        <w:t>£</w:t>
      </w:r>
      <w:r w:rsidR="005B36AF">
        <w:rPr>
          <w:rFonts w:ascii="Aptos" w:hAnsi="Aptos"/>
        </w:rPr>
        <w:t>35</w:t>
      </w:r>
      <w:r w:rsidR="00D72958" w:rsidRPr="00D72958">
        <w:rPr>
          <w:rFonts w:ascii="Aptos" w:hAnsi="Aptos"/>
        </w:rPr>
        <w:t>-</w:t>
      </w:r>
      <w:r w:rsidR="005B36AF">
        <w:rPr>
          <w:rFonts w:ascii="Aptos" w:hAnsi="Aptos"/>
        </w:rPr>
        <w:t>40</w:t>
      </w:r>
      <w:r w:rsidR="00D72958" w:rsidRPr="00D72958">
        <w:rPr>
          <w:rFonts w:ascii="Aptos" w:hAnsi="Aptos"/>
        </w:rPr>
        <w:t>,000</w:t>
      </w:r>
      <w:r w:rsidR="005B36AF">
        <w:rPr>
          <w:rFonts w:ascii="Aptos" w:hAnsi="Aptos"/>
        </w:rPr>
        <w:t xml:space="preserve">  (F</w:t>
      </w:r>
      <w:r w:rsidR="00DE6737">
        <w:rPr>
          <w:rFonts w:ascii="Aptos" w:hAnsi="Aptos"/>
        </w:rPr>
        <w:t xml:space="preserve">ull </w:t>
      </w:r>
      <w:r w:rsidR="005B36AF">
        <w:rPr>
          <w:rFonts w:ascii="Aptos" w:hAnsi="Aptos"/>
        </w:rPr>
        <w:t>T</w:t>
      </w:r>
      <w:r w:rsidR="00DE6737">
        <w:rPr>
          <w:rFonts w:ascii="Aptos" w:hAnsi="Aptos"/>
        </w:rPr>
        <w:t xml:space="preserve">ime </w:t>
      </w:r>
      <w:r w:rsidR="005B36AF">
        <w:rPr>
          <w:rFonts w:ascii="Aptos" w:hAnsi="Aptos"/>
        </w:rPr>
        <w:t>E</w:t>
      </w:r>
      <w:r w:rsidR="00DE6737">
        <w:rPr>
          <w:rFonts w:ascii="Aptos" w:hAnsi="Aptos"/>
        </w:rPr>
        <w:t>quivalent</w:t>
      </w:r>
      <w:r w:rsidR="005B36AF">
        <w:rPr>
          <w:rFonts w:ascii="Aptos" w:hAnsi="Aptos"/>
        </w:rPr>
        <w:t>)</w:t>
      </w:r>
    </w:p>
    <w:p w14:paraId="26D6CD8D" w14:textId="03E383F8" w:rsidR="002A3A4E" w:rsidRPr="002A3A4E" w:rsidRDefault="002A3A4E" w:rsidP="00BD7CF8">
      <w:pPr>
        <w:rPr>
          <w:rFonts w:ascii="Aptos" w:hAnsi="Aptos" w:cstheme="minorHAnsi"/>
          <w:b/>
          <w:color w:val="86754F"/>
        </w:rPr>
      </w:pPr>
      <w:r w:rsidRPr="002A3A4E">
        <w:rPr>
          <w:rFonts w:ascii="Aptos" w:hAnsi="Aptos" w:cstheme="minorHAnsi"/>
          <w:b/>
          <w:color w:val="86754F"/>
        </w:rPr>
        <w:t>Hours:</w:t>
      </w:r>
      <w:r w:rsidRPr="002A3A4E">
        <w:rPr>
          <w:rFonts w:ascii="Aptos" w:hAnsi="Aptos"/>
        </w:rPr>
        <w:t xml:space="preserve"> </w:t>
      </w:r>
      <w:r w:rsidR="001A1FE6">
        <w:rPr>
          <w:rFonts w:ascii="Aptos" w:hAnsi="Aptos"/>
        </w:rPr>
        <w:t xml:space="preserve">7.5 hours per day </w:t>
      </w:r>
    </w:p>
    <w:p w14:paraId="1C66720F" w14:textId="77777777" w:rsidR="0085069C" w:rsidRPr="00C717B3" w:rsidRDefault="0085069C" w:rsidP="00BD7CF8">
      <w:pPr>
        <w:rPr>
          <w:rFonts w:ascii="Aptos" w:hAnsi="Aptos" w:cstheme="minorHAnsi"/>
          <w:bCs/>
        </w:rPr>
      </w:pPr>
    </w:p>
    <w:p w14:paraId="432A76DE" w14:textId="30E5FFBA" w:rsidR="000A39AD" w:rsidRPr="00C717B3" w:rsidRDefault="00177CEC" w:rsidP="007469B6">
      <w:pPr>
        <w:pStyle w:val="BodyText"/>
        <w:tabs>
          <w:tab w:val="left" w:pos="5609"/>
        </w:tabs>
        <w:spacing w:line="360" w:lineRule="auto"/>
        <w:rPr>
          <w:rFonts w:ascii="Aptos" w:hAnsi="Aptos" w:cstheme="minorHAnsi"/>
        </w:rPr>
      </w:pPr>
      <w:r w:rsidRPr="00C717B3">
        <w:rPr>
          <w:rFonts w:ascii="Aptos" w:hAnsi="Aptos" w:cstheme="minorHAnsi"/>
          <w:b/>
          <w:color w:val="86754F"/>
        </w:rPr>
        <w:t>Holiday Entitlement:</w:t>
      </w:r>
      <w:r w:rsidRPr="00C717B3">
        <w:rPr>
          <w:rFonts w:ascii="Aptos" w:hAnsi="Aptos" w:cstheme="minorHAnsi"/>
        </w:rPr>
        <w:t xml:space="preserve"> 25 days per annum and bank holidays</w:t>
      </w:r>
      <w:r w:rsidR="002A3A4E">
        <w:rPr>
          <w:rFonts w:ascii="Aptos" w:hAnsi="Aptos" w:cstheme="minorHAnsi"/>
        </w:rPr>
        <w:t xml:space="preserve"> (Pro-rata for part-time staff)</w:t>
      </w:r>
    </w:p>
    <w:p w14:paraId="7D06579B" w14:textId="006B3715" w:rsidR="00D567A7" w:rsidRPr="0015705F" w:rsidRDefault="00D567A7" w:rsidP="00D567A7">
      <w:pPr>
        <w:rPr>
          <w:rFonts w:ascii="Aptos" w:hAnsi="Aptos" w:cstheme="minorHAnsi"/>
          <w:b/>
          <w:color w:val="86754F"/>
        </w:rPr>
      </w:pPr>
      <w:bookmarkStart w:id="0" w:name="_Hlk184241268"/>
      <w:r w:rsidRPr="00C717B3">
        <w:rPr>
          <w:rFonts w:ascii="Aptos" w:hAnsi="Aptos" w:cstheme="minorHAnsi"/>
          <w:b/>
          <w:color w:val="86754F"/>
        </w:rPr>
        <w:t>Overview of the role</w:t>
      </w:r>
      <w:r w:rsidRPr="0015705F">
        <w:rPr>
          <w:rFonts w:ascii="Aptos" w:hAnsi="Aptos" w:cstheme="minorHAnsi"/>
          <w:b/>
          <w:color w:val="86754F"/>
        </w:rPr>
        <w:t xml:space="preserve"> </w:t>
      </w:r>
      <w:r w:rsidR="00CA255A">
        <w:rPr>
          <w:rFonts w:ascii="Aptos" w:hAnsi="Aptos" w:cstheme="minorHAnsi"/>
          <w:b/>
          <w:color w:val="86754F"/>
        </w:rPr>
        <w:br/>
      </w:r>
    </w:p>
    <w:p w14:paraId="442D5AEA" w14:textId="726A24E6" w:rsidR="00DD338A" w:rsidRDefault="00CA255A" w:rsidP="00D567A7">
      <w:pPr>
        <w:rPr>
          <w:rFonts w:ascii="Aptos" w:eastAsia="Arial" w:hAnsi="Aptos" w:cs="Calibri"/>
          <w:color w:val="161A18"/>
        </w:rPr>
      </w:pPr>
      <w:r w:rsidRPr="00CA255A">
        <w:rPr>
          <w:rFonts w:ascii="Aptos" w:eastAsia="Arial" w:hAnsi="Aptos" w:cs="Calibri"/>
          <w:color w:val="161A18"/>
        </w:rPr>
        <w:t>Reporting to the Group Head of IT, you will be the key point of contact for technical support within the college, managing and resolving IT issues efficiently. Responsibilities include troubleshooting hardware and software problems, maintaining the IT asset register, assisting with system installations, and supporting the implementation of IT strategies. This hands-on role requires strong technical skills, excellent communication, and a proactive approach to problem-solving to ensure that staff and students have reliable and secure access to IT resources.</w:t>
      </w:r>
    </w:p>
    <w:p w14:paraId="25746BB4" w14:textId="77777777" w:rsidR="0015705F" w:rsidRPr="0015705F" w:rsidRDefault="0015705F" w:rsidP="0015705F">
      <w:pPr>
        <w:rPr>
          <w:rFonts w:ascii="Aptos" w:hAnsi="Aptos" w:cstheme="minorHAnsi"/>
          <w:b/>
          <w:color w:val="86754F"/>
        </w:rPr>
      </w:pPr>
    </w:p>
    <w:p w14:paraId="3A17BC28" w14:textId="12962775" w:rsidR="0015705F" w:rsidRDefault="0015705F" w:rsidP="0015705F">
      <w:pPr>
        <w:rPr>
          <w:rFonts w:ascii="Aptos" w:hAnsi="Aptos" w:cstheme="minorHAnsi"/>
          <w:b/>
          <w:color w:val="86754F"/>
        </w:rPr>
      </w:pPr>
      <w:r w:rsidRPr="0015705F">
        <w:rPr>
          <w:rFonts w:ascii="Aptos" w:hAnsi="Aptos" w:cstheme="minorHAnsi"/>
          <w:b/>
          <w:color w:val="86754F"/>
        </w:rPr>
        <w:t>Key responsibilities</w:t>
      </w:r>
    </w:p>
    <w:p w14:paraId="4EE7CFBA" w14:textId="77777777" w:rsidR="0015705F" w:rsidRPr="0015705F" w:rsidRDefault="0015705F" w:rsidP="0015705F">
      <w:pPr>
        <w:rPr>
          <w:rFonts w:ascii="Aptos" w:hAnsi="Aptos" w:cstheme="minorHAnsi"/>
          <w:b/>
          <w:color w:val="86754F"/>
        </w:rPr>
      </w:pPr>
    </w:p>
    <w:p w14:paraId="148582D2"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Provide technical advice</w:t>
      </w:r>
      <w:r w:rsidRPr="003750AF">
        <w:rPr>
          <w:rFonts w:ascii="Aptos" w:eastAsia="Arial" w:hAnsi="Aptos" w:cs="Arial"/>
          <w:spacing w:val="6"/>
          <w:w w:val="105"/>
          <w:lang w:val="en-US"/>
        </w:rPr>
        <w:t xml:space="preserve"> </w:t>
      </w:r>
      <w:r w:rsidRPr="003750AF">
        <w:rPr>
          <w:rFonts w:ascii="Aptos" w:eastAsia="Arial" w:hAnsi="Aptos" w:cs="Arial"/>
          <w:w w:val="105"/>
          <w:lang w:val="en-US"/>
        </w:rPr>
        <w:t>in</w:t>
      </w:r>
      <w:r w:rsidRPr="003750AF">
        <w:rPr>
          <w:rFonts w:ascii="Aptos" w:eastAsia="Arial" w:hAnsi="Aptos" w:cs="Arial"/>
          <w:spacing w:val="7"/>
          <w:w w:val="105"/>
          <w:lang w:val="en-US"/>
        </w:rPr>
        <w:t xml:space="preserve"> </w:t>
      </w:r>
      <w:r w:rsidRPr="003750AF">
        <w:rPr>
          <w:rFonts w:ascii="Aptos" w:eastAsia="Arial" w:hAnsi="Aptos" w:cs="Arial"/>
          <w:w w:val="105"/>
          <w:lang w:val="en-US"/>
        </w:rPr>
        <w:t>support</w:t>
      </w:r>
      <w:r w:rsidRPr="003750AF">
        <w:rPr>
          <w:rFonts w:ascii="Aptos" w:eastAsia="Arial" w:hAnsi="Aptos" w:cs="Arial"/>
          <w:spacing w:val="2"/>
          <w:w w:val="105"/>
          <w:lang w:val="en-US"/>
        </w:rPr>
        <w:t xml:space="preserve"> </w:t>
      </w:r>
      <w:r w:rsidRPr="003750AF">
        <w:rPr>
          <w:rFonts w:ascii="Aptos" w:eastAsia="Arial" w:hAnsi="Aptos" w:cs="Arial"/>
          <w:w w:val="105"/>
          <w:lang w:val="en-US"/>
        </w:rPr>
        <w:t>of the</w:t>
      </w:r>
      <w:r w:rsidRPr="003750AF">
        <w:rPr>
          <w:rFonts w:ascii="Aptos" w:eastAsia="Arial" w:hAnsi="Aptos" w:cs="Arial"/>
          <w:spacing w:val="7"/>
          <w:w w:val="105"/>
          <w:lang w:val="en-US"/>
        </w:rPr>
        <w:t xml:space="preserve"> </w:t>
      </w:r>
      <w:r w:rsidRPr="003750AF">
        <w:rPr>
          <w:rFonts w:ascii="Aptos" w:eastAsia="Arial" w:hAnsi="Aptos" w:cs="Arial"/>
          <w:w w:val="105"/>
          <w:lang w:val="en-US"/>
        </w:rPr>
        <w:t>resolution</w:t>
      </w:r>
      <w:r w:rsidRPr="003750AF">
        <w:rPr>
          <w:rFonts w:ascii="Aptos" w:eastAsia="Arial" w:hAnsi="Aptos" w:cs="Arial"/>
          <w:spacing w:val="4"/>
          <w:w w:val="105"/>
          <w:lang w:val="en-US"/>
        </w:rPr>
        <w:t xml:space="preserve"> </w:t>
      </w:r>
      <w:r w:rsidRPr="003750AF">
        <w:rPr>
          <w:rFonts w:ascii="Aptos" w:eastAsia="Arial" w:hAnsi="Aptos" w:cs="Arial"/>
          <w:w w:val="105"/>
          <w:lang w:val="en-US"/>
        </w:rPr>
        <w:t>of IT</w:t>
      </w:r>
      <w:r w:rsidRPr="003750AF">
        <w:rPr>
          <w:rFonts w:ascii="Aptos" w:eastAsia="Arial" w:hAnsi="Aptos" w:cs="Arial"/>
          <w:spacing w:val="-14"/>
          <w:w w:val="105"/>
          <w:lang w:val="en-US"/>
        </w:rPr>
        <w:t xml:space="preserve"> </w:t>
      </w:r>
      <w:r w:rsidRPr="003750AF">
        <w:rPr>
          <w:rFonts w:ascii="Aptos" w:eastAsia="Arial" w:hAnsi="Aptos" w:cs="Arial"/>
          <w:spacing w:val="-2"/>
          <w:w w:val="105"/>
          <w:lang w:val="en-US"/>
        </w:rPr>
        <w:t>incidents</w:t>
      </w:r>
      <w:r w:rsidRPr="003750AF">
        <w:rPr>
          <w:rFonts w:ascii="Aptos" w:eastAsia="Arial" w:hAnsi="Aptos" w:cs="Arial"/>
          <w:color w:val="2F3436"/>
          <w:spacing w:val="-2"/>
          <w:w w:val="105"/>
          <w:lang w:val="en-US"/>
        </w:rPr>
        <w:t>.</w:t>
      </w:r>
    </w:p>
    <w:p w14:paraId="60F880E3"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Work</w:t>
      </w:r>
      <w:r w:rsidRPr="003750AF">
        <w:rPr>
          <w:rFonts w:ascii="Aptos" w:eastAsia="Arial" w:hAnsi="Aptos" w:cs="Arial"/>
          <w:spacing w:val="-2"/>
          <w:w w:val="105"/>
          <w:lang w:val="en-US"/>
        </w:rPr>
        <w:t xml:space="preserve"> </w:t>
      </w:r>
      <w:r w:rsidRPr="003750AF">
        <w:rPr>
          <w:rFonts w:ascii="Aptos" w:eastAsia="Arial" w:hAnsi="Aptos" w:cs="Arial"/>
          <w:w w:val="105"/>
          <w:lang w:val="en-US"/>
        </w:rPr>
        <w:t>with</w:t>
      </w:r>
      <w:r w:rsidRPr="003750AF">
        <w:rPr>
          <w:rFonts w:ascii="Aptos" w:eastAsia="Arial" w:hAnsi="Aptos" w:cs="Arial"/>
          <w:spacing w:val="-12"/>
          <w:w w:val="105"/>
          <w:lang w:val="en-US"/>
        </w:rPr>
        <w:t xml:space="preserve"> </w:t>
      </w:r>
      <w:r w:rsidRPr="003750AF">
        <w:rPr>
          <w:rFonts w:ascii="Aptos" w:eastAsia="Arial" w:hAnsi="Aptos" w:cs="Arial"/>
          <w:w w:val="105"/>
          <w:lang w:val="en-US"/>
        </w:rPr>
        <w:t>the</w:t>
      </w:r>
      <w:r w:rsidRPr="003750AF">
        <w:rPr>
          <w:rFonts w:ascii="Aptos" w:eastAsia="Arial" w:hAnsi="Aptos" w:cs="Arial"/>
          <w:spacing w:val="-15"/>
          <w:w w:val="105"/>
          <w:lang w:val="en-US"/>
        </w:rPr>
        <w:t xml:space="preserve"> </w:t>
      </w:r>
      <w:r w:rsidRPr="003750AF">
        <w:rPr>
          <w:rFonts w:ascii="Aptos" w:eastAsia="Arial" w:hAnsi="Aptos" w:cs="Arial"/>
          <w:w w:val="105"/>
          <w:lang w:val="en-US"/>
        </w:rPr>
        <w:t>Service Desk</w:t>
      </w:r>
      <w:r w:rsidRPr="003750AF">
        <w:rPr>
          <w:rFonts w:ascii="Aptos" w:eastAsia="Arial" w:hAnsi="Aptos" w:cs="Arial"/>
          <w:spacing w:val="-6"/>
          <w:w w:val="105"/>
          <w:lang w:val="en-US"/>
        </w:rPr>
        <w:t xml:space="preserve"> </w:t>
      </w:r>
      <w:r w:rsidRPr="003750AF">
        <w:rPr>
          <w:rFonts w:ascii="Aptos" w:eastAsia="Arial" w:hAnsi="Aptos" w:cs="Arial"/>
          <w:w w:val="105"/>
          <w:lang w:val="en-US"/>
        </w:rPr>
        <w:t>to</w:t>
      </w:r>
      <w:r w:rsidRPr="003750AF">
        <w:rPr>
          <w:rFonts w:ascii="Aptos" w:eastAsia="Arial" w:hAnsi="Aptos" w:cs="Arial"/>
          <w:spacing w:val="22"/>
          <w:w w:val="105"/>
          <w:lang w:val="en-US"/>
        </w:rPr>
        <w:t xml:space="preserve"> </w:t>
      </w:r>
      <w:r w:rsidRPr="003750AF">
        <w:rPr>
          <w:rFonts w:ascii="Aptos" w:eastAsia="Arial" w:hAnsi="Aptos" w:cs="Arial"/>
          <w:w w:val="105"/>
          <w:lang w:val="en-US"/>
        </w:rPr>
        <w:t>ensure</w:t>
      </w:r>
      <w:r w:rsidRPr="003750AF">
        <w:rPr>
          <w:rFonts w:ascii="Aptos" w:eastAsia="Arial" w:hAnsi="Aptos" w:cs="Arial"/>
          <w:spacing w:val="-3"/>
          <w:w w:val="105"/>
          <w:lang w:val="en-US"/>
        </w:rPr>
        <w:t xml:space="preserve"> </w:t>
      </w:r>
      <w:r w:rsidRPr="003750AF">
        <w:rPr>
          <w:rFonts w:ascii="Aptos" w:eastAsia="Arial" w:hAnsi="Aptos" w:cs="Arial"/>
          <w:w w:val="105"/>
          <w:lang w:val="en-US"/>
        </w:rPr>
        <w:t>escalated</w:t>
      </w:r>
      <w:r w:rsidRPr="003750AF">
        <w:rPr>
          <w:rFonts w:ascii="Aptos" w:eastAsia="Arial" w:hAnsi="Aptos" w:cs="Arial"/>
          <w:spacing w:val="-1"/>
          <w:w w:val="105"/>
          <w:lang w:val="en-US"/>
        </w:rPr>
        <w:t xml:space="preserve"> </w:t>
      </w:r>
      <w:r w:rsidRPr="003750AF">
        <w:rPr>
          <w:rFonts w:ascii="Aptos" w:eastAsia="Arial" w:hAnsi="Aptos" w:cs="Arial"/>
          <w:w w:val="105"/>
          <w:lang w:val="en-US"/>
        </w:rPr>
        <w:t>IT</w:t>
      </w:r>
      <w:r w:rsidRPr="003750AF">
        <w:rPr>
          <w:rFonts w:ascii="Aptos" w:eastAsia="Arial" w:hAnsi="Aptos" w:cs="Arial"/>
          <w:spacing w:val="-14"/>
          <w:w w:val="105"/>
          <w:lang w:val="en-US"/>
        </w:rPr>
        <w:t xml:space="preserve"> </w:t>
      </w:r>
      <w:r w:rsidRPr="003750AF">
        <w:rPr>
          <w:rFonts w:ascii="Aptos" w:eastAsia="Arial" w:hAnsi="Aptos" w:cs="Arial"/>
          <w:w w:val="105"/>
          <w:lang w:val="en-US"/>
        </w:rPr>
        <w:t>issues</w:t>
      </w:r>
      <w:r w:rsidRPr="003750AF">
        <w:rPr>
          <w:rFonts w:ascii="Aptos" w:eastAsia="Arial" w:hAnsi="Aptos" w:cs="Arial"/>
          <w:spacing w:val="-4"/>
          <w:w w:val="105"/>
          <w:lang w:val="en-US"/>
        </w:rPr>
        <w:t xml:space="preserve"> </w:t>
      </w:r>
      <w:r w:rsidRPr="003750AF">
        <w:rPr>
          <w:rFonts w:ascii="Aptos" w:eastAsia="Arial" w:hAnsi="Aptos" w:cs="Arial"/>
          <w:w w:val="105"/>
          <w:lang w:val="en-US"/>
        </w:rPr>
        <w:t>are</w:t>
      </w:r>
      <w:r w:rsidRPr="003750AF">
        <w:rPr>
          <w:rFonts w:ascii="Aptos" w:eastAsia="Arial" w:hAnsi="Aptos" w:cs="Arial"/>
          <w:spacing w:val="-6"/>
          <w:w w:val="105"/>
          <w:lang w:val="en-US"/>
        </w:rPr>
        <w:t xml:space="preserve"> </w:t>
      </w:r>
      <w:r w:rsidRPr="003750AF">
        <w:rPr>
          <w:rFonts w:ascii="Aptos" w:eastAsia="Arial" w:hAnsi="Aptos" w:cs="Arial"/>
          <w:w w:val="105"/>
          <w:lang w:val="en-US"/>
        </w:rPr>
        <w:t>resolved within</w:t>
      </w:r>
      <w:r w:rsidRPr="003750AF">
        <w:rPr>
          <w:rFonts w:ascii="Aptos" w:eastAsia="Arial" w:hAnsi="Aptos" w:cs="Arial"/>
          <w:spacing w:val="-9"/>
          <w:w w:val="105"/>
          <w:lang w:val="en-US"/>
        </w:rPr>
        <w:t xml:space="preserve"> </w:t>
      </w:r>
      <w:r w:rsidRPr="003750AF">
        <w:rPr>
          <w:rFonts w:ascii="Aptos" w:eastAsia="Arial" w:hAnsi="Aptos" w:cs="Arial"/>
          <w:w w:val="105"/>
          <w:lang w:val="en-US"/>
        </w:rPr>
        <w:t xml:space="preserve">their </w:t>
      </w:r>
      <w:r w:rsidRPr="003750AF">
        <w:rPr>
          <w:rFonts w:ascii="Aptos" w:eastAsia="Arial" w:hAnsi="Aptos" w:cs="Arial"/>
          <w:spacing w:val="-4"/>
          <w:w w:val="105"/>
          <w:lang w:val="en-US"/>
        </w:rPr>
        <w:t>SLA.</w:t>
      </w:r>
    </w:p>
    <w:p w14:paraId="3875730F"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Work</w:t>
      </w:r>
      <w:r w:rsidRPr="003750AF">
        <w:rPr>
          <w:rFonts w:ascii="Aptos" w:eastAsia="Arial" w:hAnsi="Aptos" w:cs="Arial"/>
          <w:spacing w:val="7"/>
          <w:w w:val="105"/>
          <w:lang w:val="en-US"/>
        </w:rPr>
        <w:t xml:space="preserve"> </w:t>
      </w:r>
      <w:r w:rsidRPr="003750AF">
        <w:rPr>
          <w:rFonts w:ascii="Aptos" w:eastAsia="Arial" w:hAnsi="Aptos" w:cs="Arial"/>
          <w:w w:val="105"/>
          <w:lang w:val="en-US"/>
        </w:rPr>
        <w:t>with</w:t>
      </w:r>
      <w:r w:rsidRPr="003750AF">
        <w:rPr>
          <w:rFonts w:ascii="Aptos" w:eastAsia="Arial" w:hAnsi="Aptos" w:cs="Arial"/>
          <w:spacing w:val="-2"/>
          <w:w w:val="105"/>
          <w:lang w:val="en-US"/>
        </w:rPr>
        <w:t xml:space="preserve"> </w:t>
      </w:r>
      <w:r w:rsidRPr="003750AF">
        <w:rPr>
          <w:rFonts w:ascii="Aptos" w:eastAsia="Arial" w:hAnsi="Aptos" w:cs="Arial"/>
          <w:w w:val="105"/>
          <w:lang w:val="en-US"/>
        </w:rPr>
        <w:t>the Group IT Team</w:t>
      </w:r>
      <w:r w:rsidRPr="003750AF">
        <w:rPr>
          <w:rFonts w:ascii="Aptos" w:eastAsia="Arial" w:hAnsi="Aptos" w:cs="Arial"/>
          <w:spacing w:val="8"/>
          <w:w w:val="105"/>
          <w:lang w:val="en-US"/>
        </w:rPr>
        <w:t xml:space="preserve"> </w:t>
      </w:r>
      <w:r w:rsidRPr="003750AF">
        <w:rPr>
          <w:rFonts w:ascii="Aptos" w:eastAsia="Arial" w:hAnsi="Aptos" w:cs="Arial"/>
          <w:w w:val="105"/>
          <w:lang w:val="en-US"/>
        </w:rPr>
        <w:t>in</w:t>
      </w:r>
      <w:r w:rsidRPr="003750AF">
        <w:rPr>
          <w:rFonts w:ascii="Aptos" w:eastAsia="Arial" w:hAnsi="Aptos" w:cs="Arial"/>
          <w:spacing w:val="9"/>
          <w:w w:val="105"/>
          <w:lang w:val="en-US"/>
        </w:rPr>
        <w:t xml:space="preserve"> </w:t>
      </w:r>
      <w:r w:rsidRPr="003750AF">
        <w:rPr>
          <w:rFonts w:ascii="Aptos" w:eastAsia="Arial" w:hAnsi="Aptos" w:cs="Arial"/>
          <w:w w:val="105"/>
          <w:lang w:val="en-US"/>
        </w:rPr>
        <w:t>implementing</w:t>
      </w:r>
      <w:r w:rsidRPr="003750AF">
        <w:rPr>
          <w:rFonts w:ascii="Aptos" w:eastAsia="Arial" w:hAnsi="Aptos" w:cs="Arial"/>
          <w:spacing w:val="8"/>
          <w:w w:val="105"/>
          <w:lang w:val="en-US"/>
        </w:rPr>
        <w:t xml:space="preserve"> </w:t>
      </w:r>
      <w:r w:rsidRPr="003750AF">
        <w:rPr>
          <w:rFonts w:ascii="Aptos" w:eastAsia="Arial" w:hAnsi="Aptos" w:cs="Arial"/>
          <w:w w:val="105"/>
          <w:lang w:val="en-US"/>
        </w:rPr>
        <w:t>IT</w:t>
      </w:r>
      <w:r w:rsidRPr="003750AF">
        <w:rPr>
          <w:rFonts w:ascii="Aptos" w:eastAsia="Arial" w:hAnsi="Aptos" w:cs="Arial"/>
          <w:spacing w:val="-7"/>
          <w:w w:val="105"/>
          <w:lang w:val="en-US"/>
        </w:rPr>
        <w:t xml:space="preserve"> </w:t>
      </w:r>
      <w:r w:rsidRPr="003750AF">
        <w:rPr>
          <w:rFonts w:ascii="Aptos" w:eastAsia="Arial" w:hAnsi="Aptos" w:cs="Arial"/>
          <w:spacing w:val="-2"/>
          <w:w w:val="105"/>
          <w:lang w:val="en-US"/>
        </w:rPr>
        <w:t>systems</w:t>
      </w:r>
      <w:r w:rsidRPr="003750AF">
        <w:rPr>
          <w:rFonts w:ascii="Aptos" w:eastAsia="Arial" w:hAnsi="Aptos" w:cs="Arial"/>
          <w:color w:val="2F3436"/>
          <w:spacing w:val="-2"/>
          <w:w w:val="105"/>
          <w:lang w:val="en-US"/>
        </w:rPr>
        <w:t>.</w:t>
      </w:r>
    </w:p>
    <w:p w14:paraId="0CCBE430"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Document</w:t>
      </w:r>
      <w:r w:rsidRPr="003750AF">
        <w:rPr>
          <w:rFonts w:ascii="Aptos" w:eastAsia="Arial" w:hAnsi="Aptos" w:cs="Arial"/>
          <w:spacing w:val="8"/>
          <w:w w:val="105"/>
          <w:lang w:val="en-US"/>
        </w:rPr>
        <w:t xml:space="preserve"> </w:t>
      </w:r>
      <w:r w:rsidRPr="003750AF">
        <w:rPr>
          <w:rFonts w:ascii="Aptos" w:eastAsia="Arial" w:hAnsi="Aptos" w:cs="Arial"/>
          <w:w w:val="105"/>
          <w:lang w:val="en-US"/>
        </w:rPr>
        <w:t>the</w:t>
      </w:r>
      <w:r w:rsidRPr="003750AF">
        <w:rPr>
          <w:rFonts w:ascii="Aptos" w:eastAsia="Arial" w:hAnsi="Aptos" w:cs="Arial"/>
          <w:spacing w:val="-7"/>
          <w:w w:val="105"/>
          <w:lang w:val="en-US"/>
        </w:rPr>
        <w:t xml:space="preserve"> </w:t>
      </w:r>
      <w:r w:rsidRPr="003750AF">
        <w:rPr>
          <w:rFonts w:ascii="Aptos" w:eastAsia="Arial" w:hAnsi="Aptos" w:cs="Arial"/>
          <w:w w:val="105"/>
          <w:lang w:val="en-US"/>
        </w:rPr>
        <w:t>setup</w:t>
      </w:r>
      <w:r w:rsidRPr="003750AF">
        <w:rPr>
          <w:rFonts w:ascii="Aptos" w:eastAsia="Arial" w:hAnsi="Aptos" w:cs="Arial"/>
          <w:spacing w:val="-5"/>
          <w:w w:val="105"/>
          <w:lang w:val="en-US"/>
        </w:rPr>
        <w:t xml:space="preserve"> </w:t>
      </w:r>
      <w:r w:rsidRPr="003750AF">
        <w:rPr>
          <w:rFonts w:ascii="Aptos" w:eastAsia="Arial" w:hAnsi="Aptos" w:cs="Arial"/>
          <w:w w:val="105"/>
          <w:lang w:val="en-US"/>
        </w:rPr>
        <w:t>and</w:t>
      </w:r>
      <w:r w:rsidRPr="003750AF">
        <w:rPr>
          <w:rFonts w:ascii="Aptos" w:eastAsia="Arial" w:hAnsi="Aptos" w:cs="Arial"/>
          <w:spacing w:val="-1"/>
          <w:w w:val="105"/>
          <w:lang w:val="en-US"/>
        </w:rPr>
        <w:t xml:space="preserve"> </w:t>
      </w:r>
      <w:r w:rsidRPr="003750AF">
        <w:rPr>
          <w:rFonts w:ascii="Aptos" w:eastAsia="Arial" w:hAnsi="Aptos" w:cs="Arial"/>
          <w:w w:val="105"/>
          <w:lang w:val="en-US"/>
        </w:rPr>
        <w:t>configuration</w:t>
      </w:r>
      <w:r w:rsidRPr="003750AF">
        <w:rPr>
          <w:rFonts w:ascii="Aptos" w:eastAsia="Arial" w:hAnsi="Aptos" w:cs="Arial"/>
          <w:spacing w:val="11"/>
          <w:w w:val="105"/>
          <w:lang w:val="en-US"/>
        </w:rPr>
        <w:t xml:space="preserve"> </w:t>
      </w:r>
      <w:r w:rsidRPr="003750AF">
        <w:rPr>
          <w:rFonts w:ascii="Aptos" w:eastAsia="Arial" w:hAnsi="Aptos" w:cs="Arial"/>
          <w:w w:val="105"/>
          <w:lang w:val="en-US"/>
        </w:rPr>
        <w:t>of</w:t>
      </w:r>
      <w:r w:rsidRPr="003750AF">
        <w:rPr>
          <w:rFonts w:ascii="Aptos" w:eastAsia="Arial" w:hAnsi="Aptos" w:cs="Arial"/>
          <w:spacing w:val="5"/>
          <w:w w:val="105"/>
          <w:lang w:val="en-US"/>
        </w:rPr>
        <w:t xml:space="preserve"> </w:t>
      </w:r>
      <w:r w:rsidRPr="003750AF">
        <w:rPr>
          <w:rFonts w:ascii="Aptos" w:eastAsia="Arial" w:hAnsi="Aptos" w:cs="Arial"/>
          <w:w w:val="105"/>
          <w:lang w:val="en-US"/>
        </w:rPr>
        <w:t>all</w:t>
      </w:r>
      <w:r w:rsidRPr="003750AF">
        <w:rPr>
          <w:rFonts w:ascii="Aptos" w:eastAsia="Arial" w:hAnsi="Aptos" w:cs="Arial"/>
          <w:spacing w:val="-9"/>
          <w:w w:val="105"/>
          <w:lang w:val="en-US"/>
        </w:rPr>
        <w:t xml:space="preserve"> </w:t>
      </w:r>
      <w:r w:rsidRPr="003750AF">
        <w:rPr>
          <w:rFonts w:ascii="Aptos" w:eastAsia="Arial" w:hAnsi="Aptos" w:cs="Arial"/>
          <w:w w:val="105"/>
          <w:lang w:val="en-US"/>
        </w:rPr>
        <w:t>IT</w:t>
      </w:r>
      <w:r w:rsidRPr="003750AF">
        <w:rPr>
          <w:rFonts w:ascii="Aptos" w:eastAsia="Arial" w:hAnsi="Aptos" w:cs="Arial"/>
          <w:spacing w:val="-12"/>
          <w:w w:val="105"/>
          <w:lang w:val="en-US"/>
        </w:rPr>
        <w:t xml:space="preserve"> </w:t>
      </w:r>
      <w:r w:rsidRPr="003750AF">
        <w:rPr>
          <w:rFonts w:ascii="Aptos" w:eastAsia="Arial" w:hAnsi="Aptos" w:cs="Arial"/>
          <w:w w:val="105"/>
          <w:lang w:val="en-US"/>
        </w:rPr>
        <w:t>systems</w:t>
      </w:r>
      <w:r w:rsidRPr="003750AF">
        <w:rPr>
          <w:rFonts w:ascii="Aptos" w:eastAsia="Arial" w:hAnsi="Aptos" w:cs="Arial"/>
          <w:spacing w:val="-1"/>
          <w:w w:val="105"/>
          <w:lang w:val="en-US"/>
        </w:rPr>
        <w:t xml:space="preserve"> </w:t>
      </w:r>
      <w:r w:rsidRPr="003750AF">
        <w:rPr>
          <w:rFonts w:ascii="Aptos" w:eastAsia="Arial" w:hAnsi="Aptos" w:cs="Arial"/>
          <w:w w:val="105"/>
          <w:lang w:val="en-US"/>
        </w:rPr>
        <w:t>bespoke</w:t>
      </w:r>
      <w:r w:rsidRPr="003750AF">
        <w:rPr>
          <w:rFonts w:ascii="Aptos" w:eastAsia="Arial" w:hAnsi="Aptos" w:cs="Arial"/>
          <w:spacing w:val="1"/>
          <w:w w:val="105"/>
          <w:lang w:val="en-US"/>
        </w:rPr>
        <w:t xml:space="preserve"> </w:t>
      </w:r>
      <w:r w:rsidRPr="003750AF">
        <w:rPr>
          <w:rFonts w:ascii="Aptos" w:eastAsia="Arial" w:hAnsi="Aptos" w:cs="Arial"/>
          <w:w w:val="105"/>
          <w:lang w:val="en-US"/>
        </w:rPr>
        <w:t>to</w:t>
      </w:r>
      <w:r w:rsidRPr="003750AF">
        <w:rPr>
          <w:rFonts w:ascii="Aptos" w:eastAsia="Arial" w:hAnsi="Aptos" w:cs="Arial"/>
          <w:spacing w:val="13"/>
          <w:w w:val="105"/>
          <w:lang w:val="en-US"/>
        </w:rPr>
        <w:t xml:space="preserve"> </w:t>
      </w:r>
      <w:r w:rsidRPr="003750AF">
        <w:rPr>
          <w:rFonts w:ascii="Aptos" w:eastAsia="Arial" w:hAnsi="Aptos" w:cs="Arial"/>
          <w:w w:val="105"/>
          <w:lang w:val="en-US"/>
        </w:rPr>
        <w:t>the</w:t>
      </w:r>
      <w:r w:rsidRPr="003750AF">
        <w:rPr>
          <w:rFonts w:ascii="Aptos" w:eastAsia="Arial" w:hAnsi="Aptos" w:cs="Arial"/>
          <w:spacing w:val="-2"/>
          <w:w w:val="105"/>
          <w:lang w:val="en-US"/>
        </w:rPr>
        <w:t xml:space="preserve"> college.</w:t>
      </w:r>
    </w:p>
    <w:p w14:paraId="04FDC1D5"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Manage</w:t>
      </w:r>
      <w:r w:rsidRPr="003750AF">
        <w:rPr>
          <w:rFonts w:ascii="Aptos" w:eastAsia="Arial" w:hAnsi="Aptos" w:cs="Arial"/>
          <w:spacing w:val="-12"/>
          <w:w w:val="105"/>
          <w:lang w:val="en-US"/>
        </w:rPr>
        <w:t xml:space="preserve"> </w:t>
      </w:r>
      <w:r w:rsidRPr="003750AF">
        <w:rPr>
          <w:rFonts w:ascii="Aptos" w:eastAsia="Arial" w:hAnsi="Aptos" w:cs="Arial"/>
          <w:w w:val="105"/>
          <w:lang w:val="en-US"/>
        </w:rPr>
        <w:t>IT</w:t>
      </w:r>
      <w:r w:rsidRPr="003750AF">
        <w:rPr>
          <w:rFonts w:ascii="Aptos" w:eastAsia="Arial" w:hAnsi="Aptos" w:cs="Arial"/>
          <w:spacing w:val="-14"/>
          <w:w w:val="105"/>
          <w:lang w:val="en-US"/>
        </w:rPr>
        <w:t xml:space="preserve"> </w:t>
      </w:r>
      <w:r w:rsidRPr="003750AF">
        <w:rPr>
          <w:rFonts w:ascii="Aptos" w:eastAsia="Arial" w:hAnsi="Aptos" w:cs="Arial"/>
          <w:w w:val="105"/>
          <w:lang w:val="en-US"/>
        </w:rPr>
        <w:t>incidents</w:t>
      </w:r>
      <w:r w:rsidRPr="003750AF">
        <w:rPr>
          <w:rFonts w:ascii="Aptos" w:eastAsia="Arial" w:hAnsi="Aptos" w:cs="Arial"/>
          <w:spacing w:val="-11"/>
          <w:w w:val="105"/>
          <w:lang w:val="en-US"/>
        </w:rPr>
        <w:t xml:space="preserve"> </w:t>
      </w:r>
      <w:r w:rsidRPr="003750AF">
        <w:rPr>
          <w:rFonts w:ascii="Aptos" w:eastAsia="Arial" w:hAnsi="Aptos" w:cs="Arial"/>
          <w:color w:val="2F3436"/>
          <w:w w:val="105"/>
          <w:lang w:val="en-US"/>
        </w:rPr>
        <w:t>i</w:t>
      </w:r>
      <w:r w:rsidRPr="003750AF">
        <w:rPr>
          <w:rFonts w:ascii="Aptos" w:eastAsia="Arial" w:hAnsi="Aptos" w:cs="Arial"/>
          <w:w w:val="105"/>
          <w:lang w:val="en-US"/>
        </w:rPr>
        <w:t>n</w:t>
      </w:r>
      <w:r w:rsidRPr="003750AF">
        <w:rPr>
          <w:rFonts w:ascii="Aptos" w:eastAsia="Arial" w:hAnsi="Aptos" w:cs="Arial"/>
          <w:spacing w:val="-14"/>
          <w:w w:val="105"/>
          <w:lang w:val="en-US"/>
        </w:rPr>
        <w:t xml:space="preserve"> </w:t>
      </w:r>
      <w:r w:rsidRPr="003750AF">
        <w:rPr>
          <w:rFonts w:ascii="Aptos" w:eastAsia="Arial" w:hAnsi="Aptos" w:cs="Arial"/>
          <w:w w:val="105"/>
          <w:lang w:val="en-US"/>
        </w:rPr>
        <w:t>a</w:t>
      </w:r>
      <w:r w:rsidRPr="003750AF">
        <w:rPr>
          <w:rFonts w:ascii="Aptos" w:eastAsia="Arial" w:hAnsi="Aptos" w:cs="Arial"/>
          <w:spacing w:val="-7"/>
          <w:w w:val="105"/>
          <w:lang w:val="en-US"/>
        </w:rPr>
        <w:t xml:space="preserve"> </w:t>
      </w:r>
      <w:r w:rsidRPr="003750AF">
        <w:rPr>
          <w:rFonts w:ascii="Aptos" w:eastAsia="Arial" w:hAnsi="Aptos" w:cs="Arial"/>
          <w:w w:val="105"/>
          <w:lang w:val="en-US"/>
        </w:rPr>
        <w:t>structured</w:t>
      </w:r>
      <w:r w:rsidRPr="003750AF">
        <w:rPr>
          <w:rFonts w:ascii="Aptos" w:eastAsia="Arial" w:hAnsi="Aptos" w:cs="Arial"/>
          <w:spacing w:val="3"/>
          <w:w w:val="105"/>
          <w:lang w:val="en-US"/>
        </w:rPr>
        <w:t xml:space="preserve"> </w:t>
      </w:r>
      <w:r w:rsidRPr="003750AF">
        <w:rPr>
          <w:rFonts w:ascii="Aptos" w:eastAsia="Arial" w:hAnsi="Aptos" w:cs="Arial"/>
          <w:w w:val="105"/>
          <w:lang w:val="en-US"/>
        </w:rPr>
        <w:t>way</w:t>
      </w:r>
      <w:r w:rsidRPr="003750AF">
        <w:rPr>
          <w:rFonts w:ascii="Aptos" w:eastAsia="Arial" w:hAnsi="Aptos" w:cs="Arial"/>
          <w:spacing w:val="-5"/>
          <w:w w:val="105"/>
          <w:lang w:val="en-US"/>
        </w:rPr>
        <w:t xml:space="preserve"> </w:t>
      </w:r>
      <w:r w:rsidRPr="003750AF">
        <w:rPr>
          <w:rFonts w:ascii="Aptos" w:eastAsia="Arial" w:hAnsi="Aptos" w:cs="Arial"/>
          <w:w w:val="105"/>
          <w:lang w:val="en-US"/>
        </w:rPr>
        <w:t>using</w:t>
      </w:r>
      <w:r w:rsidRPr="003750AF">
        <w:rPr>
          <w:rFonts w:ascii="Aptos" w:eastAsia="Arial" w:hAnsi="Aptos" w:cs="Arial"/>
          <w:spacing w:val="-13"/>
          <w:w w:val="105"/>
          <w:lang w:val="en-US"/>
        </w:rPr>
        <w:t xml:space="preserve"> </w:t>
      </w:r>
      <w:r w:rsidRPr="003750AF">
        <w:rPr>
          <w:rFonts w:ascii="Aptos" w:eastAsia="Arial" w:hAnsi="Aptos" w:cs="Arial"/>
          <w:w w:val="105"/>
          <w:lang w:val="en-US"/>
        </w:rPr>
        <w:t>the</w:t>
      </w:r>
      <w:r w:rsidRPr="003750AF">
        <w:rPr>
          <w:rFonts w:ascii="Aptos" w:eastAsia="Arial" w:hAnsi="Aptos" w:cs="Arial"/>
          <w:spacing w:val="-14"/>
          <w:w w:val="105"/>
          <w:lang w:val="en-US"/>
        </w:rPr>
        <w:t xml:space="preserve"> </w:t>
      </w:r>
      <w:r w:rsidRPr="003750AF">
        <w:rPr>
          <w:rFonts w:ascii="Aptos" w:eastAsia="Arial" w:hAnsi="Aptos" w:cs="Arial"/>
          <w:w w:val="105"/>
          <w:lang w:val="en-US"/>
        </w:rPr>
        <w:t>Service</w:t>
      </w:r>
      <w:r w:rsidRPr="003750AF">
        <w:rPr>
          <w:rFonts w:ascii="Aptos" w:eastAsia="Arial" w:hAnsi="Aptos" w:cs="Arial"/>
          <w:spacing w:val="-1"/>
          <w:w w:val="105"/>
          <w:lang w:val="en-US"/>
        </w:rPr>
        <w:t xml:space="preserve"> </w:t>
      </w:r>
      <w:r w:rsidRPr="003750AF">
        <w:rPr>
          <w:rFonts w:ascii="Aptos" w:eastAsia="Arial" w:hAnsi="Aptos" w:cs="Arial"/>
          <w:w w:val="105"/>
          <w:lang w:val="en-US"/>
        </w:rPr>
        <w:t>Desk</w:t>
      </w:r>
      <w:r w:rsidRPr="003750AF">
        <w:rPr>
          <w:rFonts w:ascii="Aptos" w:eastAsia="Arial" w:hAnsi="Aptos" w:cs="Arial"/>
          <w:spacing w:val="-3"/>
          <w:w w:val="105"/>
          <w:lang w:val="en-US"/>
        </w:rPr>
        <w:t xml:space="preserve"> </w:t>
      </w:r>
      <w:r w:rsidRPr="003750AF">
        <w:rPr>
          <w:rFonts w:ascii="Aptos" w:eastAsia="Arial" w:hAnsi="Aptos" w:cs="Arial"/>
          <w:spacing w:val="-2"/>
          <w:w w:val="105"/>
          <w:lang w:val="en-US"/>
        </w:rPr>
        <w:t>tool.</w:t>
      </w:r>
    </w:p>
    <w:p w14:paraId="1601CB4B"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Manage</w:t>
      </w:r>
      <w:r w:rsidRPr="003750AF">
        <w:rPr>
          <w:rFonts w:ascii="Aptos" w:eastAsia="Arial" w:hAnsi="Aptos" w:cs="Arial"/>
          <w:spacing w:val="-2"/>
          <w:w w:val="105"/>
          <w:lang w:val="en-US"/>
        </w:rPr>
        <w:t xml:space="preserve"> </w:t>
      </w:r>
      <w:r w:rsidRPr="003750AF">
        <w:rPr>
          <w:rFonts w:ascii="Aptos" w:eastAsia="Arial" w:hAnsi="Aptos" w:cs="Arial"/>
          <w:w w:val="105"/>
          <w:lang w:val="en-US"/>
        </w:rPr>
        <w:t>IT</w:t>
      </w:r>
      <w:r w:rsidRPr="003750AF">
        <w:rPr>
          <w:rFonts w:ascii="Aptos" w:eastAsia="Arial" w:hAnsi="Aptos" w:cs="Arial"/>
          <w:spacing w:val="-13"/>
          <w:w w:val="105"/>
          <w:lang w:val="en-US"/>
        </w:rPr>
        <w:t xml:space="preserve"> </w:t>
      </w:r>
      <w:r w:rsidRPr="003750AF">
        <w:rPr>
          <w:rFonts w:ascii="Aptos" w:eastAsia="Arial" w:hAnsi="Aptos" w:cs="Arial"/>
          <w:w w:val="105"/>
          <w:lang w:val="en-US"/>
        </w:rPr>
        <w:t>problems</w:t>
      </w:r>
      <w:r w:rsidRPr="003750AF">
        <w:rPr>
          <w:rFonts w:ascii="Aptos" w:eastAsia="Arial" w:hAnsi="Aptos" w:cs="Arial"/>
          <w:spacing w:val="-2"/>
          <w:w w:val="105"/>
          <w:lang w:val="en-US"/>
        </w:rPr>
        <w:t xml:space="preserve"> </w:t>
      </w:r>
      <w:r w:rsidRPr="003750AF">
        <w:rPr>
          <w:rFonts w:ascii="Aptos" w:eastAsia="Arial" w:hAnsi="Aptos" w:cs="Arial"/>
          <w:w w:val="105"/>
          <w:lang w:val="en-US"/>
        </w:rPr>
        <w:t>to</w:t>
      </w:r>
      <w:r w:rsidRPr="003750AF">
        <w:rPr>
          <w:rFonts w:ascii="Aptos" w:eastAsia="Arial" w:hAnsi="Aptos" w:cs="Arial"/>
          <w:spacing w:val="9"/>
          <w:w w:val="105"/>
          <w:lang w:val="en-US"/>
        </w:rPr>
        <w:t xml:space="preserve"> </w:t>
      </w:r>
      <w:r w:rsidRPr="003750AF">
        <w:rPr>
          <w:rFonts w:ascii="Aptos" w:eastAsia="Arial" w:hAnsi="Aptos" w:cs="Arial"/>
          <w:spacing w:val="-2"/>
          <w:w w:val="105"/>
          <w:lang w:val="en-US"/>
        </w:rPr>
        <w:t>resolution</w:t>
      </w:r>
      <w:r w:rsidRPr="003750AF">
        <w:rPr>
          <w:rFonts w:ascii="Aptos" w:eastAsia="Arial" w:hAnsi="Aptos" w:cs="Arial"/>
          <w:color w:val="2F3436"/>
          <w:spacing w:val="-2"/>
          <w:w w:val="105"/>
          <w:lang w:val="en-US"/>
        </w:rPr>
        <w:t>.</w:t>
      </w:r>
    </w:p>
    <w:p w14:paraId="5DE0B796"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Ensure</w:t>
      </w:r>
      <w:r w:rsidRPr="003750AF">
        <w:rPr>
          <w:rFonts w:ascii="Aptos" w:eastAsia="Arial" w:hAnsi="Aptos" w:cs="Arial"/>
          <w:spacing w:val="-14"/>
          <w:w w:val="105"/>
          <w:lang w:val="en-US"/>
        </w:rPr>
        <w:t xml:space="preserve"> </w:t>
      </w:r>
      <w:r w:rsidRPr="003750AF">
        <w:rPr>
          <w:rFonts w:ascii="Aptos" w:eastAsia="Arial" w:hAnsi="Aptos" w:cs="Arial"/>
          <w:w w:val="105"/>
          <w:lang w:val="en-US"/>
        </w:rPr>
        <w:t>IT</w:t>
      </w:r>
      <w:r w:rsidRPr="003750AF">
        <w:rPr>
          <w:rFonts w:ascii="Aptos" w:eastAsia="Arial" w:hAnsi="Aptos" w:cs="Arial"/>
          <w:spacing w:val="-14"/>
          <w:w w:val="105"/>
          <w:lang w:val="en-US"/>
        </w:rPr>
        <w:t xml:space="preserve"> </w:t>
      </w:r>
      <w:r w:rsidRPr="003750AF">
        <w:rPr>
          <w:rFonts w:ascii="Aptos" w:eastAsia="Arial" w:hAnsi="Aptos" w:cs="Arial"/>
          <w:w w:val="105"/>
          <w:lang w:val="en-US"/>
        </w:rPr>
        <w:t>changes</w:t>
      </w:r>
      <w:r w:rsidRPr="003750AF">
        <w:rPr>
          <w:rFonts w:ascii="Aptos" w:eastAsia="Arial" w:hAnsi="Aptos" w:cs="Arial"/>
          <w:spacing w:val="-14"/>
          <w:w w:val="105"/>
          <w:lang w:val="en-US"/>
        </w:rPr>
        <w:t xml:space="preserve"> </w:t>
      </w:r>
      <w:r w:rsidRPr="003750AF">
        <w:rPr>
          <w:rFonts w:ascii="Aptos" w:eastAsia="Arial" w:hAnsi="Aptos" w:cs="Arial"/>
          <w:w w:val="105"/>
          <w:lang w:val="en-US"/>
        </w:rPr>
        <w:t>are</w:t>
      </w:r>
      <w:r w:rsidRPr="003750AF">
        <w:rPr>
          <w:rFonts w:ascii="Aptos" w:eastAsia="Arial" w:hAnsi="Aptos" w:cs="Arial"/>
          <w:spacing w:val="-14"/>
          <w:w w:val="105"/>
          <w:lang w:val="en-US"/>
        </w:rPr>
        <w:t xml:space="preserve"> </w:t>
      </w:r>
      <w:r w:rsidRPr="003750AF">
        <w:rPr>
          <w:rFonts w:ascii="Aptos" w:eastAsia="Arial" w:hAnsi="Aptos" w:cs="Arial"/>
          <w:w w:val="105"/>
          <w:lang w:val="en-US"/>
        </w:rPr>
        <w:t>managed</w:t>
      </w:r>
      <w:r w:rsidRPr="003750AF">
        <w:rPr>
          <w:rFonts w:ascii="Aptos" w:eastAsia="Arial" w:hAnsi="Aptos" w:cs="Arial"/>
          <w:spacing w:val="-10"/>
          <w:w w:val="105"/>
          <w:lang w:val="en-US"/>
        </w:rPr>
        <w:t xml:space="preserve"> </w:t>
      </w:r>
      <w:r w:rsidRPr="003750AF">
        <w:rPr>
          <w:rFonts w:ascii="Aptos" w:eastAsia="Arial" w:hAnsi="Aptos" w:cs="Arial"/>
          <w:w w:val="105"/>
          <w:lang w:val="en-US"/>
        </w:rPr>
        <w:t>in</w:t>
      </w:r>
      <w:r w:rsidRPr="003750AF">
        <w:rPr>
          <w:rFonts w:ascii="Aptos" w:eastAsia="Arial" w:hAnsi="Aptos" w:cs="Arial"/>
          <w:spacing w:val="-11"/>
          <w:w w:val="105"/>
          <w:lang w:val="en-US"/>
        </w:rPr>
        <w:t xml:space="preserve"> </w:t>
      </w:r>
      <w:r w:rsidRPr="003750AF">
        <w:rPr>
          <w:rFonts w:ascii="Aptos" w:eastAsia="Arial" w:hAnsi="Aptos" w:cs="Arial"/>
          <w:w w:val="105"/>
          <w:lang w:val="en-US"/>
        </w:rPr>
        <w:t>a</w:t>
      </w:r>
      <w:r w:rsidRPr="003750AF">
        <w:rPr>
          <w:rFonts w:ascii="Aptos" w:eastAsia="Arial" w:hAnsi="Aptos" w:cs="Arial"/>
          <w:spacing w:val="-13"/>
          <w:w w:val="105"/>
          <w:lang w:val="en-US"/>
        </w:rPr>
        <w:t xml:space="preserve"> </w:t>
      </w:r>
      <w:r w:rsidRPr="003750AF">
        <w:rPr>
          <w:rFonts w:ascii="Aptos" w:eastAsia="Arial" w:hAnsi="Aptos" w:cs="Arial"/>
          <w:w w:val="105"/>
          <w:lang w:val="en-US"/>
        </w:rPr>
        <w:t>structured</w:t>
      </w:r>
      <w:r w:rsidRPr="003750AF">
        <w:rPr>
          <w:rFonts w:ascii="Aptos" w:eastAsia="Arial" w:hAnsi="Aptos" w:cs="Arial"/>
          <w:spacing w:val="-6"/>
          <w:w w:val="105"/>
          <w:lang w:val="en-US"/>
        </w:rPr>
        <w:t xml:space="preserve"> </w:t>
      </w:r>
      <w:r w:rsidRPr="003750AF">
        <w:rPr>
          <w:rFonts w:ascii="Aptos" w:eastAsia="Arial" w:hAnsi="Aptos" w:cs="Arial"/>
          <w:w w:val="105"/>
          <w:lang w:val="en-US"/>
        </w:rPr>
        <w:t>way</w:t>
      </w:r>
      <w:r w:rsidRPr="003750AF">
        <w:rPr>
          <w:rFonts w:ascii="Aptos" w:eastAsia="Arial" w:hAnsi="Aptos" w:cs="Arial"/>
          <w:spacing w:val="-14"/>
          <w:w w:val="105"/>
          <w:lang w:val="en-US"/>
        </w:rPr>
        <w:t xml:space="preserve"> </w:t>
      </w:r>
      <w:r w:rsidRPr="003750AF">
        <w:rPr>
          <w:rFonts w:ascii="Aptos" w:eastAsia="Arial" w:hAnsi="Aptos" w:cs="Arial"/>
          <w:w w:val="105"/>
          <w:lang w:val="en-US"/>
        </w:rPr>
        <w:t>and</w:t>
      </w:r>
      <w:r w:rsidRPr="003750AF">
        <w:rPr>
          <w:rFonts w:ascii="Aptos" w:eastAsia="Arial" w:hAnsi="Aptos" w:cs="Arial"/>
          <w:spacing w:val="-12"/>
          <w:w w:val="105"/>
          <w:lang w:val="en-US"/>
        </w:rPr>
        <w:t xml:space="preserve"> </w:t>
      </w:r>
      <w:r w:rsidRPr="003750AF">
        <w:rPr>
          <w:rFonts w:ascii="Aptos" w:eastAsia="Arial" w:hAnsi="Aptos" w:cs="Arial"/>
          <w:spacing w:val="-2"/>
          <w:w w:val="105"/>
          <w:lang w:val="en-US"/>
        </w:rPr>
        <w:t>documented</w:t>
      </w:r>
      <w:r w:rsidRPr="003750AF">
        <w:rPr>
          <w:rFonts w:ascii="Aptos" w:eastAsia="Arial" w:hAnsi="Aptos" w:cs="Arial"/>
          <w:color w:val="2F3436"/>
          <w:spacing w:val="-2"/>
          <w:w w:val="105"/>
          <w:lang w:val="en-US"/>
        </w:rPr>
        <w:t>.</w:t>
      </w:r>
    </w:p>
    <w:p w14:paraId="10EFF04E"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t>Advise</w:t>
      </w:r>
      <w:r w:rsidRPr="003750AF">
        <w:rPr>
          <w:rFonts w:ascii="Aptos" w:eastAsia="Arial" w:hAnsi="Aptos" w:cs="Arial"/>
          <w:spacing w:val="-2"/>
          <w:w w:val="105"/>
          <w:lang w:val="en-US"/>
        </w:rPr>
        <w:t xml:space="preserve"> </w:t>
      </w:r>
      <w:r w:rsidRPr="003750AF">
        <w:rPr>
          <w:rFonts w:ascii="Aptos" w:eastAsia="Arial" w:hAnsi="Aptos" w:cs="Arial"/>
          <w:w w:val="105"/>
          <w:lang w:val="en-US"/>
        </w:rPr>
        <w:t>on system enhancements and</w:t>
      </w:r>
      <w:r w:rsidRPr="003750AF">
        <w:rPr>
          <w:rFonts w:ascii="Aptos" w:eastAsia="Arial" w:hAnsi="Aptos" w:cs="Arial"/>
          <w:spacing w:val="-4"/>
          <w:w w:val="105"/>
          <w:lang w:val="en-US"/>
        </w:rPr>
        <w:t xml:space="preserve"> </w:t>
      </w:r>
      <w:r w:rsidRPr="003750AF">
        <w:rPr>
          <w:rFonts w:ascii="Aptos" w:eastAsia="Arial" w:hAnsi="Aptos" w:cs="Arial"/>
          <w:w w:val="105"/>
          <w:lang w:val="en-US"/>
        </w:rPr>
        <w:t>make</w:t>
      </w:r>
      <w:r w:rsidRPr="003750AF">
        <w:rPr>
          <w:rFonts w:ascii="Aptos" w:eastAsia="Arial" w:hAnsi="Aptos" w:cs="Arial"/>
          <w:spacing w:val="-6"/>
          <w:w w:val="105"/>
          <w:lang w:val="en-US"/>
        </w:rPr>
        <w:t xml:space="preserve"> </w:t>
      </w:r>
      <w:r w:rsidRPr="003750AF">
        <w:rPr>
          <w:rFonts w:ascii="Aptos" w:eastAsia="Arial" w:hAnsi="Aptos" w:cs="Arial"/>
          <w:w w:val="105"/>
          <w:lang w:val="en-US"/>
        </w:rPr>
        <w:t>recommendations</w:t>
      </w:r>
      <w:r w:rsidRPr="003750AF">
        <w:rPr>
          <w:rFonts w:ascii="Aptos" w:eastAsia="Arial" w:hAnsi="Aptos" w:cs="Arial"/>
          <w:spacing w:val="-14"/>
          <w:w w:val="105"/>
          <w:lang w:val="en-US"/>
        </w:rPr>
        <w:t xml:space="preserve"> </w:t>
      </w:r>
      <w:r w:rsidRPr="003750AF">
        <w:rPr>
          <w:rFonts w:ascii="Aptos" w:eastAsia="Arial" w:hAnsi="Aptos" w:cs="Arial"/>
          <w:w w:val="105"/>
          <w:lang w:val="en-US"/>
        </w:rPr>
        <w:t xml:space="preserve">for improvements or </w:t>
      </w:r>
      <w:r w:rsidRPr="003750AF">
        <w:rPr>
          <w:rFonts w:ascii="Aptos" w:eastAsia="Arial" w:hAnsi="Aptos" w:cs="Arial"/>
          <w:spacing w:val="-2"/>
          <w:w w:val="105"/>
          <w:lang w:val="en-US"/>
        </w:rPr>
        <w:t>replacements</w:t>
      </w:r>
      <w:r w:rsidRPr="003750AF">
        <w:rPr>
          <w:rFonts w:ascii="Aptos" w:eastAsia="Arial" w:hAnsi="Aptos" w:cs="Arial"/>
          <w:color w:val="2F3436"/>
          <w:spacing w:val="-2"/>
          <w:w w:val="105"/>
          <w:lang w:val="en-US"/>
        </w:rPr>
        <w:t>.</w:t>
      </w:r>
    </w:p>
    <w:p w14:paraId="5FE288A5"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w w:val="105"/>
          <w:lang w:val="en-US"/>
        </w:rPr>
        <w:lastRenderedPageBreak/>
        <w:t>Support</w:t>
      </w:r>
      <w:r w:rsidRPr="003750AF">
        <w:rPr>
          <w:rFonts w:ascii="Aptos" w:eastAsia="Arial" w:hAnsi="Aptos" w:cs="Arial"/>
          <w:spacing w:val="-1"/>
          <w:w w:val="105"/>
          <w:lang w:val="en-US"/>
        </w:rPr>
        <w:t xml:space="preserve"> </w:t>
      </w:r>
      <w:r w:rsidRPr="003750AF">
        <w:rPr>
          <w:rFonts w:ascii="Aptos" w:eastAsia="Arial" w:hAnsi="Aptos" w:cs="Arial"/>
          <w:w w:val="105"/>
          <w:lang w:val="en-US"/>
        </w:rPr>
        <w:t>the</w:t>
      </w:r>
      <w:r w:rsidRPr="003750AF">
        <w:rPr>
          <w:rFonts w:ascii="Aptos" w:eastAsia="Arial" w:hAnsi="Aptos" w:cs="Arial"/>
          <w:spacing w:val="12"/>
          <w:w w:val="105"/>
          <w:lang w:val="en-US"/>
        </w:rPr>
        <w:t xml:space="preserve"> </w:t>
      </w:r>
      <w:r w:rsidRPr="003750AF">
        <w:rPr>
          <w:rFonts w:ascii="Aptos" w:eastAsia="Arial" w:hAnsi="Aptos" w:cs="Arial"/>
          <w:w w:val="105"/>
          <w:lang w:val="en-US"/>
        </w:rPr>
        <w:t>deployment</w:t>
      </w:r>
      <w:r w:rsidRPr="003750AF">
        <w:rPr>
          <w:rFonts w:ascii="Aptos" w:eastAsia="Arial" w:hAnsi="Aptos" w:cs="Arial"/>
          <w:spacing w:val="4"/>
          <w:w w:val="105"/>
          <w:lang w:val="en-US"/>
        </w:rPr>
        <w:t xml:space="preserve"> </w:t>
      </w:r>
      <w:r w:rsidRPr="003750AF">
        <w:rPr>
          <w:rFonts w:ascii="Aptos" w:eastAsia="Arial" w:hAnsi="Aptos" w:cs="Arial"/>
          <w:w w:val="105"/>
          <w:lang w:val="en-US"/>
        </w:rPr>
        <w:t>of</w:t>
      </w:r>
      <w:r w:rsidRPr="003750AF">
        <w:rPr>
          <w:rFonts w:ascii="Aptos" w:eastAsia="Arial" w:hAnsi="Aptos" w:cs="Arial"/>
          <w:spacing w:val="-2"/>
          <w:w w:val="105"/>
          <w:lang w:val="en-US"/>
        </w:rPr>
        <w:t xml:space="preserve"> </w:t>
      </w:r>
      <w:r w:rsidRPr="003750AF">
        <w:rPr>
          <w:rFonts w:ascii="Aptos" w:eastAsia="Arial" w:hAnsi="Aptos" w:cs="Arial"/>
          <w:w w:val="105"/>
          <w:lang w:val="en-US"/>
        </w:rPr>
        <w:t>college</w:t>
      </w:r>
      <w:r w:rsidRPr="003750AF">
        <w:rPr>
          <w:rFonts w:ascii="Aptos" w:eastAsia="Arial" w:hAnsi="Aptos" w:cs="Arial"/>
          <w:spacing w:val="-9"/>
          <w:w w:val="105"/>
          <w:lang w:val="en-US"/>
        </w:rPr>
        <w:t xml:space="preserve"> </w:t>
      </w:r>
      <w:r w:rsidRPr="003750AF">
        <w:rPr>
          <w:rFonts w:ascii="Aptos" w:eastAsia="Arial" w:hAnsi="Aptos" w:cs="Arial"/>
          <w:w w:val="105"/>
          <w:lang w:val="en-US"/>
        </w:rPr>
        <w:t>sys</w:t>
      </w:r>
      <w:r w:rsidRPr="003750AF">
        <w:rPr>
          <w:rFonts w:ascii="Aptos" w:eastAsia="Arial" w:hAnsi="Aptos" w:cs="Arial"/>
          <w:color w:val="2F3436"/>
          <w:w w:val="105"/>
          <w:lang w:val="en-US"/>
        </w:rPr>
        <w:t>t</w:t>
      </w:r>
      <w:r w:rsidRPr="003750AF">
        <w:rPr>
          <w:rFonts w:ascii="Aptos" w:eastAsia="Arial" w:hAnsi="Aptos" w:cs="Arial"/>
          <w:w w:val="105"/>
          <w:lang w:val="en-US"/>
        </w:rPr>
        <w:t>ems</w:t>
      </w:r>
      <w:r w:rsidRPr="003750AF">
        <w:rPr>
          <w:rFonts w:ascii="Aptos" w:eastAsia="Arial" w:hAnsi="Aptos" w:cs="Arial"/>
          <w:spacing w:val="-21"/>
          <w:w w:val="105"/>
          <w:lang w:val="en-US"/>
        </w:rPr>
        <w:t xml:space="preserve"> </w:t>
      </w:r>
      <w:r w:rsidRPr="003750AF">
        <w:rPr>
          <w:rFonts w:ascii="Aptos" w:eastAsia="Arial" w:hAnsi="Aptos" w:cs="Arial"/>
          <w:w w:val="105"/>
          <w:lang w:val="en-US"/>
        </w:rPr>
        <w:t>as</w:t>
      </w:r>
      <w:r w:rsidRPr="003750AF">
        <w:rPr>
          <w:rFonts w:ascii="Aptos" w:eastAsia="Arial" w:hAnsi="Aptos" w:cs="Arial"/>
          <w:spacing w:val="-10"/>
          <w:w w:val="105"/>
          <w:lang w:val="en-US"/>
        </w:rPr>
        <w:t xml:space="preserve"> </w:t>
      </w:r>
      <w:r w:rsidRPr="003750AF">
        <w:rPr>
          <w:rFonts w:ascii="Aptos" w:eastAsia="Arial" w:hAnsi="Aptos" w:cs="Arial"/>
          <w:spacing w:val="-2"/>
          <w:w w:val="105"/>
          <w:lang w:val="en-US"/>
        </w:rPr>
        <w:t>required.</w:t>
      </w:r>
    </w:p>
    <w:p w14:paraId="10A11782"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Provide</w:t>
      </w:r>
      <w:r w:rsidRPr="003750AF">
        <w:rPr>
          <w:rFonts w:ascii="Aptos" w:eastAsia="Arial" w:hAnsi="Aptos" w:cs="Arial"/>
          <w:spacing w:val="-14"/>
          <w:lang w:val="en-US"/>
        </w:rPr>
        <w:t xml:space="preserve"> </w:t>
      </w:r>
      <w:r w:rsidRPr="003750AF">
        <w:rPr>
          <w:rFonts w:ascii="Aptos" w:eastAsia="Arial" w:hAnsi="Aptos" w:cs="Arial"/>
          <w:lang w:val="en-US"/>
        </w:rPr>
        <w:t>advice</w:t>
      </w:r>
      <w:r w:rsidRPr="003750AF">
        <w:rPr>
          <w:rFonts w:ascii="Aptos" w:eastAsia="Arial" w:hAnsi="Aptos" w:cs="Arial"/>
          <w:spacing w:val="-9"/>
          <w:lang w:val="en-US"/>
        </w:rPr>
        <w:t xml:space="preserve"> </w:t>
      </w:r>
      <w:r w:rsidRPr="003750AF">
        <w:rPr>
          <w:rFonts w:ascii="Aptos" w:eastAsia="Arial" w:hAnsi="Aptos" w:cs="Arial"/>
          <w:lang w:val="en-US"/>
        </w:rPr>
        <w:t>and</w:t>
      </w:r>
      <w:r w:rsidRPr="003750AF">
        <w:rPr>
          <w:rFonts w:ascii="Aptos" w:eastAsia="Arial" w:hAnsi="Aptos" w:cs="Arial"/>
          <w:spacing w:val="-14"/>
          <w:lang w:val="en-US"/>
        </w:rPr>
        <w:t xml:space="preserve"> </w:t>
      </w:r>
      <w:r w:rsidRPr="003750AF">
        <w:rPr>
          <w:rFonts w:ascii="Aptos" w:eastAsia="Arial" w:hAnsi="Aptos" w:cs="Arial"/>
          <w:lang w:val="en-US"/>
        </w:rPr>
        <w:t>guidance</w:t>
      </w:r>
      <w:r w:rsidRPr="003750AF">
        <w:rPr>
          <w:rFonts w:ascii="Aptos" w:eastAsia="Arial" w:hAnsi="Aptos" w:cs="Arial"/>
          <w:spacing w:val="2"/>
          <w:lang w:val="en-US"/>
        </w:rPr>
        <w:t xml:space="preserve"> </w:t>
      </w:r>
      <w:r w:rsidRPr="003750AF">
        <w:rPr>
          <w:rFonts w:ascii="Aptos" w:eastAsia="Arial" w:hAnsi="Aptos" w:cs="Arial"/>
          <w:lang w:val="en-US"/>
        </w:rPr>
        <w:t>on</w:t>
      </w:r>
      <w:r w:rsidRPr="003750AF">
        <w:rPr>
          <w:rFonts w:ascii="Aptos" w:eastAsia="Arial" w:hAnsi="Aptos" w:cs="Arial"/>
          <w:spacing w:val="-14"/>
          <w:lang w:val="en-US"/>
        </w:rPr>
        <w:t xml:space="preserve"> </w:t>
      </w:r>
      <w:r w:rsidRPr="003750AF">
        <w:rPr>
          <w:rFonts w:ascii="Aptos" w:eastAsia="Arial" w:hAnsi="Aptos" w:cs="Arial"/>
          <w:lang w:val="en-US"/>
        </w:rPr>
        <w:t>the</w:t>
      </w:r>
      <w:r w:rsidRPr="003750AF">
        <w:rPr>
          <w:rFonts w:ascii="Aptos" w:eastAsia="Arial" w:hAnsi="Aptos" w:cs="Arial"/>
          <w:spacing w:val="-7"/>
          <w:lang w:val="en-US"/>
        </w:rPr>
        <w:t xml:space="preserve"> </w:t>
      </w:r>
      <w:r w:rsidRPr="003750AF">
        <w:rPr>
          <w:rFonts w:ascii="Aptos" w:eastAsia="Arial" w:hAnsi="Aptos" w:cs="Arial"/>
          <w:lang w:val="en-US"/>
        </w:rPr>
        <w:t>use</w:t>
      </w:r>
      <w:r w:rsidRPr="003750AF">
        <w:rPr>
          <w:rFonts w:ascii="Aptos" w:eastAsia="Arial" w:hAnsi="Aptos" w:cs="Arial"/>
          <w:spacing w:val="-10"/>
          <w:lang w:val="en-US"/>
        </w:rPr>
        <w:t xml:space="preserve"> </w:t>
      </w:r>
      <w:r w:rsidRPr="003750AF">
        <w:rPr>
          <w:rFonts w:ascii="Aptos" w:eastAsia="Arial" w:hAnsi="Aptos" w:cs="Arial"/>
          <w:lang w:val="en-US"/>
        </w:rPr>
        <w:t>of</w:t>
      </w:r>
      <w:r w:rsidRPr="003750AF">
        <w:rPr>
          <w:rFonts w:ascii="Aptos" w:eastAsia="Arial" w:hAnsi="Aptos" w:cs="Arial"/>
          <w:spacing w:val="-14"/>
          <w:lang w:val="en-US"/>
        </w:rPr>
        <w:t xml:space="preserve"> </w:t>
      </w:r>
      <w:r w:rsidRPr="003750AF">
        <w:rPr>
          <w:rFonts w:ascii="Aptos" w:eastAsia="Arial" w:hAnsi="Aptos" w:cs="Arial"/>
          <w:lang w:val="en-US"/>
        </w:rPr>
        <w:t>IT</w:t>
      </w:r>
      <w:r w:rsidRPr="003750AF">
        <w:rPr>
          <w:rFonts w:ascii="Aptos" w:eastAsia="Arial" w:hAnsi="Aptos" w:cs="Arial"/>
          <w:spacing w:val="-13"/>
          <w:lang w:val="en-US"/>
        </w:rPr>
        <w:t xml:space="preserve"> </w:t>
      </w:r>
      <w:r w:rsidRPr="003750AF">
        <w:rPr>
          <w:rFonts w:ascii="Aptos" w:eastAsia="Arial" w:hAnsi="Aptos" w:cs="Arial"/>
          <w:lang w:val="en-US"/>
        </w:rPr>
        <w:t>systems</w:t>
      </w:r>
      <w:r w:rsidRPr="003750AF">
        <w:rPr>
          <w:rFonts w:ascii="Aptos" w:eastAsia="Arial" w:hAnsi="Aptos" w:cs="Arial"/>
          <w:spacing w:val="-8"/>
          <w:lang w:val="en-US"/>
        </w:rPr>
        <w:t xml:space="preserve"> </w:t>
      </w:r>
      <w:r w:rsidRPr="003750AF">
        <w:rPr>
          <w:rFonts w:ascii="Aptos" w:eastAsia="Arial" w:hAnsi="Aptos" w:cs="Arial"/>
          <w:lang w:val="en-US"/>
        </w:rPr>
        <w:t>to</w:t>
      </w:r>
      <w:r w:rsidRPr="003750AF">
        <w:rPr>
          <w:rFonts w:ascii="Aptos" w:eastAsia="Arial" w:hAnsi="Aptos" w:cs="Arial"/>
          <w:spacing w:val="11"/>
          <w:lang w:val="en-US"/>
        </w:rPr>
        <w:t xml:space="preserve"> </w:t>
      </w:r>
      <w:r w:rsidRPr="003750AF">
        <w:rPr>
          <w:rFonts w:ascii="Aptos" w:eastAsia="Arial" w:hAnsi="Aptos" w:cs="Arial"/>
          <w:lang w:val="en-US"/>
        </w:rPr>
        <w:t>staff</w:t>
      </w:r>
      <w:r w:rsidRPr="003750AF">
        <w:rPr>
          <w:rFonts w:ascii="Aptos" w:eastAsia="Arial" w:hAnsi="Aptos" w:cs="Arial"/>
          <w:spacing w:val="-11"/>
          <w:lang w:val="en-US"/>
        </w:rPr>
        <w:t xml:space="preserve"> </w:t>
      </w:r>
      <w:r w:rsidRPr="003750AF">
        <w:rPr>
          <w:rFonts w:ascii="Aptos" w:eastAsia="Arial" w:hAnsi="Aptos" w:cs="Arial"/>
          <w:lang w:val="en-US"/>
        </w:rPr>
        <w:t>and</w:t>
      </w:r>
      <w:r w:rsidRPr="003750AF">
        <w:rPr>
          <w:rFonts w:ascii="Aptos" w:eastAsia="Arial" w:hAnsi="Aptos" w:cs="Arial"/>
          <w:spacing w:val="-9"/>
          <w:lang w:val="en-US"/>
        </w:rPr>
        <w:t xml:space="preserve"> </w:t>
      </w:r>
      <w:r w:rsidRPr="003750AF">
        <w:rPr>
          <w:rFonts w:ascii="Aptos" w:eastAsia="Arial" w:hAnsi="Aptos" w:cs="Arial"/>
          <w:spacing w:val="-2"/>
          <w:lang w:val="en-US"/>
        </w:rPr>
        <w:t>students.</w:t>
      </w:r>
    </w:p>
    <w:p w14:paraId="0F0F897B"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Ensure</w:t>
      </w:r>
      <w:r w:rsidRPr="003750AF">
        <w:rPr>
          <w:rFonts w:ascii="Aptos" w:eastAsia="Arial" w:hAnsi="Aptos" w:cs="Arial"/>
          <w:spacing w:val="-8"/>
          <w:lang w:val="en-US"/>
        </w:rPr>
        <w:t xml:space="preserve"> </w:t>
      </w:r>
      <w:r w:rsidRPr="003750AF">
        <w:rPr>
          <w:rFonts w:ascii="Aptos" w:eastAsia="Arial" w:hAnsi="Aptos" w:cs="Arial"/>
          <w:lang w:val="en-US"/>
        </w:rPr>
        <w:t>IT</w:t>
      </w:r>
      <w:r w:rsidRPr="003750AF">
        <w:rPr>
          <w:rFonts w:ascii="Aptos" w:eastAsia="Arial" w:hAnsi="Aptos" w:cs="Arial"/>
          <w:spacing w:val="-14"/>
          <w:lang w:val="en-US"/>
        </w:rPr>
        <w:t xml:space="preserve"> </w:t>
      </w:r>
      <w:r w:rsidRPr="003750AF">
        <w:rPr>
          <w:rFonts w:ascii="Aptos" w:eastAsia="Arial" w:hAnsi="Aptos" w:cs="Arial"/>
          <w:lang w:val="en-US"/>
        </w:rPr>
        <w:t>documentation</w:t>
      </w:r>
      <w:r w:rsidRPr="003750AF">
        <w:rPr>
          <w:rFonts w:ascii="Aptos" w:eastAsia="Arial" w:hAnsi="Aptos" w:cs="Arial"/>
          <w:spacing w:val="8"/>
          <w:lang w:val="en-US"/>
        </w:rPr>
        <w:t xml:space="preserve"> </w:t>
      </w:r>
      <w:r w:rsidRPr="003750AF">
        <w:rPr>
          <w:rFonts w:ascii="Aptos" w:eastAsia="Arial" w:hAnsi="Aptos" w:cs="Arial"/>
          <w:lang w:val="en-US"/>
        </w:rPr>
        <w:t>and</w:t>
      </w:r>
      <w:r w:rsidRPr="003750AF">
        <w:rPr>
          <w:rFonts w:ascii="Aptos" w:eastAsia="Arial" w:hAnsi="Aptos" w:cs="Arial"/>
          <w:spacing w:val="-11"/>
          <w:lang w:val="en-US"/>
        </w:rPr>
        <w:t xml:space="preserve"> </w:t>
      </w:r>
      <w:r w:rsidRPr="003750AF">
        <w:rPr>
          <w:rFonts w:ascii="Aptos" w:eastAsia="Arial" w:hAnsi="Aptos" w:cs="Arial"/>
          <w:lang w:val="en-US"/>
        </w:rPr>
        <w:t>asset</w:t>
      </w:r>
      <w:r w:rsidRPr="003750AF">
        <w:rPr>
          <w:rFonts w:ascii="Aptos" w:eastAsia="Arial" w:hAnsi="Aptos" w:cs="Arial"/>
          <w:spacing w:val="-1"/>
          <w:lang w:val="en-US"/>
        </w:rPr>
        <w:t xml:space="preserve"> </w:t>
      </w:r>
      <w:r w:rsidRPr="003750AF">
        <w:rPr>
          <w:rFonts w:ascii="Aptos" w:eastAsia="Arial" w:hAnsi="Aptos" w:cs="Arial"/>
          <w:lang w:val="en-US"/>
        </w:rPr>
        <w:t>lists</w:t>
      </w:r>
      <w:r w:rsidRPr="003750AF">
        <w:rPr>
          <w:rFonts w:ascii="Aptos" w:eastAsia="Arial" w:hAnsi="Aptos" w:cs="Arial"/>
          <w:spacing w:val="-7"/>
          <w:lang w:val="en-US"/>
        </w:rPr>
        <w:t xml:space="preserve"> </w:t>
      </w:r>
      <w:r w:rsidRPr="003750AF">
        <w:rPr>
          <w:rFonts w:ascii="Aptos" w:eastAsia="Arial" w:hAnsi="Aptos" w:cs="Arial"/>
          <w:lang w:val="en-US"/>
        </w:rPr>
        <w:t>are</w:t>
      </w:r>
      <w:r w:rsidRPr="003750AF">
        <w:rPr>
          <w:rFonts w:ascii="Aptos" w:eastAsia="Arial" w:hAnsi="Aptos" w:cs="Arial"/>
          <w:spacing w:val="-8"/>
          <w:lang w:val="en-US"/>
        </w:rPr>
        <w:t xml:space="preserve"> </w:t>
      </w:r>
      <w:r w:rsidRPr="003750AF">
        <w:rPr>
          <w:rFonts w:ascii="Aptos" w:eastAsia="Arial" w:hAnsi="Aptos" w:cs="Arial"/>
          <w:lang w:val="en-US"/>
        </w:rPr>
        <w:t>kept</w:t>
      </w:r>
      <w:r w:rsidRPr="003750AF">
        <w:rPr>
          <w:rFonts w:ascii="Aptos" w:eastAsia="Arial" w:hAnsi="Aptos" w:cs="Arial"/>
          <w:spacing w:val="-2"/>
          <w:lang w:val="en-US"/>
        </w:rPr>
        <w:t xml:space="preserve"> </w:t>
      </w:r>
      <w:r w:rsidRPr="003750AF">
        <w:rPr>
          <w:rFonts w:ascii="Aptos" w:eastAsia="Arial" w:hAnsi="Aptos" w:cs="Arial"/>
          <w:lang w:val="en-US"/>
        </w:rPr>
        <w:t>up</w:t>
      </w:r>
      <w:r w:rsidRPr="003750AF">
        <w:rPr>
          <w:rFonts w:ascii="Aptos" w:eastAsia="Arial" w:hAnsi="Aptos" w:cs="Arial"/>
          <w:spacing w:val="-8"/>
          <w:lang w:val="en-US"/>
        </w:rPr>
        <w:t xml:space="preserve"> </w:t>
      </w:r>
      <w:r w:rsidRPr="003750AF">
        <w:rPr>
          <w:rFonts w:ascii="Aptos" w:eastAsia="Arial" w:hAnsi="Aptos" w:cs="Arial"/>
          <w:lang w:val="en-US"/>
        </w:rPr>
        <w:t>to</w:t>
      </w:r>
      <w:r w:rsidRPr="003750AF">
        <w:rPr>
          <w:rFonts w:ascii="Aptos" w:eastAsia="Arial" w:hAnsi="Aptos" w:cs="Arial"/>
          <w:spacing w:val="-13"/>
          <w:lang w:val="en-US"/>
        </w:rPr>
        <w:t xml:space="preserve"> </w:t>
      </w:r>
      <w:r w:rsidRPr="003750AF">
        <w:rPr>
          <w:rFonts w:ascii="Aptos" w:eastAsia="Arial" w:hAnsi="Aptos" w:cs="Arial"/>
          <w:spacing w:val="-2"/>
          <w:lang w:val="en-US"/>
        </w:rPr>
        <w:t>date.</w:t>
      </w:r>
    </w:p>
    <w:p w14:paraId="6219F073"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Assist</w:t>
      </w:r>
      <w:r w:rsidRPr="003750AF">
        <w:rPr>
          <w:rFonts w:ascii="Aptos" w:eastAsia="Arial" w:hAnsi="Aptos" w:cs="Arial"/>
          <w:spacing w:val="-4"/>
          <w:lang w:val="en-US"/>
        </w:rPr>
        <w:t xml:space="preserve"> </w:t>
      </w:r>
      <w:r w:rsidRPr="003750AF">
        <w:rPr>
          <w:rFonts w:ascii="Aptos" w:eastAsia="Arial" w:hAnsi="Aptos" w:cs="Arial"/>
          <w:lang w:val="en-US"/>
        </w:rPr>
        <w:t>in</w:t>
      </w:r>
      <w:r w:rsidRPr="003750AF">
        <w:rPr>
          <w:rFonts w:ascii="Aptos" w:eastAsia="Arial" w:hAnsi="Aptos" w:cs="Arial"/>
          <w:spacing w:val="-10"/>
          <w:lang w:val="en-US"/>
        </w:rPr>
        <w:t xml:space="preserve"> </w:t>
      </w:r>
      <w:r w:rsidRPr="003750AF">
        <w:rPr>
          <w:rFonts w:ascii="Aptos" w:eastAsia="Arial" w:hAnsi="Aptos" w:cs="Arial"/>
          <w:lang w:val="en-US"/>
        </w:rPr>
        <w:t>the</w:t>
      </w:r>
      <w:r w:rsidRPr="003750AF">
        <w:rPr>
          <w:rFonts w:ascii="Aptos" w:eastAsia="Arial" w:hAnsi="Aptos" w:cs="Arial"/>
          <w:spacing w:val="-4"/>
          <w:lang w:val="en-US"/>
        </w:rPr>
        <w:t xml:space="preserve"> </w:t>
      </w:r>
      <w:r w:rsidRPr="003750AF">
        <w:rPr>
          <w:rFonts w:ascii="Aptos" w:eastAsia="Arial" w:hAnsi="Aptos" w:cs="Arial"/>
          <w:lang w:val="en-US"/>
        </w:rPr>
        <w:t>design,</w:t>
      </w:r>
      <w:r w:rsidRPr="003750AF">
        <w:rPr>
          <w:rFonts w:ascii="Aptos" w:eastAsia="Arial" w:hAnsi="Aptos" w:cs="Arial"/>
          <w:spacing w:val="-6"/>
          <w:lang w:val="en-US"/>
        </w:rPr>
        <w:t xml:space="preserve"> </w:t>
      </w:r>
      <w:r w:rsidRPr="003750AF">
        <w:rPr>
          <w:rFonts w:ascii="Aptos" w:eastAsia="Arial" w:hAnsi="Aptos" w:cs="Arial"/>
          <w:lang w:val="en-US"/>
        </w:rPr>
        <w:t>implementation</w:t>
      </w:r>
      <w:r w:rsidRPr="003750AF">
        <w:rPr>
          <w:rFonts w:ascii="Aptos" w:eastAsia="Arial" w:hAnsi="Aptos" w:cs="Arial"/>
          <w:spacing w:val="-5"/>
          <w:lang w:val="en-US"/>
        </w:rPr>
        <w:t xml:space="preserve"> </w:t>
      </w:r>
      <w:r w:rsidRPr="003750AF">
        <w:rPr>
          <w:rFonts w:ascii="Aptos" w:eastAsia="Arial" w:hAnsi="Aptos" w:cs="Arial"/>
          <w:lang w:val="en-US"/>
        </w:rPr>
        <w:t>and</w:t>
      </w:r>
      <w:r w:rsidRPr="003750AF">
        <w:rPr>
          <w:rFonts w:ascii="Aptos" w:eastAsia="Arial" w:hAnsi="Aptos" w:cs="Arial"/>
          <w:spacing w:val="-11"/>
          <w:lang w:val="en-US"/>
        </w:rPr>
        <w:t xml:space="preserve"> </w:t>
      </w:r>
      <w:r w:rsidRPr="003750AF">
        <w:rPr>
          <w:rFonts w:ascii="Aptos" w:eastAsia="Arial" w:hAnsi="Aptos" w:cs="Arial"/>
          <w:lang w:val="en-US"/>
        </w:rPr>
        <w:t>management</w:t>
      </w:r>
      <w:r w:rsidRPr="003750AF">
        <w:rPr>
          <w:rFonts w:ascii="Aptos" w:eastAsia="Arial" w:hAnsi="Aptos" w:cs="Arial"/>
          <w:spacing w:val="13"/>
          <w:lang w:val="en-US"/>
        </w:rPr>
        <w:t xml:space="preserve"> </w:t>
      </w:r>
      <w:r w:rsidRPr="003750AF">
        <w:rPr>
          <w:rFonts w:ascii="Aptos" w:eastAsia="Arial" w:hAnsi="Aptos" w:cs="Arial"/>
          <w:lang w:val="en-US"/>
        </w:rPr>
        <w:t>of</w:t>
      </w:r>
      <w:r w:rsidRPr="003750AF">
        <w:rPr>
          <w:rFonts w:ascii="Aptos" w:eastAsia="Arial" w:hAnsi="Aptos" w:cs="Arial"/>
          <w:spacing w:val="-10"/>
          <w:lang w:val="en-US"/>
        </w:rPr>
        <w:t xml:space="preserve"> </w:t>
      </w:r>
      <w:r w:rsidRPr="003750AF">
        <w:rPr>
          <w:rFonts w:ascii="Aptos" w:eastAsia="Arial" w:hAnsi="Aptos" w:cs="Arial"/>
          <w:lang w:val="en-US"/>
        </w:rPr>
        <w:t>a</w:t>
      </w:r>
      <w:r w:rsidRPr="003750AF">
        <w:rPr>
          <w:rFonts w:ascii="Aptos" w:eastAsia="Arial" w:hAnsi="Aptos" w:cs="Arial"/>
          <w:spacing w:val="-6"/>
          <w:lang w:val="en-US"/>
        </w:rPr>
        <w:t xml:space="preserve"> </w:t>
      </w:r>
      <w:r w:rsidRPr="003750AF">
        <w:rPr>
          <w:rFonts w:ascii="Aptos" w:eastAsia="Arial" w:hAnsi="Aptos" w:cs="Arial"/>
          <w:lang w:val="en-US"/>
        </w:rPr>
        <w:t>comprehensive Disaster Recovery Plan.</w:t>
      </w:r>
    </w:p>
    <w:p w14:paraId="182A5188"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Assist in</w:t>
      </w:r>
      <w:r w:rsidRPr="003750AF">
        <w:rPr>
          <w:rFonts w:ascii="Aptos" w:eastAsia="Arial" w:hAnsi="Aptos" w:cs="Arial"/>
          <w:spacing w:val="-1"/>
          <w:lang w:val="en-US"/>
        </w:rPr>
        <w:t xml:space="preserve"> </w:t>
      </w:r>
      <w:r w:rsidRPr="003750AF">
        <w:rPr>
          <w:rFonts w:ascii="Aptos" w:eastAsia="Arial" w:hAnsi="Aptos" w:cs="Arial"/>
          <w:lang w:val="en-US"/>
        </w:rPr>
        <w:t>the selection and acquisition of</w:t>
      </w:r>
      <w:r w:rsidRPr="003750AF">
        <w:rPr>
          <w:rFonts w:ascii="Aptos" w:eastAsia="Arial" w:hAnsi="Aptos" w:cs="Arial"/>
          <w:spacing w:val="-7"/>
          <w:lang w:val="en-US"/>
        </w:rPr>
        <w:t xml:space="preserve"> </w:t>
      </w:r>
      <w:r w:rsidRPr="003750AF">
        <w:rPr>
          <w:rFonts w:ascii="Aptos" w:eastAsia="Arial" w:hAnsi="Aptos" w:cs="Arial"/>
          <w:lang w:val="en-US"/>
        </w:rPr>
        <w:t>computer hardware, software and third-party application packages</w:t>
      </w:r>
      <w:r w:rsidRPr="003750AF">
        <w:rPr>
          <w:rFonts w:ascii="Aptos" w:eastAsia="Arial" w:hAnsi="Aptos" w:cs="Arial"/>
          <w:color w:val="3A3A3A"/>
          <w:lang w:val="en-US"/>
        </w:rPr>
        <w:t>.</w:t>
      </w:r>
    </w:p>
    <w:p w14:paraId="2A869B82"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Ensure</w:t>
      </w:r>
      <w:r w:rsidRPr="003750AF">
        <w:rPr>
          <w:rFonts w:ascii="Aptos" w:eastAsia="Arial" w:hAnsi="Aptos" w:cs="Arial"/>
          <w:spacing w:val="-14"/>
          <w:lang w:val="en-US"/>
        </w:rPr>
        <w:t xml:space="preserve"> </w:t>
      </w:r>
      <w:r w:rsidRPr="003750AF">
        <w:rPr>
          <w:rFonts w:ascii="Aptos" w:eastAsia="Arial" w:hAnsi="Aptos" w:cs="Arial"/>
          <w:lang w:val="en-US"/>
        </w:rPr>
        <w:t>ADCL</w:t>
      </w:r>
      <w:r w:rsidRPr="003750AF">
        <w:rPr>
          <w:rFonts w:ascii="Aptos" w:eastAsia="Arial" w:hAnsi="Aptos" w:cs="Arial"/>
          <w:spacing w:val="-9"/>
          <w:lang w:val="en-US"/>
        </w:rPr>
        <w:t xml:space="preserve"> </w:t>
      </w:r>
      <w:r w:rsidRPr="003750AF">
        <w:rPr>
          <w:rFonts w:ascii="Aptos" w:eastAsia="Arial" w:hAnsi="Aptos" w:cs="Arial"/>
          <w:lang w:val="en-US"/>
        </w:rPr>
        <w:t>policies</w:t>
      </w:r>
      <w:r w:rsidRPr="003750AF">
        <w:rPr>
          <w:rFonts w:ascii="Aptos" w:eastAsia="Arial" w:hAnsi="Aptos" w:cs="Arial"/>
          <w:spacing w:val="-14"/>
          <w:lang w:val="en-US"/>
        </w:rPr>
        <w:t xml:space="preserve"> </w:t>
      </w:r>
      <w:r w:rsidRPr="003750AF">
        <w:rPr>
          <w:rFonts w:ascii="Aptos" w:eastAsia="Arial" w:hAnsi="Aptos" w:cs="Arial"/>
          <w:lang w:val="en-US"/>
        </w:rPr>
        <w:t>are</w:t>
      </w:r>
      <w:r w:rsidRPr="003750AF">
        <w:rPr>
          <w:rFonts w:ascii="Aptos" w:eastAsia="Arial" w:hAnsi="Aptos" w:cs="Arial"/>
          <w:spacing w:val="-13"/>
          <w:lang w:val="en-US"/>
        </w:rPr>
        <w:t xml:space="preserve"> </w:t>
      </w:r>
      <w:r w:rsidRPr="003750AF">
        <w:rPr>
          <w:rFonts w:ascii="Aptos" w:eastAsia="Arial" w:hAnsi="Aptos" w:cs="Arial"/>
          <w:lang w:val="en-US"/>
        </w:rPr>
        <w:t>adhered</w:t>
      </w:r>
      <w:r w:rsidRPr="003750AF">
        <w:rPr>
          <w:rFonts w:ascii="Aptos" w:eastAsia="Arial" w:hAnsi="Aptos" w:cs="Arial"/>
          <w:spacing w:val="-2"/>
          <w:lang w:val="en-US"/>
        </w:rPr>
        <w:t xml:space="preserve"> </w:t>
      </w:r>
      <w:r w:rsidRPr="003750AF">
        <w:rPr>
          <w:rFonts w:ascii="Aptos" w:eastAsia="Arial" w:hAnsi="Aptos" w:cs="Arial"/>
          <w:lang w:val="en-US"/>
        </w:rPr>
        <w:t>to,</w:t>
      </w:r>
      <w:r w:rsidRPr="003750AF">
        <w:rPr>
          <w:rFonts w:ascii="Aptos" w:eastAsia="Arial" w:hAnsi="Aptos" w:cs="Arial"/>
          <w:spacing w:val="7"/>
          <w:lang w:val="en-US"/>
        </w:rPr>
        <w:t xml:space="preserve"> </w:t>
      </w:r>
      <w:r w:rsidRPr="003750AF">
        <w:rPr>
          <w:rFonts w:ascii="Aptos" w:eastAsia="Arial" w:hAnsi="Aptos" w:cs="Arial"/>
          <w:lang w:val="en-US"/>
        </w:rPr>
        <w:t>with</w:t>
      </w:r>
      <w:r w:rsidRPr="003750AF">
        <w:rPr>
          <w:rFonts w:ascii="Aptos" w:eastAsia="Arial" w:hAnsi="Aptos" w:cs="Arial"/>
          <w:spacing w:val="-14"/>
          <w:lang w:val="en-US"/>
        </w:rPr>
        <w:t xml:space="preserve"> </w:t>
      </w:r>
      <w:r w:rsidRPr="003750AF">
        <w:rPr>
          <w:rFonts w:ascii="Aptos" w:eastAsia="Arial" w:hAnsi="Aptos" w:cs="Arial"/>
          <w:lang w:val="en-US"/>
        </w:rPr>
        <w:t>a</w:t>
      </w:r>
      <w:r w:rsidRPr="003750AF">
        <w:rPr>
          <w:rFonts w:ascii="Aptos" w:eastAsia="Arial" w:hAnsi="Aptos" w:cs="Arial"/>
          <w:spacing w:val="-5"/>
          <w:lang w:val="en-US"/>
        </w:rPr>
        <w:t xml:space="preserve"> </w:t>
      </w:r>
      <w:r w:rsidRPr="003750AF">
        <w:rPr>
          <w:rFonts w:ascii="Aptos" w:eastAsia="Arial" w:hAnsi="Aptos" w:cs="Arial"/>
          <w:lang w:val="en-US"/>
        </w:rPr>
        <w:t>focus</w:t>
      </w:r>
      <w:r w:rsidRPr="003750AF">
        <w:rPr>
          <w:rFonts w:ascii="Aptos" w:eastAsia="Arial" w:hAnsi="Aptos" w:cs="Arial"/>
          <w:spacing w:val="-6"/>
          <w:lang w:val="en-US"/>
        </w:rPr>
        <w:t xml:space="preserve"> </w:t>
      </w:r>
      <w:r w:rsidRPr="003750AF">
        <w:rPr>
          <w:rFonts w:ascii="Aptos" w:eastAsia="Arial" w:hAnsi="Aptos" w:cs="Arial"/>
          <w:lang w:val="en-US"/>
        </w:rPr>
        <w:t>on</w:t>
      </w:r>
      <w:r w:rsidRPr="003750AF">
        <w:rPr>
          <w:rFonts w:ascii="Aptos" w:eastAsia="Arial" w:hAnsi="Aptos" w:cs="Arial"/>
          <w:spacing w:val="-14"/>
          <w:lang w:val="en-US"/>
        </w:rPr>
        <w:t xml:space="preserve"> </w:t>
      </w:r>
      <w:r w:rsidRPr="003750AF">
        <w:rPr>
          <w:rFonts w:ascii="Aptos" w:eastAsia="Arial" w:hAnsi="Aptos" w:cs="Arial"/>
          <w:lang w:val="en-US"/>
        </w:rPr>
        <w:t>IT</w:t>
      </w:r>
      <w:r w:rsidRPr="003750AF">
        <w:rPr>
          <w:rFonts w:ascii="Aptos" w:eastAsia="Arial" w:hAnsi="Aptos" w:cs="Arial"/>
          <w:spacing w:val="-14"/>
          <w:lang w:val="en-US"/>
        </w:rPr>
        <w:t xml:space="preserve"> </w:t>
      </w:r>
      <w:r w:rsidRPr="003750AF">
        <w:rPr>
          <w:rFonts w:ascii="Aptos" w:eastAsia="Arial" w:hAnsi="Aptos" w:cs="Arial"/>
          <w:lang w:val="en-US"/>
        </w:rPr>
        <w:t>and</w:t>
      </w:r>
      <w:r w:rsidRPr="003750AF">
        <w:rPr>
          <w:rFonts w:ascii="Aptos" w:eastAsia="Arial" w:hAnsi="Aptos" w:cs="Arial"/>
          <w:spacing w:val="-8"/>
          <w:lang w:val="en-US"/>
        </w:rPr>
        <w:t xml:space="preserve"> </w:t>
      </w:r>
      <w:r w:rsidRPr="003750AF">
        <w:rPr>
          <w:rFonts w:ascii="Aptos" w:eastAsia="Arial" w:hAnsi="Aptos" w:cs="Arial"/>
          <w:lang w:val="en-US"/>
        </w:rPr>
        <w:t xml:space="preserve">data </w:t>
      </w:r>
      <w:r w:rsidRPr="003750AF">
        <w:rPr>
          <w:rFonts w:ascii="Aptos" w:eastAsia="Arial" w:hAnsi="Aptos" w:cs="Arial"/>
          <w:spacing w:val="-2"/>
          <w:lang w:val="en-US"/>
        </w:rPr>
        <w:t>security.</w:t>
      </w:r>
    </w:p>
    <w:p w14:paraId="0908A08C"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lang w:val="en-US"/>
        </w:rPr>
        <w:t>Ensure</w:t>
      </w:r>
      <w:r w:rsidRPr="003750AF">
        <w:rPr>
          <w:rFonts w:ascii="Aptos" w:eastAsia="Arial" w:hAnsi="Aptos" w:cs="Arial"/>
          <w:spacing w:val="-1"/>
          <w:lang w:val="en-US"/>
        </w:rPr>
        <w:t xml:space="preserve"> </w:t>
      </w:r>
      <w:r w:rsidRPr="003750AF">
        <w:rPr>
          <w:rFonts w:ascii="Aptos" w:eastAsia="Arial" w:hAnsi="Aptos" w:cs="Arial"/>
          <w:lang w:val="en-US"/>
        </w:rPr>
        <w:t>local</w:t>
      </w:r>
      <w:r w:rsidRPr="003750AF">
        <w:rPr>
          <w:rFonts w:ascii="Aptos" w:eastAsia="Arial" w:hAnsi="Aptos" w:cs="Arial"/>
          <w:spacing w:val="-5"/>
          <w:lang w:val="en-US"/>
        </w:rPr>
        <w:t xml:space="preserve"> </w:t>
      </w:r>
      <w:r w:rsidRPr="003750AF">
        <w:rPr>
          <w:rFonts w:ascii="Aptos" w:eastAsia="Arial" w:hAnsi="Aptos" w:cs="Arial"/>
          <w:lang w:val="en-US"/>
        </w:rPr>
        <w:t>college</w:t>
      </w:r>
      <w:r w:rsidRPr="003750AF">
        <w:rPr>
          <w:rFonts w:ascii="Aptos" w:eastAsia="Arial" w:hAnsi="Aptos" w:cs="Arial"/>
          <w:spacing w:val="-5"/>
          <w:lang w:val="en-US"/>
        </w:rPr>
        <w:t xml:space="preserve"> </w:t>
      </w:r>
      <w:r w:rsidRPr="003750AF">
        <w:rPr>
          <w:rFonts w:ascii="Aptos" w:eastAsia="Arial" w:hAnsi="Aptos" w:cs="Arial"/>
          <w:lang w:val="en-US"/>
        </w:rPr>
        <w:t>policies</w:t>
      </w:r>
      <w:r w:rsidRPr="003750AF">
        <w:rPr>
          <w:rFonts w:ascii="Aptos" w:eastAsia="Arial" w:hAnsi="Aptos" w:cs="Arial"/>
          <w:spacing w:val="-3"/>
          <w:lang w:val="en-US"/>
        </w:rPr>
        <w:t xml:space="preserve"> </w:t>
      </w:r>
      <w:r w:rsidRPr="003750AF">
        <w:rPr>
          <w:rFonts w:ascii="Aptos" w:eastAsia="Arial" w:hAnsi="Aptos" w:cs="Arial"/>
          <w:lang w:val="en-US"/>
        </w:rPr>
        <w:t>and</w:t>
      </w:r>
      <w:r w:rsidRPr="003750AF">
        <w:rPr>
          <w:rFonts w:ascii="Aptos" w:eastAsia="Arial" w:hAnsi="Aptos" w:cs="Arial"/>
          <w:spacing w:val="-6"/>
          <w:lang w:val="en-US"/>
        </w:rPr>
        <w:t xml:space="preserve"> </w:t>
      </w:r>
      <w:r w:rsidRPr="003750AF">
        <w:rPr>
          <w:rFonts w:ascii="Aptos" w:eastAsia="Arial" w:hAnsi="Aptos" w:cs="Arial"/>
          <w:lang w:val="en-US"/>
        </w:rPr>
        <w:t>procedures are</w:t>
      </w:r>
      <w:r w:rsidRPr="003750AF">
        <w:rPr>
          <w:rFonts w:ascii="Aptos" w:eastAsia="Arial" w:hAnsi="Aptos" w:cs="Arial"/>
          <w:spacing w:val="-9"/>
          <w:lang w:val="en-US"/>
        </w:rPr>
        <w:t xml:space="preserve"> </w:t>
      </w:r>
      <w:r w:rsidRPr="003750AF">
        <w:rPr>
          <w:rFonts w:ascii="Aptos" w:eastAsia="Arial" w:hAnsi="Aptos" w:cs="Arial"/>
          <w:lang w:val="en-US"/>
        </w:rPr>
        <w:t>in</w:t>
      </w:r>
      <w:r w:rsidRPr="003750AF">
        <w:rPr>
          <w:rFonts w:ascii="Aptos" w:eastAsia="Arial" w:hAnsi="Aptos" w:cs="Arial"/>
          <w:spacing w:val="-9"/>
          <w:lang w:val="en-US"/>
        </w:rPr>
        <w:t xml:space="preserve"> </w:t>
      </w:r>
      <w:r w:rsidRPr="003750AF">
        <w:rPr>
          <w:rFonts w:ascii="Aptos" w:eastAsia="Arial" w:hAnsi="Aptos" w:cs="Arial"/>
          <w:lang w:val="en-US"/>
        </w:rPr>
        <w:t>place</w:t>
      </w:r>
      <w:r w:rsidRPr="003750AF">
        <w:rPr>
          <w:rFonts w:ascii="Aptos" w:eastAsia="Arial" w:hAnsi="Aptos" w:cs="Arial"/>
          <w:spacing w:val="-1"/>
          <w:lang w:val="en-US"/>
        </w:rPr>
        <w:t xml:space="preserve"> </w:t>
      </w:r>
      <w:r w:rsidRPr="003750AF">
        <w:rPr>
          <w:rFonts w:ascii="Aptos" w:eastAsia="Arial" w:hAnsi="Aptos" w:cs="Arial"/>
          <w:lang w:val="en-US"/>
        </w:rPr>
        <w:t>to</w:t>
      </w:r>
      <w:r w:rsidRPr="003750AF">
        <w:rPr>
          <w:rFonts w:ascii="Aptos" w:eastAsia="Arial" w:hAnsi="Aptos" w:cs="Arial"/>
          <w:spacing w:val="-7"/>
          <w:lang w:val="en-US"/>
        </w:rPr>
        <w:t xml:space="preserve"> </w:t>
      </w:r>
      <w:r w:rsidRPr="003750AF">
        <w:rPr>
          <w:rFonts w:ascii="Aptos" w:eastAsia="Arial" w:hAnsi="Aptos" w:cs="Arial"/>
          <w:lang w:val="en-US"/>
        </w:rPr>
        <w:t>maintain</w:t>
      </w:r>
      <w:r w:rsidRPr="003750AF">
        <w:rPr>
          <w:rFonts w:ascii="Aptos" w:eastAsia="Arial" w:hAnsi="Aptos" w:cs="Arial"/>
          <w:spacing w:val="-2"/>
          <w:lang w:val="en-US"/>
        </w:rPr>
        <w:t xml:space="preserve"> </w:t>
      </w:r>
      <w:r w:rsidRPr="003750AF">
        <w:rPr>
          <w:rFonts w:ascii="Aptos" w:eastAsia="Arial" w:hAnsi="Aptos" w:cs="Arial"/>
          <w:lang w:val="en-US"/>
        </w:rPr>
        <w:t>fully operational</w:t>
      </w:r>
      <w:r w:rsidRPr="003750AF">
        <w:rPr>
          <w:rFonts w:ascii="Aptos" w:eastAsia="Arial" w:hAnsi="Aptos" w:cs="Arial"/>
          <w:color w:val="3A3A3A"/>
          <w:lang w:val="en-US"/>
        </w:rPr>
        <w:t xml:space="preserve">, </w:t>
      </w:r>
      <w:r w:rsidRPr="003750AF">
        <w:rPr>
          <w:rFonts w:ascii="Aptos" w:eastAsia="Arial" w:hAnsi="Aptos" w:cs="Arial"/>
          <w:lang w:val="en-US"/>
        </w:rPr>
        <w:t>robust and secure ICT systems</w:t>
      </w:r>
      <w:r w:rsidRPr="003750AF">
        <w:rPr>
          <w:rFonts w:ascii="Aptos" w:eastAsia="Arial" w:hAnsi="Aptos" w:cs="Arial"/>
          <w:color w:val="3A3A3A"/>
          <w:lang w:val="en-US"/>
        </w:rPr>
        <w:t>.</w:t>
      </w:r>
    </w:p>
    <w:p w14:paraId="2B03D7ED" w14:textId="77777777" w:rsidR="003750AF" w:rsidRPr="003750AF" w:rsidRDefault="003750AF" w:rsidP="003750AF">
      <w:pPr>
        <w:widowControl w:val="0"/>
        <w:numPr>
          <w:ilvl w:val="0"/>
          <w:numId w:val="37"/>
        </w:numPr>
        <w:autoSpaceDE w:val="0"/>
        <w:autoSpaceDN w:val="0"/>
        <w:spacing w:before="39"/>
        <w:rPr>
          <w:rFonts w:ascii="Aptos" w:eastAsia="Arial" w:hAnsi="Aptos" w:cs="Arial"/>
          <w:lang w:val="en-US"/>
        </w:rPr>
      </w:pPr>
      <w:r w:rsidRPr="003750AF">
        <w:rPr>
          <w:rFonts w:ascii="Aptos" w:eastAsia="Arial" w:hAnsi="Aptos" w:cs="Arial"/>
          <w:spacing w:val="-2"/>
          <w:w w:val="105"/>
          <w:lang w:val="en-US"/>
        </w:rPr>
        <w:t>Work</w:t>
      </w:r>
      <w:r w:rsidRPr="003750AF">
        <w:rPr>
          <w:rFonts w:ascii="Aptos" w:eastAsia="Arial" w:hAnsi="Aptos" w:cs="Arial"/>
          <w:spacing w:val="-8"/>
          <w:w w:val="105"/>
          <w:lang w:val="en-US"/>
        </w:rPr>
        <w:t xml:space="preserve"> </w:t>
      </w:r>
      <w:r w:rsidRPr="003750AF">
        <w:rPr>
          <w:rFonts w:ascii="Aptos" w:eastAsia="Arial" w:hAnsi="Aptos" w:cs="Arial"/>
          <w:spacing w:val="-2"/>
          <w:w w:val="105"/>
          <w:lang w:val="en-US"/>
        </w:rPr>
        <w:t>flexibly</w:t>
      </w:r>
      <w:r w:rsidRPr="003750AF">
        <w:rPr>
          <w:rFonts w:ascii="Aptos" w:eastAsia="Arial" w:hAnsi="Aptos" w:cs="Arial"/>
          <w:spacing w:val="2"/>
          <w:w w:val="105"/>
          <w:lang w:val="en-US"/>
        </w:rPr>
        <w:t xml:space="preserve"> </w:t>
      </w:r>
      <w:r w:rsidRPr="003750AF">
        <w:rPr>
          <w:rFonts w:ascii="Aptos" w:eastAsia="Arial" w:hAnsi="Aptos" w:cs="Arial"/>
          <w:spacing w:val="-2"/>
          <w:w w:val="105"/>
          <w:lang w:val="en-US"/>
        </w:rPr>
        <w:t>as</w:t>
      </w:r>
      <w:r w:rsidRPr="003750AF">
        <w:rPr>
          <w:rFonts w:ascii="Aptos" w:eastAsia="Arial" w:hAnsi="Aptos" w:cs="Arial"/>
          <w:spacing w:val="-5"/>
          <w:w w:val="105"/>
          <w:lang w:val="en-US"/>
        </w:rPr>
        <w:t xml:space="preserve"> </w:t>
      </w:r>
      <w:r w:rsidRPr="003750AF">
        <w:rPr>
          <w:rFonts w:ascii="Aptos" w:eastAsia="Arial" w:hAnsi="Aptos" w:cs="Arial"/>
          <w:spacing w:val="-2"/>
          <w:w w:val="105"/>
          <w:lang w:val="en-US"/>
        </w:rPr>
        <w:t>requ</w:t>
      </w:r>
      <w:r w:rsidRPr="003750AF">
        <w:rPr>
          <w:rFonts w:ascii="Aptos" w:eastAsia="Arial" w:hAnsi="Aptos" w:cs="Arial"/>
          <w:color w:val="3A3A3A"/>
          <w:spacing w:val="-2"/>
          <w:w w:val="105"/>
          <w:lang w:val="en-US"/>
        </w:rPr>
        <w:t>i</w:t>
      </w:r>
      <w:r w:rsidRPr="003750AF">
        <w:rPr>
          <w:rFonts w:ascii="Aptos" w:eastAsia="Arial" w:hAnsi="Aptos" w:cs="Arial"/>
          <w:spacing w:val="-2"/>
          <w:w w:val="105"/>
          <w:lang w:val="en-US"/>
        </w:rPr>
        <w:t>red</w:t>
      </w:r>
      <w:r w:rsidRPr="003750AF">
        <w:rPr>
          <w:rFonts w:ascii="Aptos" w:eastAsia="Arial" w:hAnsi="Aptos" w:cs="Arial"/>
          <w:spacing w:val="-12"/>
          <w:w w:val="105"/>
          <w:lang w:val="en-US"/>
        </w:rPr>
        <w:t xml:space="preserve"> </w:t>
      </w:r>
      <w:r w:rsidRPr="003750AF">
        <w:rPr>
          <w:rFonts w:ascii="Aptos" w:eastAsia="Arial" w:hAnsi="Aptos" w:cs="Arial"/>
          <w:spacing w:val="-2"/>
          <w:w w:val="105"/>
          <w:lang w:val="en-US"/>
        </w:rPr>
        <w:t>in</w:t>
      </w:r>
      <w:r w:rsidRPr="003750AF">
        <w:rPr>
          <w:rFonts w:ascii="Aptos" w:eastAsia="Arial" w:hAnsi="Aptos" w:cs="Arial"/>
          <w:spacing w:val="-13"/>
          <w:w w:val="105"/>
          <w:lang w:val="en-US"/>
        </w:rPr>
        <w:t xml:space="preserve"> </w:t>
      </w:r>
      <w:r w:rsidRPr="003750AF">
        <w:rPr>
          <w:rFonts w:ascii="Aptos" w:eastAsia="Arial" w:hAnsi="Aptos" w:cs="Arial"/>
          <w:spacing w:val="-2"/>
          <w:w w:val="105"/>
          <w:lang w:val="en-US"/>
        </w:rPr>
        <w:t>support</w:t>
      </w:r>
      <w:r w:rsidRPr="003750AF">
        <w:rPr>
          <w:rFonts w:ascii="Aptos" w:eastAsia="Arial" w:hAnsi="Aptos" w:cs="Arial"/>
          <w:spacing w:val="1"/>
          <w:w w:val="105"/>
          <w:lang w:val="en-US"/>
        </w:rPr>
        <w:t xml:space="preserve"> </w:t>
      </w:r>
      <w:r w:rsidRPr="003750AF">
        <w:rPr>
          <w:rFonts w:ascii="Aptos" w:eastAsia="Arial" w:hAnsi="Aptos" w:cs="Arial"/>
          <w:spacing w:val="-2"/>
          <w:w w:val="105"/>
          <w:lang w:val="en-US"/>
        </w:rPr>
        <w:t>of</w:t>
      </w:r>
      <w:r w:rsidRPr="003750AF">
        <w:rPr>
          <w:rFonts w:ascii="Aptos" w:eastAsia="Arial" w:hAnsi="Aptos" w:cs="Arial"/>
          <w:spacing w:val="-10"/>
          <w:w w:val="105"/>
          <w:lang w:val="en-US"/>
        </w:rPr>
        <w:t xml:space="preserve"> </w:t>
      </w:r>
      <w:r w:rsidRPr="003750AF">
        <w:rPr>
          <w:rFonts w:ascii="Aptos" w:eastAsia="Arial" w:hAnsi="Aptos" w:cs="Arial"/>
          <w:spacing w:val="-2"/>
          <w:w w:val="105"/>
          <w:lang w:val="en-US"/>
        </w:rPr>
        <w:t>the</w:t>
      </w:r>
      <w:r w:rsidRPr="003750AF">
        <w:rPr>
          <w:rFonts w:ascii="Aptos" w:eastAsia="Arial" w:hAnsi="Aptos" w:cs="Arial"/>
          <w:spacing w:val="-5"/>
          <w:w w:val="105"/>
          <w:lang w:val="en-US"/>
        </w:rPr>
        <w:t xml:space="preserve"> </w:t>
      </w:r>
      <w:r w:rsidRPr="003750AF">
        <w:rPr>
          <w:rFonts w:ascii="Aptos" w:eastAsia="Arial" w:hAnsi="Aptos" w:cs="Arial"/>
          <w:spacing w:val="-2"/>
          <w:w w:val="105"/>
          <w:lang w:val="en-US"/>
        </w:rPr>
        <w:t>duties</w:t>
      </w:r>
      <w:r w:rsidRPr="003750AF">
        <w:rPr>
          <w:rFonts w:ascii="Aptos" w:eastAsia="Arial" w:hAnsi="Aptos" w:cs="Arial"/>
          <w:spacing w:val="-10"/>
          <w:w w:val="105"/>
          <w:lang w:val="en-US"/>
        </w:rPr>
        <w:t xml:space="preserve"> </w:t>
      </w:r>
      <w:r w:rsidRPr="003750AF">
        <w:rPr>
          <w:rFonts w:ascii="Aptos" w:eastAsia="Arial" w:hAnsi="Aptos" w:cs="Arial"/>
          <w:spacing w:val="-2"/>
          <w:w w:val="105"/>
          <w:lang w:val="en-US"/>
        </w:rPr>
        <w:t>of</w:t>
      </w:r>
      <w:r w:rsidRPr="003750AF">
        <w:rPr>
          <w:rFonts w:ascii="Aptos" w:eastAsia="Arial" w:hAnsi="Aptos" w:cs="Arial"/>
          <w:spacing w:val="-11"/>
          <w:w w:val="105"/>
          <w:lang w:val="en-US"/>
        </w:rPr>
        <w:t xml:space="preserve"> </w:t>
      </w:r>
      <w:r w:rsidRPr="003750AF">
        <w:rPr>
          <w:rFonts w:ascii="Aptos" w:eastAsia="Arial" w:hAnsi="Aptos" w:cs="Arial"/>
          <w:spacing w:val="-2"/>
          <w:w w:val="105"/>
          <w:lang w:val="en-US"/>
        </w:rPr>
        <w:t xml:space="preserve">the </w:t>
      </w:r>
      <w:r w:rsidRPr="003750AF">
        <w:rPr>
          <w:rFonts w:ascii="Aptos" w:eastAsia="Arial" w:hAnsi="Aptos" w:cs="Arial"/>
          <w:spacing w:val="-4"/>
          <w:w w:val="105"/>
          <w:lang w:val="en-US"/>
        </w:rPr>
        <w:t>role.</w:t>
      </w:r>
    </w:p>
    <w:p w14:paraId="0D8B65D0" w14:textId="77777777" w:rsidR="0015705F" w:rsidRPr="003750AF" w:rsidRDefault="0015705F" w:rsidP="0015705F">
      <w:pPr>
        <w:ind w:left="360"/>
        <w:rPr>
          <w:rFonts w:ascii="Aptos" w:eastAsia="Arial" w:hAnsi="Aptos" w:cs="Calibri"/>
          <w:color w:val="161A18"/>
        </w:rPr>
      </w:pPr>
    </w:p>
    <w:p w14:paraId="090FC696" w14:textId="77777777" w:rsidR="0015705F" w:rsidRDefault="0015705F" w:rsidP="0015705F">
      <w:pPr>
        <w:rPr>
          <w:rFonts w:ascii="Aptos" w:hAnsi="Aptos" w:cstheme="minorHAnsi"/>
          <w:b/>
          <w:color w:val="86754F"/>
        </w:rPr>
      </w:pPr>
      <w:r w:rsidRPr="0015705F">
        <w:rPr>
          <w:rFonts w:ascii="Aptos" w:hAnsi="Aptos" w:cstheme="minorHAnsi"/>
          <w:b/>
          <w:color w:val="86754F"/>
        </w:rPr>
        <w:t xml:space="preserve">Skills Required </w:t>
      </w:r>
    </w:p>
    <w:p w14:paraId="3CF6492B" w14:textId="77777777" w:rsidR="00225FE5" w:rsidRPr="0015705F" w:rsidRDefault="00225FE5" w:rsidP="0015705F">
      <w:pPr>
        <w:rPr>
          <w:rFonts w:ascii="Aptos" w:hAnsi="Aptos" w:cstheme="minorHAnsi"/>
          <w:b/>
          <w:color w:val="86754F"/>
        </w:rPr>
      </w:pPr>
    </w:p>
    <w:p w14:paraId="3DFDDF66" w14:textId="77777777" w:rsidR="00D174D0" w:rsidRPr="00D174D0" w:rsidRDefault="00D174D0" w:rsidP="00D174D0">
      <w:pPr>
        <w:rPr>
          <w:rFonts w:ascii="Aptos" w:eastAsia="Arial" w:hAnsi="Aptos" w:cs="Calibri"/>
          <w:b/>
          <w:color w:val="161A18"/>
          <w:lang w:val="en-US"/>
        </w:rPr>
      </w:pPr>
      <w:r w:rsidRPr="00D174D0">
        <w:rPr>
          <w:rFonts w:ascii="Aptos" w:eastAsia="Arial" w:hAnsi="Aptos" w:cs="Calibri"/>
          <w:b/>
          <w:color w:val="161A18"/>
          <w:lang w:val="en-US"/>
        </w:rPr>
        <w:t>Technical Skills</w:t>
      </w:r>
    </w:p>
    <w:p w14:paraId="4F70175B" w14:textId="77777777" w:rsidR="00D174D0" w:rsidRPr="00D174D0" w:rsidRDefault="00D174D0" w:rsidP="00D174D0">
      <w:pPr>
        <w:rPr>
          <w:rFonts w:ascii="Aptos" w:eastAsia="Arial" w:hAnsi="Aptos" w:cs="Calibri"/>
          <w:b/>
          <w:color w:val="161A18"/>
          <w:lang w:val="en-US"/>
        </w:rPr>
      </w:pPr>
    </w:p>
    <w:p w14:paraId="1A3CECF5"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Strong technical skills, specifically in the use of:</w:t>
      </w:r>
    </w:p>
    <w:p w14:paraId="2E5B1FE3"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M365</w:t>
      </w:r>
    </w:p>
    <w:p w14:paraId="78E319BC"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Windows 10 / 11</w:t>
      </w:r>
    </w:p>
    <w:p w14:paraId="3B5F2C12"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Windows Server 2016 and above administration</w:t>
      </w:r>
    </w:p>
    <w:p w14:paraId="4D2A823C" w14:textId="77777777" w:rsidR="00D174D0" w:rsidRPr="00D174D0" w:rsidRDefault="00D174D0" w:rsidP="00D174D0">
      <w:pPr>
        <w:numPr>
          <w:ilvl w:val="1"/>
          <w:numId w:val="35"/>
        </w:numPr>
        <w:rPr>
          <w:rFonts w:ascii="Aptos" w:eastAsia="Arial" w:hAnsi="Aptos" w:cs="Calibri"/>
          <w:bCs/>
          <w:color w:val="161A18"/>
          <w:lang w:val="en-US"/>
        </w:rPr>
      </w:pPr>
      <w:r w:rsidRPr="00D174D0">
        <w:rPr>
          <w:rFonts w:ascii="Aptos" w:eastAsia="Arial" w:hAnsi="Aptos" w:cs="Calibri"/>
          <w:bCs/>
          <w:color w:val="161A18"/>
          <w:lang w:val="en-US"/>
        </w:rPr>
        <w:t>Active Directory, DNS, DHCP and Group Policy</w:t>
      </w:r>
    </w:p>
    <w:p w14:paraId="72D30D83"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Entra ID</w:t>
      </w:r>
    </w:p>
    <w:p w14:paraId="25BA5300" w14:textId="77777777" w:rsidR="00D174D0" w:rsidRPr="00D174D0" w:rsidRDefault="00D174D0" w:rsidP="00D174D0">
      <w:pPr>
        <w:numPr>
          <w:ilvl w:val="1"/>
          <w:numId w:val="35"/>
        </w:numPr>
        <w:rPr>
          <w:rFonts w:ascii="Aptos" w:eastAsia="Arial" w:hAnsi="Aptos" w:cs="Calibri"/>
          <w:bCs/>
          <w:color w:val="161A18"/>
          <w:lang w:val="en-US"/>
        </w:rPr>
      </w:pPr>
      <w:r w:rsidRPr="00D174D0">
        <w:rPr>
          <w:rFonts w:ascii="Aptos" w:eastAsia="Arial" w:hAnsi="Aptos" w:cs="Calibri"/>
          <w:bCs/>
          <w:color w:val="161A18"/>
          <w:lang w:val="en-US"/>
        </w:rPr>
        <w:t>Identity and access management and synchronization with on-premises AD.</w:t>
      </w:r>
    </w:p>
    <w:p w14:paraId="780EFCF1"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Intune Device Management</w:t>
      </w:r>
    </w:p>
    <w:p w14:paraId="720A9080" w14:textId="77777777" w:rsidR="00D174D0" w:rsidRPr="00D174D0" w:rsidRDefault="00D174D0" w:rsidP="00D174D0">
      <w:pPr>
        <w:numPr>
          <w:ilvl w:val="1"/>
          <w:numId w:val="35"/>
        </w:numPr>
        <w:rPr>
          <w:rFonts w:ascii="Aptos" w:eastAsia="Arial" w:hAnsi="Aptos" w:cs="Calibri"/>
          <w:bCs/>
          <w:color w:val="161A18"/>
          <w:lang w:val="en-US"/>
        </w:rPr>
      </w:pPr>
      <w:r w:rsidRPr="00D174D0">
        <w:rPr>
          <w:rFonts w:ascii="Aptos" w:eastAsia="Arial" w:hAnsi="Aptos" w:cs="Calibri"/>
          <w:bCs/>
          <w:color w:val="161A18"/>
          <w:lang w:val="en-US"/>
        </w:rPr>
        <w:t>Configuration profiles and App distribution.</w:t>
      </w:r>
    </w:p>
    <w:p w14:paraId="1A566E85"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Networking</w:t>
      </w:r>
    </w:p>
    <w:p w14:paraId="00DAAD13" w14:textId="77777777" w:rsidR="00D174D0" w:rsidRPr="00D174D0" w:rsidRDefault="00D174D0" w:rsidP="00D174D0">
      <w:pPr>
        <w:numPr>
          <w:ilvl w:val="1"/>
          <w:numId w:val="35"/>
        </w:numPr>
        <w:rPr>
          <w:rFonts w:ascii="Aptos" w:eastAsia="Arial" w:hAnsi="Aptos" w:cs="Calibri"/>
          <w:bCs/>
          <w:color w:val="161A18"/>
          <w:lang w:val="en-US"/>
        </w:rPr>
      </w:pPr>
      <w:r w:rsidRPr="00D174D0">
        <w:rPr>
          <w:rFonts w:ascii="Aptos" w:eastAsia="Arial" w:hAnsi="Aptos" w:cs="Calibri"/>
          <w:bCs/>
          <w:color w:val="161A18"/>
          <w:lang w:val="en-US"/>
        </w:rPr>
        <w:t>LAN/WAN troubleshooting, VLAN configuration and Wi-Fi management</w:t>
      </w:r>
    </w:p>
    <w:p w14:paraId="602E73B0" w14:textId="77777777" w:rsidR="00D174D0" w:rsidRPr="00D174D0" w:rsidRDefault="00D174D0" w:rsidP="00D174D0">
      <w:pPr>
        <w:rPr>
          <w:rFonts w:ascii="Aptos" w:eastAsia="Arial" w:hAnsi="Aptos" w:cs="Calibri"/>
          <w:b/>
          <w:color w:val="161A18"/>
          <w:lang w:val="en-US"/>
        </w:rPr>
      </w:pPr>
    </w:p>
    <w:p w14:paraId="71191335" w14:textId="77777777" w:rsidR="00D174D0" w:rsidRPr="00D174D0" w:rsidRDefault="00D174D0" w:rsidP="00D174D0">
      <w:pPr>
        <w:rPr>
          <w:rFonts w:ascii="Aptos" w:eastAsia="Arial" w:hAnsi="Aptos" w:cs="Calibri"/>
          <w:b/>
          <w:color w:val="161A18"/>
          <w:lang w:val="en-US"/>
        </w:rPr>
      </w:pPr>
      <w:r w:rsidRPr="00D174D0">
        <w:rPr>
          <w:rFonts w:ascii="Aptos" w:eastAsia="Arial" w:hAnsi="Aptos" w:cs="Calibri"/>
          <w:b/>
          <w:color w:val="161A18"/>
          <w:lang w:val="en-US"/>
        </w:rPr>
        <w:t>Soft Skills</w:t>
      </w:r>
    </w:p>
    <w:p w14:paraId="6A02CF9D"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Strong educational focus.</w:t>
      </w:r>
    </w:p>
    <w:p w14:paraId="08E3A184"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Attention to detail.</w:t>
      </w:r>
    </w:p>
    <w:p w14:paraId="1FB7F283"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Excellent communicator.</w:t>
      </w:r>
    </w:p>
    <w:p w14:paraId="6EDF4FD9"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Customer focused.</w:t>
      </w:r>
    </w:p>
    <w:p w14:paraId="080723E2"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Excellent oral and written communication skills.</w:t>
      </w:r>
    </w:p>
    <w:p w14:paraId="14F845E2"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Analysis skills.</w:t>
      </w:r>
    </w:p>
    <w:p w14:paraId="139DAC19"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Strong verbal reasoning ability.</w:t>
      </w:r>
    </w:p>
    <w:p w14:paraId="22DFE904" w14:textId="77777777" w:rsidR="00D174D0" w:rsidRPr="00D174D0" w:rsidRDefault="00D174D0" w:rsidP="00D174D0">
      <w:pPr>
        <w:numPr>
          <w:ilvl w:val="0"/>
          <w:numId w:val="35"/>
        </w:numPr>
        <w:rPr>
          <w:rFonts w:ascii="Aptos" w:eastAsia="Arial" w:hAnsi="Aptos" w:cs="Calibri"/>
          <w:bCs/>
          <w:color w:val="161A18"/>
          <w:lang w:val="en-US"/>
        </w:rPr>
      </w:pPr>
      <w:r w:rsidRPr="00D174D0">
        <w:rPr>
          <w:rFonts w:ascii="Aptos" w:eastAsia="Arial" w:hAnsi="Aptos" w:cs="Calibri"/>
          <w:bCs/>
          <w:color w:val="161A18"/>
          <w:lang w:val="en-US"/>
        </w:rPr>
        <w:t>Technologically agile.</w:t>
      </w:r>
    </w:p>
    <w:p w14:paraId="02FAFF32" w14:textId="77777777" w:rsidR="00D174D0" w:rsidRPr="00D174D0" w:rsidRDefault="00D174D0" w:rsidP="00D174D0">
      <w:pPr>
        <w:rPr>
          <w:rFonts w:ascii="Aptos" w:eastAsia="Arial" w:hAnsi="Aptos" w:cs="Calibri"/>
          <w:b/>
          <w:color w:val="161A18"/>
          <w:lang w:val="en-US"/>
        </w:rPr>
      </w:pPr>
    </w:p>
    <w:p w14:paraId="721CD23D" w14:textId="77777777" w:rsidR="00D174D0" w:rsidRPr="00D174D0" w:rsidRDefault="00D174D0" w:rsidP="00D174D0">
      <w:pPr>
        <w:rPr>
          <w:rFonts w:ascii="Aptos" w:eastAsia="Arial" w:hAnsi="Aptos" w:cs="Calibri"/>
          <w:b/>
          <w:color w:val="161A18"/>
          <w:lang w:val="en-US"/>
        </w:rPr>
      </w:pPr>
      <w:r w:rsidRPr="00D174D0">
        <w:rPr>
          <w:rFonts w:ascii="Aptos" w:eastAsia="Arial" w:hAnsi="Aptos" w:cs="Calibri"/>
          <w:b/>
          <w:color w:val="161A18"/>
          <w:lang w:val="en-US"/>
        </w:rPr>
        <w:t>Desirable Skills</w:t>
      </w:r>
    </w:p>
    <w:p w14:paraId="56BA6D64" w14:textId="77777777" w:rsidR="00D174D0" w:rsidRPr="00D174D0" w:rsidRDefault="00D174D0" w:rsidP="00D174D0">
      <w:pPr>
        <w:numPr>
          <w:ilvl w:val="0"/>
          <w:numId w:val="36"/>
        </w:numPr>
        <w:rPr>
          <w:rFonts w:ascii="Aptos" w:eastAsia="Arial" w:hAnsi="Aptos" w:cs="Calibri"/>
          <w:bCs/>
          <w:color w:val="161A18"/>
        </w:rPr>
      </w:pPr>
      <w:r w:rsidRPr="00D174D0">
        <w:rPr>
          <w:rFonts w:ascii="Aptos" w:eastAsia="Arial" w:hAnsi="Aptos" w:cs="Calibri"/>
          <w:bCs/>
          <w:color w:val="161A18"/>
        </w:rPr>
        <w:t>Knowledge of compliance requirements for colleges (GDPR, safeguarding, etc.).</w:t>
      </w:r>
    </w:p>
    <w:p w14:paraId="49037037" w14:textId="77777777" w:rsidR="00D174D0" w:rsidRPr="00D174D0" w:rsidRDefault="00D174D0" w:rsidP="00D174D0">
      <w:pPr>
        <w:numPr>
          <w:ilvl w:val="0"/>
          <w:numId w:val="36"/>
        </w:numPr>
        <w:rPr>
          <w:rFonts w:ascii="Aptos" w:eastAsia="Arial" w:hAnsi="Aptos" w:cs="Calibri"/>
          <w:bCs/>
          <w:color w:val="161A18"/>
        </w:rPr>
      </w:pPr>
      <w:r w:rsidRPr="00D174D0">
        <w:rPr>
          <w:rFonts w:ascii="Aptos" w:eastAsia="Arial" w:hAnsi="Aptos" w:cs="Calibri"/>
          <w:bCs/>
          <w:color w:val="161A18"/>
        </w:rPr>
        <w:lastRenderedPageBreak/>
        <w:t>Experience with hybrid learning solutions and tools like Microsoft Teams for Education.</w:t>
      </w:r>
    </w:p>
    <w:p w14:paraId="23F4D47C" w14:textId="77777777" w:rsidR="00D174D0" w:rsidRPr="00D174D0" w:rsidRDefault="00D174D0" w:rsidP="00D174D0">
      <w:pPr>
        <w:numPr>
          <w:ilvl w:val="0"/>
          <w:numId w:val="36"/>
        </w:numPr>
        <w:rPr>
          <w:rFonts w:ascii="Aptos" w:eastAsia="Arial" w:hAnsi="Aptos" w:cs="Calibri"/>
          <w:bCs/>
          <w:color w:val="161A18"/>
        </w:rPr>
      </w:pPr>
      <w:r w:rsidRPr="00D174D0">
        <w:rPr>
          <w:rFonts w:ascii="Aptos" w:eastAsia="Arial" w:hAnsi="Aptos" w:cs="Calibri"/>
          <w:bCs/>
          <w:color w:val="161A18"/>
        </w:rPr>
        <w:t>Familiarity with other MDMs or educational-specific platforms (e.g., SIMS or Arbor).</w:t>
      </w:r>
    </w:p>
    <w:p w14:paraId="02885F1C" w14:textId="77777777" w:rsidR="00D174D0" w:rsidRPr="00B06E52" w:rsidRDefault="00D174D0" w:rsidP="00D174D0">
      <w:pPr>
        <w:numPr>
          <w:ilvl w:val="0"/>
          <w:numId w:val="36"/>
        </w:numPr>
        <w:rPr>
          <w:rFonts w:ascii="Aptos" w:eastAsia="Arial" w:hAnsi="Aptos" w:cs="Calibri"/>
          <w:bCs/>
          <w:color w:val="161A18"/>
          <w:lang w:val="en-US"/>
        </w:rPr>
      </w:pPr>
      <w:r w:rsidRPr="00D174D0">
        <w:rPr>
          <w:rFonts w:ascii="Aptos" w:eastAsia="Arial" w:hAnsi="Aptos" w:cs="Calibri"/>
          <w:bCs/>
          <w:color w:val="161A18"/>
        </w:rPr>
        <w:t>Understanding of IT procurement and budgeting processes.</w:t>
      </w:r>
    </w:p>
    <w:p w14:paraId="4126E116" w14:textId="77777777" w:rsidR="00B06E52" w:rsidRDefault="00B06E52" w:rsidP="00B06E52">
      <w:pPr>
        <w:rPr>
          <w:rFonts w:ascii="Aptos" w:eastAsia="Arial" w:hAnsi="Aptos" w:cs="Calibri"/>
          <w:bCs/>
          <w:color w:val="161A18"/>
        </w:rPr>
      </w:pPr>
    </w:p>
    <w:p w14:paraId="462F980A" w14:textId="2C6C6097" w:rsidR="00B06E52" w:rsidRPr="00225FE5" w:rsidRDefault="00B06E52" w:rsidP="00B06E52">
      <w:pPr>
        <w:pStyle w:val="Heading2"/>
        <w:rPr>
          <w:rFonts w:ascii="Aptos" w:hAnsi="Aptos"/>
          <w:b/>
          <w:bCs/>
        </w:rPr>
      </w:pPr>
      <w:r w:rsidRPr="00225FE5">
        <w:rPr>
          <w:rFonts w:ascii="Aptos" w:hAnsi="Aptos"/>
          <w:b/>
          <w:bCs/>
        </w:rPr>
        <w:t>Experience required</w:t>
      </w:r>
    </w:p>
    <w:p w14:paraId="2AE8A388" w14:textId="77777777" w:rsidR="00B06E52" w:rsidRPr="0024320C" w:rsidRDefault="00B06E52" w:rsidP="00B06E52">
      <w:pPr>
        <w:pStyle w:val="BodyText"/>
        <w:spacing w:before="120"/>
        <w:rPr>
          <w:b/>
        </w:rPr>
      </w:pPr>
    </w:p>
    <w:p w14:paraId="39D66176"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z w:val="24"/>
          <w:szCs w:val="24"/>
        </w:rPr>
        <w:t>A</w:t>
      </w:r>
      <w:r w:rsidRPr="0024320C">
        <w:rPr>
          <w:rFonts w:ascii="Aptos" w:hAnsi="Aptos"/>
          <w:spacing w:val="1"/>
          <w:sz w:val="24"/>
          <w:szCs w:val="24"/>
        </w:rPr>
        <w:t xml:space="preserve"> </w:t>
      </w:r>
      <w:r w:rsidRPr="0024320C">
        <w:rPr>
          <w:rFonts w:ascii="Aptos" w:hAnsi="Aptos"/>
          <w:sz w:val="24"/>
          <w:szCs w:val="24"/>
        </w:rPr>
        <w:t>strong</w:t>
      </w:r>
      <w:r w:rsidRPr="0024320C">
        <w:rPr>
          <w:rFonts w:ascii="Aptos" w:hAnsi="Aptos"/>
          <w:spacing w:val="-12"/>
          <w:sz w:val="24"/>
          <w:szCs w:val="24"/>
        </w:rPr>
        <w:t xml:space="preserve"> </w:t>
      </w:r>
      <w:r w:rsidRPr="0024320C">
        <w:rPr>
          <w:rFonts w:ascii="Aptos" w:hAnsi="Aptos"/>
          <w:sz w:val="24"/>
          <w:szCs w:val="24"/>
        </w:rPr>
        <w:t>technical</w:t>
      </w:r>
      <w:r w:rsidRPr="0024320C">
        <w:rPr>
          <w:rFonts w:ascii="Aptos" w:hAnsi="Aptos"/>
          <w:spacing w:val="-2"/>
          <w:sz w:val="24"/>
          <w:szCs w:val="24"/>
        </w:rPr>
        <w:t xml:space="preserve"> </w:t>
      </w:r>
      <w:r w:rsidRPr="0024320C">
        <w:rPr>
          <w:rFonts w:ascii="Aptos" w:hAnsi="Aptos"/>
          <w:sz w:val="24"/>
          <w:szCs w:val="24"/>
        </w:rPr>
        <w:t>understanding</w:t>
      </w:r>
      <w:r w:rsidRPr="0024320C">
        <w:rPr>
          <w:rFonts w:ascii="Aptos" w:hAnsi="Aptos"/>
          <w:spacing w:val="6"/>
          <w:sz w:val="24"/>
          <w:szCs w:val="24"/>
        </w:rPr>
        <w:t xml:space="preserve"> </w:t>
      </w:r>
      <w:r w:rsidRPr="0024320C">
        <w:rPr>
          <w:rFonts w:ascii="Aptos" w:hAnsi="Aptos"/>
          <w:sz w:val="24"/>
          <w:szCs w:val="24"/>
        </w:rPr>
        <w:t>of</w:t>
      </w:r>
      <w:r w:rsidRPr="0024320C">
        <w:rPr>
          <w:rFonts w:ascii="Aptos" w:hAnsi="Aptos"/>
          <w:spacing w:val="-13"/>
          <w:sz w:val="24"/>
          <w:szCs w:val="24"/>
        </w:rPr>
        <w:t xml:space="preserve"> </w:t>
      </w:r>
      <w:r w:rsidRPr="0024320C">
        <w:rPr>
          <w:rFonts w:ascii="Aptos" w:hAnsi="Aptos"/>
          <w:sz w:val="24"/>
          <w:szCs w:val="24"/>
        </w:rPr>
        <w:t>IT</w:t>
      </w:r>
      <w:r w:rsidRPr="0024320C">
        <w:rPr>
          <w:rFonts w:ascii="Aptos" w:hAnsi="Aptos"/>
          <w:spacing w:val="-11"/>
          <w:sz w:val="24"/>
          <w:szCs w:val="24"/>
        </w:rPr>
        <w:t xml:space="preserve"> </w:t>
      </w:r>
      <w:r w:rsidRPr="0024320C">
        <w:rPr>
          <w:rFonts w:ascii="Aptos" w:hAnsi="Aptos"/>
          <w:spacing w:val="-2"/>
          <w:sz w:val="24"/>
          <w:szCs w:val="24"/>
        </w:rPr>
        <w:t>systems</w:t>
      </w:r>
      <w:r w:rsidRPr="0024320C">
        <w:rPr>
          <w:rFonts w:ascii="Aptos" w:hAnsi="Aptos"/>
          <w:color w:val="4F4F4F"/>
          <w:spacing w:val="-2"/>
          <w:sz w:val="24"/>
          <w:szCs w:val="24"/>
        </w:rPr>
        <w:t>.</w:t>
      </w:r>
    </w:p>
    <w:p w14:paraId="7065C986"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z w:val="24"/>
          <w:szCs w:val="24"/>
        </w:rPr>
        <w:t>Proven</w:t>
      </w:r>
      <w:r w:rsidRPr="0024320C">
        <w:rPr>
          <w:rFonts w:ascii="Aptos" w:hAnsi="Aptos"/>
          <w:spacing w:val="8"/>
          <w:sz w:val="24"/>
          <w:szCs w:val="24"/>
        </w:rPr>
        <w:t xml:space="preserve"> </w:t>
      </w:r>
      <w:r w:rsidRPr="0024320C">
        <w:rPr>
          <w:rFonts w:ascii="Aptos" w:hAnsi="Aptos"/>
          <w:sz w:val="24"/>
          <w:szCs w:val="24"/>
        </w:rPr>
        <w:t>experience</w:t>
      </w:r>
      <w:r w:rsidRPr="0024320C">
        <w:rPr>
          <w:rFonts w:ascii="Aptos" w:hAnsi="Aptos"/>
          <w:spacing w:val="17"/>
          <w:sz w:val="24"/>
          <w:szCs w:val="24"/>
        </w:rPr>
        <w:t xml:space="preserve"> </w:t>
      </w:r>
      <w:r w:rsidRPr="0024320C">
        <w:rPr>
          <w:rFonts w:ascii="Aptos" w:hAnsi="Aptos"/>
          <w:sz w:val="24"/>
          <w:szCs w:val="24"/>
        </w:rPr>
        <w:t>of</w:t>
      </w:r>
      <w:r w:rsidRPr="0024320C">
        <w:rPr>
          <w:rFonts w:ascii="Aptos" w:hAnsi="Aptos"/>
          <w:spacing w:val="-5"/>
          <w:sz w:val="24"/>
          <w:szCs w:val="24"/>
        </w:rPr>
        <w:t xml:space="preserve"> </w:t>
      </w:r>
      <w:r w:rsidRPr="0024320C">
        <w:rPr>
          <w:rFonts w:ascii="Aptos" w:hAnsi="Aptos"/>
          <w:sz w:val="24"/>
          <w:szCs w:val="24"/>
        </w:rPr>
        <w:t>server</w:t>
      </w:r>
      <w:r w:rsidRPr="0024320C">
        <w:rPr>
          <w:rFonts w:ascii="Aptos" w:hAnsi="Aptos"/>
          <w:spacing w:val="13"/>
          <w:sz w:val="24"/>
          <w:szCs w:val="24"/>
        </w:rPr>
        <w:t xml:space="preserve"> </w:t>
      </w:r>
      <w:r w:rsidRPr="0024320C">
        <w:rPr>
          <w:rFonts w:ascii="Aptos" w:hAnsi="Aptos"/>
          <w:sz w:val="24"/>
          <w:szCs w:val="24"/>
        </w:rPr>
        <w:t>and</w:t>
      </w:r>
      <w:r w:rsidRPr="0024320C">
        <w:rPr>
          <w:rFonts w:ascii="Aptos" w:hAnsi="Aptos"/>
          <w:spacing w:val="-3"/>
          <w:sz w:val="24"/>
          <w:szCs w:val="24"/>
        </w:rPr>
        <w:t xml:space="preserve"> </w:t>
      </w:r>
      <w:r w:rsidRPr="0024320C">
        <w:rPr>
          <w:rFonts w:ascii="Aptos" w:hAnsi="Aptos"/>
          <w:sz w:val="24"/>
          <w:szCs w:val="24"/>
        </w:rPr>
        <w:t>network</w:t>
      </w:r>
      <w:r w:rsidRPr="0024320C">
        <w:rPr>
          <w:rFonts w:ascii="Aptos" w:hAnsi="Aptos"/>
          <w:spacing w:val="7"/>
          <w:sz w:val="24"/>
          <w:szCs w:val="24"/>
        </w:rPr>
        <w:t xml:space="preserve"> </w:t>
      </w:r>
      <w:r w:rsidRPr="0024320C">
        <w:rPr>
          <w:rFonts w:ascii="Aptos" w:hAnsi="Aptos"/>
          <w:sz w:val="24"/>
          <w:szCs w:val="24"/>
        </w:rPr>
        <w:t>infrastructure</w:t>
      </w:r>
      <w:r w:rsidRPr="0024320C">
        <w:rPr>
          <w:rFonts w:ascii="Aptos" w:hAnsi="Aptos"/>
          <w:spacing w:val="-12"/>
          <w:sz w:val="24"/>
          <w:szCs w:val="24"/>
        </w:rPr>
        <w:t xml:space="preserve"> </w:t>
      </w:r>
      <w:r w:rsidRPr="0024320C">
        <w:rPr>
          <w:rFonts w:ascii="Aptos" w:hAnsi="Aptos"/>
          <w:spacing w:val="-2"/>
          <w:sz w:val="24"/>
          <w:szCs w:val="24"/>
        </w:rPr>
        <w:t>support.</w:t>
      </w:r>
    </w:p>
    <w:p w14:paraId="0BF11BD5"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pacing w:val="-2"/>
          <w:sz w:val="24"/>
          <w:szCs w:val="24"/>
        </w:rPr>
        <w:t>Experience</w:t>
      </w:r>
      <w:r w:rsidRPr="0024320C">
        <w:rPr>
          <w:rFonts w:ascii="Aptos" w:hAnsi="Aptos"/>
          <w:spacing w:val="8"/>
          <w:sz w:val="24"/>
          <w:szCs w:val="24"/>
        </w:rPr>
        <w:t xml:space="preserve"> </w:t>
      </w:r>
      <w:r w:rsidRPr="0024320C">
        <w:rPr>
          <w:rFonts w:ascii="Aptos" w:hAnsi="Aptos"/>
          <w:spacing w:val="-2"/>
          <w:sz w:val="24"/>
          <w:szCs w:val="24"/>
        </w:rPr>
        <w:t>of</w:t>
      </w:r>
      <w:r w:rsidRPr="0024320C">
        <w:rPr>
          <w:rFonts w:ascii="Aptos" w:hAnsi="Aptos"/>
          <w:spacing w:val="-6"/>
          <w:sz w:val="24"/>
          <w:szCs w:val="24"/>
        </w:rPr>
        <w:t xml:space="preserve"> </w:t>
      </w:r>
      <w:r w:rsidRPr="0024320C">
        <w:rPr>
          <w:rFonts w:ascii="Aptos" w:hAnsi="Aptos"/>
          <w:spacing w:val="-2"/>
          <w:sz w:val="24"/>
          <w:szCs w:val="24"/>
        </w:rPr>
        <w:t>diagnosing</w:t>
      </w:r>
      <w:r w:rsidRPr="0024320C">
        <w:rPr>
          <w:rFonts w:ascii="Aptos" w:hAnsi="Aptos"/>
          <w:spacing w:val="1"/>
          <w:sz w:val="24"/>
          <w:szCs w:val="24"/>
        </w:rPr>
        <w:t xml:space="preserve"> </w:t>
      </w:r>
      <w:r w:rsidRPr="0024320C">
        <w:rPr>
          <w:rFonts w:ascii="Aptos" w:hAnsi="Aptos"/>
          <w:spacing w:val="-2"/>
          <w:sz w:val="24"/>
          <w:szCs w:val="24"/>
        </w:rPr>
        <w:t>and</w:t>
      </w:r>
      <w:r w:rsidRPr="0024320C">
        <w:rPr>
          <w:rFonts w:ascii="Aptos" w:hAnsi="Aptos"/>
          <w:spacing w:val="-6"/>
          <w:sz w:val="24"/>
          <w:szCs w:val="24"/>
        </w:rPr>
        <w:t xml:space="preserve"> </w:t>
      </w:r>
      <w:r w:rsidRPr="0024320C">
        <w:rPr>
          <w:rFonts w:ascii="Aptos" w:hAnsi="Aptos"/>
          <w:spacing w:val="-2"/>
          <w:sz w:val="24"/>
          <w:szCs w:val="24"/>
        </w:rPr>
        <w:t>resolving technical errors.</w:t>
      </w:r>
    </w:p>
    <w:p w14:paraId="3BC5817D"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z w:val="24"/>
          <w:szCs w:val="24"/>
        </w:rPr>
        <w:t>Experience</w:t>
      </w:r>
      <w:r w:rsidRPr="0024320C">
        <w:rPr>
          <w:rFonts w:ascii="Aptos" w:hAnsi="Aptos"/>
          <w:spacing w:val="-5"/>
          <w:sz w:val="24"/>
          <w:szCs w:val="24"/>
        </w:rPr>
        <w:t xml:space="preserve"> </w:t>
      </w:r>
      <w:r w:rsidRPr="0024320C">
        <w:rPr>
          <w:rFonts w:ascii="Aptos" w:hAnsi="Aptos"/>
          <w:sz w:val="24"/>
          <w:szCs w:val="24"/>
        </w:rPr>
        <w:t>of</w:t>
      </w:r>
      <w:r w:rsidRPr="0024320C">
        <w:rPr>
          <w:rFonts w:ascii="Aptos" w:hAnsi="Aptos"/>
          <w:spacing w:val="-8"/>
          <w:sz w:val="24"/>
          <w:szCs w:val="24"/>
        </w:rPr>
        <w:t xml:space="preserve"> </w:t>
      </w:r>
      <w:r w:rsidRPr="0024320C">
        <w:rPr>
          <w:rFonts w:ascii="Aptos" w:hAnsi="Aptos"/>
          <w:sz w:val="24"/>
          <w:szCs w:val="24"/>
        </w:rPr>
        <w:t>providing</w:t>
      </w:r>
      <w:r w:rsidRPr="0024320C">
        <w:rPr>
          <w:rFonts w:ascii="Aptos" w:hAnsi="Aptos"/>
          <w:spacing w:val="-14"/>
          <w:sz w:val="24"/>
          <w:szCs w:val="24"/>
        </w:rPr>
        <w:t xml:space="preserve"> </w:t>
      </w:r>
      <w:r w:rsidRPr="0024320C">
        <w:rPr>
          <w:rFonts w:ascii="Aptos" w:hAnsi="Aptos"/>
          <w:sz w:val="24"/>
          <w:szCs w:val="24"/>
        </w:rPr>
        <w:t>advice</w:t>
      </w:r>
      <w:r w:rsidRPr="0024320C">
        <w:rPr>
          <w:rFonts w:ascii="Aptos" w:hAnsi="Aptos"/>
          <w:spacing w:val="-4"/>
          <w:sz w:val="24"/>
          <w:szCs w:val="24"/>
        </w:rPr>
        <w:t xml:space="preserve"> </w:t>
      </w:r>
      <w:r w:rsidRPr="0024320C">
        <w:rPr>
          <w:rFonts w:ascii="Aptos" w:hAnsi="Aptos"/>
          <w:sz w:val="24"/>
          <w:szCs w:val="24"/>
        </w:rPr>
        <w:t>and</w:t>
      </w:r>
      <w:r w:rsidRPr="0024320C">
        <w:rPr>
          <w:rFonts w:ascii="Aptos" w:hAnsi="Aptos"/>
          <w:spacing w:val="-11"/>
          <w:sz w:val="24"/>
          <w:szCs w:val="24"/>
        </w:rPr>
        <w:t xml:space="preserve"> </w:t>
      </w:r>
      <w:r w:rsidRPr="0024320C">
        <w:rPr>
          <w:rFonts w:ascii="Aptos" w:hAnsi="Aptos"/>
          <w:sz w:val="24"/>
          <w:szCs w:val="24"/>
        </w:rPr>
        <w:t>guidance</w:t>
      </w:r>
      <w:r w:rsidRPr="0024320C">
        <w:rPr>
          <w:rFonts w:ascii="Aptos" w:hAnsi="Aptos"/>
          <w:spacing w:val="1"/>
          <w:sz w:val="24"/>
          <w:szCs w:val="24"/>
        </w:rPr>
        <w:t xml:space="preserve"> </w:t>
      </w:r>
      <w:r w:rsidRPr="0024320C">
        <w:rPr>
          <w:rFonts w:ascii="Aptos" w:hAnsi="Aptos"/>
          <w:sz w:val="24"/>
          <w:szCs w:val="24"/>
        </w:rPr>
        <w:t>to</w:t>
      </w:r>
      <w:r w:rsidRPr="0024320C">
        <w:rPr>
          <w:rFonts w:ascii="Aptos" w:hAnsi="Aptos"/>
          <w:spacing w:val="11"/>
          <w:sz w:val="24"/>
          <w:szCs w:val="24"/>
        </w:rPr>
        <w:t xml:space="preserve"> </w:t>
      </w:r>
      <w:r w:rsidRPr="0024320C">
        <w:rPr>
          <w:rFonts w:ascii="Aptos" w:hAnsi="Aptos"/>
          <w:sz w:val="24"/>
          <w:szCs w:val="24"/>
        </w:rPr>
        <w:t>users</w:t>
      </w:r>
      <w:r w:rsidRPr="0024320C">
        <w:rPr>
          <w:rFonts w:ascii="Aptos" w:hAnsi="Aptos"/>
          <w:spacing w:val="-10"/>
          <w:sz w:val="24"/>
          <w:szCs w:val="24"/>
        </w:rPr>
        <w:t xml:space="preserve"> </w:t>
      </w:r>
      <w:r w:rsidRPr="0024320C">
        <w:rPr>
          <w:rFonts w:ascii="Aptos" w:hAnsi="Aptos"/>
          <w:sz w:val="24"/>
          <w:szCs w:val="24"/>
        </w:rPr>
        <w:t>in</w:t>
      </w:r>
      <w:r w:rsidRPr="0024320C">
        <w:rPr>
          <w:rFonts w:ascii="Aptos" w:hAnsi="Aptos"/>
          <w:spacing w:val="-14"/>
          <w:sz w:val="24"/>
          <w:szCs w:val="24"/>
        </w:rPr>
        <w:t xml:space="preserve"> </w:t>
      </w:r>
      <w:r w:rsidRPr="0024320C">
        <w:rPr>
          <w:rFonts w:ascii="Aptos" w:hAnsi="Aptos"/>
          <w:sz w:val="24"/>
          <w:szCs w:val="24"/>
        </w:rPr>
        <w:t>their</w:t>
      </w:r>
      <w:r w:rsidRPr="0024320C">
        <w:rPr>
          <w:rFonts w:ascii="Aptos" w:hAnsi="Aptos"/>
          <w:spacing w:val="-9"/>
          <w:sz w:val="24"/>
          <w:szCs w:val="24"/>
        </w:rPr>
        <w:t xml:space="preserve"> </w:t>
      </w:r>
      <w:r w:rsidRPr="0024320C">
        <w:rPr>
          <w:rFonts w:ascii="Aptos" w:hAnsi="Aptos"/>
          <w:sz w:val="24"/>
          <w:szCs w:val="24"/>
        </w:rPr>
        <w:t>use</w:t>
      </w:r>
      <w:r w:rsidRPr="0024320C">
        <w:rPr>
          <w:rFonts w:ascii="Aptos" w:hAnsi="Aptos"/>
          <w:spacing w:val="-6"/>
          <w:sz w:val="24"/>
          <w:szCs w:val="24"/>
        </w:rPr>
        <w:t xml:space="preserve"> </w:t>
      </w:r>
      <w:r w:rsidRPr="0024320C">
        <w:rPr>
          <w:rFonts w:ascii="Aptos" w:hAnsi="Aptos"/>
          <w:sz w:val="24"/>
          <w:szCs w:val="24"/>
        </w:rPr>
        <w:t>of</w:t>
      </w:r>
      <w:r w:rsidRPr="0024320C">
        <w:rPr>
          <w:rFonts w:ascii="Aptos" w:hAnsi="Aptos"/>
          <w:spacing w:val="-13"/>
          <w:sz w:val="24"/>
          <w:szCs w:val="24"/>
        </w:rPr>
        <w:t xml:space="preserve"> </w:t>
      </w:r>
      <w:r w:rsidRPr="0024320C">
        <w:rPr>
          <w:rFonts w:ascii="Aptos" w:hAnsi="Aptos"/>
          <w:sz w:val="24"/>
          <w:szCs w:val="24"/>
        </w:rPr>
        <w:t>IT</w:t>
      </w:r>
      <w:r w:rsidRPr="0024320C">
        <w:rPr>
          <w:rFonts w:ascii="Aptos" w:hAnsi="Aptos"/>
          <w:spacing w:val="-14"/>
          <w:sz w:val="24"/>
          <w:szCs w:val="24"/>
        </w:rPr>
        <w:t xml:space="preserve"> </w:t>
      </w:r>
      <w:r w:rsidRPr="0024320C">
        <w:rPr>
          <w:rFonts w:ascii="Aptos" w:hAnsi="Aptos"/>
          <w:spacing w:val="-2"/>
          <w:sz w:val="24"/>
          <w:szCs w:val="24"/>
        </w:rPr>
        <w:t>equipment.</w:t>
      </w:r>
    </w:p>
    <w:p w14:paraId="23055A59"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z w:val="24"/>
          <w:szCs w:val="24"/>
        </w:rPr>
        <w:t>Experience</w:t>
      </w:r>
      <w:r w:rsidRPr="0024320C">
        <w:rPr>
          <w:rFonts w:ascii="Aptos" w:hAnsi="Aptos"/>
          <w:spacing w:val="-3"/>
          <w:sz w:val="24"/>
          <w:szCs w:val="24"/>
        </w:rPr>
        <w:t xml:space="preserve"> </w:t>
      </w:r>
      <w:r w:rsidRPr="0024320C">
        <w:rPr>
          <w:rFonts w:ascii="Aptos" w:hAnsi="Aptos"/>
          <w:sz w:val="24"/>
          <w:szCs w:val="24"/>
        </w:rPr>
        <w:t>of</w:t>
      </w:r>
      <w:r w:rsidRPr="0024320C">
        <w:rPr>
          <w:rFonts w:ascii="Aptos" w:hAnsi="Aptos"/>
          <w:spacing w:val="-13"/>
          <w:sz w:val="24"/>
          <w:szCs w:val="24"/>
        </w:rPr>
        <w:t xml:space="preserve"> </w:t>
      </w:r>
      <w:r w:rsidRPr="0024320C">
        <w:rPr>
          <w:rFonts w:ascii="Aptos" w:hAnsi="Aptos"/>
          <w:sz w:val="24"/>
          <w:szCs w:val="24"/>
        </w:rPr>
        <w:t>implementing</w:t>
      </w:r>
      <w:r w:rsidRPr="0024320C">
        <w:rPr>
          <w:rFonts w:ascii="Aptos" w:hAnsi="Aptos"/>
          <w:spacing w:val="-4"/>
          <w:sz w:val="24"/>
          <w:szCs w:val="24"/>
        </w:rPr>
        <w:t xml:space="preserve"> </w:t>
      </w:r>
      <w:r w:rsidRPr="0024320C">
        <w:rPr>
          <w:rFonts w:ascii="Aptos" w:hAnsi="Aptos"/>
          <w:sz w:val="24"/>
          <w:szCs w:val="24"/>
        </w:rPr>
        <w:t>IT</w:t>
      </w:r>
      <w:r w:rsidRPr="0024320C">
        <w:rPr>
          <w:rFonts w:ascii="Aptos" w:hAnsi="Aptos"/>
          <w:spacing w:val="-14"/>
          <w:sz w:val="24"/>
          <w:szCs w:val="24"/>
        </w:rPr>
        <w:t xml:space="preserve"> </w:t>
      </w:r>
      <w:r w:rsidRPr="0024320C">
        <w:rPr>
          <w:rFonts w:ascii="Aptos" w:hAnsi="Aptos"/>
          <w:sz w:val="24"/>
          <w:szCs w:val="24"/>
        </w:rPr>
        <w:t>system</w:t>
      </w:r>
      <w:r w:rsidRPr="0024320C">
        <w:rPr>
          <w:rFonts w:ascii="Aptos" w:hAnsi="Aptos"/>
          <w:spacing w:val="-9"/>
          <w:sz w:val="24"/>
          <w:szCs w:val="24"/>
        </w:rPr>
        <w:t xml:space="preserve"> </w:t>
      </w:r>
      <w:r w:rsidRPr="0024320C">
        <w:rPr>
          <w:rFonts w:ascii="Aptos" w:hAnsi="Aptos"/>
          <w:spacing w:val="-2"/>
          <w:sz w:val="24"/>
          <w:szCs w:val="24"/>
        </w:rPr>
        <w:t>changes.</w:t>
      </w:r>
    </w:p>
    <w:p w14:paraId="1F67DC2E" w14:textId="77777777" w:rsidR="00B06E52" w:rsidRPr="0024320C" w:rsidRDefault="00B06E52" w:rsidP="00B06E52">
      <w:pPr>
        <w:pStyle w:val="ListParagraph"/>
        <w:widowControl w:val="0"/>
        <w:numPr>
          <w:ilvl w:val="0"/>
          <w:numId w:val="38"/>
        </w:numPr>
        <w:autoSpaceDE w:val="0"/>
        <w:autoSpaceDN w:val="0"/>
        <w:spacing w:before="39" w:after="0" w:line="240" w:lineRule="auto"/>
        <w:contextualSpacing w:val="0"/>
        <w:rPr>
          <w:rFonts w:ascii="Aptos" w:hAnsi="Aptos"/>
          <w:sz w:val="24"/>
          <w:szCs w:val="24"/>
        </w:rPr>
      </w:pPr>
      <w:r w:rsidRPr="0024320C">
        <w:rPr>
          <w:rFonts w:ascii="Aptos" w:hAnsi="Aptos"/>
          <w:sz w:val="24"/>
          <w:szCs w:val="24"/>
        </w:rPr>
        <w:t>Experience</w:t>
      </w:r>
      <w:r w:rsidRPr="0024320C">
        <w:rPr>
          <w:rFonts w:ascii="Aptos" w:hAnsi="Aptos"/>
          <w:spacing w:val="8"/>
          <w:sz w:val="24"/>
          <w:szCs w:val="24"/>
        </w:rPr>
        <w:t xml:space="preserve"> </w:t>
      </w:r>
      <w:r w:rsidRPr="0024320C">
        <w:rPr>
          <w:rFonts w:ascii="Aptos" w:hAnsi="Aptos"/>
          <w:sz w:val="24"/>
          <w:szCs w:val="24"/>
        </w:rPr>
        <w:t>in</w:t>
      </w:r>
      <w:r w:rsidRPr="0024320C">
        <w:rPr>
          <w:rFonts w:ascii="Aptos" w:hAnsi="Aptos"/>
          <w:spacing w:val="-6"/>
          <w:sz w:val="24"/>
          <w:szCs w:val="24"/>
        </w:rPr>
        <w:t xml:space="preserve"> </w:t>
      </w:r>
      <w:r w:rsidRPr="0024320C">
        <w:rPr>
          <w:rFonts w:ascii="Aptos" w:hAnsi="Aptos"/>
          <w:sz w:val="24"/>
          <w:szCs w:val="24"/>
        </w:rPr>
        <w:t>the</w:t>
      </w:r>
      <w:r w:rsidRPr="0024320C">
        <w:rPr>
          <w:rFonts w:ascii="Aptos" w:hAnsi="Aptos"/>
          <w:spacing w:val="-4"/>
          <w:sz w:val="24"/>
          <w:szCs w:val="24"/>
        </w:rPr>
        <w:t xml:space="preserve"> </w:t>
      </w:r>
      <w:r w:rsidRPr="0024320C">
        <w:rPr>
          <w:rFonts w:ascii="Aptos" w:hAnsi="Aptos"/>
          <w:sz w:val="24"/>
          <w:szCs w:val="24"/>
        </w:rPr>
        <w:t>education</w:t>
      </w:r>
      <w:r w:rsidRPr="0024320C">
        <w:rPr>
          <w:rFonts w:ascii="Aptos" w:hAnsi="Aptos"/>
          <w:spacing w:val="4"/>
          <w:sz w:val="24"/>
          <w:szCs w:val="24"/>
        </w:rPr>
        <w:t xml:space="preserve"> </w:t>
      </w:r>
      <w:r w:rsidRPr="0024320C">
        <w:rPr>
          <w:rFonts w:ascii="Aptos" w:hAnsi="Aptos"/>
          <w:sz w:val="24"/>
          <w:szCs w:val="24"/>
        </w:rPr>
        <w:t>sector</w:t>
      </w:r>
      <w:r w:rsidRPr="0024320C">
        <w:rPr>
          <w:rFonts w:ascii="Aptos" w:hAnsi="Aptos"/>
          <w:spacing w:val="10"/>
          <w:sz w:val="24"/>
          <w:szCs w:val="24"/>
        </w:rPr>
        <w:t xml:space="preserve"> </w:t>
      </w:r>
      <w:r w:rsidRPr="0024320C">
        <w:rPr>
          <w:rFonts w:ascii="Aptos" w:hAnsi="Aptos"/>
          <w:sz w:val="24"/>
          <w:szCs w:val="24"/>
        </w:rPr>
        <w:t>would</w:t>
      </w:r>
      <w:r w:rsidRPr="0024320C">
        <w:rPr>
          <w:rFonts w:ascii="Aptos" w:hAnsi="Aptos"/>
          <w:spacing w:val="3"/>
          <w:sz w:val="24"/>
          <w:szCs w:val="24"/>
        </w:rPr>
        <w:t xml:space="preserve"> </w:t>
      </w:r>
      <w:r w:rsidRPr="0024320C">
        <w:rPr>
          <w:rFonts w:ascii="Aptos" w:hAnsi="Aptos"/>
          <w:sz w:val="24"/>
          <w:szCs w:val="24"/>
        </w:rPr>
        <w:t>be</w:t>
      </w:r>
      <w:r w:rsidRPr="0024320C">
        <w:rPr>
          <w:rFonts w:ascii="Aptos" w:hAnsi="Aptos"/>
          <w:spacing w:val="-8"/>
          <w:sz w:val="24"/>
          <w:szCs w:val="24"/>
        </w:rPr>
        <w:t xml:space="preserve"> </w:t>
      </w:r>
      <w:r w:rsidRPr="0024320C">
        <w:rPr>
          <w:rFonts w:ascii="Aptos" w:hAnsi="Aptos"/>
          <w:sz w:val="24"/>
          <w:szCs w:val="24"/>
        </w:rPr>
        <w:t>beneficial</w:t>
      </w:r>
      <w:r w:rsidRPr="0024320C">
        <w:rPr>
          <w:rFonts w:ascii="Aptos" w:hAnsi="Aptos"/>
          <w:spacing w:val="10"/>
          <w:sz w:val="24"/>
          <w:szCs w:val="24"/>
        </w:rPr>
        <w:t xml:space="preserve"> </w:t>
      </w:r>
      <w:r w:rsidRPr="0024320C">
        <w:rPr>
          <w:rFonts w:ascii="Aptos" w:hAnsi="Aptos"/>
          <w:sz w:val="24"/>
          <w:szCs w:val="24"/>
        </w:rPr>
        <w:t>but</w:t>
      </w:r>
      <w:r w:rsidRPr="0024320C">
        <w:rPr>
          <w:rFonts w:ascii="Aptos" w:hAnsi="Aptos"/>
          <w:spacing w:val="-3"/>
          <w:sz w:val="24"/>
          <w:szCs w:val="24"/>
        </w:rPr>
        <w:t xml:space="preserve"> </w:t>
      </w:r>
      <w:r w:rsidRPr="0024320C">
        <w:rPr>
          <w:rFonts w:ascii="Aptos" w:hAnsi="Aptos"/>
          <w:sz w:val="24"/>
          <w:szCs w:val="24"/>
        </w:rPr>
        <w:t>is</w:t>
      </w:r>
      <w:r w:rsidRPr="0024320C">
        <w:rPr>
          <w:rFonts w:ascii="Aptos" w:hAnsi="Aptos"/>
          <w:spacing w:val="-7"/>
          <w:sz w:val="24"/>
          <w:szCs w:val="24"/>
        </w:rPr>
        <w:t xml:space="preserve"> </w:t>
      </w:r>
      <w:r w:rsidRPr="0024320C">
        <w:rPr>
          <w:rFonts w:ascii="Aptos" w:hAnsi="Aptos"/>
          <w:sz w:val="24"/>
          <w:szCs w:val="24"/>
        </w:rPr>
        <w:t>not</w:t>
      </w:r>
      <w:r w:rsidRPr="0024320C">
        <w:rPr>
          <w:rFonts w:ascii="Aptos" w:hAnsi="Aptos"/>
          <w:spacing w:val="-1"/>
          <w:sz w:val="24"/>
          <w:szCs w:val="24"/>
        </w:rPr>
        <w:t xml:space="preserve"> </w:t>
      </w:r>
      <w:r w:rsidRPr="0024320C">
        <w:rPr>
          <w:rFonts w:ascii="Aptos" w:hAnsi="Aptos"/>
          <w:spacing w:val="-2"/>
          <w:sz w:val="24"/>
          <w:szCs w:val="24"/>
        </w:rPr>
        <w:t>essential.</w:t>
      </w:r>
    </w:p>
    <w:p w14:paraId="0D9C748A" w14:textId="77777777" w:rsidR="00B06E52" w:rsidRPr="00D174D0" w:rsidRDefault="00B06E52" w:rsidP="00B06E52">
      <w:pPr>
        <w:rPr>
          <w:rFonts w:ascii="Aptos" w:eastAsia="Arial" w:hAnsi="Aptos" w:cs="Calibri"/>
          <w:bCs/>
          <w:color w:val="161A18"/>
          <w:lang w:val="en-US"/>
        </w:rPr>
      </w:pPr>
    </w:p>
    <w:p w14:paraId="622497EF" w14:textId="77777777" w:rsidR="0015705F" w:rsidRPr="0015705F" w:rsidRDefault="0015705F" w:rsidP="0015705F">
      <w:pPr>
        <w:rPr>
          <w:rFonts w:ascii="Aptos" w:eastAsia="Arial" w:hAnsi="Aptos" w:cs="Calibri"/>
          <w:b/>
          <w:color w:val="161A18"/>
        </w:rPr>
      </w:pPr>
    </w:p>
    <w:p w14:paraId="3407D74D" w14:textId="77777777" w:rsidR="0015705F" w:rsidRPr="00C717B3" w:rsidRDefault="0015705F" w:rsidP="00D567A7">
      <w:pPr>
        <w:rPr>
          <w:rFonts w:ascii="Aptos" w:eastAsia="Arial" w:hAnsi="Aptos" w:cs="Calibri"/>
          <w:color w:val="161A18"/>
        </w:rPr>
      </w:pPr>
    </w:p>
    <w:p w14:paraId="77D308A9" w14:textId="55107F1D" w:rsidR="00E71755" w:rsidRPr="00C717B3" w:rsidRDefault="00D567A7" w:rsidP="00D567A7">
      <w:pPr>
        <w:jc w:val="both"/>
        <w:rPr>
          <w:rFonts w:ascii="Aptos" w:hAnsi="Aptos" w:cstheme="minorHAnsi"/>
        </w:rPr>
      </w:pPr>
      <w:r w:rsidRPr="00C717B3">
        <w:rPr>
          <w:rFonts w:ascii="Aptos" w:hAnsi="Aptos" w:cstheme="minorHAnsi"/>
        </w:rPr>
        <w:t xml:space="preserve">The above lists are not exhaustive and you are required to undertake such duties as may reasonably be requested within the scope of the post.  All employees are required to act professionally, co-operatively and flexibly in line with the requirements of the post and Abbey </w:t>
      </w:r>
      <w:r w:rsidR="00221DF7" w:rsidRPr="00C717B3">
        <w:rPr>
          <w:rFonts w:ascii="Aptos" w:hAnsi="Aptos" w:cstheme="minorHAnsi"/>
        </w:rPr>
        <w:t>DLD</w:t>
      </w:r>
      <w:r w:rsidRPr="00C717B3">
        <w:rPr>
          <w:rFonts w:ascii="Aptos" w:hAnsi="Aptos" w:cstheme="minorHAnsi"/>
        </w:rPr>
        <w:t xml:space="preserve"> Group of Colleges. </w:t>
      </w:r>
    </w:p>
    <w:p w14:paraId="454744C1" w14:textId="77777777" w:rsidR="00CD0C43" w:rsidRPr="00C717B3" w:rsidRDefault="00CD0C43" w:rsidP="00D567A7">
      <w:pPr>
        <w:jc w:val="both"/>
        <w:rPr>
          <w:rFonts w:ascii="Aptos" w:hAnsi="Aptos" w:cstheme="minorHAnsi"/>
        </w:rPr>
      </w:pPr>
    </w:p>
    <w:p w14:paraId="267B6770" w14:textId="77777777" w:rsidR="00CD0C43" w:rsidRPr="00C717B3" w:rsidRDefault="00CD0C43" w:rsidP="00CD0C43">
      <w:pPr>
        <w:shd w:val="clear" w:color="auto" w:fill="FFFFFF"/>
        <w:rPr>
          <w:rFonts w:ascii="Aptos" w:hAnsi="Aptos" w:cstheme="minorHAnsi"/>
          <w:b/>
          <w:bCs/>
          <w:color w:val="86754F"/>
          <w:lang w:eastAsia="en-GB"/>
        </w:rPr>
      </w:pPr>
      <w:r w:rsidRPr="00C717B3">
        <w:rPr>
          <w:rFonts w:ascii="Aptos" w:hAnsi="Aptos" w:cstheme="minorHAnsi"/>
          <w:b/>
          <w:bCs/>
          <w:color w:val="86754F"/>
          <w:lang w:eastAsia="en-GB"/>
        </w:rPr>
        <w:t>Benefits</w:t>
      </w:r>
    </w:p>
    <w:p w14:paraId="673BEF41" w14:textId="77777777" w:rsidR="00CD0C43" w:rsidRPr="00C717B3" w:rsidRDefault="00CD0C43" w:rsidP="00CD0C43">
      <w:pPr>
        <w:shd w:val="clear" w:color="auto" w:fill="FFFFFF"/>
        <w:rPr>
          <w:rFonts w:ascii="Aptos" w:hAnsi="Aptos" w:cstheme="minorHAnsi"/>
          <w:b/>
          <w:bCs/>
          <w:color w:val="86754F"/>
          <w:lang w:eastAsia="en-GB"/>
        </w:rPr>
      </w:pPr>
    </w:p>
    <w:p w14:paraId="015679F7" w14:textId="77777777" w:rsidR="00CD0C43" w:rsidRPr="00C717B3" w:rsidRDefault="00CD0C43" w:rsidP="00CD0C43">
      <w:pPr>
        <w:numPr>
          <w:ilvl w:val="0"/>
          <w:numId w:val="2"/>
        </w:numPr>
        <w:shd w:val="clear" w:color="auto" w:fill="FFFFFF"/>
        <w:rPr>
          <w:rFonts w:ascii="Aptos" w:hAnsi="Aptos" w:cstheme="minorHAnsi"/>
          <w:color w:val="222222"/>
          <w:lang w:eastAsia="en-GB"/>
        </w:rPr>
      </w:pPr>
      <w:r w:rsidRPr="00C717B3">
        <w:rPr>
          <w:rFonts w:ascii="Aptos" w:hAnsi="Aptos" w:cstheme="minorHAnsi"/>
          <w:color w:val="222222"/>
          <w:lang w:eastAsia="en-GB"/>
        </w:rPr>
        <w:t>25 days annual leave, plus bank holidays</w:t>
      </w:r>
    </w:p>
    <w:p w14:paraId="6D91BB0A"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 xml:space="preserve">Employee Assistance Programme  </w:t>
      </w:r>
    </w:p>
    <w:p w14:paraId="0AC16553"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Group Personal Pension Plan (7% employer contribution)</w:t>
      </w:r>
    </w:p>
    <w:p w14:paraId="3858D561"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Discounted school fees</w:t>
      </w:r>
    </w:p>
    <w:p w14:paraId="42FEB4DE"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Regular social events</w:t>
      </w:r>
    </w:p>
    <w:p w14:paraId="406D7F31"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Season Ticket Loans</w:t>
      </w:r>
    </w:p>
    <w:p w14:paraId="43B54CC6"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Eye Care</w:t>
      </w:r>
    </w:p>
    <w:p w14:paraId="1D4F16D5"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Gym Scheme</w:t>
      </w:r>
    </w:p>
    <w:p w14:paraId="7E2BA71E"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Workplace Nursery Scheme</w:t>
      </w:r>
    </w:p>
    <w:p w14:paraId="6BB71D83" w14:textId="77777777" w:rsidR="00CD0C43" w:rsidRPr="00C717B3" w:rsidRDefault="00CD0C43" w:rsidP="00CD0C43">
      <w:pPr>
        <w:numPr>
          <w:ilvl w:val="0"/>
          <w:numId w:val="2"/>
        </w:numPr>
        <w:rPr>
          <w:rFonts w:ascii="Aptos" w:hAnsi="Aptos" w:cstheme="minorHAnsi"/>
        </w:rPr>
      </w:pPr>
      <w:r w:rsidRPr="00C717B3">
        <w:rPr>
          <w:rFonts w:ascii="Aptos" w:hAnsi="Aptos" w:cstheme="minorHAnsi"/>
        </w:rPr>
        <w:t>Cycle To Work Scheme</w:t>
      </w:r>
    </w:p>
    <w:p w14:paraId="58B968EC" w14:textId="77777777" w:rsidR="005A3944" w:rsidRPr="00C717B3" w:rsidRDefault="005A3944" w:rsidP="3B497C5E">
      <w:pPr>
        <w:rPr>
          <w:rFonts w:ascii="Aptos" w:hAnsi="Aptos" w:cstheme="minorBidi"/>
        </w:rPr>
      </w:pPr>
    </w:p>
    <w:p w14:paraId="01815ADE" w14:textId="77777777" w:rsidR="00DF7CDD" w:rsidRPr="00C717B3" w:rsidRDefault="00DF7CDD" w:rsidP="00DF7CDD">
      <w:pPr>
        <w:jc w:val="both"/>
        <w:rPr>
          <w:rFonts w:ascii="Aptos" w:hAnsi="Aptos" w:cstheme="minorHAnsi"/>
          <w:b/>
          <w:color w:val="86754F"/>
        </w:rPr>
      </w:pPr>
      <w:r w:rsidRPr="00C717B3">
        <w:rPr>
          <w:rFonts w:ascii="Aptos" w:hAnsi="Aptos" w:cstheme="minorHAnsi"/>
          <w:b/>
          <w:color w:val="86754F"/>
        </w:rPr>
        <w:t>Safeguarding</w:t>
      </w:r>
    </w:p>
    <w:p w14:paraId="2CBE1A79" w14:textId="77777777" w:rsidR="00221DF7" w:rsidRPr="00C717B3" w:rsidRDefault="00221DF7" w:rsidP="00DF7CDD">
      <w:pPr>
        <w:jc w:val="both"/>
        <w:rPr>
          <w:rFonts w:ascii="Aptos" w:hAnsi="Aptos" w:cstheme="minorHAnsi"/>
          <w:b/>
          <w:color w:val="86754F"/>
        </w:rPr>
      </w:pPr>
    </w:p>
    <w:p w14:paraId="5A8799F0" w14:textId="77777777" w:rsidR="00DF7CDD" w:rsidRPr="00C717B3" w:rsidRDefault="00DF7CDD" w:rsidP="00DF7CDD">
      <w:pPr>
        <w:jc w:val="both"/>
        <w:rPr>
          <w:rFonts w:ascii="Aptos" w:hAnsi="Aptos" w:cstheme="minorHAnsi"/>
        </w:rPr>
      </w:pPr>
      <w:r w:rsidRPr="00C717B3">
        <w:rPr>
          <w:rFonts w:ascii="Aptos" w:hAnsi="Aptos" w:cstheme="minorHAnsi"/>
        </w:rPr>
        <w:t>We are committed to safeguarding and promoting the welfare of children and young people and as an employee of ADC you will be expected to share this commitment. The protection of our students’ welfare is the responsibility of all staff and individuals are expected to conduct themselves in a way that reflects the principles of our organisation.</w:t>
      </w:r>
    </w:p>
    <w:p w14:paraId="1F297B3C" w14:textId="77777777" w:rsidR="00DF7CDD" w:rsidRPr="00C717B3" w:rsidRDefault="00DF7CDD" w:rsidP="00DF7CDD">
      <w:pPr>
        <w:jc w:val="both"/>
        <w:rPr>
          <w:rFonts w:ascii="Aptos" w:hAnsi="Aptos" w:cstheme="minorHAnsi"/>
          <w:b/>
          <w:color w:val="FF6600"/>
        </w:rPr>
      </w:pPr>
    </w:p>
    <w:p w14:paraId="15697315" w14:textId="77777777" w:rsidR="00DF7CDD" w:rsidRPr="00C717B3" w:rsidRDefault="00DF7CDD" w:rsidP="00DF7CDD">
      <w:pPr>
        <w:jc w:val="both"/>
        <w:rPr>
          <w:rFonts w:ascii="Aptos" w:hAnsi="Aptos" w:cstheme="minorHAnsi"/>
          <w:b/>
          <w:color w:val="86754F"/>
        </w:rPr>
      </w:pPr>
      <w:r w:rsidRPr="00C717B3">
        <w:rPr>
          <w:rFonts w:ascii="Aptos" w:hAnsi="Aptos" w:cstheme="minorHAnsi"/>
          <w:b/>
          <w:color w:val="86754F"/>
        </w:rPr>
        <w:lastRenderedPageBreak/>
        <w:t>Equal Opportunities</w:t>
      </w:r>
    </w:p>
    <w:p w14:paraId="0970AEA5" w14:textId="77777777" w:rsidR="00DF7CDD" w:rsidRPr="00C717B3" w:rsidRDefault="00DF7CDD" w:rsidP="00DF7CDD">
      <w:pPr>
        <w:shd w:val="clear" w:color="auto" w:fill="FFFFFF"/>
        <w:jc w:val="both"/>
        <w:rPr>
          <w:rFonts w:ascii="Aptos" w:hAnsi="Aptos" w:cstheme="minorHAnsi"/>
          <w:color w:val="222222"/>
          <w:lang w:val="en" w:eastAsia="en-GB"/>
        </w:rPr>
      </w:pPr>
      <w:r w:rsidRPr="00C717B3">
        <w:rPr>
          <w:rFonts w:ascii="Aptos" w:hAnsi="Aptos" w:cstheme="minorHAnsi"/>
        </w:rPr>
        <w:t xml:space="preserve">We are committed to equality of opportunity for all staff, individuals are supported regardless of age, disability, sex, gender reassignment, sexual orientation, pregnancy and maternity, race, religion or belief and marriage and civil partnerships. </w:t>
      </w:r>
      <w:r w:rsidRPr="00C717B3">
        <w:rPr>
          <w:rFonts w:ascii="Aptos" w:hAnsi="Aptos" w:cstheme="minorHAnsi"/>
          <w:color w:val="222222"/>
          <w:lang w:val="en" w:eastAsia="en-GB"/>
        </w:rPr>
        <w:t>You will provide a service which ensures equality of opportunity promoting and demonstrating the principles of equal opportunity, including encouraging diversity and tackling discrimination and sensitivity to the environment.</w:t>
      </w:r>
    </w:p>
    <w:p w14:paraId="42E8A464" w14:textId="77777777" w:rsidR="00DF7CDD" w:rsidRPr="00C717B3" w:rsidRDefault="00DF7CDD" w:rsidP="00DF7CDD">
      <w:pPr>
        <w:shd w:val="clear" w:color="auto" w:fill="FFFFFF"/>
        <w:jc w:val="both"/>
        <w:rPr>
          <w:rFonts w:ascii="Aptos" w:hAnsi="Aptos" w:cstheme="minorHAnsi"/>
          <w:b/>
          <w:color w:val="86754F"/>
          <w:lang w:val="en" w:eastAsia="en-GB"/>
        </w:rPr>
      </w:pPr>
    </w:p>
    <w:p w14:paraId="71F76FDC" w14:textId="77777777" w:rsidR="00DF7CDD" w:rsidRPr="00C717B3" w:rsidRDefault="00DF7CDD" w:rsidP="00DF7CDD">
      <w:pPr>
        <w:jc w:val="both"/>
        <w:rPr>
          <w:rFonts w:ascii="Aptos" w:hAnsi="Aptos" w:cstheme="minorHAnsi"/>
          <w:color w:val="86754F"/>
        </w:rPr>
      </w:pPr>
      <w:r w:rsidRPr="00C717B3">
        <w:rPr>
          <w:rFonts w:ascii="Aptos" w:hAnsi="Aptos" w:cstheme="minorHAnsi"/>
          <w:b/>
          <w:color w:val="86754F"/>
        </w:rPr>
        <w:t xml:space="preserve">Corporate responsibilities </w:t>
      </w:r>
    </w:p>
    <w:p w14:paraId="3C8B3B77" w14:textId="30C49754" w:rsidR="00DF7CDD" w:rsidRPr="00C717B3" w:rsidRDefault="00DF7CDD" w:rsidP="00DF7CDD">
      <w:pPr>
        <w:jc w:val="both"/>
        <w:rPr>
          <w:rFonts w:ascii="Aptos" w:hAnsi="Aptos" w:cstheme="minorHAnsi"/>
        </w:rPr>
      </w:pPr>
      <w:r w:rsidRPr="00C717B3">
        <w:rPr>
          <w:rFonts w:ascii="Aptos" w:hAnsi="Aptos" w:cstheme="minorHAnsi"/>
        </w:rPr>
        <w:t xml:space="preserve">You must at all times carry out your responsibilities with due regard to </w:t>
      </w:r>
      <w:r w:rsidR="00221DF7" w:rsidRPr="00C717B3">
        <w:rPr>
          <w:rFonts w:ascii="Aptos" w:hAnsi="Aptos" w:cstheme="minorHAnsi"/>
        </w:rPr>
        <w:t>Abbey DLD Group of Colleges and its</w:t>
      </w:r>
      <w:r w:rsidRPr="00C717B3">
        <w:rPr>
          <w:rFonts w:ascii="Aptos" w:hAnsi="Aptos" w:cstheme="minorHAnsi"/>
        </w:rPr>
        <w:t xml:space="preserve"> policies including ensuring familiarity with the following: </w:t>
      </w:r>
    </w:p>
    <w:p w14:paraId="4475177A" w14:textId="77777777" w:rsidR="00DF7CDD" w:rsidRPr="00C717B3" w:rsidRDefault="00DF7CDD" w:rsidP="00DF7CDD">
      <w:pPr>
        <w:numPr>
          <w:ilvl w:val="0"/>
          <w:numId w:val="10"/>
        </w:numPr>
        <w:jc w:val="both"/>
        <w:rPr>
          <w:rFonts w:ascii="Aptos" w:hAnsi="Aptos" w:cstheme="minorHAnsi"/>
        </w:rPr>
      </w:pPr>
      <w:r w:rsidRPr="00C717B3">
        <w:rPr>
          <w:rFonts w:ascii="Aptos" w:hAnsi="Aptos" w:cstheme="minorHAnsi"/>
          <w:color w:val="222222"/>
          <w:lang w:val="en" w:eastAsia="en-GB"/>
        </w:rPr>
        <w:t>Child Protection Policy</w:t>
      </w:r>
    </w:p>
    <w:p w14:paraId="5B127597" w14:textId="77777777" w:rsidR="00DF7CDD" w:rsidRPr="00C717B3" w:rsidRDefault="00DF7CDD" w:rsidP="00DF7CDD">
      <w:pPr>
        <w:numPr>
          <w:ilvl w:val="0"/>
          <w:numId w:val="10"/>
        </w:numPr>
        <w:jc w:val="both"/>
        <w:rPr>
          <w:rFonts w:ascii="Aptos" w:hAnsi="Aptos" w:cstheme="minorHAnsi"/>
        </w:rPr>
      </w:pPr>
      <w:r w:rsidRPr="00C717B3">
        <w:rPr>
          <w:rFonts w:ascii="Aptos" w:hAnsi="Aptos" w:cstheme="minorHAnsi"/>
        </w:rPr>
        <w:t>Equality and Diversity policy</w:t>
      </w:r>
    </w:p>
    <w:p w14:paraId="6E360CA0" w14:textId="77777777" w:rsidR="00DF7CDD" w:rsidRPr="00C717B3" w:rsidRDefault="00DF7CDD" w:rsidP="00DF7CDD">
      <w:pPr>
        <w:numPr>
          <w:ilvl w:val="0"/>
          <w:numId w:val="10"/>
        </w:numPr>
        <w:jc w:val="both"/>
        <w:rPr>
          <w:rFonts w:ascii="Aptos" w:hAnsi="Aptos" w:cstheme="minorHAnsi"/>
        </w:rPr>
      </w:pPr>
      <w:r w:rsidRPr="00C717B3">
        <w:rPr>
          <w:rFonts w:ascii="Aptos" w:hAnsi="Aptos" w:cstheme="minorHAnsi"/>
        </w:rPr>
        <w:t>Health and Safety policy</w:t>
      </w:r>
    </w:p>
    <w:p w14:paraId="2A8F501C" w14:textId="77777777" w:rsidR="00DF7CDD" w:rsidRPr="00C717B3" w:rsidRDefault="00DF7CDD" w:rsidP="00DF7CDD">
      <w:pPr>
        <w:numPr>
          <w:ilvl w:val="0"/>
          <w:numId w:val="10"/>
        </w:numPr>
        <w:jc w:val="both"/>
        <w:rPr>
          <w:rFonts w:ascii="Aptos" w:hAnsi="Aptos" w:cstheme="minorHAnsi"/>
        </w:rPr>
      </w:pPr>
      <w:r w:rsidRPr="00C717B3">
        <w:rPr>
          <w:rFonts w:ascii="Aptos" w:hAnsi="Aptos" w:cstheme="minorHAnsi"/>
        </w:rPr>
        <w:t>Data Protection and Security policy</w:t>
      </w:r>
    </w:p>
    <w:p w14:paraId="570110EC" w14:textId="77777777" w:rsidR="00DF7CDD" w:rsidRPr="00C717B3" w:rsidRDefault="00DF7CDD" w:rsidP="00DF7CDD">
      <w:pPr>
        <w:numPr>
          <w:ilvl w:val="0"/>
          <w:numId w:val="10"/>
        </w:numPr>
        <w:jc w:val="both"/>
        <w:rPr>
          <w:rFonts w:ascii="Aptos" w:hAnsi="Aptos" w:cstheme="minorHAnsi"/>
        </w:rPr>
      </w:pPr>
      <w:r w:rsidRPr="00C717B3">
        <w:rPr>
          <w:rFonts w:ascii="Aptos" w:hAnsi="Aptos" w:cstheme="minorHAnsi"/>
        </w:rPr>
        <w:t>Staff Handbook</w:t>
      </w:r>
    </w:p>
    <w:p w14:paraId="5EF303E6" w14:textId="77777777" w:rsidR="00DF7CDD" w:rsidRPr="00C717B3" w:rsidRDefault="00DF7CDD" w:rsidP="00DF7CDD">
      <w:pPr>
        <w:jc w:val="both"/>
        <w:rPr>
          <w:rFonts w:ascii="Aptos" w:hAnsi="Aptos" w:cstheme="minorHAnsi"/>
          <w:b/>
        </w:rPr>
      </w:pPr>
    </w:p>
    <w:p w14:paraId="2BE98A6A" w14:textId="77777777" w:rsidR="00DF7CDD" w:rsidRPr="00C717B3" w:rsidRDefault="00DF7CDD" w:rsidP="00DF7CDD">
      <w:pPr>
        <w:jc w:val="both"/>
        <w:rPr>
          <w:rFonts w:ascii="Aptos" w:hAnsi="Aptos" w:cstheme="minorHAnsi"/>
        </w:rPr>
      </w:pPr>
      <w:r w:rsidRPr="00C717B3">
        <w:rPr>
          <w:rFonts w:ascii="Aptos" w:hAnsi="Aptos" w:cstheme="minorHAnsi"/>
        </w:rPr>
        <w:t>Job descriptions should be reviewed on a regular basis and at the annual appraisal.  Any changes should be made and agreed between you and your manager.</w:t>
      </w:r>
    </w:p>
    <w:p w14:paraId="396FC1A6" w14:textId="77777777" w:rsidR="00DF7CDD" w:rsidRPr="00C717B3" w:rsidRDefault="00DF7CDD" w:rsidP="00DF7CDD">
      <w:pPr>
        <w:shd w:val="clear" w:color="auto" w:fill="FFFFFF"/>
        <w:jc w:val="both"/>
        <w:rPr>
          <w:rFonts w:ascii="Aptos" w:hAnsi="Aptos" w:cstheme="minorHAnsi"/>
          <w:color w:val="222222"/>
          <w:lang w:val="en" w:eastAsia="en-GB"/>
        </w:rPr>
      </w:pPr>
    </w:p>
    <w:p w14:paraId="0F64DF8A" w14:textId="77777777" w:rsidR="00DF7CDD" w:rsidRPr="00C717B3" w:rsidRDefault="00DF7CDD" w:rsidP="00DF7CDD">
      <w:pPr>
        <w:shd w:val="clear" w:color="auto" w:fill="FFFFFF"/>
        <w:jc w:val="both"/>
        <w:rPr>
          <w:rFonts w:ascii="Aptos" w:hAnsi="Aptos" w:cstheme="minorHAnsi"/>
          <w:b/>
          <w:color w:val="86754F"/>
          <w:lang w:val="en" w:eastAsia="en-GB"/>
        </w:rPr>
      </w:pPr>
      <w:r w:rsidRPr="00C717B3">
        <w:rPr>
          <w:rFonts w:ascii="Aptos" w:hAnsi="Aptos" w:cstheme="minorHAnsi"/>
          <w:b/>
          <w:color w:val="86754F"/>
          <w:lang w:val="en" w:eastAsia="en-GB"/>
        </w:rPr>
        <w:t>Checks and Training</w:t>
      </w:r>
    </w:p>
    <w:p w14:paraId="2BE069A1" w14:textId="77777777" w:rsidR="00DF7CDD" w:rsidRPr="00C717B3" w:rsidRDefault="00DF7CDD" w:rsidP="00DF7CDD">
      <w:pPr>
        <w:shd w:val="clear" w:color="auto" w:fill="FFFFFF"/>
        <w:jc w:val="both"/>
        <w:rPr>
          <w:rFonts w:ascii="Aptos" w:hAnsi="Aptos" w:cstheme="minorHAnsi"/>
          <w:color w:val="222222"/>
          <w:lang w:val="en" w:eastAsia="en-GB"/>
        </w:rPr>
      </w:pPr>
      <w:r w:rsidRPr="00C717B3">
        <w:rPr>
          <w:rFonts w:ascii="Aptos" w:hAnsi="Aptos" w:cstheme="minorHAnsi"/>
          <w:color w:val="222222"/>
          <w:lang w:val="en" w:eastAsia="en-GB"/>
        </w:rPr>
        <w:t>All staff require, or will receive, the following training and security checks:</w:t>
      </w:r>
    </w:p>
    <w:p w14:paraId="5B411DAD" w14:textId="77777777" w:rsidR="00DF7CDD" w:rsidRPr="00C717B3" w:rsidRDefault="00DF7CDD" w:rsidP="00DF7CDD">
      <w:pPr>
        <w:pStyle w:val="ListParagraph"/>
        <w:numPr>
          <w:ilvl w:val="0"/>
          <w:numId w:val="4"/>
        </w:numPr>
        <w:shd w:val="clear" w:color="auto" w:fill="FFFFFF"/>
        <w:spacing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Enhanced DBS Checks to prove their suitability to work with children in and out of the home environment</w:t>
      </w:r>
    </w:p>
    <w:p w14:paraId="6C1C6E08" w14:textId="77777777" w:rsidR="00DF7CDD" w:rsidRPr="00C717B3" w:rsidRDefault="00DF7CDD" w:rsidP="00DF7CDD">
      <w:pPr>
        <w:pStyle w:val="ListParagraph"/>
        <w:numPr>
          <w:ilvl w:val="0"/>
          <w:numId w:val="4"/>
        </w:numPr>
        <w:shd w:val="clear" w:color="auto" w:fill="FFFFFF"/>
        <w:spacing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At least two written &amp; verbal references from previous employers asking about suitability for the role</w:t>
      </w:r>
    </w:p>
    <w:p w14:paraId="19B6103C" w14:textId="77777777" w:rsidR="00DF7CDD" w:rsidRPr="00C717B3" w:rsidRDefault="00DF7CDD" w:rsidP="00DF7CDD">
      <w:pPr>
        <w:pStyle w:val="ListParagraph"/>
        <w:numPr>
          <w:ilvl w:val="0"/>
          <w:numId w:val="4"/>
        </w:numPr>
        <w:shd w:val="clear" w:color="auto" w:fill="FFFFFF"/>
        <w:spacing w:after="0"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Full employment history with any significant gaps explained, online search and proof of any relevant qualifications.</w:t>
      </w:r>
    </w:p>
    <w:p w14:paraId="789993DA" w14:textId="77777777" w:rsidR="00DF7CDD" w:rsidRPr="00C717B3" w:rsidRDefault="00DF7CDD" w:rsidP="00DF7CDD">
      <w:pPr>
        <w:pStyle w:val="ListParagraph"/>
        <w:numPr>
          <w:ilvl w:val="0"/>
          <w:numId w:val="4"/>
        </w:numPr>
        <w:shd w:val="clear" w:color="auto" w:fill="FFFFFF"/>
        <w:spacing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Level 2 Child Protection Training</w:t>
      </w:r>
    </w:p>
    <w:p w14:paraId="36CA0C08" w14:textId="77777777" w:rsidR="00DF7CDD" w:rsidRPr="00C717B3" w:rsidRDefault="00DF7CDD" w:rsidP="00DF7CDD">
      <w:pPr>
        <w:pStyle w:val="ListParagraph"/>
        <w:numPr>
          <w:ilvl w:val="0"/>
          <w:numId w:val="4"/>
        </w:numPr>
        <w:shd w:val="clear" w:color="auto" w:fill="FFFFFF"/>
        <w:spacing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Prevent Training</w:t>
      </w:r>
    </w:p>
    <w:p w14:paraId="003C4FE0" w14:textId="77777777" w:rsidR="00DF7CDD" w:rsidRPr="00C717B3" w:rsidRDefault="00DF7CDD" w:rsidP="00DF7CDD">
      <w:pPr>
        <w:pStyle w:val="ListParagraph"/>
        <w:numPr>
          <w:ilvl w:val="0"/>
          <w:numId w:val="4"/>
        </w:numPr>
        <w:shd w:val="clear" w:color="auto" w:fill="FFFFFF"/>
        <w:spacing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Equality and Diversity Training</w:t>
      </w:r>
    </w:p>
    <w:p w14:paraId="24D0E3FF" w14:textId="77777777" w:rsidR="00DF7CDD" w:rsidRPr="00C717B3" w:rsidRDefault="00DF7CDD" w:rsidP="00DF7CDD">
      <w:pPr>
        <w:pStyle w:val="ListParagraph"/>
        <w:numPr>
          <w:ilvl w:val="0"/>
          <w:numId w:val="4"/>
        </w:numPr>
        <w:shd w:val="clear" w:color="auto" w:fill="FFFFFF"/>
        <w:spacing w:after="0" w:line="240" w:lineRule="auto"/>
        <w:jc w:val="both"/>
        <w:rPr>
          <w:rFonts w:ascii="Aptos" w:hAnsi="Aptos" w:cstheme="minorHAnsi"/>
          <w:color w:val="222222"/>
          <w:sz w:val="24"/>
          <w:szCs w:val="24"/>
          <w:lang w:val="en" w:eastAsia="en-GB"/>
        </w:rPr>
      </w:pPr>
      <w:r w:rsidRPr="00C717B3">
        <w:rPr>
          <w:rFonts w:ascii="Aptos" w:hAnsi="Aptos" w:cstheme="minorHAnsi"/>
          <w:color w:val="222222"/>
          <w:sz w:val="24"/>
          <w:szCs w:val="24"/>
          <w:lang w:val="en" w:eastAsia="en-GB"/>
        </w:rPr>
        <w:t xml:space="preserve">On-going training </w:t>
      </w:r>
    </w:p>
    <w:bookmarkEnd w:id="0"/>
    <w:p w14:paraId="5616410E" w14:textId="6753C8A0" w:rsidR="00BD7CF8" w:rsidRPr="00C717B3" w:rsidRDefault="00BD7CF8" w:rsidP="008A7845">
      <w:pPr>
        <w:jc w:val="both"/>
        <w:rPr>
          <w:rFonts w:ascii="Aptos" w:hAnsi="Aptos" w:cstheme="minorHAnsi"/>
        </w:rPr>
      </w:pPr>
    </w:p>
    <w:p w14:paraId="6ABF5D94" w14:textId="37D3ECD5" w:rsidR="000942F9" w:rsidRPr="00C717B3" w:rsidRDefault="000942F9" w:rsidP="000942F9">
      <w:pPr>
        <w:rPr>
          <w:rFonts w:ascii="Aptos" w:hAnsi="Aptos" w:cstheme="minorHAnsi"/>
        </w:rPr>
      </w:pPr>
      <w:r w:rsidRPr="00C717B3">
        <w:rPr>
          <w:rFonts w:ascii="Aptos" w:hAnsi="Aptos" w:cstheme="minorHAnsi"/>
          <w:noProof/>
          <w:lang w:eastAsia="en-GB"/>
        </w:rPr>
        <mc:AlternateContent>
          <mc:Choice Requires="wps">
            <w:drawing>
              <wp:anchor distT="0" distB="0" distL="114300" distR="114300" simplePos="0" relativeHeight="251657216" behindDoc="0" locked="0" layoutInCell="1" allowOverlap="1" wp14:anchorId="4AB8D625" wp14:editId="2FFC16D8">
                <wp:simplePos x="0" y="0"/>
                <wp:positionH relativeFrom="column">
                  <wp:posOffset>71561</wp:posOffset>
                </wp:positionH>
                <wp:positionV relativeFrom="paragraph">
                  <wp:posOffset>105410</wp:posOffset>
                </wp:positionV>
                <wp:extent cx="5947575"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947575" cy="0"/>
                        </a:xfrm>
                        <a:prstGeom prst="line">
                          <a:avLst/>
                        </a:prstGeom>
                        <a:ln>
                          <a:solidFill>
                            <a:srgbClr val="1F19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5BAC30">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f1933" strokeweight=".5pt" from="5.65pt,8.3pt" to="473.95pt,8.3pt" w14:anchorId="66E19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">
                <v:stroke joinstyle="miter"/>
              </v:line>
            </w:pict>
          </mc:Fallback>
        </mc:AlternateContent>
      </w:r>
    </w:p>
    <w:p w14:paraId="4A75E2BD" w14:textId="77777777" w:rsidR="000942F9" w:rsidRPr="00C717B3" w:rsidRDefault="000942F9" w:rsidP="000942F9">
      <w:pPr>
        <w:rPr>
          <w:rFonts w:ascii="Aptos" w:hAnsi="Aptos" w:cstheme="minorHAnsi"/>
          <w:b/>
          <w:color w:val="86754F"/>
        </w:rPr>
      </w:pPr>
      <w:r w:rsidRPr="00C717B3">
        <w:rPr>
          <w:rFonts w:ascii="Aptos" w:hAnsi="Aptos" w:cstheme="minorHAnsi"/>
          <w:b/>
          <w:color w:val="86754F"/>
        </w:rPr>
        <w:t>Job Description Agreement</w:t>
      </w:r>
    </w:p>
    <w:p w14:paraId="27883CAF" w14:textId="77777777" w:rsidR="000942F9" w:rsidRPr="00C717B3" w:rsidRDefault="000942F9" w:rsidP="000942F9">
      <w:pPr>
        <w:rPr>
          <w:rFonts w:ascii="Aptos" w:hAnsi="Aptos" w:cstheme="minorHAnsi"/>
        </w:rPr>
      </w:pPr>
    </w:p>
    <w:p w14:paraId="308CDF1D" w14:textId="32BE0EDB" w:rsidR="000942F9" w:rsidRPr="00C717B3" w:rsidRDefault="00F42B31" w:rsidP="000942F9">
      <w:pPr>
        <w:rPr>
          <w:rFonts w:ascii="Aptos" w:hAnsi="Aptos" w:cstheme="minorHAnsi"/>
        </w:rPr>
      </w:pPr>
      <w:r w:rsidRPr="00C717B3">
        <w:rPr>
          <w:rFonts w:ascii="Aptos" w:hAnsi="Aptos" w:cstheme="minorHAnsi"/>
        </w:rPr>
        <w:t>Job Holder’s Name</w:t>
      </w:r>
      <w:r w:rsidR="000942F9" w:rsidRPr="00C717B3">
        <w:rPr>
          <w:rFonts w:ascii="Aptos" w:hAnsi="Aptos" w:cstheme="minorHAnsi"/>
        </w:rPr>
        <w:t>:</w:t>
      </w:r>
      <w:r w:rsidR="000942F9" w:rsidRPr="00C717B3">
        <w:rPr>
          <w:rFonts w:ascii="Aptos" w:hAnsi="Aptos" w:cstheme="minorHAnsi"/>
        </w:rPr>
        <w:tab/>
      </w:r>
    </w:p>
    <w:p w14:paraId="275837B3" w14:textId="77777777" w:rsidR="000942F9" w:rsidRPr="00C717B3" w:rsidRDefault="00F42B31" w:rsidP="000942F9">
      <w:pPr>
        <w:rPr>
          <w:rFonts w:ascii="Aptos" w:hAnsi="Aptos" w:cstheme="minorHAnsi"/>
        </w:rPr>
      </w:pPr>
      <w:r w:rsidRPr="00C717B3">
        <w:rPr>
          <w:rFonts w:ascii="Aptos" w:hAnsi="Aptos" w:cstheme="minorHAnsi"/>
        </w:rPr>
        <w:t>Signature</w:t>
      </w:r>
      <w:r w:rsidR="000942F9" w:rsidRPr="00C717B3">
        <w:rPr>
          <w:rFonts w:ascii="Aptos" w:hAnsi="Aptos" w:cstheme="minorHAnsi"/>
        </w:rPr>
        <w:t>:</w:t>
      </w:r>
      <w:r w:rsidR="000942F9" w:rsidRPr="00C717B3">
        <w:rPr>
          <w:rFonts w:ascii="Aptos" w:hAnsi="Aptos" w:cstheme="minorHAnsi"/>
        </w:rPr>
        <w:tab/>
      </w:r>
      <w:r w:rsidR="000942F9" w:rsidRPr="00C717B3">
        <w:rPr>
          <w:rFonts w:ascii="Aptos" w:hAnsi="Aptos" w:cstheme="minorHAnsi"/>
        </w:rPr>
        <w:tab/>
      </w:r>
      <w:r w:rsidR="000942F9" w:rsidRPr="00C717B3">
        <w:rPr>
          <w:rFonts w:ascii="Aptos" w:hAnsi="Aptos" w:cstheme="minorHAnsi"/>
        </w:rPr>
        <w:tab/>
      </w:r>
      <w:r w:rsidR="000942F9" w:rsidRPr="00C717B3">
        <w:rPr>
          <w:rFonts w:ascii="Aptos" w:hAnsi="Aptos" w:cstheme="minorHAnsi"/>
        </w:rPr>
        <w:tab/>
      </w:r>
      <w:r w:rsidR="000942F9" w:rsidRPr="00C717B3">
        <w:rPr>
          <w:rFonts w:ascii="Aptos" w:hAnsi="Aptos" w:cstheme="minorHAnsi"/>
        </w:rPr>
        <w:tab/>
      </w:r>
      <w:r w:rsidR="000942F9" w:rsidRPr="00C717B3">
        <w:rPr>
          <w:rFonts w:ascii="Aptos" w:hAnsi="Aptos" w:cstheme="minorHAnsi"/>
        </w:rPr>
        <w:tab/>
      </w:r>
      <w:r w:rsidR="000942F9" w:rsidRPr="00C717B3">
        <w:rPr>
          <w:rFonts w:ascii="Aptos" w:hAnsi="Aptos" w:cstheme="minorHAnsi"/>
        </w:rPr>
        <w:tab/>
      </w:r>
      <w:r w:rsidRPr="00C717B3">
        <w:rPr>
          <w:rFonts w:ascii="Aptos" w:hAnsi="Aptos" w:cstheme="minorHAnsi"/>
        </w:rPr>
        <w:tab/>
      </w:r>
      <w:r w:rsidRPr="00C717B3">
        <w:rPr>
          <w:rFonts w:ascii="Aptos" w:hAnsi="Aptos" w:cstheme="minorHAnsi"/>
        </w:rPr>
        <w:tab/>
      </w:r>
      <w:r w:rsidR="000942F9" w:rsidRPr="00C717B3">
        <w:rPr>
          <w:rFonts w:ascii="Aptos" w:hAnsi="Aptos" w:cstheme="minorHAnsi"/>
        </w:rPr>
        <w:t>Date:</w:t>
      </w:r>
    </w:p>
    <w:p w14:paraId="092C6191" w14:textId="77777777" w:rsidR="00E5191A" w:rsidRPr="00C717B3" w:rsidRDefault="00E5191A" w:rsidP="000942F9">
      <w:pPr>
        <w:rPr>
          <w:rFonts w:ascii="Aptos" w:hAnsi="Aptos" w:cstheme="minorHAnsi"/>
        </w:rPr>
      </w:pPr>
    </w:p>
    <w:p w14:paraId="66A527DB" w14:textId="77777777" w:rsidR="000942F9" w:rsidRPr="00C717B3" w:rsidRDefault="000942F9" w:rsidP="000942F9">
      <w:pPr>
        <w:rPr>
          <w:rFonts w:ascii="Aptos" w:hAnsi="Aptos" w:cstheme="minorHAnsi"/>
        </w:rPr>
      </w:pPr>
    </w:p>
    <w:p w14:paraId="68F6FCC2" w14:textId="22343383" w:rsidR="00F42B31" w:rsidRPr="00C717B3" w:rsidRDefault="000942F9" w:rsidP="000942F9">
      <w:pPr>
        <w:rPr>
          <w:rFonts w:ascii="Aptos" w:hAnsi="Aptos" w:cstheme="minorHAnsi"/>
        </w:rPr>
      </w:pPr>
      <w:r w:rsidRPr="00C717B3">
        <w:rPr>
          <w:rFonts w:ascii="Aptos" w:hAnsi="Aptos" w:cstheme="minorHAnsi"/>
        </w:rPr>
        <w:t>Manager’s</w:t>
      </w:r>
      <w:r w:rsidR="00F42B31" w:rsidRPr="00C717B3">
        <w:rPr>
          <w:rFonts w:ascii="Aptos" w:hAnsi="Aptos" w:cstheme="minorHAnsi"/>
        </w:rPr>
        <w:t xml:space="preserve"> Name</w:t>
      </w:r>
      <w:r w:rsidRPr="00C717B3">
        <w:rPr>
          <w:rFonts w:ascii="Aptos" w:hAnsi="Aptos" w:cstheme="minorHAnsi"/>
        </w:rPr>
        <w:t>:</w:t>
      </w:r>
      <w:r w:rsidR="00C3758F" w:rsidRPr="00C717B3">
        <w:rPr>
          <w:rFonts w:ascii="Aptos" w:hAnsi="Aptos" w:cstheme="minorHAnsi"/>
        </w:rPr>
        <w:t xml:space="preserve"> </w:t>
      </w:r>
    </w:p>
    <w:p w14:paraId="664B9682" w14:textId="28BAA362" w:rsidR="008407DE" w:rsidRPr="00C717B3" w:rsidRDefault="00F42B31" w:rsidP="3B497C5E">
      <w:pPr>
        <w:rPr>
          <w:rFonts w:ascii="Aptos" w:hAnsi="Aptos" w:cstheme="minorBidi"/>
        </w:rPr>
      </w:pPr>
      <w:r w:rsidRPr="00C717B3">
        <w:rPr>
          <w:rFonts w:ascii="Aptos" w:hAnsi="Aptos" w:cstheme="minorBidi"/>
        </w:rPr>
        <w:t>Signature:</w:t>
      </w:r>
      <w:r w:rsidR="00C3758F" w:rsidRPr="00C717B3">
        <w:rPr>
          <w:rFonts w:ascii="Aptos" w:hAnsi="Aptos" w:cstheme="minorBidi"/>
        </w:rPr>
        <w:t xml:space="preserve"> </w:t>
      </w:r>
      <w:r w:rsidR="007A3EBA" w:rsidRPr="00C717B3">
        <w:rPr>
          <w:rFonts w:ascii="Aptos" w:hAnsi="Aptos"/>
          <w:noProof/>
        </w:rPr>
        <w:tab/>
      </w:r>
      <w:r w:rsidR="007A3EBA" w:rsidRPr="00C717B3">
        <w:rPr>
          <w:rFonts w:ascii="Aptos" w:hAnsi="Aptos"/>
          <w:noProof/>
        </w:rPr>
        <w:tab/>
      </w:r>
      <w:r w:rsidR="007A3EBA" w:rsidRPr="00C717B3">
        <w:rPr>
          <w:rFonts w:ascii="Aptos" w:hAnsi="Aptos"/>
          <w:noProof/>
        </w:rPr>
        <w:tab/>
      </w:r>
      <w:r w:rsidR="007A3EBA" w:rsidRPr="00C717B3">
        <w:rPr>
          <w:rFonts w:ascii="Aptos" w:hAnsi="Aptos"/>
          <w:noProof/>
        </w:rPr>
        <w:tab/>
      </w:r>
      <w:r w:rsidRPr="00C717B3">
        <w:rPr>
          <w:rFonts w:ascii="Aptos" w:hAnsi="Aptos"/>
        </w:rPr>
        <w:tab/>
      </w:r>
      <w:r w:rsidRPr="00C717B3">
        <w:rPr>
          <w:rFonts w:ascii="Aptos" w:hAnsi="Aptos"/>
        </w:rPr>
        <w:tab/>
      </w:r>
      <w:r w:rsidRPr="00C717B3">
        <w:rPr>
          <w:rFonts w:ascii="Aptos" w:hAnsi="Aptos"/>
        </w:rPr>
        <w:tab/>
      </w:r>
      <w:r w:rsidR="00C92D77" w:rsidRPr="00C717B3">
        <w:rPr>
          <w:rFonts w:ascii="Aptos" w:hAnsi="Aptos"/>
        </w:rPr>
        <w:tab/>
      </w:r>
      <w:r w:rsidR="00C92D77" w:rsidRPr="00C717B3">
        <w:rPr>
          <w:rFonts w:ascii="Aptos" w:hAnsi="Aptos"/>
        </w:rPr>
        <w:tab/>
      </w:r>
      <w:r w:rsidRPr="00C717B3">
        <w:rPr>
          <w:rFonts w:ascii="Aptos" w:hAnsi="Aptos" w:cstheme="minorBidi"/>
        </w:rPr>
        <w:t xml:space="preserve">Date: </w:t>
      </w:r>
    </w:p>
    <w:sectPr w:rsidR="008407DE" w:rsidRPr="00C717B3" w:rsidSect="00FE5F5B">
      <w:footerReference w:type="default" r:id="rId8"/>
      <w:pgSz w:w="12240" w:h="15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9D16" w14:textId="77777777" w:rsidR="002E2350" w:rsidRDefault="002E2350">
      <w:r>
        <w:separator/>
      </w:r>
    </w:p>
  </w:endnote>
  <w:endnote w:type="continuationSeparator" w:id="0">
    <w:p w14:paraId="3B904579" w14:textId="77777777" w:rsidR="002E2350" w:rsidRDefault="002E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7812" w14:textId="77777777" w:rsidR="00361F8F" w:rsidRPr="0095188D" w:rsidRDefault="0089750C" w:rsidP="003052B1">
    <w:pPr>
      <w:pBdr>
        <w:top w:val="single" w:sz="24" w:space="0" w:color="622423"/>
      </w:pBdr>
      <w:tabs>
        <w:tab w:val="center" w:pos="4320"/>
        <w:tab w:val="right" w:pos="8620"/>
      </w:tabs>
      <w:overflowPunct w:val="0"/>
      <w:autoSpaceDE w:val="0"/>
      <w:autoSpaceDN w:val="0"/>
      <w:adjustRightInd w:val="0"/>
      <w:textAlignment w:val="baseline"/>
      <w:rPr>
        <w:rFonts w:ascii="Cambria" w:eastAsia="Cambria" w:hAnsi="Cambria" w:cs="Cambria"/>
        <w:sz w:val="22"/>
        <w:szCs w:val="22"/>
        <w:lang w:val="fr-FR"/>
      </w:rPr>
    </w:pPr>
    <w:r w:rsidRPr="0095188D">
      <w:rPr>
        <w:rFonts w:ascii="Cambria" w:eastAsia="Cambria" w:hAnsi="Cambria" w:cs="Cambria"/>
        <w:sz w:val="22"/>
        <w:szCs w:val="22"/>
        <w:lang w:val="fr-FR"/>
      </w:rPr>
      <w:t xml:space="preserve">HR Document – Portal </w:t>
    </w:r>
    <w:r w:rsidRPr="0095188D">
      <w:rPr>
        <w:rFonts w:ascii="Cambria" w:eastAsia="Cambria" w:hAnsi="Cambria" w:cs="Cambria"/>
        <w:sz w:val="22"/>
        <w:szCs w:val="22"/>
        <w:lang w:val="fr-FR"/>
      </w:rPr>
      <w:tab/>
      <w:t xml:space="preserve">Job </w:t>
    </w:r>
    <w:r w:rsidR="008A7845" w:rsidRPr="0095188D">
      <w:rPr>
        <w:rFonts w:ascii="Cambria" w:eastAsia="Cambria" w:hAnsi="Cambria" w:cs="Cambria"/>
        <w:sz w:val="22"/>
        <w:szCs w:val="22"/>
        <w:lang w:val="fr-FR"/>
      </w:rPr>
      <w:t>Description</w:t>
    </w:r>
    <w:r w:rsidRPr="0095188D">
      <w:rPr>
        <w:rFonts w:ascii="Cambria" w:eastAsia="Cambria" w:hAnsi="Cambria" w:cs="Cambria"/>
        <w:sz w:val="22"/>
        <w:szCs w:val="22"/>
        <w:lang w:val="fr-FR"/>
      </w:rPr>
      <w:tab/>
      <w:t xml:space="preserve"> </w:t>
    </w:r>
  </w:p>
  <w:p w14:paraId="2B0F1146" w14:textId="77777777" w:rsidR="00361F8F" w:rsidRPr="0095188D" w:rsidRDefault="00361F8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34EF" w14:textId="77777777" w:rsidR="002E2350" w:rsidRDefault="002E2350">
      <w:r>
        <w:separator/>
      </w:r>
    </w:p>
  </w:footnote>
  <w:footnote w:type="continuationSeparator" w:id="0">
    <w:p w14:paraId="1BF31D9C" w14:textId="77777777" w:rsidR="002E2350" w:rsidRDefault="002E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AB9"/>
    <w:multiLevelType w:val="hybridMultilevel"/>
    <w:tmpl w:val="2D60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3B6A"/>
    <w:multiLevelType w:val="hybridMultilevel"/>
    <w:tmpl w:val="443AF176"/>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40FD9"/>
    <w:multiLevelType w:val="hybridMultilevel"/>
    <w:tmpl w:val="509E51FC"/>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F1185"/>
    <w:multiLevelType w:val="hybridMultilevel"/>
    <w:tmpl w:val="D7940C2C"/>
    <w:lvl w:ilvl="0" w:tplc="08090001">
      <w:start w:val="1"/>
      <w:numFmt w:val="bullet"/>
      <w:lvlText w:val=""/>
      <w:lvlJc w:val="left"/>
      <w:pPr>
        <w:ind w:left="720" w:hanging="360"/>
      </w:pPr>
      <w:rPr>
        <w:rFonts w:ascii="Symbol" w:hAnsi="Symbol" w:hint="default"/>
      </w:rPr>
    </w:lvl>
    <w:lvl w:ilvl="1" w:tplc="F15E6CBA">
      <w:numFmt w:val="bullet"/>
      <w:lvlText w:val="•"/>
      <w:lvlJc w:val="left"/>
      <w:pPr>
        <w:ind w:left="1440" w:hanging="36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33E78"/>
    <w:multiLevelType w:val="hybridMultilevel"/>
    <w:tmpl w:val="965E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840F8"/>
    <w:multiLevelType w:val="hybridMultilevel"/>
    <w:tmpl w:val="6976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924ED"/>
    <w:multiLevelType w:val="hybridMultilevel"/>
    <w:tmpl w:val="C39C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7C3A"/>
    <w:multiLevelType w:val="hybridMultilevel"/>
    <w:tmpl w:val="FB12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61C22"/>
    <w:multiLevelType w:val="hybridMultilevel"/>
    <w:tmpl w:val="03F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23B74"/>
    <w:multiLevelType w:val="hybridMultilevel"/>
    <w:tmpl w:val="2C3A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76B62"/>
    <w:multiLevelType w:val="hybridMultilevel"/>
    <w:tmpl w:val="AF3E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87EC7"/>
    <w:multiLevelType w:val="multilevel"/>
    <w:tmpl w:val="ECF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609A0"/>
    <w:multiLevelType w:val="hybridMultilevel"/>
    <w:tmpl w:val="040E0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146F2"/>
    <w:multiLevelType w:val="hybridMultilevel"/>
    <w:tmpl w:val="F0CE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95AB7"/>
    <w:multiLevelType w:val="hybridMultilevel"/>
    <w:tmpl w:val="AA4CC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85FA7"/>
    <w:multiLevelType w:val="multilevel"/>
    <w:tmpl w:val="9FF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06BD8"/>
    <w:multiLevelType w:val="hybridMultilevel"/>
    <w:tmpl w:val="F8F8D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E3132"/>
    <w:multiLevelType w:val="hybridMultilevel"/>
    <w:tmpl w:val="2D52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C3BA7"/>
    <w:multiLevelType w:val="hybridMultilevel"/>
    <w:tmpl w:val="496E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8A2947"/>
    <w:multiLevelType w:val="hybridMultilevel"/>
    <w:tmpl w:val="8F16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B13FA"/>
    <w:multiLevelType w:val="hybridMultilevel"/>
    <w:tmpl w:val="459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C6512"/>
    <w:multiLevelType w:val="hybridMultilevel"/>
    <w:tmpl w:val="7FC63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704667"/>
    <w:multiLevelType w:val="hybridMultilevel"/>
    <w:tmpl w:val="626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54DD4"/>
    <w:multiLevelType w:val="hybridMultilevel"/>
    <w:tmpl w:val="F70A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1017F"/>
    <w:multiLevelType w:val="hybridMultilevel"/>
    <w:tmpl w:val="453C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A3851"/>
    <w:multiLevelType w:val="hybridMultilevel"/>
    <w:tmpl w:val="C688DDDC"/>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BF06C1"/>
    <w:multiLevelType w:val="hybridMultilevel"/>
    <w:tmpl w:val="8F3C83FE"/>
    <w:lvl w:ilvl="0" w:tplc="08090001">
      <w:start w:val="1"/>
      <w:numFmt w:val="bullet"/>
      <w:lvlText w:val=""/>
      <w:lvlJc w:val="left"/>
      <w:pPr>
        <w:ind w:left="720" w:hanging="360"/>
      </w:pPr>
      <w:rPr>
        <w:rFonts w:ascii="Symbol" w:hAnsi="Symbol" w:hint="default"/>
      </w:rPr>
    </w:lvl>
    <w:lvl w:ilvl="1" w:tplc="B9F6840E">
      <w:numFmt w:val="bullet"/>
      <w:lvlText w:val="•"/>
      <w:lvlJc w:val="left"/>
      <w:pPr>
        <w:ind w:left="1800" w:hanging="720"/>
      </w:pPr>
      <w:rPr>
        <w:rFonts w:ascii="Palatino Linotype" w:eastAsiaTheme="minorHAnsi" w:hAnsi="Palatino Linotyp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20352"/>
    <w:multiLevelType w:val="hybridMultilevel"/>
    <w:tmpl w:val="02E0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55EC7"/>
    <w:multiLevelType w:val="hybridMultilevel"/>
    <w:tmpl w:val="921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F62E0F"/>
    <w:multiLevelType w:val="multilevel"/>
    <w:tmpl w:val="7F2C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F5956"/>
    <w:multiLevelType w:val="hybridMultilevel"/>
    <w:tmpl w:val="1692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E7DFE"/>
    <w:multiLevelType w:val="hybridMultilevel"/>
    <w:tmpl w:val="968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0E47D1"/>
    <w:multiLevelType w:val="hybridMultilevel"/>
    <w:tmpl w:val="9C783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7C50F2"/>
    <w:multiLevelType w:val="hybridMultilevel"/>
    <w:tmpl w:val="E58E0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38336F"/>
    <w:multiLevelType w:val="hybridMultilevel"/>
    <w:tmpl w:val="37F2B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E5A5F"/>
    <w:multiLevelType w:val="hybridMultilevel"/>
    <w:tmpl w:val="9248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1D73F2"/>
    <w:multiLevelType w:val="hybridMultilevel"/>
    <w:tmpl w:val="C004F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60A2B"/>
    <w:multiLevelType w:val="hybridMultilevel"/>
    <w:tmpl w:val="84EA9578"/>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061171">
    <w:abstractNumId w:val="8"/>
  </w:num>
  <w:num w:numId="2" w16cid:durableId="995230046">
    <w:abstractNumId w:val="19"/>
  </w:num>
  <w:num w:numId="3" w16cid:durableId="1660113546">
    <w:abstractNumId w:val="3"/>
  </w:num>
  <w:num w:numId="4" w16cid:durableId="1843931408">
    <w:abstractNumId w:val="30"/>
  </w:num>
  <w:num w:numId="5" w16cid:durableId="1737625375">
    <w:abstractNumId w:val="28"/>
  </w:num>
  <w:num w:numId="6" w16cid:durableId="2056587542">
    <w:abstractNumId w:val="9"/>
  </w:num>
  <w:num w:numId="7" w16cid:durableId="167864797">
    <w:abstractNumId w:val="2"/>
  </w:num>
  <w:num w:numId="8" w16cid:durableId="1511483547">
    <w:abstractNumId w:val="37"/>
  </w:num>
  <w:num w:numId="9" w16cid:durableId="189951235">
    <w:abstractNumId w:val="1"/>
  </w:num>
  <w:num w:numId="10" w16cid:durableId="153180041">
    <w:abstractNumId w:val="36"/>
  </w:num>
  <w:num w:numId="11" w16cid:durableId="610362582">
    <w:abstractNumId w:val="23"/>
  </w:num>
  <w:num w:numId="12" w16cid:durableId="1044716778">
    <w:abstractNumId w:val="33"/>
  </w:num>
  <w:num w:numId="13" w16cid:durableId="843125725">
    <w:abstractNumId w:val="21"/>
  </w:num>
  <w:num w:numId="14" w16cid:durableId="908878418">
    <w:abstractNumId w:val="22"/>
  </w:num>
  <w:num w:numId="15" w16cid:durableId="1219972469">
    <w:abstractNumId w:val="13"/>
  </w:num>
  <w:num w:numId="16" w16cid:durableId="1774789517">
    <w:abstractNumId w:val="26"/>
  </w:num>
  <w:num w:numId="17" w16cid:durableId="1004169388">
    <w:abstractNumId w:val="18"/>
  </w:num>
  <w:num w:numId="18" w16cid:durableId="2076970351">
    <w:abstractNumId w:val="7"/>
  </w:num>
  <w:num w:numId="19" w16cid:durableId="1323512675">
    <w:abstractNumId w:val="4"/>
  </w:num>
  <w:num w:numId="20" w16cid:durableId="1844516504">
    <w:abstractNumId w:val="12"/>
  </w:num>
  <w:num w:numId="21" w16cid:durableId="857155344">
    <w:abstractNumId w:val="20"/>
  </w:num>
  <w:num w:numId="22" w16cid:durableId="777528802">
    <w:abstractNumId w:val="27"/>
  </w:num>
  <w:num w:numId="23" w16cid:durableId="1303659052">
    <w:abstractNumId w:val="15"/>
  </w:num>
  <w:num w:numId="24" w16cid:durableId="1527475510">
    <w:abstractNumId w:val="5"/>
  </w:num>
  <w:num w:numId="25" w16cid:durableId="524028325">
    <w:abstractNumId w:val="34"/>
  </w:num>
  <w:num w:numId="26" w16cid:durableId="1788159568">
    <w:abstractNumId w:val="6"/>
  </w:num>
  <w:num w:numId="27" w16cid:durableId="1315137623">
    <w:abstractNumId w:val="31"/>
  </w:num>
  <w:num w:numId="28" w16cid:durableId="240650011">
    <w:abstractNumId w:val="35"/>
  </w:num>
  <w:num w:numId="29" w16cid:durableId="944076052">
    <w:abstractNumId w:val="17"/>
  </w:num>
  <w:num w:numId="30" w16cid:durableId="1865048116">
    <w:abstractNumId w:val="29"/>
  </w:num>
  <w:num w:numId="31" w16cid:durableId="595132924">
    <w:abstractNumId w:val="25"/>
  </w:num>
  <w:num w:numId="32" w16cid:durableId="1805193274">
    <w:abstractNumId w:val="11"/>
  </w:num>
  <w:num w:numId="33" w16cid:durableId="1124813311">
    <w:abstractNumId w:val="32"/>
  </w:num>
  <w:num w:numId="34" w16cid:durableId="791091447">
    <w:abstractNumId w:val="14"/>
  </w:num>
  <w:num w:numId="35" w16cid:durableId="1122722854">
    <w:abstractNumId w:val="16"/>
  </w:num>
  <w:num w:numId="36" w16cid:durableId="509372929">
    <w:abstractNumId w:val="24"/>
  </w:num>
  <w:num w:numId="37" w16cid:durableId="884563743">
    <w:abstractNumId w:val="0"/>
  </w:num>
  <w:num w:numId="38" w16cid:durableId="1188368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32"/>
    <w:rsid w:val="000073CB"/>
    <w:rsid w:val="00043F71"/>
    <w:rsid w:val="000942F9"/>
    <w:rsid w:val="000A39AD"/>
    <w:rsid w:val="000C32A4"/>
    <w:rsid w:val="00111BE1"/>
    <w:rsid w:val="00113528"/>
    <w:rsid w:val="001354E9"/>
    <w:rsid w:val="00141443"/>
    <w:rsid w:val="00154E40"/>
    <w:rsid w:val="0015705F"/>
    <w:rsid w:val="00177CEC"/>
    <w:rsid w:val="001A1FE6"/>
    <w:rsid w:val="001B5ECE"/>
    <w:rsid w:val="001C67C4"/>
    <w:rsid w:val="001D1666"/>
    <w:rsid w:val="001E6D75"/>
    <w:rsid w:val="00221DF7"/>
    <w:rsid w:val="00225FE5"/>
    <w:rsid w:val="002421F7"/>
    <w:rsid w:val="0024320C"/>
    <w:rsid w:val="00252633"/>
    <w:rsid w:val="00254297"/>
    <w:rsid w:val="00265329"/>
    <w:rsid w:val="00265E6A"/>
    <w:rsid w:val="002724E9"/>
    <w:rsid w:val="002A0ABE"/>
    <w:rsid w:val="002A3A4E"/>
    <w:rsid w:val="002A7D93"/>
    <w:rsid w:val="002B67B2"/>
    <w:rsid w:val="002D3B4E"/>
    <w:rsid w:val="002E036B"/>
    <w:rsid w:val="002E2350"/>
    <w:rsid w:val="002E74B9"/>
    <w:rsid w:val="00361F8F"/>
    <w:rsid w:val="003750AF"/>
    <w:rsid w:val="003F5FF2"/>
    <w:rsid w:val="00402CEF"/>
    <w:rsid w:val="0042375B"/>
    <w:rsid w:val="004300F1"/>
    <w:rsid w:val="00433DDA"/>
    <w:rsid w:val="004420D8"/>
    <w:rsid w:val="00466C39"/>
    <w:rsid w:val="00466F43"/>
    <w:rsid w:val="005475B9"/>
    <w:rsid w:val="005A3944"/>
    <w:rsid w:val="005A6930"/>
    <w:rsid w:val="005B36AF"/>
    <w:rsid w:val="005B3F6D"/>
    <w:rsid w:val="005C3525"/>
    <w:rsid w:val="005D3CCA"/>
    <w:rsid w:val="005D77DD"/>
    <w:rsid w:val="00614610"/>
    <w:rsid w:val="00663ABC"/>
    <w:rsid w:val="006808E7"/>
    <w:rsid w:val="006C0C0F"/>
    <w:rsid w:val="006C2F7E"/>
    <w:rsid w:val="006D6849"/>
    <w:rsid w:val="006F00A6"/>
    <w:rsid w:val="006F1601"/>
    <w:rsid w:val="00700750"/>
    <w:rsid w:val="007469B6"/>
    <w:rsid w:val="0075316D"/>
    <w:rsid w:val="007565D4"/>
    <w:rsid w:val="00757357"/>
    <w:rsid w:val="00781AB1"/>
    <w:rsid w:val="00793517"/>
    <w:rsid w:val="007A3EBA"/>
    <w:rsid w:val="007C1CFF"/>
    <w:rsid w:val="00804E80"/>
    <w:rsid w:val="00805156"/>
    <w:rsid w:val="00824E88"/>
    <w:rsid w:val="00830FBC"/>
    <w:rsid w:val="008407DE"/>
    <w:rsid w:val="00843F3C"/>
    <w:rsid w:val="0085069C"/>
    <w:rsid w:val="008613CB"/>
    <w:rsid w:val="008713FA"/>
    <w:rsid w:val="0089750C"/>
    <w:rsid w:val="008A7845"/>
    <w:rsid w:val="008C18A3"/>
    <w:rsid w:val="008E1EB0"/>
    <w:rsid w:val="008F0A3F"/>
    <w:rsid w:val="008F2BEB"/>
    <w:rsid w:val="0095188D"/>
    <w:rsid w:val="009B4105"/>
    <w:rsid w:val="009E0848"/>
    <w:rsid w:val="00A1059C"/>
    <w:rsid w:val="00A16932"/>
    <w:rsid w:val="00A24608"/>
    <w:rsid w:val="00A609B7"/>
    <w:rsid w:val="00A91B76"/>
    <w:rsid w:val="00A9278B"/>
    <w:rsid w:val="00AC625B"/>
    <w:rsid w:val="00AE6CC4"/>
    <w:rsid w:val="00B06E52"/>
    <w:rsid w:val="00B17E16"/>
    <w:rsid w:val="00B23773"/>
    <w:rsid w:val="00B242A1"/>
    <w:rsid w:val="00B358DC"/>
    <w:rsid w:val="00B57AD8"/>
    <w:rsid w:val="00B87A7D"/>
    <w:rsid w:val="00BA4AD9"/>
    <w:rsid w:val="00BB2FDA"/>
    <w:rsid w:val="00BB3BBB"/>
    <w:rsid w:val="00BD7CF8"/>
    <w:rsid w:val="00C3758F"/>
    <w:rsid w:val="00C43760"/>
    <w:rsid w:val="00C717B3"/>
    <w:rsid w:val="00C761B5"/>
    <w:rsid w:val="00C92D77"/>
    <w:rsid w:val="00C9522E"/>
    <w:rsid w:val="00CA255A"/>
    <w:rsid w:val="00CB51AD"/>
    <w:rsid w:val="00CC08A8"/>
    <w:rsid w:val="00CD0C43"/>
    <w:rsid w:val="00D00FB5"/>
    <w:rsid w:val="00D16CFF"/>
    <w:rsid w:val="00D174D0"/>
    <w:rsid w:val="00D3346D"/>
    <w:rsid w:val="00D47516"/>
    <w:rsid w:val="00D567A7"/>
    <w:rsid w:val="00D71D95"/>
    <w:rsid w:val="00D72958"/>
    <w:rsid w:val="00DC7C9D"/>
    <w:rsid w:val="00DD0BB8"/>
    <w:rsid w:val="00DD338A"/>
    <w:rsid w:val="00DE6737"/>
    <w:rsid w:val="00DF7CDD"/>
    <w:rsid w:val="00E116D8"/>
    <w:rsid w:val="00E4707B"/>
    <w:rsid w:val="00E5191A"/>
    <w:rsid w:val="00E5277D"/>
    <w:rsid w:val="00E541C9"/>
    <w:rsid w:val="00E57E53"/>
    <w:rsid w:val="00E71755"/>
    <w:rsid w:val="00E87CE0"/>
    <w:rsid w:val="00E97162"/>
    <w:rsid w:val="00EB4515"/>
    <w:rsid w:val="00EC3E9E"/>
    <w:rsid w:val="00EF5F50"/>
    <w:rsid w:val="00F365F4"/>
    <w:rsid w:val="00F42B31"/>
    <w:rsid w:val="00F573E8"/>
    <w:rsid w:val="00F7132E"/>
    <w:rsid w:val="00FA58D9"/>
    <w:rsid w:val="00FC2A8A"/>
    <w:rsid w:val="00FE5F5B"/>
    <w:rsid w:val="3B497C5E"/>
    <w:rsid w:val="3E05DA63"/>
    <w:rsid w:val="3F103502"/>
    <w:rsid w:val="5A394B6A"/>
    <w:rsid w:val="74514998"/>
    <w:rsid w:val="78B887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F1CCB"/>
  <w15:chartTrackingRefBased/>
  <w15:docId w15:val="{0CCF6EA9-32B1-4151-B565-9E0F3E3E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3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06E52"/>
    <w:pPr>
      <w:keepNext/>
      <w:keepLines/>
      <w:widowControl w:val="0"/>
      <w:autoSpaceDE w:val="0"/>
      <w:autoSpaceDN w:val="0"/>
      <w:spacing w:before="40"/>
      <w:outlineLvl w:val="1"/>
    </w:pPr>
    <w:rPr>
      <w:rFonts w:ascii="Arial" w:eastAsiaTheme="majorEastAsia" w:hAnsi="Arial" w:cstheme="majorBidi"/>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6932"/>
    <w:rPr>
      <w:color w:val="0000FF"/>
      <w:u w:val="single"/>
    </w:rPr>
  </w:style>
  <w:style w:type="paragraph" w:styleId="Header">
    <w:name w:val="header"/>
    <w:basedOn w:val="Normal"/>
    <w:link w:val="HeaderChar"/>
    <w:uiPriority w:val="99"/>
    <w:rsid w:val="00A16932"/>
    <w:pPr>
      <w:tabs>
        <w:tab w:val="center" w:pos="4513"/>
        <w:tab w:val="right" w:pos="9026"/>
      </w:tabs>
    </w:pPr>
  </w:style>
  <w:style w:type="character" w:customStyle="1" w:styleId="HeaderChar">
    <w:name w:val="Header Char"/>
    <w:basedOn w:val="DefaultParagraphFont"/>
    <w:link w:val="Header"/>
    <w:uiPriority w:val="99"/>
    <w:rsid w:val="00A16932"/>
    <w:rPr>
      <w:rFonts w:ascii="Times New Roman" w:eastAsia="Times New Roman" w:hAnsi="Times New Roman" w:cs="Times New Roman"/>
      <w:sz w:val="24"/>
      <w:szCs w:val="24"/>
    </w:rPr>
  </w:style>
  <w:style w:type="paragraph" w:styleId="Footer">
    <w:name w:val="footer"/>
    <w:basedOn w:val="Normal"/>
    <w:link w:val="FooterChar"/>
    <w:rsid w:val="00A16932"/>
    <w:pPr>
      <w:tabs>
        <w:tab w:val="center" w:pos="4513"/>
        <w:tab w:val="right" w:pos="9026"/>
      </w:tabs>
    </w:pPr>
  </w:style>
  <w:style w:type="character" w:customStyle="1" w:styleId="FooterChar">
    <w:name w:val="Footer Char"/>
    <w:basedOn w:val="DefaultParagraphFont"/>
    <w:link w:val="Footer"/>
    <w:rsid w:val="00A16932"/>
    <w:rPr>
      <w:rFonts w:ascii="Times New Roman" w:eastAsia="Times New Roman" w:hAnsi="Times New Roman" w:cs="Times New Roman"/>
      <w:sz w:val="24"/>
      <w:szCs w:val="24"/>
    </w:rPr>
  </w:style>
  <w:style w:type="character" w:styleId="Emphasis">
    <w:name w:val="Emphasis"/>
    <w:uiPriority w:val="20"/>
    <w:qFormat/>
    <w:rsid w:val="00A16932"/>
    <w:rPr>
      <w:i/>
      <w:iCs/>
    </w:rPr>
  </w:style>
  <w:style w:type="paragraph" w:customStyle="1" w:styleId="Default">
    <w:name w:val="Default"/>
    <w:basedOn w:val="Normal"/>
    <w:rsid w:val="00A16932"/>
    <w:pPr>
      <w:autoSpaceDE w:val="0"/>
      <w:autoSpaceDN w:val="0"/>
    </w:pPr>
    <w:rPr>
      <w:rFonts w:ascii="Arial" w:eastAsia="Calibri" w:hAnsi="Arial" w:cs="Arial"/>
      <w:color w:val="000000"/>
    </w:rPr>
  </w:style>
  <w:style w:type="paragraph" w:styleId="BalloonText">
    <w:name w:val="Balloon Text"/>
    <w:basedOn w:val="Normal"/>
    <w:link w:val="BalloonTextChar"/>
    <w:uiPriority w:val="99"/>
    <w:semiHidden/>
    <w:unhideWhenUsed/>
    <w:rsid w:val="0015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40"/>
    <w:rPr>
      <w:rFonts w:ascii="Segoe UI" w:eastAsia="Times New Roman" w:hAnsi="Segoe UI" w:cs="Segoe UI"/>
      <w:sz w:val="18"/>
      <w:szCs w:val="18"/>
    </w:rPr>
  </w:style>
  <w:style w:type="paragraph" w:styleId="ListParagraph">
    <w:name w:val="List Paragraph"/>
    <w:basedOn w:val="Normal"/>
    <w:uiPriority w:val="1"/>
    <w:qFormat/>
    <w:rsid w:val="002B67B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407DE"/>
    <w:pPr>
      <w:spacing w:before="100" w:beforeAutospacing="1" w:after="100" w:afterAutospacing="1"/>
    </w:pPr>
    <w:rPr>
      <w:rFonts w:ascii="Arial" w:hAnsi="Arial" w:cs="Arial"/>
      <w:color w:val="333333"/>
      <w:sz w:val="12"/>
      <w:szCs w:val="12"/>
      <w:lang w:eastAsia="en-GB"/>
    </w:rPr>
  </w:style>
  <w:style w:type="paragraph" w:styleId="BodyText2">
    <w:name w:val="Body Text 2"/>
    <w:basedOn w:val="Normal"/>
    <w:link w:val="BodyText2Char"/>
    <w:rsid w:val="0042375B"/>
    <w:pPr>
      <w:jc w:val="center"/>
    </w:pPr>
  </w:style>
  <w:style w:type="character" w:customStyle="1" w:styleId="BodyText2Char">
    <w:name w:val="Body Text 2 Char"/>
    <w:basedOn w:val="DefaultParagraphFont"/>
    <w:link w:val="BodyText2"/>
    <w:rsid w:val="0042375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67A7"/>
    <w:rPr>
      <w:color w:val="605E5C"/>
      <w:shd w:val="clear" w:color="auto" w:fill="E1DFDD"/>
    </w:rPr>
  </w:style>
  <w:style w:type="paragraph" w:styleId="BodyText">
    <w:name w:val="Body Text"/>
    <w:basedOn w:val="Normal"/>
    <w:link w:val="BodyTextChar"/>
    <w:uiPriority w:val="99"/>
    <w:unhideWhenUsed/>
    <w:rsid w:val="00177CEC"/>
    <w:pPr>
      <w:spacing w:after="120"/>
    </w:pPr>
  </w:style>
  <w:style w:type="character" w:customStyle="1" w:styleId="BodyTextChar">
    <w:name w:val="Body Text Char"/>
    <w:basedOn w:val="DefaultParagraphFont"/>
    <w:link w:val="BodyText"/>
    <w:uiPriority w:val="99"/>
    <w:rsid w:val="00177CE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87CE0"/>
    <w:rPr>
      <w:color w:val="954F72" w:themeColor="followedHyperlink"/>
      <w:u w:val="single"/>
    </w:rPr>
  </w:style>
  <w:style w:type="character" w:customStyle="1" w:styleId="Heading2Char">
    <w:name w:val="Heading 2 Char"/>
    <w:basedOn w:val="DefaultParagraphFont"/>
    <w:link w:val="Heading2"/>
    <w:uiPriority w:val="9"/>
    <w:rsid w:val="00B06E52"/>
    <w:rPr>
      <w:rFonts w:ascii="Arial" w:eastAsiaTheme="majorEastAsia" w:hAnsi="Arial" w:cstheme="majorBidi"/>
      <w:color w:val="000000" w:themeColor="text1"/>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APG</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Fentiman</dc:creator>
  <cp:keywords/>
  <dc:description/>
  <cp:lastModifiedBy>Laura Cronin</cp:lastModifiedBy>
  <cp:revision>3</cp:revision>
  <cp:lastPrinted>2023-09-29T16:09:00Z</cp:lastPrinted>
  <dcterms:created xsi:type="dcterms:W3CDTF">2025-02-05T12:25:00Z</dcterms:created>
  <dcterms:modified xsi:type="dcterms:W3CDTF">2025-02-05T13:07:00Z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b0c880f5914af358d57895dd771e6925cf796f1f6965e78c179f38c7adf076ff</vt:lpwstr>
  </property>
</Properties>
</file>