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Pr="001A3197" w:rsidRDefault="0041090D" w:rsidP="0041090D">
      <w:pPr>
        <w:jc w:val="center"/>
        <w:rPr>
          <w:rFonts w:asciiTheme="minorHAnsi" w:hAnsiTheme="minorHAnsi" w:cstheme="minorHAnsi"/>
          <w:b/>
          <w:sz w:val="36"/>
          <w:szCs w:val="36"/>
        </w:rPr>
      </w:pPr>
      <w:r w:rsidRPr="001A3197">
        <w:rPr>
          <w:rFonts w:asciiTheme="minorHAnsi" w:hAnsiTheme="minorHAnsi" w:cstheme="minorHAnsi"/>
          <w:b/>
          <w:sz w:val="36"/>
          <w:szCs w:val="36"/>
        </w:rPr>
        <w:t>THE HOLLIES PUPIL REFERRAL UNIT</w:t>
      </w:r>
    </w:p>
    <w:p w:rsidR="0041090D" w:rsidRPr="00FB1DB2" w:rsidRDefault="0041090D" w:rsidP="0041090D">
      <w:pPr>
        <w:jc w:val="center"/>
        <w:rPr>
          <w:sz w:val="36"/>
          <w:szCs w:val="36"/>
        </w:rPr>
      </w:pPr>
    </w:p>
    <w:p w:rsidR="0041090D" w:rsidRDefault="0041090D" w:rsidP="0041090D">
      <w:pPr>
        <w:jc w:val="center"/>
      </w:pPr>
    </w:p>
    <w:p w:rsidR="0041090D" w:rsidRDefault="0041090D" w:rsidP="0041090D">
      <w:pPr>
        <w:jc w:val="center"/>
      </w:pPr>
      <w:r>
        <w:rPr>
          <w:noProof/>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15875</wp:posOffset>
            </wp:positionV>
            <wp:extent cx="2269490" cy="1004570"/>
            <wp:effectExtent l="0" t="0" r="0" b="5080"/>
            <wp:wrapNone/>
            <wp:docPr id="1" name="Picture 1" descr="02-04-2010 09;34;58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04-2010 09;34;58P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9490" cy="1004570"/>
                    </a:xfrm>
                    <a:prstGeom prst="rect">
                      <a:avLst/>
                    </a:prstGeom>
                    <a:noFill/>
                  </pic:spPr>
                </pic:pic>
              </a:graphicData>
            </a:graphic>
            <wp14:sizeRelH relativeFrom="page">
              <wp14:pctWidth>0</wp14:pctWidth>
            </wp14:sizeRelH>
            <wp14:sizeRelV relativeFrom="page">
              <wp14:pctHeight>0</wp14:pctHeight>
            </wp14:sizeRelV>
          </wp:anchor>
        </w:drawing>
      </w:r>
    </w:p>
    <w:p w:rsidR="0041090D" w:rsidRDefault="0041090D" w:rsidP="0041090D">
      <w:pPr>
        <w:jc w:val="center"/>
      </w:pPr>
    </w:p>
    <w:p w:rsidR="0041090D" w:rsidRDefault="0041090D" w:rsidP="0041090D">
      <w:pPr>
        <w:jc w:val="center"/>
      </w:pPr>
    </w:p>
    <w:p w:rsidR="0041090D" w:rsidRDefault="0041090D" w:rsidP="0041090D"/>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Pr="001A3197" w:rsidRDefault="00B5587A" w:rsidP="0041090D">
      <w:pPr>
        <w:jc w:val="center"/>
        <w:rPr>
          <w:rFonts w:asciiTheme="minorHAnsi" w:hAnsiTheme="minorHAnsi" w:cstheme="minorHAnsi"/>
          <w:b/>
          <w:sz w:val="28"/>
          <w:szCs w:val="28"/>
        </w:rPr>
      </w:pPr>
      <w:r w:rsidRPr="001A3197">
        <w:rPr>
          <w:rFonts w:asciiTheme="minorHAnsi" w:hAnsiTheme="minorHAnsi" w:cstheme="minorHAnsi"/>
          <w:b/>
          <w:sz w:val="28"/>
          <w:szCs w:val="28"/>
        </w:rPr>
        <w:t>Deputy Head Teacher</w:t>
      </w:r>
    </w:p>
    <w:p w:rsidR="0041090D" w:rsidRPr="001A3197" w:rsidRDefault="0041090D" w:rsidP="0041090D">
      <w:pPr>
        <w:jc w:val="center"/>
        <w:rPr>
          <w:rFonts w:asciiTheme="minorHAnsi" w:hAnsiTheme="minorHAnsi" w:cstheme="minorHAnsi"/>
          <w:b/>
          <w:sz w:val="28"/>
          <w:szCs w:val="28"/>
        </w:rPr>
      </w:pPr>
      <w:r w:rsidRPr="001A3197">
        <w:rPr>
          <w:rFonts w:asciiTheme="minorHAnsi" w:hAnsiTheme="minorHAnsi" w:cstheme="minorHAnsi"/>
          <w:b/>
          <w:sz w:val="28"/>
          <w:szCs w:val="28"/>
        </w:rPr>
        <w:t>APPLICATION PACK</w:t>
      </w: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Pr="001A3197" w:rsidRDefault="0041090D" w:rsidP="0041090D">
      <w:pPr>
        <w:rPr>
          <w:rFonts w:asciiTheme="minorHAnsi" w:hAnsiTheme="minorHAnsi" w:cstheme="minorHAnsi"/>
        </w:rPr>
      </w:pPr>
      <w:r w:rsidRPr="001A3197">
        <w:rPr>
          <w:rFonts w:asciiTheme="minorHAnsi" w:hAnsiTheme="minorHAnsi" w:cstheme="minorHAnsi"/>
        </w:rPr>
        <w:t>THE HOLLIES PUPIL REFERRAL UNIT</w:t>
      </w:r>
    </w:p>
    <w:p w:rsidR="0041090D" w:rsidRPr="001A3197" w:rsidRDefault="0041090D" w:rsidP="0041090D">
      <w:pPr>
        <w:rPr>
          <w:rFonts w:asciiTheme="minorHAnsi" w:hAnsiTheme="minorHAnsi" w:cstheme="minorHAnsi"/>
        </w:rPr>
      </w:pPr>
      <w:r w:rsidRPr="001A3197">
        <w:rPr>
          <w:rFonts w:asciiTheme="minorHAnsi" w:hAnsiTheme="minorHAnsi" w:cstheme="minorHAnsi"/>
        </w:rPr>
        <w:t>THE STABLES</w:t>
      </w:r>
    </w:p>
    <w:p w:rsidR="0041090D" w:rsidRPr="001A3197" w:rsidRDefault="0041090D" w:rsidP="0041090D">
      <w:pPr>
        <w:rPr>
          <w:rFonts w:asciiTheme="minorHAnsi" w:hAnsiTheme="minorHAnsi" w:cstheme="minorHAnsi"/>
        </w:rPr>
      </w:pPr>
      <w:smartTag w:uri="urn:schemas-microsoft-com:office:smarttags" w:element="Street">
        <w:smartTag w:uri="urn:schemas-microsoft-com:office:smarttags" w:element="address">
          <w:r w:rsidRPr="001A3197">
            <w:rPr>
              <w:rFonts w:asciiTheme="minorHAnsi" w:hAnsiTheme="minorHAnsi" w:cstheme="minorHAnsi"/>
            </w:rPr>
            <w:t>NEWPORT ROAD</w:t>
          </w:r>
        </w:smartTag>
      </w:smartTag>
    </w:p>
    <w:p w:rsidR="0041090D" w:rsidRPr="001A3197" w:rsidRDefault="0041090D" w:rsidP="0041090D">
      <w:pPr>
        <w:rPr>
          <w:rFonts w:asciiTheme="minorHAnsi" w:hAnsiTheme="minorHAnsi" w:cstheme="minorHAnsi"/>
        </w:rPr>
      </w:pPr>
      <w:smartTag w:uri="urn:schemas-microsoft-com:office:smarttags" w:element="place">
        <w:r w:rsidRPr="001A3197">
          <w:rPr>
            <w:rFonts w:asciiTheme="minorHAnsi" w:hAnsiTheme="minorHAnsi" w:cstheme="minorHAnsi"/>
          </w:rPr>
          <w:t>STAFFORD</w:t>
        </w:r>
      </w:smartTag>
    </w:p>
    <w:p w:rsidR="0041090D" w:rsidRPr="001A3197" w:rsidRDefault="0041090D" w:rsidP="0041090D">
      <w:pPr>
        <w:rPr>
          <w:rFonts w:asciiTheme="minorHAnsi" w:hAnsiTheme="minorHAnsi" w:cstheme="minorHAnsi"/>
        </w:rPr>
      </w:pPr>
      <w:r w:rsidRPr="001A3197">
        <w:rPr>
          <w:rFonts w:asciiTheme="minorHAnsi" w:hAnsiTheme="minorHAnsi" w:cstheme="minorHAnsi"/>
        </w:rPr>
        <w:t>ST16 1BY</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TEL: 01785 241784</w:t>
      </w:r>
    </w:p>
    <w:p w:rsidR="0041090D" w:rsidRPr="001A3197" w:rsidRDefault="0041090D" w:rsidP="0041090D">
      <w:pPr>
        <w:rPr>
          <w:rFonts w:asciiTheme="minorHAnsi" w:hAnsiTheme="minorHAnsi" w:cstheme="minorHAnsi"/>
        </w:rPr>
      </w:pPr>
      <w:r w:rsidRPr="001A3197">
        <w:rPr>
          <w:rFonts w:asciiTheme="minorHAnsi" w:hAnsiTheme="minorHAnsi" w:cstheme="minorHAnsi"/>
        </w:rPr>
        <w:t>FAX:  01785 241839</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 xml:space="preserve">CONTACT: </w:t>
      </w:r>
    </w:p>
    <w:p w:rsidR="0041090D" w:rsidRPr="001A3197" w:rsidRDefault="0041090D" w:rsidP="0041090D">
      <w:pPr>
        <w:rPr>
          <w:rFonts w:asciiTheme="minorHAnsi" w:hAnsiTheme="minorHAnsi" w:cstheme="minorHAnsi"/>
        </w:rPr>
      </w:pPr>
    </w:p>
    <w:p w:rsidR="0041090D" w:rsidRPr="001A3197" w:rsidRDefault="00A610D1" w:rsidP="0041090D">
      <w:pPr>
        <w:rPr>
          <w:rFonts w:asciiTheme="minorHAnsi" w:hAnsiTheme="minorHAnsi" w:cstheme="minorHAnsi"/>
        </w:rPr>
      </w:pPr>
      <w:r>
        <w:rPr>
          <w:rFonts w:asciiTheme="minorHAnsi" w:hAnsiTheme="minorHAnsi" w:cstheme="minorHAnsi"/>
        </w:rPr>
        <w:t xml:space="preserve">Mrs Emma Jackson, Business Manager </w:t>
      </w:r>
      <w:r w:rsidR="0041090D" w:rsidRPr="001A3197">
        <w:rPr>
          <w:rFonts w:asciiTheme="minorHAnsi" w:hAnsiTheme="minorHAnsi" w:cstheme="minorHAnsi"/>
        </w:rPr>
        <w:t>Tel: 01785 241 784</w:t>
      </w:r>
    </w:p>
    <w:p w:rsidR="0041090D" w:rsidRPr="001A3197" w:rsidRDefault="0041090D" w:rsidP="0041090D">
      <w:pPr>
        <w:rPr>
          <w:rFonts w:asciiTheme="minorHAnsi" w:hAnsiTheme="minorHAnsi" w:cstheme="minorHAnsi"/>
        </w:rPr>
      </w:pPr>
      <w:r w:rsidRPr="001A3197">
        <w:rPr>
          <w:rFonts w:asciiTheme="minorHAnsi" w:hAnsiTheme="minorHAnsi" w:cstheme="minorHAnsi"/>
        </w:rPr>
        <w:t xml:space="preserve">Email: </w:t>
      </w:r>
      <w:hyperlink r:id="rId8" w:history="1">
        <w:r w:rsidRPr="001A3197">
          <w:rPr>
            <w:rStyle w:val="Hyperlink"/>
            <w:rFonts w:asciiTheme="minorHAnsi" w:hAnsiTheme="minorHAnsi" w:cstheme="minorHAnsi"/>
          </w:rPr>
          <w:t>bursar@holliesschool.staffs.sch.uk</w:t>
        </w:r>
      </w:hyperlink>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HEAD TEACHER</w:t>
      </w:r>
      <w:r w:rsidRPr="001A3197">
        <w:rPr>
          <w:rFonts w:asciiTheme="minorHAnsi" w:hAnsiTheme="minorHAnsi" w:cstheme="minorHAnsi"/>
          <w:sz w:val="28"/>
          <w:szCs w:val="28"/>
        </w:rPr>
        <w:t xml:space="preserve">:    </w:t>
      </w:r>
      <w:r w:rsidR="00DE63FC" w:rsidRPr="001A3197">
        <w:rPr>
          <w:rFonts w:asciiTheme="minorHAnsi" w:hAnsiTheme="minorHAnsi" w:cstheme="minorHAnsi"/>
          <w:sz w:val="28"/>
          <w:szCs w:val="28"/>
        </w:rPr>
        <w:t>Sonia Lockett</w:t>
      </w:r>
    </w:p>
    <w:p w:rsidR="0041090D" w:rsidRPr="001A3197" w:rsidRDefault="0041090D" w:rsidP="0041090D">
      <w:pPr>
        <w:rPr>
          <w:rFonts w:asciiTheme="minorHAnsi" w:hAnsiTheme="minorHAnsi" w:cstheme="minorHAnsi"/>
        </w:rPr>
      </w:pPr>
    </w:p>
    <w:p w:rsidR="0041090D" w:rsidRDefault="0041090D" w:rsidP="0041090D"/>
    <w:p w:rsidR="0041090D" w:rsidRDefault="0041090D" w:rsidP="0041090D"/>
    <w:p w:rsidR="0041090D" w:rsidRDefault="0041090D" w:rsidP="0041090D"/>
    <w:p w:rsidR="0041090D" w:rsidRDefault="0041090D" w:rsidP="0041090D"/>
    <w:p w:rsidR="0041090D" w:rsidRDefault="0041090D" w:rsidP="0041090D"/>
    <w:p w:rsidR="0041090D" w:rsidRDefault="0041090D" w:rsidP="0041090D"/>
    <w:p w:rsidR="0041090D" w:rsidRDefault="0041090D" w:rsidP="0041090D"/>
    <w:p w:rsidR="0041090D" w:rsidRPr="001A3197" w:rsidRDefault="0041090D" w:rsidP="0041090D">
      <w:pPr>
        <w:rPr>
          <w:rFonts w:asciiTheme="minorHAnsi" w:hAnsiTheme="minorHAnsi" w:cstheme="minorHAnsi"/>
          <w:b/>
        </w:rPr>
      </w:pPr>
      <w:r w:rsidRPr="001A3197">
        <w:rPr>
          <w:rFonts w:asciiTheme="minorHAnsi" w:hAnsiTheme="minorHAnsi" w:cstheme="minorHAnsi"/>
          <w:b/>
        </w:rPr>
        <w:t>CONTENTS:</w:t>
      </w:r>
    </w:p>
    <w:p w:rsidR="0041090D" w:rsidRPr="001A3197" w:rsidRDefault="0041090D" w:rsidP="0041090D">
      <w:pPr>
        <w:rPr>
          <w:rFonts w:asciiTheme="minorHAnsi" w:hAnsiTheme="minorHAnsi" w:cstheme="minorHAnsi"/>
          <w:b/>
        </w:rPr>
      </w:pP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p>
    <w:p w:rsidR="0041090D" w:rsidRPr="001A3197" w:rsidRDefault="0041090D" w:rsidP="0041090D">
      <w:pPr>
        <w:jc w:val="center"/>
        <w:rPr>
          <w:rFonts w:asciiTheme="minorHAnsi" w:hAnsiTheme="minorHAnsi" w:cstheme="minorHAnsi"/>
        </w:rPr>
      </w:pPr>
    </w:p>
    <w:p w:rsidR="0041090D" w:rsidRPr="001A3197" w:rsidRDefault="0041090D" w:rsidP="0041090D">
      <w:pPr>
        <w:jc w:val="cente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 xml:space="preserve">A letter from the </w:t>
      </w:r>
      <w:r w:rsidR="005D5789" w:rsidRPr="001A3197">
        <w:rPr>
          <w:rFonts w:asciiTheme="minorHAnsi" w:hAnsiTheme="minorHAnsi" w:cstheme="minorHAnsi"/>
        </w:rPr>
        <w:t>Head teacher</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Post Advertisement</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Job Description</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Person Specification</w:t>
      </w:r>
    </w:p>
    <w:p w:rsidR="001A3197" w:rsidRPr="00FA37BB" w:rsidRDefault="001A3197" w:rsidP="001A3197">
      <w:pPr>
        <w:pStyle w:val="NormalWeb"/>
        <w:rPr>
          <w:rFonts w:asciiTheme="minorHAnsi" w:hAnsiTheme="minorHAnsi" w:cstheme="minorHAnsi"/>
        </w:rPr>
      </w:pPr>
      <w:r w:rsidRPr="00FA37BB">
        <w:rPr>
          <w:rFonts w:asciiTheme="minorHAnsi" w:hAnsiTheme="minorHAnsi" w:cstheme="minorHAnsi"/>
        </w:rPr>
        <w:t xml:space="preserve">Closing date: </w:t>
      </w:r>
      <w:r w:rsidR="002A11F0">
        <w:rPr>
          <w:rFonts w:asciiTheme="minorHAnsi" w:hAnsiTheme="minorHAnsi" w:cstheme="minorHAnsi"/>
        </w:rPr>
        <w:t>19</w:t>
      </w:r>
      <w:r w:rsidR="002A11F0" w:rsidRPr="002A11F0">
        <w:rPr>
          <w:rFonts w:asciiTheme="minorHAnsi" w:hAnsiTheme="minorHAnsi" w:cstheme="minorHAnsi"/>
          <w:vertAlign w:val="superscript"/>
        </w:rPr>
        <w:t>th</w:t>
      </w:r>
      <w:r w:rsidR="002A11F0">
        <w:rPr>
          <w:rFonts w:asciiTheme="minorHAnsi" w:hAnsiTheme="minorHAnsi" w:cstheme="minorHAnsi"/>
        </w:rPr>
        <w:t xml:space="preserve"> May</w:t>
      </w:r>
      <w:r>
        <w:rPr>
          <w:rFonts w:asciiTheme="minorHAnsi" w:hAnsiTheme="minorHAnsi" w:cstheme="minorHAnsi"/>
        </w:rPr>
        <w:t xml:space="preserve"> 2019</w:t>
      </w:r>
    </w:p>
    <w:p w:rsidR="001A3197" w:rsidRPr="00FA37BB" w:rsidRDefault="001A3197" w:rsidP="001A3197">
      <w:pPr>
        <w:pStyle w:val="NormalWeb"/>
        <w:rPr>
          <w:rFonts w:asciiTheme="minorHAnsi" w:hAnsiTheme="minorHAnsi" w:cstheme="minorHAnsi"/>
        </w:rPr>
      </w:pPr>
      <w:r w:rsidRPr="00FA37BB">
        <w:rPr>
          <w:rFonts w:asciiTheme="minorHAnsi" w:hAnsiTheme="minorHAnsi" w:cstheme="minorHAnsi"/>
        </w:rPr>
        <w:t xml:space="preserve">Shortlisting date:  </w:t>
      </w:r>
      <w:r>
        <w:rPr>
          <w:rFonts w:asciiTheme="minorHAnsi" w:hAnsiTheme="minorHAnsi" w:cstheme="minorHAnsi"/>
        </w:rPr>
        <w:t xml:space="preserve">Monday </w:t>
      </w:r>
      <w:r w:rsidR="002A11F0">
        <w:rPr>
          <w:rFonts w:asciiTheme="minorHAnsi" w:hAnsiTheme="minorHAnsi" w:cstheme="minorHAnsi"/>
        </w:rPr>
        <w:t>20</w:t>
      </w:r>
      <w:r w:rsidR="002A11F0" w:rsidRPr="002A11F0">
        <w:rPr>
          <w:rFonts w:asciiTheme="minorHAnsi" w:hAnsiTheme="minorHAnsi" w:cstheme="minorHAnsi"/>
          <w:vertAlign w:val="superscript"/>
        </w:rPr>
        <w:t>th</w:t>
      </w:r>
      <w:r w:rsidR="002A11F0">
        <w:rPr>
          <w:rFonts w:asciiTheme="minorHAnsi" w:hAnsiTheme="minorHAnsi" w:cstheme="minorHAnsi"/>
        </w:rPr>
        <w:t xml:space="preserve"> May</w:t>
      </w:r>
      <w:r>
        <w:rPr>
          <w:rFonts w:asciiTheme="minorHAnsi" w:hAnsiTheme="minorHAnsi" w:cstheme="minorHAnsi"/>
        </w:rPr>
        <w:t xml:space="preserve"> 2019</w:t>
      </w:r>
    </w:p>
    <w:p w:rsidR="001A3197" w:rsidRPr="00FA37BB" w:rsidRDefault="001A3197" w:rsidP="001A3197">
      <w:pPr>
        <w:pStyle w:val="NormalWeb"/>
        <w:rPr>
          <w:rFonts w:asciiTheme="minorHAnsi" w:hAnsiTheme="minorHAnsi" w:cstheme="minorHAnsi"/>
        </w:rPr>
      </w:pPr>
      <w:r w:rsidRPr="00FA37BB">
        <w:rPr>
          <w:rFonts w:asciiTheme="minorHAnsi" w:hAnsiTheme="minorHAnsi" w:cstheme="minorHAnsi"/>
        </w:rPr>
        <w:t xml:space="preserve">Interviews: </w:t>
      </w:r>
      <w:r w:rsidR="002A11F0">
        <w:rPr>
          <w:rFonts w:asciiTheme="minorHAnsi" w:hAnsiTheme="minorHAnsi" w:cstheme="minorHAnsi"/>
        </w:rPr>
        <w:t>Thursday 23</w:t>
      </w:r>
      <w:r w:rsidR="002A11F0" w:rsidRPr="002A11F0">
        <w:rPr>
          <w:rFonts w:asciiTheme="minorHAnsi" w:hAnsiTheme="minorHAnsi" w:cstheme="minorHAnsi"/>
          <w:vertAlign w:val="superscript"/>
        </w:rPr>
        <w:t>rd</w:t>
      </w:r>
      <w:r w:rsidR="002A11F0">
        <w:rPr>
          <w:rFonts w:asciiTheme="minorHAnsi" w:hAnsiTheme="minorHAnsi" w:cstheme="minorHAnsi"/>
        </w:rPr>
        <w:t xml:space="preserve"> May</w:t>
      </w:r>
      <w:r>
        <w:rPr>
          <w:rFonts w:asciiTheme="minorHAnsi" w:hAnsiTheme="minorHAnsi" w:cstheme="minorHAnsi"/>
        </w:rPr>
        <w:t xml:space="preserve"> 2019</w:t>
      </w:r>
    </w:p>
    <w:p w:rsidR="001A3197" w:rsidRPr="00FA37BB" w:rsidRDefault="001A3197" w:rsidP="001A3197">
      <w:pPr>
        <w:pStyle w:val="NormalWeb"/>
        <w:rPr>
          <w:rFonts w:asciiTheme="minorHAnsi" w:hAnsiTheme="minorHAnsi" w:cstheme="minorHAnsi"/>
        </w:rPr>
      </w:pPr>
      <w:r>
        <w:rPr>
          <w:rFonts w:asciiTheme="minorHAnsi" w:hAnsiTheme="minorHAnsi" w:cstheme="minorHAnsi"/>
        </w:rPr>
        <w:t xml:space="preserve">School Visits: Monday </w:t>
      </w:r>
      <w:r w:rsidR="002A11F0">
        <w:rPr>
          <w:rFonts w:asciiTheme="minorHAnsi" w:hAnsiTheme="minorHAnsi" w:cstheme="minorHAnsi"/>
        </w:rPr>
        <w:t>13</w:t>
      </w:r>
      <w:r w:rsidR="002A11F0" w:rsidRPr="002A11F0">
        <w:rPr>
          <w:rFonts w:asciiTheme="minorHAnsi" w:hAnsiTheme="minorHAnsi" w:cstheme="minorHAnsi"/>
          <w:vertAlign w:val="superscript"/>
        </w:rPr>
        <w:t>th</w:t>
      </w:r>
      <w:r w:rsidR="002A11F0">
        <w:rPr>
          <w:rFonts w:asciiTheme="minorHAnsi" w:hAnsiTheme="minorHAnsi" w:cstheme="minorHAnsi"/>
        </w:rPr>
        <w:t xml:space="preserve"> May</w:t>
      </w:r>
      <w:r>
        <w:rPr>
          <w:rFonts w:asciiTheme="minorHAnsi" w:hAnsiTheme="minorHAnsi" w:cstheme="minorHAnsi"/>
        </w:rPr>
        <w:t xml:space="preserve"> 2-5pm/Thursday </w:t>
      </w:r>
      <w:r w:rsidR="002A11F0">
        <w:rPr>
          <w:rFonts w:asciiTheme="minorHAnsi" w:hAnsiTheme="minorHAnsi" w:cstheme="minorHAnsi"/>
        </w:rPr>
        <w:t>16</w:t>
      </w:r>
      <w:r w:rsidR="002A11F0" w:rsidRPr="002A11F0">
        <w:rPr>
          <w:rFonts w:asciiTheme="minorHAnsi" w:hAnsiTheme="minorHAnsi" w:cstheme="minorHAnsi"/>
          <w:vertAlign w:val="superscript"/>
        </w:rPr>
        <w:t>th</w:t>
      </w:r>
      <w:r w:rsidR="002A11F0">
        <w:rPr>
          <w:rFonts w:asciiTheme="minorHAnsi" w:hAnsiTheme="minorHAnsi" w:cstheme="minorHAnsi"/>
        </w:rPr>
        <w:t xml:space="preserve"> May</w:t>
      </w:r>
      <w:r>
        <w:rPr>
          <w:rFonts w:asciiTheme="minorHAnsi" w:hAnsiTheme="minorHAnsi" w:cstheme="minorHAnsi"/>
        </w:rPr>
        <w:t xml:space="preserve"> 8-9.30am or 3-5pm</w:t>
      </w:r>
    </w:p>
    <w:p w:rsidR="001A3197" w:rsidRPr="001A3197" w:rsidRDefault="001A3197" w:rsidP="0041090D">
      <w:pPr>
        <w:rPr>
          <w:rFonts w:asciiTheme="minorHAnsi" w:hAnsiTheme="minorHAnsi" w:cstheme="minorHAnsi"/>
          <w:b/>
        </w:rPr>
      </w:pPr>
    </w:p>
    <w:p w:rsidR="0041090D" w:rsidRDefault="0041090D" w:rsidP="0041090D"/>
    <w:p w:rsidR="0041090D" w:rsidRDefault="0041090D" w:rsidP="0041090D"/>
    <w:p w:rsidR="0041090D" w:rsidRDefault="0041090D" w:rsidP="0041090D"/>
    <w:p w:rsidR="0041090D" w:rsidRDefault="0041090D" w:rsidP="0041090D"/>
    <w:p w:rsidR="0041090D" w:rsidRDefault="0041090D" w:rsidP="0041090D"/>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Default="0041090D" w:rsidP="0041090D">
      <w:pPr>
        <w:jc w:val="center"/>
      </w:pPr>
    </w:p>
    <w:p w:rsidR="0041090D" w:rsidRPr="001A3197" w:rsidRDefault="0041090D" w:rsidP="0041090D">
      <w:pPr>
        <w:jc w:val="center"/>
        <w:rPr>
          <w:rFonts w:asciiTheme="minorHAnsi" w:hAnsiTheme="minorHAnsi" w:cstheme="minorHAnsi"/>
          <w:sz w:val="36"/>
          <w:szCs w:val="36"/>
        </w:rPr>
      </w:pPr>
      <w:r w:rsidRPr="001A3197">
        <w:rPr>
          <w:rFonts w:asciiTheme="minorHAnsi" w:hAnsiTheme="minorHAnsi" w:cstheme="minorHAnsi"/>
          <w:sz w:val="36"/>
          <w:szCs w:val="36"/>
        </w:rPr>
        <w:lastRenderedPageBreak/>
        <w:t xml:space="preserve">Positive Attitudes </w:t>
      </w:r>
    </w:p>
    <w:p w:rsidR="0041090D" w:rsidRPr="001A3197" w:rsidRDefault="0041090D" w:rsidP="0041090D">
      <w:pPr>
        <w:jc w:val="center"/>
        <w:rPr>
          <w:rFonts w:asciiTheme="minorHAnsi" w:hAnsiTheme="minorHAnsi" w:cstheme="minorHAnsi"/>
          <w:sz w:val="36"/>
          <w:szCs w:val="36"/>
        </w:rPr>
      </w:pPr>
      <w:r w:rsidRPr="001A3197">
        <w:rPr>
          <w:rFonts w:asciiTheme="minorHAnsi" w:hAnsiTheme="minorHAnsi" w:cstheme="minorHAnsi"/>
          <w:sz w:val="36"/>
          <w:szCs w:val="36"/>
        </w:rPr>
        <w:t>Positive Outcomes</w:t>
      </w:r>
    </w:p>
    <w:p w:rsidR="0041090D" w:rsidRDefault="0041090D" w:rsidP="0041090D"/>
    <w:p w:rsidR="0041090D" w:rsidRPr="001A3197" w:rsidRDefault="0041090D" w:rsidP="0041090D">
      <w:pPr>
        <w:rPr>
          <w:rFonts w:asciiTheme="minorHAnsi" w:hAnsiTheme="minorHAnsi" w:cstheme="minorHAnsi"/>
        </w:rPr>
      </w:pPr>
      <w:r w:rsidRPr="001A3197">
        <w:rPr>
          <w:rFonts w:asciiTheme="minorHAnsi" w:hAnsiTheme="minorHAnsi" w:cstheme="minorHAnsi"/>
        </w:rPr>
        <w:t>Dear Applicant</w:t>
      </w:r>
    </w:p>
    <w:p w:rsidR="0041090D" w:rsidRPr="001A3197" w:rsidRDefault="0041090D" w:rsidP="0041090D">
      <w:pPr>
        <w:rPr>
          <w:rFonts w:asciiTheme="minorHAnsi" w:hAnsiTheme="minorHAnsi" w:cstheme="minorHAnsi"/>
        </w:rPr>
      </w:pPr>
    </w:p>
    <w:p w:rsidR="0041090D" w:rsidRDefault="0041090D" w:rsidP="0041090D">
      <w:pPr>
        <w:rPr>
          <w:rFonts w:asciiTheme="minorHAnsi" w:hAnsiTheme="minorHAnsi" w:cstheme="minorHAnsi"/>
        </w:rPr>
      </w:pPr>
      <w:r w:rsidRPr="001A3197">
        <w:rPr>
          <w:rFonts w:asciiTheme="minorHAnsi" w:hAnsiTheme="minorHAnsi" w:cstheme="minorHAnsi"/>
        </w:rPr>
        <w:t xml:space="preserve">Thank you for your interest in applying for the post of </w:t>
      </w:r>
      <w:r w:rsidR="00B5587A" w:rsidRPr="001A3197">
        <w:rPr>
          <w:rFonts w:asciiTheme="minorHAnsi" w:hAnsiTheme="minorHAnsi" w:cstheme="minorHAnsi"/>
        </w:rPr>
        <w:t xml:space="preserve">Deputy Head Teacher </w:t>
      </w:r>
      <w:r w:rsidRPr="001A3197">
        <w:rPr>
          <w:rFonts w:asciiTheme="minorHAnsi" w:hAnsiTheme="minorHAnsi" w:cstheme="minorHAnsi"/>
        </w:rPr>
        <w:t xml:space="preserve">at The Hollies Pupil Referral Unit.  </w:t>
      </w:r>
    </w:p>
    <w:p w:rsidR="005D5789" w:rsidRPr="001A3197" w:rsidRDefault="005D5789"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The Hollies is a very successful PRU which over recent years has gone from strength to strength</w:t>
      </w:r>
      <w:r w:rsidR="001A3197" w:rsidRPr="001A3197">
        <w:rPr>
          <w:rFonts w:asciiTheme="minorHAnsi" w:hAnsiTheme="minorHAnsi" w:cstheme="minorHAnsi"/>
        </w:rPr>
        <w:t xml:space="preserve">. </w:t>
      </w:r>
      <w:r w:rsidRPr="001A3197">
        <w:rPr>
          <w:rFonts w:asciiTheme="minorHAnsi" w:hAnsiTheme="minorHAnsi" w:cstheme="minorHAnsi"/>
        </w:rPr>
        <w:t xml:space="preserve"> </w:t>
      </w:r>
      <w:r w:rsidR="001A3197" w:rsidRPr="001A3197">
        <w:rPr>
          <w:rFonts w:asciiTheme="minorHAnsi" w:hAnsiTheme="minorHAnsi" w:cstheme="minorHAnsi"/>
          <w:color w:val="222222"/>
          <w:lang w:val="en"/>
        </w:rPr>
        <w:t xml:space="preserve">Our leadership team is expanding due to changing needs within the school. </w:t>
      </w:r>
      <w:r w:rsidRPr="001A3197">
        <w:rPr>
          <w:rFonts w:asciiTheme="minorHAnsi" w:hAnsiTheme="minorHAnsi" w:cstheme="minorHAnsi"/>
        </w:rPr>
        <w:t xml:space="preserve">We </w:t>
      </w:r>
      <w:r w:rsidR="005D5789">
        <w:rPr>
          <w:rFonts w:asciiTheme="minorHAnsi" w:hAnsiTheme="minorHAnsi" w:cstheme="minorHAnsi"/>
        </w:rPr>
        <w:t>are a double district PRU, covering both Stafford and South Staffordshire</w:t>
      </w:r>
      <w:r w:rsidRPr="001A3197">
        <w:rPr>
          <w:rFonts w:asciiTheme="minorHAnsi" w:hAnsiTheme="minorHAnsi" w:cstheme="minorHAnsi"/>
        </w:rPr>
        <w:t xml:space="preserve">.  This </w:t>
      </w:r>
      <w:r w:rsidR="005D5789">
        <w:rPr>
          <w:rFonts w:asciiTheme="minorHAnsi" w:hAnsiTheme="minorHAnsi" w:cstheme="minorHAnsi"/>
        </w:rPr>
        <w:t>presents</w:t>
      </w:r>
      <w:r w:rsidRPr="001A3197">
        <w:rPr>
          <w:rFonts w:asciiTheme="minorHAnsi" w:hAnsiTheme="minorHAnsi" w:cstheme="minorHAnsi"/>
        </w:rPr>
        <w:t xml:space="preserve"> many challenges not least of which is the geographical spread of pupils on roll.  Much of our on-site provision takes place at The Hollies base in Stafford and requires considerable transportation gymnastics.</w:t>
      </w:r>
      <w:r w:rsidR="001A3197">
        <w:rPr>
          <w:rFonts w:asciiTheme="minorHAnsi" w:hAnsiTheme="minorHAnsi" w:cstheme="minorHAnsi"/>
        </w:rPr>
        <w:t xml:space="preserve"> We are currently in discussions for an add</w:t>
      </w:r>
      <w:r w:rsidR="005D5789">
        <w:rPr>
          <w:rFonts w:asciiTheme="minorHAnsi" w:hAnsiTheme="minorHAnsi" w:cstheme="minorHAnsi"/>
        </w:rPr>
        <w:t>itional site in the South Staffordshire</w:t>
      </w:r>
      <w:r w:rsidR="001A3197">
        <w:rPr>
          <w:rFonts w:asciiTheme="minorHAnsi" w:hAnsiTheme="minorHAnsi" w:cstheme="minorHAnsi"/>
        </w:rPr>
        <w:t xml:space="preserve"> area to support our </w:t>
      </w:r>
      <w:r w:rsidR="005D5789">
        <w:rPr>
          <w:rFonts w:asciiTheme="minorHAnsi" w:hAnsiTheme="minorHAnsi" w:cstheme="minorHAnsi"/>
        </w:rPr>
        <w:t xml:space="preserve">KS3 pupils and </w:t>
      </w:r>
      <w:r w:rsidR="001A3197">
        <w:rPr>
          <w:rFonts w:asciiTheme="minorHAnsi" w:hAnsiTheme="minorHAnsi" w:cstheme="minorHAnsi"/>
        </w:rPr>
        <w:t>dual rolled pupils</w:t>
      </w:r>
      <w:r w:rsidR="005D5789">
        <w:rPr>
          <w:rFonts w:asciiTheme="minorHAnsi" w:hAnsiTheme="minorHAnsi" w:cstheme="minorHAnsi"/>
        </w:rPr>
        <w:t>,</w:t>
      </w:r>
      <w:r w:rsidR="001A3197">
        <w:rPr>
          <w:rFonts w:asciiTheme="minorHAnsi" w:hAnsiTheme="minorHAnsi" w:cstheme="minorHAnsi"/>
        </w:rPr>
        <w:t xml:space="preserve"> who need intervention support so that </w:t>
      </w:r>
      <w:r w:rsidR="005D5789">
        <w:rPr>
          <w:rFonts w:asciiTheme="minorHAnsi" w:hAnsiTheme="minorHAnsi" w:cstheme="minorHAnsi"/>
        </w:rPr>
        <w:t>we</w:t>
      </w:r>
      <w:r w:rsidR="001A3197">
        <w:rPr>
          <w:rFonts w:asciiTheme="minorHAnsi" w:hAnsiTheme="minorHAnsi" w:cstheme="minorHAnsi"/>
        </w:rPr>
        <w:t xml:space="preserve"> can return to mainstream schools</w:t>
      </w:r>
      <w:r w:rsidR="005D5789">
        <w:rPr>
          <w:rFonts w:asciiTheme="minorHAnsi" w:hAnsiTheme="minorHAnsi" w:cstheme="minorHAnsi"/>
        </w:rPr>
        <w:t xml:space="preserve"> as soon as possible</w:t>
      </w:r>
      <w:r w:rsidR="001A3197">
        <w:rPr>
          <w:rFonts w:asciiTheme="minorHAnsi" w:hAnsiTheme="minorHAnsi" w:cstheme="minorHAnsi"/>
        </w:rPr>
        <w:t>.</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 xml:space="preserve">We have approximately </w:t>
      </w:r>
      <w:r w:rsidR="001A3197">
        <w:rPr>
          <w:rFonts w:asciiTheme="minorHAnsi" w:hAnsiTheme="minorHAnsi" w:cstheme="minorHAnsi"/>
        </w:rPr>
        <w:t>55</w:t>
      </w:r>
      <w:r w:rsidRPr="001A3197">
        <w:rPr>
          <w:rFonts w:asciiTheme="minorHAnsi" w:hAnsiTheme="minorHAnsi" w:cstheme="minorHAnsi"/>
        </w:rPr>
        <w:t xml:space="preserve"> pupils on roll, although this varies throughout the year.  </w:t>
      </w:r>
      <w:r w:rsidR="001A3197">
        <w:rPr>
          <w:rFonts w:asciiTheme="minorHAnsi" w:hAnsiTheme="minorHAnsi" w:cstheme="minorHAnsi"/>
        </w:rPr>
        <w:t xml:space="preserve">We are responsible for pupils in KS3 and KS4. </w:t>
      </w:r>
      <w:r w:rsidRPr="001A3197">
        <w:rPr>
          <w:rFonts w:asciiTheme="minorHAnsi" w:hAnsiTheme="minorHAnsi" w:cstheme="minorHAnsi"/>
        </w:rPr>
        <w:t>KS3 pupils are mainly catered for at The Hollies with occasional enrichment activities off-site.</w:t>
      </w:r>
      <w:r w:rsidR="00D66C84" w:rsidRPr="001A3197">
        <w:rPr>
          <w:rFonts w:asciiTheme="minorHAnsi" w:hAnsiTheme="minorHAnsi" w:cstheme="minorHAnsi"/>
        </w:rPr>
        <w:t xml:space="preserve"> The curriculum available </w:t>
      </w:r>
      <w:r w:rsidR="001A3197" w:rsidRPr="001A3197">
        <w:rPr>
          <w:rFonts w:asciiTheme="minorHAnsi" w:hAnsiTheme="minorHAnsi" w:cstheme="minorHAnsi"/>
        </w:rPr>
        <w:t>to KS</w:t>
      </w:r>
      <w:r w:rsidRPr="001A3197">
        <w:rPr>
          <w:rFonts w:asciiTheme="minorHAnsi" w:hAnsiTheme="minorHAnsi" w:cstheme="minorHAnsi"/>
        </w:rPr>
        <w:t xml:space="preserve">4 pupils </w:t>
      </w:r>
      <w:r w:rsidR="00D66C84" w:rsidRPr="001A3197">
        <w:rPr>
          <w:rFonts w:asciiTheme="minorHAnsi" w:hAnsiTheme="minorHAnsi" w:cstheme="minorHAnsi"/>
        </w:rPr>
        <w:t xml:space="preserve">is </w:t>
      </w:r>
      <w:r w:rsidRPr="001A3197">
        <w:rPr>
          <w:rFonts w:asciiTheme="minorHAnsi" w:hAnsiTheme="minorHAnsi" w:cstheme="minorHAnsi"/>
        </w:rPr>
        <w:t>English, maths</w:t>
      </w:r>
      <w:r w:rsidR="00D66C84" w:rsidRPr="001A3197">
        <w:rPr>
          <w:rFonts w:asciiTheme="minorHAnsi" w:hAnsiTheme="minorHAnsi" w:cstheme="minorHAnsi"/>
        </w:rPr>
        <w:t>, Art, PE</w:t>
      </w:r>
      <w:r w:rsidR="001A3197">
        <w:rPr>
          <w:rFonts w:asciiTheme="minorHAnsi" w:hAnsiTheme="minorHAnsi" w:cstheme="minorHAnsi"/>
        </w:rPr>
        <w:t xml:space="preserve">, </w:t>
      </w:r>
      <w:r w:rsidR="00D66C84" w:rsidRPr="001A3197">
        <w:rPr>
          <w:rFonts w:asciiTheme="minorHAnsi" w:hAnsiTheme="minorHAnsi" w:cstheme="minorHAnsi"/>
        </w:rPr>
        <w:t>Food Technology</w:t>
      </w:r>
      <w:r w:rsidR="001A3197">
        <w:rPr>
          <w:rFonts w:asciiTheme="minorHAnsi" w:hAnsiTheme="minorHAnsi" w:cstheme="minorHAnsi"/>
        </w:rPr>
        <w:t>, Duke of Edinburgh</w:t>
      </w:r>
      <w:r w:rsidR="00D66C84" w:rsidRPr="001A3197">
        <w:rPr>
          <w:rFonts w:asciiTheme="minorHAnsi" w:hAnsiTheme="minorHAnsi" w:cstheme="minorHAnsi"/>
        </w:rPr>
        <w:t>, as well as a range of level 1 and 2 qualification and access to</w:t>
      </w:r>
      <w:r w:rsidRPr="001A3197">
        <w:rPr>
          <w:rFonts w:asciiTheme="minorHAnsi" w:hAnsiTheme="minorHAnsi" w:cstheme="minorHAnsi"/>
        </w:rPr>
        <w:t xml:space="preserve"> alternative provision, although there are a few pupils who have all their provision off-site and </w:t>
      </w:r>
      <w:r w:rsidR="00D66C84" w:rsidRPr="001A3197">
        <w:rPr>
          <w:rFonts w:asciiTheme="minorHAnsi" w:hAnsiTheme="minorHAnsi" w:cstheme="minorHAnsi"/>
        </w:rPr>
        <w:t xml:space="preserve">where they are </w:t>
      </w:r>
      <w:r w:rsidRPr="001A3197">
        <w:rPr>
          <w:rFonts w:asciiTheme="minorHAnsi" w:hAnsiTheme="minorHAnsi" w:cstheme="minorHAnsi"/>
        </w:rPr>
        <w:t xml:space="preserve">supported by </w:t>
      </w:r>
      <w:r w:rsidR="001A3197">
        <w:rPr>
          <w:rFonts w:asciiTheme="minorHAnsi" w:hAnsiTheme="minorHAnsi" w:cstheme="minorHAnsi"/>
        </w:rPr>
        <w:t xml:space="preserve">the </w:t>
      </w:r>
      <w:r w:rsidRPr="001A3197">
        <w:rPr>
          <w:rFonts w:asciiTheme="minorHAnsi" w:hAnsiTheme="minorHAnsi" w:cstheme="minorHAnsi"/>
        </w:rPr>
        <w:t xml:space="preserve">Hollies staff.  We work in partnership with all the high schools in </w:t>
      </w:r>
      <w:smartTag w:uri="urn:schemas-microsoft-com:office:smarttags" w:element="place">
        <w:r w:rsidRPr="001A3197">
          <w:rPr>
            <w:rFonts w:asciiTheme="minorHAnsi" w:hAnsiTheme="minorHAnsi" w:cstheme="minorHAnsi"/>
          </w:rPr>
          <w:t>Stafford</w:t>
        </w:r>
      </w:smartTag>
      <w:r w:rsidRPr="001A3197">
        <w:rPr>
          <w:rFonts w:asciiTheme="minorHAnsi" w:hAnsiTheme="minorHAnsi" w:cstheme="minorHAnsi"/>
        </w:rPr>
        <w:t xml:space="preserve"> and South Staffs and have very successful working relationships as a result of the District Inclusion Partnerships.  Our joint aim is to re-integrate as many young people as possible to mainstream education and, where this is not possible, to ensure the best academic and social attainment at KS4.</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Our staff group at The Hollies is very solid and mutually supportive. We work together to bring about the best possible outcomes for the young people on our roll whether this is planning programmes of work, looking for opportunities for development, working together with families or just being listening colleagues when times are tough.</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I would welcome visits to The Hollies for prospective candidates</w:t>
      </w:r>
      <w:r w:rsidR="001A3197">
        <w:rPr>
          <w:rFonts w:asciiTheme="minorHAnsi" w:hAnsiTheme="minorHAnsi" w:cstheme="minorHAnsi"/>
        </w:rPr>
        <w:t xml:space="preserve">, the dates for visits is: Monday </w:t>
      </w:r>
      <w:r w:rsidR="0001303C">
        <w:rPr>
          <w:rFonts w:asciiTheme="minorHAnsi" w:hAnsiTheme="minorHAnsi" w:cstheme="minorHAnsi"/>
        </w:rPr>
        <w:t>13</w:t>
      </w:r>
      <w:r w:rsidR="0001303C" w:rsidRPr="0001303C">
        <w:rPr>
          <w:rFonts w:asciiTheme="minorHAnsi" w:hAnsiTheme="minorHAnsi" w:cstheme="minorHAnsi"/>
          <w:vertAlign w:val="superscript"/>
        </w:rPr>
        <w:t>th</w:t>
      </w:r>
      <w:r w:rsidR="0001303C">
        <w:rPr>
          <w:rFonts w:asciiTheme="minorHAnsi" w:hAnsiTheme="minorHAnsi" w:cstheme="minorHAnsi"/>
        </w:rPr>
        <w:t xml:space="preserve"> May</w:t>
      </w:r>
      <w:r w:rsidR="001A3197">
        <w:rPr>
          <w:rFonts w:asciiTheme="minorHAnsi" w:hAnsiTheme="minorHAnsi" w:cstheme="minorHAnsi"/>
        </w:rPr>
        <w:t xml:space="preserve"> 2-5pm/Thursday </w:t>
      </w:r>
      <w:r w:rsidR="0001303C">
        <w:rPr>
          <w:rFonts w:asciiTheme="minorHAnsi" w:hAnsiTheme="minorHAnsi" w:cstheme="minorHAnsi"/>
        </w:rPr>
        <w:t>16</w:t>
      </w:r>
      <w:r w:rsidR="0001303C" w:rsidRPr="0001303C">
        <w:rPr>
          <w:rFonts w:asciiTheme="minorHAnsi" w:hAnsiTheme="minorHAnsi" w:cstheme="minorHAnsi"/>
          <w:vertAlign w:val="superscript"/>
        </w:rPr>
        <w:t>th</w:t>
      </w:r>
      <w:r w:rsidR="0001303C">
        <w:rPr>
          <w:rFonts w:asciiTheme="minorHAnsi" w:hAnsiTheme="minorHAnsi" w:cstheme="minorHAnsi"/>
        </w:rPr>
        <w:t xml:space="preserve"> May</w:t>
      </w:r>
      <w:r w:rsidR="001A3197">
        <w:rPr>
          <w:rFonts w:asciiTheme="minorHAnsi" w:hAnsiTheme="minorHAnsi" w:cstheme="minorHAnsi"/>
        </w:rPr>
        <w:t xml:space="preserve"> 8-9.30am or 3-5pm. S</w:t>
      </w:r>
      <w:r w:rsidRPr="001A3197">
        <w:rPr>
          <w:rFonts w:asciiTheme="minorHAnsi" w:hAnsiTheme="minorHAnsi" w:cstheme="minorHAnsi"/>
        </w:rPr>
        <w:t xml:space="preserve">hould you wish to </w:t>
      </w:r>
      <w:r w:rsidR="00DE63FC" w:rsidRPr="001A3197">
        <w:rPr>
          <w:rFonts w:asciiTheme="minorHAnsi" w:hAnsiTheme="minorHAnsi" w:cstheme="minorHAnsi"/>
        </w:rPr>
        <w:t>make an appointment</w:t>
      </w:r>
      <w:r w:rsidRPr="001A3197">
        <w:rPr>
          <w:rFonts w:asciiTheme="minorHAnsi" w:hAnsiTheme="minorHAnsi" w:cstheme="minorHAnsi"/>
        </w:rPr>
        <w:t xml:space="preserve"> please ring </w:t>
      </w:r>
      <w:r w:rsidR="00DE63FC" w:rsidRPr="001A3197">
        <w:rPr>
          <w:rFonts w:asciiTheme="minorHAnsi" w:hAnsiTheme="minorHAnsi" w:cstheme="minorHAnsi"/>
        </w:rPr>
        <w:t>Sally Briggs, Office Manager on 01785 241784.</w:t>
      </w:r>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I look forward to hearing from you.</w:t>
      </w:r>
      <w:bookmarkStart w:id="0" w:name="_GoBack"/>
      <w:bookmarkEnd w:id="0"/>
    </w:p>
    <w:p w:rsidR="0041090D" w:rsidRPr="001A3197" w:rsidRDefault="0041090D" w:rsidP="0041090D">
      <w:pPr>
        <w:rPr>
          <w:rFonts w:asciiTheme="minorHAnsi" w:hAnsiTheme="minorHAnsi" w:cstheme="minorHAnsi"/>
        </w:rPr>
      </w:pPr>
    </w:p>
    <w:p w:rsidR="0041090D" w:rsidRPr="001A3197" w:rsidRDefault="0041090D" w:rsidP="0041090D">
      <w:pPr>
        <w:rPr>
          <w:rFonts w:asciiTheme="minorHAnsi" w:hAnsiTheme="minorHAnsi" w:cstheme="minorHAnsi"/>
        </w:rPr>
      </w:pPr>
      <w:r w:rsidRPr="001A3197">
        <w:rPr>
          <w:rFonts w:asciiTheme="minorHAnsi" w:hAnsiTheme="minorHAnsi" w:cstheme="minorHAnsi"/>
        </w:rPr>
        <w:t>Yours sincerely</w:t>
      </w:r>
      <w:r w:rsidR="001A3197">
        <w:rPr>
          <w:rFonts w:asciiTheme="minorHAnsi" w:hAnsiTheme="minorHAnsi" w:cstheme="minorHAnsi"/>
        </w:rPr>
        <w:t>,</w:t>
      </w:r>
    </w:p>
    <w:p w:rsidR="0041090D" w:rsidRPr="001A3197" w:rsidRDefault="0041090D" w:rsidP="0041090D">
      <w:pPr>
        <w:rPr>
          <w:rFonts w:asciiTheme="minorHAnsi" w:hAnsiTheme="minorHAnsi" w:cstheme="minorHAnsi"/>
        </w:rPr>
      </w:pPr>
    </w:p>
    <w:p w:rsidR="001A3197" w:rsidRDefault="00DE63FC" w:rsidP="0041090D">
      <w:pPr>
        <w:rPr>
          <w:rFonts w:asciiTheme="minorHAnsi" w:hAnsiTheme="minorHAnsi" w:cstheme="minorHAnsi"/>
        </w:rPr>
      </w:pPr>
      <w:r w:rsidRPr="001A3197">
        <w:rPr>
          <w:rFonts w:asciiTheme="minorHAnsi" w:hAnsiTheme="minorHAnsi" w:cstheme="minorHAnsi"/>
        </w:rPr>
        <w:t>Sonia Lockett</w:t>
      </w:r>
    </w:p>
    <w:p w:rsidR="001A3197" w:rsidRPr="001A3197" w:rsidRDefault="001A3197" w:rsidP="0041090D">
      <w:pPr>
        <w:rPr>
          <w:rFonts w:asciiTheme="minorHAnsi" w:hAnsiTheme="minorHAnsi" w:cstheme="minorHAnsi"/>
        </w:rPr>
      </w:pPr>
    </w:p>
    <w:p w:rsidR="0041090D" w:rsidRPr="001A3197" w:rsidRDefault="005D5789" w:rsidP="0041090D">
      <w:pPr>
        <w:rPr>
          <w:rFonts w:asciiTheme="minorHAnsi" w:hAnsiTheme="minorHAnsi" w:cstheme="minorHAnsi"/>
        </w:rPr>
      </w:pPr>
      <w:r w:rsidRPr="001A3197">
        <w:rPr>
          <w:rFonts w:asciiTheme="minorHAnsi" w:hAnsiTheme="minorHAnsi" w:cstheme="minorHAnsi"/>
        </w:rPr>
        <w:t>Head teacher</w:t>
      </w:r>
    </w:p>
    <w:p w:rsidR="00C67529" w:rsidRDefault="00C67529" w:rsidP="0041090D">
      <w:pPr>
        <w:jc w:val="center"/>
        <w:rPr>
          <w:rFonts w:ascii="Arial" w:hAnsi="Arial" w:cs="Arial"/>
          <w:b/>
          <w:sz w:val="32"/>
          <w:szCs w:val="32"/>
          <w:u w:val="single"/>
          <w:lang w:eastAsia="en-US"/>
        </w:rPr>
      </w:pPr>
    </w:p>
    <w:p w:rsidR="00B5587A" w:rsidRPr="00462B29" w:rsidRDefault="00B5587A" w:rsidP="00B5587A">
      <w:pPr>
        <w:jc w:val="center"/>
        <w:rPr>
          <w:rFonts w:asciiTheme="minorHAnsi" w:hAnsiTheme="minorHAnsi" w:cstheme="minorHAnsi"/>
          <w:b/>
          <w:sz w:val="36"/>
          <w:szCs w:val="36"/>
          <w:lang w:val="en-US" w:eastAsia="en-US"/>
        </w:rPr>
      </w:pPr>
      <w:r w:rsidRPr="00462B29">
        <w:rPr>
          <w:rFonts w:asciiTheme="minorHAnsi" w:hAnsiTheme="minorHAnsi" w:cstheme="minorHAnsi"/>
          <w:b/>
          <w:sz w:val="36"/>
          <w:szCs w:val="36"/>
          <w:lang w:val="en-US" w:eastAsia="en-US"/>
        </w:rPr>
        <w:lastRenderedPageBreak/>
        <w:t>THE HOLLIES PUPIL REFERRAL UNIT</w:t>
      </w:r>
    </w:p>
    <w:p w:rsidR="00B5587A" w:rsidRPr="00462B29" w:rsidRDefault="00B5587A" w:rsidP="00B5587A">
      <w:pPr>
        <w:jc w:val="center"/>
        <w:rPr>
          <w:rFonts w:asciiTheme="minorHAnsi" w:hAnsiTheme="minorHAnsi" w:cstheme="minorHAnsi"/>
          <w:sz w:val="36"/>
          <w:szCs w:val="36"/>
          <w:lang w:val="en-US" w:eastAsia="en-US"/>
        </w:rPr>
      </w:pPr>
    </w:p>
    <w:p w:rsidR="00B5587A" w:rsidRPr="00462B29" w:rsidRDefault="00B5587A" w:rsidP="00B5587A">
      <w:pPr>
        <w:rPr>
          <w:rFonts w:asciiTheme="minorHAnsi" w:hAnsiTheme="minorHAnsi" w:cstheme="minorHAnsi"/>
          <w:sz w:val="20"/>
          <w:szCs w:val="20"/>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4320"/>
        <w:gridCol w:w="1530"/>
        <w:gridCol w:w="1278"/>
      </w:tblGrid>
      <w:tr w:rsidR="00B5587A" w:rsidRPr="00462B29" w:rsidTr="00DE63FC">
        <w:trPr>
          <w:cantSplit/>
          <w:trHeight w:val="623"/>
        </w:trPr>
        <w:tc>
          <w:tcPr>
            <w:tcW w:w="8856" w:type="dxa"/>
            <w:gridSpan w:val="4"/>
          </w:tcPr>
          <w:p w:rsidR="00B5587A" w:rsidRPr="00462B29" w:rsidRDefault="00B5587A" w:rsidP="00B5587A">
            <w:pPr>
              <w:rPr>
                <w:rFonts w:asciiTheme="minorHAnsi" w:hAnsiTheme="minorHAnsi" w:cstheme="minorHAnsi"/>
                <w:i/>
                <w:sz w:val="20"/>
                <w:szCs w:val="20"/>
                <w:lang w:val="en-US" w:eastAsia="en-US"/>
              </w:rPr>
            </w:pPr>
            <w:r w:rsidRPr="00462B29">
              <w:rPr>
                <w:rFonts w:asciiTheme="minorHAnsi" w:hAnsiTheme="minorHAnsi" w:cstheme="minorHAnsi"/>
                <w:noProof/>
                <w:sz w:val="20"/>
                <w:szCs w:val="20"/>
              </w:rPr>
              <mc:AlternateContent>
                <mc:Choice Requires="wps">
                  <w:drawing>
                    <wp:anchor distT="0" distB="0" distL="114300" distR="114300" simplePos="0" relativeHeight="251661312" behindDoc="0" locked="0" layoutInCell="1" allowOverlap="1">
                      <wp:simplePos x="0" y="0"/>
                      <wp:positionH relativeFrom="column">
                        <wp:posOffset>1250950</wp:posOffset>
                      </wp:positionH>
                      <wp:positionV relativeFrom="paragraph">
                        <wp:posOffset>19050</wp:posOffset>
                      </wp:positionV>
                      <wp:extent cx="3108960" cy="413385"/>
                      <wp:effectExtent l="3175" t="1270" r="254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1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6C84" w:rsidRPr="00462B29" w:rsidRDefault="00D66C84" w:rsidP="00B5587A">
                                  <w:pPr>
                                    <w:jc w:val="center"/>
                                    <w:rPr>
                                      <w:rFonts w:ascii="Arial" w:hAnsi="Arial" w:cs="Arial"/>
                                      <w:sz w:val="22"/>
                                      <w:szCs w:val="22"/>
                                    </w:rPr>
                                  </w:pPr>
                                  <w:r w:rsidRPr="00462B29">
                                    <w:rPr>
                                      <w:rFonts w:ascii="Arial" w:hAnsi="Arial" w:cs="Arial"/>
                                      <w:sz w:val="22"/>
                                      <w:szCs w:val="22"/>
                                    </w:rPr>
                                    <w:t>JOB DESCRIPTION</w:t>
                                  </w:r>
                                </w:p>
                                <w:p w:rsidR="00D66C84" w:rsidRDefault="00D66C84" w:rsidP="00B5587A">
                                  <w:pPr>
                                    <w:rPr>
                                      <w:rFonts w:ascii="Arial" w:hAnsi="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8.5pt;margin-top:1.5pt;width:244.8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" stroked="f">
                      <v:textbox>
                        <w:txbxContent>
                          <w:p w:rsidR="00D66C84" w:rsidRPr="00462B29" w:rsidRDefault="00D66C84" w:rsidP="00B5587A">
                            <w:pPr>
                              <w:jc w:val="center"/>
                              <w:rPr>
                                <w:rFonts w:ascii="Arial" w:hAnsi="Arial" w:cs="Arial"/>
                                <w:sz w:val="22"/>
                                <w:szCs w:val="22"/>
                              </w:rPr>
                            </w:pPr>
                            <w:r w:rsidRPr="00462B29">
                              <w:rPr>
                                <w:rFonts w:ascii="Arial" w:hAnsi="Arial" w:cs="Arial"/>
                                <w:sz w:val="22"/>
                                <w:szCs w:val="22"/>
                              </w:rPr>
                              <w:t>JOB DESCRIPTION</w:t>
                            </w:r>
                          </w:p>
                          <w:p w:rsidR="00D66C84" w:rsidRDefault="00D66C84" w:rsidP="00B5587A">
                            <w:pPr>
                              <w:rPr>
                                <w:rFonts w:ascii="Arial" w:hAnsi="Arial"/>
                                <w:b/>
                              </w:rPr>
                            </w:pPr>
                          </w:p>
                        </w:txbxContent>
                      </v:textbox>
                    </v:shape>
                  </w:pict>
                </mc:Fallback>
              </mc:AlternateContent>
            </w:r>
          </w:p>
          <w:p w:rsidR="00B5587A" w:rsidRPr="00462B29" w:rsidRDefault="00B5587A" w:rsidP="00B5587A">
            <w:pPr>
              <w:keepNext/>
              <w:jc w:val="center"/>
              <w:outlineLvl w:val="0"/>
              <w:rPr>
                <w:rFonts w:asciiTheme="minorHAnsi" w:hAnsiTheme="minorHAnsi" w:cstheme="minorHAnsi"/>
                <w:b/>
                <w:i/>
                <w:szCs w:val="20"/>
                <w:lang w:val="en-US" w:eastAsia="en-US"/>
              </w:rPr>
            </w:pPr>
            <w:r w:rsidRPr="00462B29">
              <w:rPr>
                <w:rFonts w:asciiTheme="minorHAnsi" w:hAnsiTheme="minorHAnsi" w:cstheme="minorHAnsi"/>
                <w:b/>
                <w:i/>
                <w:szCs w:val="20"/>
                <w:lang w:val="en-US" w:eastAsia="en-US"/>
              </w:rPr>
              <w:t>‘DIRECTORATE’</w:t>
            </w:r>
          </w:p>
          <w:p w:rsidR="00B5587A" w:rsidRPr="00462B29" w:rsidRDefault="00B5587A" w:rsidP="00B5587A">
            <w:pPr>
              <w:jc w:val="center"/>
              <w:rPr>
                <w:rFonts w:asciiTheme="minorHAnsi" w:hAnsiTheme="minorHAnsi" w:cstheme="minorHAnsi"/>
                <w:b/>
                <w:i/>
                <w:szCs w:val="20"/>
                <w:lang w:val="en-US" w:eastAsia="en-US"/>
              </w:rPr>
            </w:pPr>
          </w:p>
        </w:tc>
      </w:tr>
      <w:tr w:rsidR="00B5587A" w:rsidRPr="00462B29" w:rsidTr="00DE63FC">
        <w:tc>
          <w:tcPr>
            <w:tcW w:w="1728" w:type="dxa"/>
          </w:tcPr>
          <w:p w:rsidR="00B5587A" w:rsidRPr="00462B29" w:rsidRDefault="00B5587A" w:rsidP="00B5587A">
            <w:pPr>
              <w:jc w:val="center"/>
              <w:rPr>
                <w:rFonts w:asciiTheme="minorHAnsi" w:hAnsiTheme="minorHAnsi" w:cstheme="minorHAnsi"/>
                <w:b/>
                <w:szCs w:val="20"/>
                <w:lang w:val="en-US" w:eastAsia="en-US"/>
              </w:rPr>
            </w:pPr>
            <w:r w:rsidRPr="00462B29">
              <w:rPr>
                <w:rFonts w:asciiTheme="minorHAnsi" w:hAnsiTheme="minorHAnsi" w:cstheme="minorHAnsi"/>
                <w:b/>
                <w:szCs w:val="20"/>
                <w:lang w:val="en-US" w:eastAsia="en-US"/>
              </w:rPr>
              <w:t>Post No.</w:t>
            </w:r>
          </w:p>
        </w:tc>
        <w:tc>
          <w:tcPr>
            <w:tcW w:w="4320" w:type="dxa"/>
          </w:tcPr>
          <w:p w:rsidR="00B5587A" w:rsidRPr="00462B29" w:rsidRDefault="00B5587A" w:rsidP="00B5587A">
            <w:pPr>
              <w:jc w:val="center"/>
              <w:rPr>
                <w:rFonts w:asciiTheme="minorHAnsi" w:hAnsiTheme="minorHAnsi" w:cstheme="minorHAnsi"/>
                <w:b/>
                <w:szCs w:val="20"/>
                <w:lang w:val="en-US" w:eastAsia="en-US"/>
              </w:rPr>
            </w:pPr>
            <w:r w:rsidRPr="00462B29">
              <w:rPr>
                <w:rFonts w:asciiTheme="minorHAnsi" w:hAnsiTheme="minorHAnsi" w:cstheme="minorHAnsi"/>
                <w:b/>
                <w:szCs w:val="20"/>
                <w:lang w:val="en-US" w:eastAsia="en-US"/>
              </w:rPr>
              <w:t>Post Title</w:t>
            </w:r>
          </w:p>
        </w:tc>
        <w:tc>
          <w:tcPr>
            <w:tcW w:w="1530" w:type="dxa"/>
          </w:tcPr>
          <w:p w:rsidR="00B5587A" w:rsidRPr="00462B29" w:rsidRDefault="00B5587A" w:rsidP="00B5587A">
            <w:pPr>
              <w:jc w:val="center"/>
              <w:rPr>
                <w:rFonts w:asciiTheme="minorHAnsi" w:hAnsiTheme="minorHAnsi" w:cstheme="minorHAnsi"/>
                <w:b/>
                <w:szCs w:val="20"/>
                <w:lang w:val="en-US" w:eastAsia="en-US"/>
              </w:rPr>
            </w:pPr>
            <w:r w:rsidRPr="00462B29">
              <w:rPr>
                <w:rFonts w:asciiTheme="minorHAnsi" w:hAnsiTheme="minorHAnsi" w:cstheme="minorHAnsi"/>
                <w:b/>
                <w:szCs w:val="20"/>
                <w:lang w:val="en-US" w:eastAsia="en-US"/>
              </w:rPr>
              <w:t>Grade</w:t>
            </w:r>
          </w:p>
        </w:tc>
        <w:tc>
          <w:tcPr>
            <w:tcW w:w="1278" w:type="dxa"/>
          </w:tcPr>
          <w:p w:rsidR="00B5587A" w:rsidRPr="00462B29" w:rsidRDefault="00B5587A" w:rsidP="00B5587A">
            <w:pPr>
              <w:jc w:val="center"/>
              <w:rPr>
                <w:rFonts w:asciiTheme="minorHAnsi" w:hAnsiTheme="minorHAnsi" w:cstheme="minorHAnsi"/>
                <w:b/>
                <w:szCs w:val="20"/>
                <w:lang w:val="en-US" w:eastAsia="en-US"/>
              </w:rPr>
            </w:pPr>
            <w:r w:rsidRPr="00462B29">
              <w:rPr>
                <w:rFonts w:asciiTheme="minorHAnsi" w:hAnsiTheme="minorHAnsi" w:cstheme="minorHAnsi"/>
                <w:b/>
                <w:szCs w:val="20"/>
                <w:lang w:val="en-US" w:eastAsia="en-US"/>
              </w:rPr>
              <w:t>Date</w:t>
            </w:r>
          </w:p>
        </w:tc>
      </w:tr>
      <w:tr w:rsidR="00B5587A" w:rsidRPr="00462B29" w:rsidTr="00DE63FC">
        <w:trPr>
          <w:trHeight w:val="483"/>
        </w:trPr>
        <w:tc>
          <w:tcPr>
            <w:tcW w:w="1728" w:type="dxa"/>
          </w:tcPr>
          <w:p w:rsidR="00B5587A" w:rsidRPr="00462B29" w:rsidRDefault="00B5587A" w:rsidP="00B5587A">
            <w:pPr>
              <w:rPr>
                <w:rFonts w:asciiTheme="minorHAnsi" w:hAnsiTheme="minorHAnsi" w:cstheme="minorHAnsi"/>
                <w:sz w:val="20"/>
                <w:szCs w:val="20"/>
                <w:lang w:val="en-US" w:eastAsia="en-US"/>
              </w:rPr>
            </w:pPr>
          </w:p>
        </w:tc>
        <w:tc>
          <w:tcPr>
            <w:tcW w:w="4320" w:type="dxa"/>
          </w:tcPr>
          <w:p w:rsidR="00B5587A" w:rsidRPr="00462B29" w:rsidRDefault="00B5587A" w:rsidP="005D5789">
            <w:pPr>
              <w:jc w:val="center"/>
              <w:rPr>
                <w:rFonts w:asciiTheme="minorHAnsi" w:hAnsiTheme="minorHAnsi" w:cstheme="minorHAnsi"/>
                <w:b/>
                <w:sz w:val="22"/>
                <w:szCs w:val="22"/>
                <w:lang w:val="en-US" w:eastAsia="en-US"/>
              </w:rPr>
            </w:pPr>
            <w:r w:rsidRPr="00462B29">
              <w:rPr>
                <w:rFonts w:asciiTheme="minorHAnsi" w:hAnsiTheme="minorHAnsi" w:cstheme="minorHAnsi"/>
                <w:b/>
                <w:sz w:val="22"/>
                <w:szCs w:val="22"/>
                <w:lang w:val="en-US" w:eastAsia="en-US"/>
              </w:rPr>
              <w:t xml:space="preserve"> Deputy Head</w:t>
            </w:r>
            <w:r w:rsidR="005D5789">
              <w:rPr>
                <w:rFonts w:asciiTheme="minorHAnsi" w:hAnsiTheme="minorHAnsi" w:cstheme="minorHAnsi"/>
                <w:b/>
                <w:sz w:val="22"/>
                <w:szCs w:val="22"/>
                <w:lang w:val="en-US" w:eastAsia="en-US"/>
              </w:rPr>
              <w:t xml:space="preserve"> Teacher</w:t>
            </w:r>
          </w:p>
        </w:tc>
        <w:tc>
          <w:tcPr>
            <w:tcW w:w="1530" w:type="dxa"/>
          </w:tcPr>
          <w:p w:rsidR="00B5587A" w:rsidRPr="00462B29" w:rsidRDefault="00B5587A" w:rsidP="00B5587A">
            <w:pPr>
              <w:jc w:val="center"/>
              <w:rPr>
                <w:rFonts w:asciiTheme="minorHAnsi" w:hAnsiTheme="minorHAnsi" w:cstheme="minorHAnsi"/>
                <w:b/>
                <w:sz w:val="22"/>
                <w:szCs w:val="22"/>
                <w:lang w:val="en-US" w:eastAsia="en-US"/>
              </w:rPr>
            </w:pPr>
            <w:r w:rsidRPr="00462B29">
              <w:rPr>
                <w:rFonts w:asciiTheme="minorHAnsi" w:hAnsiTheme="minorHAnsi" w:cstheme="minorHAnsi"/>
                <w:b/>
                <w:sz w:val="22"/>
                <w:szCs w:val="22"/>
                <w:lang w:val="en-US" w:eastAsia="en-US"/>
              </w:rPr>
              <w:t>L7-11</w:t>
            </w:r>
          </w:p>
        </w:tc>
        <w:tc>
          <w:tcPr>
            <w:tcW w:w="1278" w:type="dxa"/>
          </w:tcPr>
          <w:p w:rsidR="00B5587A" w:rsidRPr="00462B29" w:rsidRDefault="00462B29" w:rsidP="00B5587A">
            <w:pPr>
              <w:rPr>
                <w:rFonts w:asciiTheme="minorHAnsi" w:hAnsiTheme="minorHAnsi" w:cstheme="minorHAnsi"/>
                <w:b/>
                <w:sz w:val="22"/>
                <w:szCs w:val="22"/>
                <w:lang w:val="en-US" w:eastAsia="en-US"/>
              </w:rPr>
            </w:pPr>
            <w:r w:rsidRPr="00462B29">
              <w:rPr>
                <w:rFonts w:asciiTheme="minorHAnsi" w:hAnsiTheme="minorHAnsi" w:cstheme="minorHAnsi"/>
                <w:b/>
                <w:sz w:val="22"/>
                <w:szCs w:val="22"/>
                <w:lang w:val="en-US" w:eastAsia="en-US"/>
              </w:rPr>
              <w:t>September 2019</w:t>
            </w:r>
          </w:p>
        </w:tc>
      </w:tr>
    </w:tbl>
    <w:p w:rsidR="00B5587A" w:rsidRPr="00462B29" w:rsidRDefault="00B5587A" w:rsidP="00B5587A">
      <w:pPr>
        <w:rPr>
          <w:rFonts w:asciiTheme="minorHAnsi" w:hAnsiTheme="minorHAnsi" w:cstheme="minorHAnsi"/>
          <w:sz w:val="20"/>
          <w:szCs w:val="20"/>
          <w:lang w:val="en-US" w:eastAsia="en-US"/>
        </w:rPr>
      </w:pPr>
    </w:p>
    <w:p w:rsidR="00B5587A" w:rsidRPr="00462B29" w:rsidRDefault="00B5587A" w:rsidP="00B5587A">
      <w:pPr>
        <w:jc w:val="center"/>
        <w:rPr>
          <w:rFonts w:asciiTheme="minorHAnsi" w:hAnsiTheme="minorHAnsi" w:cstheme="minorHAnsi"/>
          <w:b/>
          <w:sz w:val="28"/>
          <w:szCs w:val="28"/>
          <w:lang w:val="en-US" w:eastAsia="en-US"/>
        </w:rPr>
      </w:pPr>
    </w:p>
    <w:p w:rsidR="00B5587A" w:rsidRPr="00462B29" w:rsidRDefault="00B5587A" w:rsidP="00B5587A">
      <w:pPr>
        <w:rPr>
          <w:rFonts w:asciiTheme="minorHAnsi" w:hAnsiTheme="minorHAnsi" w:cstheme="minorHAnsi"/>
          <w:b/>
          <w:sz w:val="28"/>
          <w:szCs w:val="28"/>
          <w:lang w:val="en-US" w:eastAsia="en-US"/>
        </w:rPr>
      </w:pPr>
      <w:r w:rsidRPr="00462B29">
        <w:rPr>
          <w:rFonts w:asciiTheme="minorHAnsi" w:hAnsiTheme="minorHAnsi" w:cstheme="minorHAnsi"/>
          <w:b/>
          <w:sz w:val="28"/>
          <w:szCs w:val="28"/>
          <w:lang w:val="en-US" w:eastAsia="en-US"/>
        </w:rPr>
        <w:t xml:space="preserve">Job Title:       Deputy </w:t>
      </w:r>
      <w:r w:rsidR="005D5789">
        <w:rPr>
          <w:rFonts w:asciiTheme="minorHAnsi" w:hAnsiTheme="minorHAnsi" w:cstheme="minorHAnsi"/>
          <w:b/>
          <w:sz w:val="28"/>
          <w:szCs w:val="28"/>
          <w:lang w:val="en-US" w:eastAsia="en-US"/>
        </w:rPr>
        <w:t>Head Teacher</w:t>
      </w:r>
    </w:p>
    <w:p w:rsidR="00B5587A" w:rsidRPr="00462B29" w:rsidRDefault="00B5587A" w:rsidP="00B5587A">
      <w:pPr>
        <w:tabs>
          <w:tab w:val="left" w:pos="7141"/>
        </w:tabs>
        <w:rPr>
          <w:rFonts w:asciiTheme="minorHAnsi" w:hAnsiTheme="minorHAnsi" w:cstheme="minorHAnsi"/>
          <w:b/>
          <w:sz w:val="28"/>
          <w:szCs w:val="28"/>
          <w:lang w:val="en-US" w:eastAsia="en-US"/>
        </w:rPr>
      </w:pPr>
      <w:r w:rsidRPr="00462B29">
        <w:rPr>
          <w:rFonts w:asciiTheme="minorHAnsi" w:hAnsiTheme="minorHAnsi" w:cstheme="minorHAnsi"/>
          <w:b/>
          <w:sz w:val="28"/>
          <w:szCs w:val="28"/>
          <w:lang w:val="en-US" w:eastAsia="en-US"/>
        </w:rPr>
        <w:tab/>
      </w:r>
    </w:p>
    <w:p w:rsidR="00B5587A" w:rsidRPr="00462B29" w:rsidRDefault="00B5587A" w:rsidP="00B5587A">
      <w:pPr>
        <w:rPr>
          <w:rFonts w:asciiTheme="minorHAnsi" w:hAnsiTheme="minorHAnsi" w:cstheme="minorHAnsi"/>
          <w:b/>
          <w:sz w:val="28"/>
          <w:szCs w:val="28"/>
          <w:lang w:val="en-US" w:eastAsia="en-US"/>
        </w:rPr>
      </w:pPr>
      <w:r w:rsidRPr="00462B29">
        <w:rPr>
          <w:rFonts w:asciiTheme="minorHAnsi" w:hAnsiTheme="minorHAnsi" w:cstheme="minorHAnsi"/>
          <w:b/>
          <w:sz w:val="28"/>
          <w:szCs w:val="28"/>
          <w:lang w:val="en-US" w:eastAsia="en-US"/>
        </w:rPr>
        <w:t>Salary:           Leadership 7-11</w:t>
      </w:r>
    </w:p>
    <w:p w:rsidR="00B5587A" w:rsidRPr="00462B29" w:rsidRDefault="00B5587A" w:rsidP="00B5587A">
      <w:pPr>
        <w:rPr>
          <w:rFonts w:asciiTheme="minorHAnsi" w:hAnsiTheme="minorHAnsi" w:cstheme="minorHAnsi"/>
          <w:lang w:val="en-US" w:eastAsia="en-US"/>
        </w:rPr>
      </w:pPr>
    </w:p>
    <w:p w:rsidR="00B5587A" w:rsidRPr="00462B29" w:rsidRDefault="00B5587A" w:rsidP="00B5587A">
      <w:pPr>
        <w:rPr>
          <w:rFonts w:asciiTheme="minorHAnsi" w:hAnsiTheme="minorHAnsi" w:cstheme="minorHAnsi"/>
          <w:lang w:val="en-US" w:eastAsia="en-US"/>
        </w:rPr>
      </w:pPr>
      <w:r w:rsidRPr="00462B29">
        <w:rPr>
          <w:rFonts w:asciiTheme="minorHAnsi" w:hAnsiTheme="minorHAnsi" w:cstheme="minorHAnsi"/>
          <w:lang w:val="en-US" w:eastAsia="en-US"/>
        </w:rPr>
        <w:t>To carry out duties of a Deputy Head</w:t>
      </w:r>
      <w:r w:rsidR="005D5789">
        <w:rPr>
          <w:rFonts w:asciiTheme="minorHAnsi" w:hAnsiTheme="minorHAnsi" w:cstheme="minorHAnsi"/>
          <w:lang w:val="en-US" w:eastAsia="en-US"/>
        </w:rPr>
        <w:t xml:space="preserve"> Teacher</w:t>
      </w:r>
      <w:r w:rsidRPr="00462B29">
        <w:rPr>
          <w:rFonts w:asciiTheme="minorHAnsi" w:hAnsiTheme="minorHAnsi" w:cstheme="minorHAnsi"/>
          <w:lang w:val="en-US" w:eastAsia="en-US"/>
        </w:rPr>
        <w:t xml:space="preserve"> as set out in The Deputy </w:t>
      </w:r>
      <w:r w:rsidR="005D5789">
        <w:rPr>
          <w:rFonts w:asciiTheme="minorHAnsi" w:hAnsiTheme="minorHAnsi" w:cstheme="minorHAnsi"/>
          <w:lang w:val="en-US" w:eastAsia="en-US"/>
        </w:rPr>
        <w:t>Head T</w:t>
      </w:r>
      <w:r w:rsidR="00E452E5" w:rsidRPr="00462B29">
        <w:rPr>
          <w:rFonts w:asciiTheme="minorHAnsi" w:hAnsiTheme="minorHAnsi" w:cstheme="minorHAnsi"/>
          <w:lang w:val="en-US" w:eastAsia="en-US"/>
        </w:rPr>
        <w:t>eachers’</w:t>
      </w:r>
      <w:r w:rsidRPr="00462B29">
        <w:rPr>
          <w:rFonts w:asciiTheme="minorHAnsi" w:hAnsiTheme="minorHAnsi" w:cstheme="minorHAnsi"/>
          <w:lang w:val="en-US" w:eastAsia="en-US"/>
        </w:rPr>
        <w:t xml:space="preserve"> Pay and Conditions Document.</w:t>
      </w:r>
    </w:p>
    <w:p w:rsidR="00B5587A" w:rsidRPr="00462B29" w:rsidRDefault="00B5587A" w:rsidP="00B5587A">
      <w:pPr>
        <w:rPr>
          <w:rFonts w:asciiTheme="minorHAnsi" w:hAnsiTheme="minorHAnsi" w:cstheme="minorHAnsi"/>
          <w:b/>
          <w:sz w:val="28"/>
          <w:szCs w:val="28"/>
          <w:lang w:val="en-US" w:eastAsia="en-US"/>
        </w:rPr>
      </w:pPr>
    </w:p>
    <w:p w:rsidR="00B5587A" w:rsidRPr="00462B29" w:rsidRDefault="00B5587A" w:rsidP="00B5587A">
      <w:pPr>
        <w:rPr>
          <w:rFonts w:asciiTheme="minorHAnsi" w:hAnsiTheme="minorHAnsi" w:cstheme="minorHAnsi"/>
          <w:b/>
          <w:lang w:val="en-US" w:eastAsia="en-US"/>
        </w:rPr>
      </w:pPr>
      <w:r w:rsidRPr="00462B29">
        <w:rPr>
          <w:rFonts w:asciiTheme="minorHAnsi" w:hAnsiTheme="minorHAnsi" w:cstheme="minorHAnsi"/>
          <w:b/>
          <w:lang w:val="en-US" w:eastAsia="en-US"/>
        </w:rPr>
        <w:t>General requirement:</w:t>
      </w:r>
    </w:p>
    <w:p w:rsidR="00B5587A" w:rsidRPr="00462B29" w:rsidRDefault="00B5587A" w:rsidP="00B5587A">
      <w:pPr>
        <w:rPr>
          <w:rFonts w:asciiTheme="minorHAnsi" w:hAnsiTheme="minorHAnsi" w:cstheme="minorHAnsi"/>
          <w:b/>
          <w:lang w:val="en-US" w:eastAsia="en-US"/>
        </w:rPr>
      </w:pPr>
    </w:p>
    <w:p w:rsidR="00B5587A" w:rsidRPr="00462B29" w:rsidRDefault="00B5587A" w:rsidP="00B5587A">
      <w:pPr>
        <w:rPr>
          <w:rFonts w:asciiTheme="minorHAnsi" w:hAnsiTheme="minorHAnsi" w:cstheme="minorHAnsi"/>
          <w:lang w:val="en-US" w:eastAsia="en-US"/>
        </w:rPr>
      </w:pPr>
      <w:r w:rsidRPr="00462B29">
        <w:rPr>
          <w:rFonts w:asciiTheme="minorHAnsi" w:hAnsiTheme="minorHAnsi" w:cstheme="minorHAnsi"/>
          <w:lang w:val="en-US" w:eastAsia="en-US"/>
        </w:rPr>
        <w:t>The successful candidate will be able to demonstrate:</w:t>
      </w:r>
    </w:p>
    <w:p w:rsidR="00B5587A" w:rsidRPr="00462B29" w:rsidRDefault="00B5587A" w:rsidP="00B5587A">
      <w:pPr>
        <w:rPr>
          <w:rFonts w:asciiTheme="minorHAnsi" w:hAnsiTheme="minorHAnsi" w:cstheme="minorHAnsi"/>
          <w:lang w:val="en-US" w:eastAsia="en-US"/>
        </w:rPr>
      </w:pPr>
    </w:p>
    <w:p w:rsidR="00B5587A" w:rsidRPr="00462B29" w:rsidRDefault="00B5587A" w:rsidP="00B5587A">
      <w:pPr>
        <w:numPr>
          <w:ilvl w:val="0"/>
          <w:numId w:val="19"/>
        </w:numPr>
        <w:rPr>
          <w:rFonts w:asciiTheme="minorHAnsi" w:hAnsiTheme="minorHAnsi" w:cstheme="minorHAnsi"/>
          <w:lang w:val="en-US" w:eastAsia="en-US"/>
        </w:rPr>
      </w:pPr>
      <w:r w:rsidRPr="00462B29">
        <w:rPr>
          <w:rFonts w:asciiTheme="minorHAnsi" w:hAnsiTheme="minorHAnsi" w:cstheme="minorHAnsi"/>
          <w:lang w:val="en-US" w:eastAsia="en-US"/>
        </w:rPr>
        <w:t>a proven record of success as a leading practitioner and team leader</w:t>
      </w:r>
    </w:p>
    <w:p w:rsidR="00B5587A" w:rsidRPr="00462B29" w:rsidRDefault="00B5587A" w:rsidP="00B5587A">
      <w:pPr>
        <w:numPr>
          <w:ilvl w:val="0"/>
          <w:numId w:val="19"/>
        </w:numPr>
        <w:rPr>
          <w:rFonts w:asciiTheme="minorHAnsi" w:hAnsiTheme="minorHAnsi" w:cstheme="minorHAnsi"/>
          <w:lang w:val="en-US" w:eastAsia="en-US"/>
        </w:rPr>
      </w:pPr>
      <w:r w:rsidRPr="00462B29">
        <w:rPr>
          <w:rFonts w:asciiTheme="minorHAnsi" w:hAnsiTheme="minorHAnsi" w:cstheme="minorHAnsi"/>
          <w:lang w:val="en-US" w:eastAsia="en-US"/>
        </w:rPr>
        <w:t>vision, enterprising ideas and the ability to think strategically</w:t>
      </w:r>
    </w:p>
    <w:p w:rsidR="00B5587A" w:rsidRPr="00462B29" w:rsidRDefault="00B5587A" w:rsidP="00B5587A">
      <w:pPr>
        <w:rPr>
          <w:rFonts w:asciiTheme="minorHAnsi" w:hAnsiTheme="minorHAnsi" w:cstheme="minorHAnsi"/>
          <w:b/>
          <w:lang w:val="en-US" w:eastAsia="en-US"/>
        </w:rPr>
      </w:pPr>
    </w:p>
    <w:p w:rsidR="00B5587A" w:rsidRPr="00462B29" w:rsidRDefault="00B5587A" w:rsidP="00B5587A">
      <w:pPr>
        <w:rPr>
          <w:rFonts w:asciiTheme="minorHAnsi" w:hAnsiTheme="minorHAnsi" w:cstheme="minorHAnsi"/>
          <w:b/>
          <w:lang w:val="en-US" w:eastAsia="en-US"/>
        </w:rPr>
      </w:pPr>
      <w:r w:rsidRPr="00462B29">
        <w:rPr>
          <w:rFonts w:asciiTheme="minorHAnsi" w:hAnsiTheme="minorHAnsi" w:cstheme="minorHAnsi"/>
          <w:b/>
          <w:lang w:val="en-US" w:eastAsia="en-US"/>
        </w:rPr>
        <w:t>Specific Responsibilities:</w:t>
      </w:r>
    </w:p>
    <w:p w:rsidR="00B5587A" w:rsidRPr="00462B29" w:rsidRDefault="00B5587A" w:rsidP="00B5587A">
      <w:pPr>
        <w:rPr>
          <w:rFonts w:asciiTheme="minorHAnsi" w:hAnsiTheme="minorHAnsi" w:cstheme="minorHAnsi"/>
          <w:b/>
          <w:lang w:val="en-US" w:eastAsia="en-US"/>
        </w:rPr>
      </w:pPr>
    </w:p>
    <w:p w:rsidR="00B5587A" w:rsidRPr="00462B29" w:rsidRDefault="00B5587A" w:rsidP="00B5587A">
      <w:pPr>
        <w:rPr>
          <w:rFonts w:asciiTheme="minorHAnsi" w:hAnsiTheme="minorHAnsi" w:cstheme="minorHAnsi"/>
          <w:lang w:val="en-US" w:eastAsia="en-US"/>
        </w:rPr>
      </w:pPr>
      <w:r w:rsidRPr="00462B29">
        <w:rPr>
          <w:rFonts w:asciiTheme="minorHAnsi" w:hAnsiTheme="minorHAnsi" w:cstheme="minorHAnsi"/>
          <w:lang w:val="en-US" w:eastAsia="en-US"/>
        </w:rPr>
        <w:t>To assist the Head Teacher of the Hollies Pupil Referral Unit in all areas of responsibility</w:t>
      </w:r>
    </w:p>
    <w:p w:rsidR="00B5587A" w:rsidRPr="00462B29" w:rsidRDefault="00B5587A" w:rsidP="00B5587A">
      <w:pPr>
        <w:numPr>
          <w:ilvl w:val="0"/>
          <w:numId w:val="20"/>
        </w:numPr>
        <w:rPr>
          <w:rFonts w:asciiTheme="minorHAnsi" w:hAnsiTheme="minorHAnsi" w:cstheme="minorHAnsi"/>
          <w:lang w:val="en-US" w:eastAsia="en-US"/>
        </w:rPr>
      </w:pPr>
      <w:r w:rsidRPr="00462B29">
        <w:rPr>
          <w:rFonts w:asciiTheme="minorHAnsi" w:hAnsiTheme="minorHAnsi" w:cstheme="minorHAnsi"/>
          <w:lang w:val="en-US" w:eastAsia="en-US"/>
        </w:rPr>
        <w:t xml:space="preserve">To </w:t>
      </w:r>
      <w:r w:rsidR="00E452E5" w:rsidRPr="00462B29">
        <w:rPr>
          <w:rFonts w:asciiTheme="minorHAnsi" w:hAnsiTheme="minorHAnsi" w:cstheme="minorHAnsi"/>
          <w:lang w:val="en-US" w:eastAsia="en-US"/>
        </w:rPr>
        <w:t>deputies</w:t>
      </w:r>
      <w:r w:rsidRPr="00462B29">
        <w:rPr>
          <w:rFonts w:asciiTheme="minorHAnsi" w:hAnsiTheme="minorHAnsi" w:cstheme="minorHAnsi"/>
          <w:lang w:val="en-US" w:eastAsia="en-US"/>
        </w:rPr>
        <w:t xml:space="preserve"> for the Head Teacher</w:t>
      </w:r>
    </w:p>
    <w:p w:rsidR="00B5587A" w:rsidRDefault="00B5587A" w:rsidP="00B5587A">
      <w:pPr>
        <w:numPr>
          <w:ilvl w:val="0"/>
          <w:numId w:val="21"/>
        </w:numPr>
        <w:rPr>
          <w:rFonts w:asciiTheme="minorHAnsi" w:hAnsiTheme="minorHAnsi" w:cstheme="minorHAnsi"/>
          <w:lang w:val="en-US" w:eastAsia="en-US"/>
        </w:rPr>
      </w:pPr>
      <w:r w:rsidRPr="00462B29">
        <w:rPr>
          <w:rFonts w:asciiTheme="minorHAnsi" w:hAnsiTheme="minorHAnsi" w:cstheme="minorHAnsi"/>
          <w:lang w:val="en-US" w:eastAsia="en-US"/>
        </w:rPr>
        <w:t>To assist the Head Teacher with relevant policies and procedures</w:t>
      </w:r>
    </w:p>
    <w:p w:rsidR="00462B29" w:rsidRDefault="00462B29" w:rsidP="00B5587A">
      <w:pPr>
        <w:numPr>
          <w:ilvl w:val="0"/>
          <w:numId w:val="21"/>
        </w:numPr>
        <w:rPr>
          <w:rFonts w:asciiTheme="minorHAnsi" w:hAnsiTheme="minorHAnsi" w:cstheme="minorHAnsi"/>
          <w:lang w:val="en-US" w:eastAsia="en-US"/>
        </w:rPr>
      </w:pPr>
      <w:r>
        <w:rPr>
          <w:rFonts w:asciiTheme="minorHAnsi" w:hAnsiTheme="minorHAnsi" w:cstheme="minorHAnsi"/>
          <w:lang w:val="en-US" w:eastAsia="en-US"/>
        </w:rPr>
        <w:t>Designated Safeguarding Lead</w:t>
      </w:r>
    </w:p>
    <w:p w:rsidR="00B5587A" w:rsidRPr="00462B29" w:rsidRDefault="00B5587A" w:rsidP="00B5587A">
      <w:pPr>
        <w:numPr>
          <w:ilvl w:val="0"/>
          <w:numId w:val="22"/>
        </w:numPr>
        <w:rPr>
          <w:rFonts w:asciiTheme="minorHAnsi" w:hAnsiTheme="minorHAnsi" w:cstheme="minorHAnsi"/>
          <w:lang w:val="en-US" w:eastAsia="en-US"/>
        </w:rPr>
      </w:pPr>
      <w:r w:rsidRPr="00462B29">
        <w:rPr>
          <w:rFonts w:asciiTheme="minorHAnsi" w:hAnsiTheme="minorHAnsi" w:cstheme="minorHAnsi"/>
          <w:lang w:val="en-US" w:eastAsia="en-US"/>
        </w:rPr>
        <w:t>To attend meetings as agreed with the Head Teacher.</w:t>
      </w:r>
    </w:p>
    <w:p w:rsidR="00B5587A" w:rsidRPr="00462B29" w:rsidRDefault="00B5587A" w:rsidP="00B5587A">
      <w:pPr>
        <w:numPr>
          <w:ilvl w:val="0"/>
          <w:numId w:val="23"/>
        </w:numPr>
        <w:rPr>
          <w:rFonts w:asciiTheme="minorHAnsi" w:hAnsiTheme="minorHAnsi" w:cstheme="minorHAnsi"/>
          <w:lang w:val="en-US" w:eastAsia="en-US"/>
        </w:rPr>
      </w:pPr>
      <w:r w:rsidRPr="00462B29">
        <w:rPr>
          <w:rFonts w:asciiTheme="minorHAnsi" w:hAnsiTheme="minorHAnsi" w:cstheme="minorHAnsi"/>
          <w:lang w:val="en-US" w:eastAsia="en-US"/>
        </w:rPr>
        <w:t>To liaise with all necessary agencies.</w:t>
      </w:r>
    </w:p>
    <w:p w:rsidR="00B5587A" w:rsidRPr="00462B29" w:rsidRDefault="00B5587A" w:rsidP="00B5587A">
      <w:pPr>
        <w:numPr>
          <w:ilvl w:val="0"/>
          <w:numId w:val="25"/>
        </w:numPr>
        <w:rPr>
          <w:rFonts w:asciiTheme="minorHAnsi" w:hAnsiTheme="minorHAnsi" w:cstheme="minorHAnsi"/>
          <w:lang w:val="en-US" w:eastAsia="en-US"/>
        </w:rPr>
      </w:pPr>
      <w:r w:rsidRPr="00462B29">
        <w:rPr>
          <w:rFonts w:asciiTheme="minorHAnsi" w:hAnsiTheme="minorHAnsi" w:cstheme="minorHAnsi"/>
          <w:lang w:val="en-US" w:eastAsia="en-US"/>
        </w:rPr>
        <w:t>Line manage teachers, supply teachers and teaching assistants as required.</w:t>
      </w:r>
    </w:p>
    <w:p w:rsidR="00B5587A" w:rsidRPr="00462B29" w:rsidRDefault="00B5587A" w:rsidP="00B5587A">
      <w:pPr>
        <w:numPr>
          <w:ilvl w:val="0"/>
          <w:numId w:val="26"/>
        </w:numPr>
        <w:rPr>
          <w:rFonts w:asciiTheme="minorHAnsi" w:hAnsiTheme="minorHAnsi" w:cstheme="minorHAnsi"/>
          <w:lang w:val="en-US" w:eastAsia="en-US"/>
        </w:rPr>
      </w:pPr>
      <w:r w:rsidRPr="00462B29">
        <w:rPr>
          <w:rFonts w:asciiTheme="minorHAnsi" w:hAnsiTheme="minorHAnsi" w:cstheme="minorHAnsi"/>
          <w:lang w:val="en-US" w:eastAsia="en-US"/>
        </w:rPr>
        <w:t>SCIP</w:t>
      </w:r>
      <w:r w:rsidR="00462B29">
        <w:rPr>
          <w:rFonts w:asciiTheme="minorHAnsi" w:hAnsiTheme="minorHAnsi" w:cstheme="minorHAnsi"/>
          <w:lang w:val="en-US" w:eastAsia="en-US"/>
        </w:rPr>
        <w:t>-</w:t>
      </w:r>
      <w:r w:rsidRPr="00462B29">
        <w:rPr>
          <w:rFonts w:asciiTheme="minorHAnsi" w:hAnsiTheme="minorHAnsi" w:cstheme="minorHAnsi"/>
          <w:lang w:val="en-US" w:eastAsia="en-US"/>
        </w:rPr>
        <w:t xml:space="preserve">r </w:t>
      </w:r>
      <w:r w:rsidR="00E452E5" w:rsidRPr="00462B29">
        <w:rPr>
          <w:rFonts w:asciiTheme="minorHAnsi" w:hAnsiTheme="minorHAnsi" w:cstheme="minorHAnsi"/>
          <w:lang w:val="en-US" w:eastAsia="en-US"/>
        </w:rPr>
        <w:t>coordinator</w:t>
      </w:r>
      <w:r w:rsidRPr="00462B29">
        <w:rPr>
          <w:rFonts w:asciiTheme="minorHAnsi" w:hAnsiTheme="minorHAnsi" w:cstheme="minorHAnsi"/>
          <w:lang w:val="en-US" w:eastAsia="en-US"/>
        </w:rPr>
        <w:t>.</w:t>
      </w:r>
    </w:p>
    <w:p w:rsidR="007364FD" w:rsidRDefault="007364FD" w:rsidP="00B5587A">
      <w:pPr>
        <w:numPr>
          <w:ilvl w:val="0"/>
          <w:numId w:val="26"/>
        </w:numPr>
        <w:rPr>
          <w:rFonts w:asciiTheme="minorHAnsi" w:hAnsiTheme="minorHAnsi" w:cstheme="minorHAnsi"/>
          <w:lang w:val="en-US" w:eastAsia="en-US"/>
        </w:rPr>
      </w:pPr>
      <w:r w:rsidRPr="00462B29">
        <w:rPr>
          <w:rFonts w:asciiTheme="minorHAnsi" w:hAnsiTheme="minorHAnsi" w:cstheme="minorHAnsi"/>
          <w:lang w:val="en-US" w:eastAsia="en-US"/>
        </w:rPr>
        <w:t>Data Management</w:t>
      </w:r>
      <w:r w:rsidR="00462B29">
        <w:rPr>
          <w:rFonts w:asciiTheme="minorHAnsi" w:hAnsiTheme="minorHAnsi" w:cstheme="minorHAnsi"/>
          <w:lang w:val="en-US" w:eastAsia="en-US"/>
        </w:rPr>
        <w:t>.</w:t>
      </w:r>
    </w:p>
    <w:p w:rsidR="00462B29" w:rsidRDefault="00462B29" w:rsidP="00B5587A">
      <w:pPr>
        <w:numPr>
          <w:ilvl w:val="0"/>
          <w:numId w:val="26"/>
        </w:numPr>
        <w:rPr>
          <w:rFonts w:asciiTheme="minorHAnsi" w:hAnsiTheme="minorHAnsi" w:cstheme="minorHAnsi"/>
          <w:lang w:val="en-US" w:eastAsia="en-US"/>
        </w:rPr>
      </w:pPr>
      <w:r>
        <w:rPr>
          <w:rFonts w:asciiTheme="minorHAnsi" w:hAnsiTheme="minorHAnsi" w:cstheme="minorHAnsi"/>
          <w:lang w:val="en-US" w:eastAsia="en-US"/>
        </w:rPr>
        <w:t>Curriculum Management.</w:t>
      </w:r>
    </w:p>
    <w:p w:rsidR="00462B29" w:rsidRDefault="00462B29" w:rsidP="00B5587A">
      <w:pPr>
        <w:numPr>
          <w:ilvl w:val="0"/>
          <w:numId w:val="26"/>
        </w:numPr>
        <w:rPr>
          <w:rFonts w:asciiTheme="minorHAnsi" w:hAnsiTheme="minorHAnsi" w:cstheme="minorHAnsi"/>
          <w:lang w:val="en-US" w:eastAsia="en-US"/>
        </w:rPr>
      </w:pPr>
      <w:r>
        <w:rPr>
          <w:rFonts w:asciiTheme="minorHAnsi" w:hAnsiTheme="minorHAnsi" w:cstheme="minorHAnsi"/>
          <w:lang w:val="en-US" w:eastAsia="en-US"/>
        </w:rPr>
        <w:t>Produce whole school timetable.</w:t>
      </w:r>
    </w:p>
    <w:p w:rsidR="00462B29" w:rsidRPr="00462B29" w:rsidRDefault="00462B29" w:rsidP="00B5587A">
      <w:pPr>
        <w:numPr>
          <w:ilvl w:val="0"/>
          <w:numId w:val="26"/>
        </w:numPr>
        <w:rPr>
          <w:rFonts w:asciiTheme="minorHAnsi" w:hAnsiTheme="minorHAnsi" w:cstheme="minorHAnsi"/>
          <w:lang w:val="en-US" w:eastAsia="en-US"/>
        </w:rPr>
      </w:pPr>
      <w:r>
        <w:rPr>
          <w:rFonts w:asciiTheme="minorHAnsi" w:hAnsiTheme="minorHAnsi" w:cstheme="minorHAnsi"/>
          <w:lang w:val="en-US" w:eastAsia="en-US"/>
        </w:rPr>
        <w:t>To lead the staff briefing each morning and organise the timetable for that day.</w:t>
      </w:r>
    </w:p>
    <w:p w:rsidR="007364FD" w:rsidRPr="00462B29" w:rsidRDefault="007364FD" w:rsidP="007364FD">
      <w:pPr>
        <w:rPr>
          <w:rFonts w:asciiTheme="minorHAnsi" w:hAnsiTheme="minorHAnsi" w:cstheme="minorHAnsi"/>
          <w:lang w:val="en-US" w:eastAsia="en-US"/>
        </w:rPr>
      </w:pPr>
    </w:p>
    <w:p w:rsidR="007364FD" w:rsidRPr="00462B29" w:rsidRDefault="007364FD" w:rsidP="007364FD">
      <w:pPr>
        <w:rPr>
          <w:rFonts w:asciiTheme="minorHAnsi" w:hAnsiTheme="minorHAnsi" w:cstheme="minorHAnsi"/>
          <w:b/>
          <w:lang w:val="en-US" w:eastAsia="en-US"/>
        </w:rPr>
      </w:pPr>
      <w:r w:rsidRPr="00462B29">
        <w:rPr>
          <w:rFonts w:asciiTheme="minorHAnsi" w:hAnsiTheme="minorHAnsi" w:cstheme="minorHAnsi"/>
          <w:b/>
          <w:lang w:val="en-US" w:eastAsia="en-US"/>
        </w:rPr>
        <w:t xml:space="preserve">Leading </w:t>
      </w:r>
      <w:r w:rsidR="00462B29">
        <w:rPr>
          <w:rFonts w:asciiTheme="minorHAnsi" w:hAnsiTheme="minorHAnsi" w:cstheme="minorHAnsi"/>
          <w:b/>
          <w:lang w:val="en-US" w:eastAsia="en-US"/>
        </w:rPr>
        <w:t>Curriculum</w:t>
      </w:r>
    </w:p>
    <w:p w:rsidR="007364FD" w:rsidRPr="00462B29" w:rsidRDefault="007364FD" w:rsidP="007364FD">
      <w:pPr>
        <w:ind w:left="799"/>
        <w:rPr>
          <w:rFonts w:asciiTheme="minorHAnsi" w:hAnsiTheme="minorHAnsi" w:cstheme="minorHAnsi"/>
          <w:lang w:val="en-US" w:eastAsia="en-US"/>
        </w:rPr>
      </w:pPr>
    </w:p>
    <w:p w:rsidR="007364FD" w:rsidRPr="00462B29" w:rsidRDefault="007364FD" w:rsidP="007364FD">
      <w:pPr>
        <w:pStyle w:val="ListParagraph"/>
        <w:numPr>
          <w:ilvl w:val="0"/>
          <w:numId w:val="26"/>
        </w:numPr>
        <w:rPr>
          <w:rFonts w:asciiTheme="minorHAnsi" w:hAnsiTheme="minorHAnsi" w:cstheme="minorHAnsi"/>
          <w:lang w:val="en-US" w:eastAsia="en-US"/>
        </w:rPr>
      </w:pPr>
      <w:r w:rsidRPr="00462B29">
        <w:rPr>
          <w:rFonts w:asciiTheme="minorHAnsi" w:hAnsiTheme="minorHAnsi" w:cstheme="minorHAnsi"/>
          <w:lang w:val="en-US" w:eastAsia="en-US"/>
        </w:rPr>
        <w:t>To have a teaching commitment that will be negotiated and reviewed at least annually.</w:t>
      </w:r>
    </w:p>
    <w:p w:rsidR="007364FD" w:rsidRPr="00462B29" w:rsidRDefault="007364FD" w:rsidP="007364FD">
      <w:pPr>
        <w:pStyle w:val="ListParagraph"/>
        <w:numPr>
          <w:ilvl w:val="0"/>
          <w:numId w:val="26"/>
        </w:numPr>
        <w:rPr>
          <w:rFonts w:asciiTheme="minorHAnsi" w:hAnsiTheme="minorHAnsi" w:cstheme="minorHAnsi"/>
          <w:lang w:val="en-US" w:eastAsia="en-US"/>
        </w:rPr>
      </w:pPr>
      <w:r w:rsidRPr="00462B29">
        <w:rPr>
          <w:rFonts w:asciiTheme="minorHAnsi" w:hAnsiTheme="minorHAnsi" w:cstheme="minorHAnsi"/>
          <w:lang w:eastAsia="en-US"/>
        </w:rPr>
        <w:lastRenderedPageBreak/>
        <w:t>Be an excellent role model, exemplifying a high standard of teaching and promoting high expectations for all members of the school community.</w:t>
      </w:r>
    </w:p>
    <w:p w:rsidR="007364FD" w:rsidRPr="00462B29" w:rsidRDefault="007364FD" w:rsidP="007364FD">
      <w:pPr>
        <w:pStyle w:val="ListParagraph"/>
        <w:numPr>
          <w:ilvl w:val="0"/>
          <w:numId w:val="26"/>
        </w:numPr>
        <w:rPr>
          <w:rFonts w:asciiTheme="minorHAnsi" w:hAnsiTheme="minorHAnsi" w:cstheme="minorHAnsi"/>
          <w:lang w:val="en-US" w:eastAsia="en-US"/>
        </w:rPr>
      </w:pPr>
      <w:r w:rsidRPr="00462B29">
        <w:rPr>
          <w:rFonts w:asciiTheme="minorHAnsi" w:hAnsiTheme="minorHAnsi" w:cstheme="minorHAnsi"/>
          <w:lang w:val="en-US" w:eastAsia="en-US"/>
        </w:rPr>
        <w:t>Work with the head teacher to raise standards through staff appraisal.</w:t>
      </w:r>
    </w:p>
    <w:p w:rsidR="007364FD" w:rsidRPr="00462B29" w:rsidRDefault="007364FD" w:rsidP="007364FD">
      <w:pPr>
        <w:pStyle w:val="ListParagraph"/>
        <w:numPr>
          <w:ilvl w:val="0"/>
          <w:numId w:val="26"/>
        </w:numPr>
        <w:rPr>
          <w:rFonts w:asciiTheme="minorHAnsi" w:hAnsiTheme="minorHAnsi" w:cstheme="minorHAnsi"/>
          <w:lang w:val="en-US" w:eastAsia="en-US"/>
        </w:rPr>
      </w:pPr>
      <w:r w:rsidRPr="00462B29">
        <w:rPr>
          <w:rFonts w:asciiTheme="minorHAnsi" w:hAnsiTheme="minorHAnsi" w:cstheme="minorHAnsi"/>
          <w:lang w:val="en-US" w:eastAsia="en-US"/>
        </w:rPr>
        <w:t>Lead the development and delivery of training and support for staff.</w:t>
      </w:r>
    </w:p>
    <w:p w:rsidR="007364FD" w:rsidRPr="00462B29" w:rsidRDefault="007364FD" w:rsidP="007364FD">
      <w:pPr>
        <w:pStyle w:val="ListParagraph"/>
        <w:numPr>
          <w:ilvl w:val="0"/>
          <w:numId w:val="26"/>
        </w:numPr>
        <w:rPr>
          <w:rFonts w:asciiTheme="minorHAnsi" w:hAnsiTheme="minorHAnsi" w:cstheme="minorHAnsi"/>
          <w:lang w:val="en-US" w:eastAsia="en-US"/>
        </w:rPr>
      </w:pPr>
      <w:r w:rsidRPr="00462B29">
        <w:rPr>
          <w:rFonts w:asciiTheme="minorHAnsi" w:hAnsiTheme="minorHAnsi" w:cstheme="minorHAnsi"/>
          <w:lang w:val="en-US" w:eastAsia="en-US"/>
        </w:rPr>
        <w:t>Lead the development and review of all aspects of the curriculum including planning, recording and reporting, assessment for learning and the development of a creative and appropriate curriculum for all pupils</w:t>
      </w: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Work in partnership with the head teacher in managing the school through strategic planning and the formulation of policy and delivery of strategy, ensuring management decisions are implemented.</w:t>
      </w: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With the head teacher, lead the processes involved in monitoring, evaluating and challenging the quality of teaching and learning taking place throughout the school, including lesson observations to ensure consistency and quality.</w:t>
      </w: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Ensure the systematic teaching of the core curriculum and recording of impact is consistently high across the school.</w:t>
      </w: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Develop, review systems to ensure robust evaluation of school performance, progress data and actions to secure improvements comparable to appropriate national standards.</w:t>
      </w: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 xml:space="preserve">Ensure through leading by example the active involvement of pupils and </w:t>
      </w:r>
      <w:r w:rsidR="00E452E5" w:rsidRPr="00462B29">
        <w:rPr>
          <w:rFonts w:asciiTheme="minorHAnsi" w:hAnsiTheme="minorHAnsi" w:cstheme="minorHAnsi"/>
          <w:lang w:val="en-US" w:eastAsia="en-US"/>
        </w:rPr>
        <w:t>staff</w:t>
      </w:r>
      <w:r w:rsidRPr="00462B29">
        <w:rPr>
          <w:rFonts w:asciiTheme="minorHAnsi" w:hAnsiTheme="minorHAnsi" w:cstheme="minorHAnsi"/>
          <w:lang w:val="en-US" w:eastAsia="en-US"/>
        </w:rPr>
        <w:t xml:space="preserve"> in their own learning.</w:t>
      </w: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To ensure school improvement, achievement of objectives and the educational success of the school.</w:t>
      </w:r>
    </w:p>
    <w:p w:rsidR="007364FD" w:rsidRPr="00462B29" w:rsidRDefault="007364FD" w:rsidP="007364FD">
      <w:pPr>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Contribute to the smooth transition of young people on return to full time education</w:t>
      </w:r>
    </w:p>
    <w:p w:rsidR="007364FD" w:rsidRPr="00462B29" w:rsidRDefault="00E452E5" w:rsidP="007364FD">
      <w:pPr>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Organise and implement</w:t>
      </w:r>
      <w:r w:rsidR="007364FD" w:rsidRPr="00462B29">
        <w:rPr>
          <w:rFonts w:asciiTheme="minorHAnsi" w:hAnsiTheme="minorHAnsi" w:cstheme="minorHAnsi"/>
          <w:lang w:val="en-US" w:eastAsia="en-US"/>
        </w:rPr>
        <w:t xml:space="preserve"> the timetable.</w:t>
      </w:r>
    </w:p>
    <w:p w:rsidR="007364FD" w:rsidRPr="00462B29" w:rsidRDefault="007364FD" w:rsidP="007364FD">
      <w:pPr>
        <w:numPr>
          <w:ilvl w:val="0"/>
          <w:numId w:val="29"/>
        </w:numPr>
        <w:tabs>
          <w:tab w:val="left" w:pos="9180"/>
        </w:tabs>
        <w:rPr>
          <w:rFonts w:asciiTheme="minorHAnsi" w:hAnsiTheme="minorHAnsi" w:cstheme="minorHAnsi"/>
          <w:lang w:val="en-US" w:eastAsia="en-US"/>
        </w:rPr>
      </w:pPr>
      <w:r w:rsidRPr="00462B29">
        <w:rPr>
          <w:rFonts w:asciiTheme="minorHAnsi" w:hAnsiTheme="minorHAnsi" w:cstheme="minorHAnsi"/>
          <w:lang w:val="en-US" w:eastAsia="en-US"/>
        </w:rPr>
        <w:t>Monitor and manage individual learning plans</w:t>
      </w:r>
      <w:r w:rsidR="00E452E5" w:rsidRPr="00462B29">
        <w:rPr>
          <w:rFonts w:asciiTheme="minorHAnsi" w:hAnsiTheme="minorHAnsi" w:cstheme="minorHAnsi"/>
          <w:lang w:val="en-US" w:eastAsia="en-US"/>
        </w:rPr>
        <w:t>,</w:t>
      </w:r>
      <w:r w:rsidRPr="00462B29">
        <w:rPr>
          <w:rFonts w:asciiTheme="minorHAnsi" w:hAnsiTheme="minorHAnsi" w:cstheme="minorHAnsi"/>
          <w:lang w:val="en-US" w:eastAsia="en-US"/>
        </w:rPr>
        <w:t xml:space="preserve"> lesson plans and individual behaviour plans.</w:t>
      </w:r>
    </w:p>
    <w:p w:rsidR="007364FD" w:rsidRPr="00462B29" w:rsidRDefault="007364FD" w:rsidP="007364FD">
      <w:pPr>
        <w:ind w:left="786"/>
        <w:rPr>
          <w:rFonts w:asciiTheme="minorHAnsi" w:hAnsiTheme="minorHAnsi" w:cstheme="minorHAnsi"/>
          <w:lang w:val="en-US" w:eastAsia="en-US"/>
        </w:rPr>
      </w:pPr>
    </w:p>
    <w:p w:rsidR="007364FD" w:rsidRPr="00462B29" w:rsidRDefault="007364FD" w:rsidP="007364FD">
      <w:pPr>
        <w:rPr>
          <w:rFonts w:asciiTheme="minorHAnsi" w:hAnsiTheme="minorHAnsi" w:cstheme="minorHAnsi"/>
          <w:b/>
          <w:lang w:val="en-US" w:eastAsia="en-US"/>
        </w:rPr>
      </w:pPr>
      <w:r w:rsidRPr="00462B29">
        <w:rPr>
          <w:rFonts w:asciiTheme="minorHAnsi" w:hAnsiTheme="minorHAnsi" w:cstheme="minorHAnsi"/>
          <w:b/>
          <w:lang w:val="en-US" w:eastAsia="en-US"/>
        </w:rPr>
        <w:t>Developing self and others</w:t>
      </w:r>
    </w:p>
    <w:p w:rsidR="007364FD" w:rsidRPr="00462B29" w:rsidRDefault="007364FD" w:rsidP="007364FD">
      <w:pPr>
        <w:rPr>
          <w:rFonts w:asciiTheme="minorHAnsi" w:hAnsiTheme="minorHAnsi" w:cstheme="minorHAnsi"/>
          <w:b/>
          <w:lang w:val="en-US" w:eastAsia="en-US"/>
        </w:rPr>
      </w:pPr>
    </w:p>
    <w:p w:rsidR="007364FD" w:rsidRPr="00462B29" w:rsidRDefault="007364FD" w:rsidP="007364FD">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Support the development of collaborative approaches to learning within the school and beyond.</w:t>
      </w:r>
    </w:p>
    <w:p w:rsidR="007364FD" w:rsidRPr="00462B29" w:rsidRDefault="007364FD" w:rsidP="00E452E5">
      <w:pPr>
        <w:pStyle w:val="ListParagraph"/>
        <w:numPr>
          <w:ilvl w:val="0"/>
          <w:numId w:val="29"/>
        </w:numPr>
        <w:rPr>
          <w:rFonts w:asciiTheme="minorHAnsi" w:hAnsiTheme="minorHAnsi" w:cstheme="minorHAnsi"/>
          <w:lang w:val="en-US" w:eastAsia="en-US"/>
        </w:rPr>
      </w:pPr>
      <w:r w:rsidRPr="00462B29">
        <w:rPr>
          <w:rFonts w:asciiTheme="minorHAnsi" w:hAnsiTheme="minorHAnsi" w:cstheme="minorHAnsi"/>
          <w:lang w:val="en-US" w:eastAsia="en-US"/>
        </w:rPr>
        <w:t>Organise and support the induction of staff new to the school and those being trained within the</w:t>
      </w:r>
      <w:r w:rsidR="00E452E5" w:rsidRPr="00462B29">
        <w:rPr>
          <w:rFonts w:asciiTheme="minorHAnsi" w:hAnsiTheme="minorHAnsi" w:cstheme="minorHAnsi"/>
          <w:lang w:val="en-US" w:eastAsia="en-US"/>
        </w:rPr>
        <w:t xml:space="preserve"> </w:t>
      </w:r>
      <w:r w:rsidRPr="00462B29">
        <w:rPr>
          <w:rFonts w:asciiTheme="minorHAnsi" w:hAnsiTheme="minorHAnsi" w:cstheme="minorHAnsi"/>
          <w:lang w:val="en-US" w:eastAsia="en-US"/>
        </w:rPr>
        <w:t>school</w:t>
      </w:r>
      <w:r w:rsidR="00E452E5" w:rsidRPr="00462B29">
        <w:rPr>
          <w:rFonts w:asciiTheme="minorHAnsi" w:hAnsiTheme="minorHAnsi" w:cstheme="minorHAnsi"/>
          <w:lang w:val="en-US" w:eastAsia="en-US"/>
        </w:rPr>
        <w:t>.</w:t>
      </w:r>
    </w:p>
    <w:p w:rsidR="007364FD" w:rsidRPr="00462B29" w:rsidRDefault="007364FD" w:rsidP="00E452E5">
      <w:pPr>
        <w:pStyle w:val="ListParagraph"/>
        <w:numPr>
          <w:ilvl w:val="0"/>
          <w:numId w:val="30"/>
        </w:numPr>
        <w:rPr>
          <w:rFonts w:asciiTheme="minorHAnsi" w:hAnsiTheme="minorHAnsi" w:cstheme="minorHAnsi"/>
          <w:lang w:val="en-US" w:eastAsia="en-US"/>
        </w:rPr>
      </w:pPr>
      <w:r w:rsidRPr="00462B29">
        <w:rPr>
          <w:rFonts w:asciiTheme="minorHAnsi" w:hAnsiTheme="minorHAnsi" w:cstheme="minorHAnsi"/>
          <w:lang w:val="en-US" w:eastAsia="en-US"/>
        </w:rPr>
        <w:t>Participate</w:t>
      </w:r>
      <w:r w:rsidR="00E452E5" w:rsidRPr="00462B29">
        <w:rPr>
          <w:rFonts w:asciiTheme="minorHAnsi" w:hAnsiTheme="minorHAnsi" w:cstheme="minorHAnsi"/>
          <w:lang w:val="en-US" w:eastAsia="en-US"/>
        </w:rPr>
        <w:t>,</w:t>
      </w:r>
      <w:r w:rsidRPr="00462B29">
        <w:rPr>
          <w:rFonts w:asciiTheme="minorHAnsi" w:hAnsiTheme="minorHAnsi" w:cstheme="minorHAnsi"/>
          <w:lang w:val="en-US" w:eastAsia="en-US"/>
        </w:rPr>
        <w:t xml:space="preserve"> as required</w:t>
      </w:r>
      <w:r w:rsidR="00E452E5" w:rsidRPr="00462B29">
        <w:rPr>
          <w:rFonts w:asciiTheme="minorHAnsi" w:hAnsiTheme="minorHAnsi" w:cstheme="minorHAnsi"/>
          <w:lang w:val="en-US" w:eastAsia="en-US"/>
        </w:rPr>
        <w:t>,</w:t>
      </w:r>
      <w:r w:rsidRPr="00462B29">
        <w:rPr>
          <w:rFonts w:asciiTheme="minorHAnsi" w:hAnsiTheme="minorHAnsi" w:cstheme="minorHAnsi"/>
          <w:lang w:val="en-US" w:eastAsia="en-US"/>
        </w:rPr>
        <w:t xml:space="preserve"> in the selection and appointment of teaching and support staff</w:t>
      </w:r>
      <w:r w:rsidR="00E452E5" w:rsidRPr="00462B29">
        <w:rPr>
          <w:rFonts w:asciiTheme="minorHAnsi" w:hAnsiTheme="minorHAnsi" w:cstheme="minorHAnsi"/>
          <w:lang w:val="en-US" w:eastAsia="en-US"/>
        </w:rPr>
        <w:t>.</w:t>
      </w:r>
    </w:p>
    <w:p w:rsidR="007364FD" w:rsidRPr="00462B29" w:rsidRDefault="007364FD" w:rsidP="00E452E5">
      <w:pPr>
        <w:pStyle w:val="ListParagraph"/>
        <w:numPr>
          <w:ilvl w:val="0"/>
          <w:numId w:val="30"/>
        </w:numPr>
        <w:rPr>
          <w:rFonts w:asciiTheme="minorHAnsi" w:hAnsiTheme="minorHAnsi" w:cstheme="minorHAnsi"/>
          <w:lang w:val="en-US" w:eastAsia="en-US"/>
        </w:rPr>
      </w:pPr>
      <w:r w:rsidRPr="00462B29">
        <w:rPr>
          <w:rFonts w:asciiTheme="minorHAnsi" w:hAnsiTheme="minorHAnsi" w:cstheme="minorHAnsi"/>
          <w:lang w:val="en-US" w:eastAsia="en-US"/>
        </w:rPr>
        <w:t>Be an excellent role model for both staff and pupils in terms of being reflective and</w:t>
      </w:r>
      <w:r w:rsidR="00E452E5" w:rsidRPr="00462B29">
        <w:rPr>
          <w:rFonts w:asciiTheme="minorHAnsi" w:hAnsiTheme="minorHAnsi" w:cstheme="minorHAnsi"/>
          <w:lang w:val="en-US" w:eastAsia="en-US"/>
        </w:rPr>
        <w:t xml:space="preserve"> </w:t>
      </w:r>
      <w:r w:rsidRPr="00462B29">
        <w:rPr>
          <w:rFonts w:asciiTheme="minorHAnsi" w:hAnsiTheme="minorHAnsi" w:cstheme="minorHAnsi"/>
          <w:lang w:val="en-US" w:eastAsia="en-US"/>
        </w:rPr>
        <w:t>demonstrating a desire to improve and learn.</w:t>
      </w:r>
    </w:p>
    <w:p w:rsidR="007364FD" w:rsidRPr="00462B29" w:rsidRDefault="007364FD" w:rsidP="00E452E5">
      <w:pPr>
        <w:pStyle w:val="ListParagraph"/>
        <w:numPr>
          <w:ilvl w:val="0"/>
          <w:numId w:val="30"/>
        </w:numPr>
        <w:rPr>
          <w:rFonts w:asciiTheme="minorHAnsi" w:hAnsiTheme="minorHAnsi" w:cstheme="minorHAnsi"/>
          <w:lang w:val="en-US" w:eastAsia="en-US"/>
        </w:rPr>
      </w:pPr>
      <w:r w:rsidRPr="00462B29">
        <w:rPr>
          <w:rFonts w:asciiTheme="minorHAnsi" w:hAnsiTheme="minorHAnsi" w:cstheme="minorHAnsi"/>
          <w:lang w:val="en-US" w:eastAsia="en-US"/>
        </w:rPr>
        <w:t>Take responsibility and accountability for identified areas of leadership, including statistical</w:t>
      </w:r>
      <w:r w:rsidR="00E452E5" w:rsidRPr="00462B29">
        <w:rPr>
          <w:rFonts w:asciiTheme="minorHAnsi" w:hAnsiTheme="minorHAnsi" w:cstheme="minorHAnsi"/>
          <w:lang w:val="en-US" w:eastAsia="en-US"/>
        </w:rPr>
        <w:t xml:space="preserve"> </w:t>
      </w:r>
      <w:r w:rsidRPr="00462B29">
        <w:rPr>
          <w:rFonts w:asciiTheme="minorHAnsi" w:hAnsiTheme="minorHAnsi" w:cstheme="minorHAnsi"/>
          <w:lang w:val="en-US" w:eastAsia="en-US"/>
        </w:rPr>
        <w:t>analysis of pupil groups, progress data and target setting.</w:t>
      </w:r>
    </w:p>
    <w:p w:rsidR="007364FD" w:rsidRPr="00462B29" w:rsidRDefault="007364FD" w:rsidP="00E452E5">
      <w:pPr>
        <w:pStyle w:val="ListParagraph"/>
        <w:numPr>
          <w:ilvl w:val="0"/>
          <w:numId w:val="30"/>
        </w:numPr>
        <w:rPr>
          <w:rFonts w:asciiTheme="minorHAnsi" w:hAnsiTheme="minorHAnsi" w:cstheme="minorHAnsi"/>
          <w:lang w:val="en-US" w:eastAsia="en-US"/>
        </w:rPr>
      </w:pPr>
      <w:r w:rsidRPr="00462B29">
        <w:rPr>
          <w:rFonts w:asciiTheme="minorHAnsi" w:hAnsiTheme="minorHAnsi" w:cstheme="minorHAnsi"/>
          <w:lang w:val="en-US" w:eastAsia="en-US"/>
        </w:rPr>
        <w:t>Work with the head</w:t>
      </w:r>
      <w:r w:rsidR="00E452E5" w:rsidRPr="00462B29">
        <w:rPr>
          <w:rFonts w:asciiTheme="minorHAnsi" w:hAnsiTheme="minorHAnsi" w:cstheme="minorHAnsi"/>
          <w:lang w:val="en-US" w:eastAsia="en-US"/>
        </w:rPr>
        <w:t xml:space="preserve"> </w:t>
      </w:r>
      <w:r w:rsidRPr="00462B29">
        <w:rPr>
          <w:rFonts w:asciiTheme="minorHAnsi" w:hAnsiTheme="minorHAnsi" w:cstheme="minorHAnsi"/>
          <w:lang w:val="en-US" w:eastAsia="en-US"/>
        </w:rPr>
        <w:t>teacher to deliver an appropriate programme of professional development</w:t>
      </w:r>
      <w:r w:rsidR="00E452E5" w:rsidRPr="00462B29">
        <w:rPr>
          <w:rFonts w:asciiTheme="minorHAnsi" w:hAnsiTheme="minorHAnsi" w:cstheme="minorHAnsi"/>
          <w:lang w:val="en-US" w:eastAsia="en-US"/>
        </w:rPr>
        <w:t xml:space="preserve"> </w:t>
      </w:r>
      <w:r w:rsidRPr="00462B29">
        <w:rPr>
          <w:rFonts w:asciiTheme="minorHAnsi" w:hAnsiTheme="minorHAnsi" w:cstheme="minorHAnsi"/>
          <w:lang w:val="en-US" w:eastAsia="en-US"/>
        </w:rPr>
        <w:t>for all staff including quality coaching and mentoring, in line with the school improvement plan</w:t>
      </w:r>
      <w:r w:rsidR="00E452E5" w:rsidRPr="00462B29">
        <w:rPr>
          <w:rFonts w:asciiTheme="minorHAnsi" w:hAnsiTheme="minorHAnsi" w:cstheme="minorHAnsi"/>
          <w:lang w:val="en-US" w:eastAsia="en-US"/>
        </w:rPr>
        <w:t xml:space="preserve"> </w:t>
      </w:r>
      <w:r w:rsidRPr="00462B29">
        <w:rPr>
          <w:rFonts w:asciiTheme="minorHAnsi" w:hAnsiTheme="minorHAnsi" w:cstheme="minorHAnsi"/>
          <w:lang w:val="en-US" w:eastAsia="en-US"/>
        </w:rPr>
        <w:t>and performance management.</w:t>
      </w:r>
    </w:p>
    <w:p w:rsidR="00B5587A" w:rsidRPr="00462B29" w:rsidRDefault="00B5587A" w:rsidP="00B5587A">
      <w:pPr>
        <w:spacing w:after="200" w:line="276" w:lineRule="auto"/>
        <w:jc w:val="center"/>
        <w:rPr>
          <w:rFonts w:asciiTheme="minorHAnsi" w:eastAsiaTheme="minorHAnsi" w:hAnsiTheme="minorHAnsi" w:cstheme="minorHAnsi"/>
          <w:b/>
          <w:lang w:eastAsia="en-US"/>
        </w:rPr>
      </w:pPr>
    </w:p>
    <w:p w:rsidR="005D5789" w:rsidRDefault="005D5789" w:rsidP="00B5587A">
      <w:pPr>
        <w:spacing w:after="200" w:line="276" w:lineRule="auto"/>
        <w:jc w:val="center"/>
        <w:rPr>
          <w:rFonts w:asciiTheme="minorHAnsi" w:eastAsiaTheme="minorHAnsi" w:hAnsiTheme="minorHAnsi" w:cstheme="minorHAnsi"/>
          <w:b/>
          <w:lang w:eastAsia="en-US"/>
        </w:rPr>
      </w:pPr>
    </w:p>
    <w:p w:rsidR="00B5587A" w:rsidRPr="00462B29" w:rsidRDefault="00B5587A" w:rsidP="00B5587A">
      <w:pPr>
        <w:spacing w:after="200" w:line="276" w:lineRule="auto"/>
        <w:jc w:val="center"/>
        <w:rPr>
          <w:rFonts w:asciiTheme="minorHAnsi" w:eastAsiaTheme="minorHAnsi" w:hAnsiTheme="minorHAnsi" w:cstheme="minorHAnsi"/>
          <w:b/>
          <w:lang w:eastAsia="en-US"/>
        </w:rPr>
      </w:pPr>
      <w:r w:rsidRPr="00462B29">
        <w:rPr>
          <w:rFonts w:asciiTheme="minorHAnsi" w:eastAsiaTheme="minorHAnsi" w:hAnsiTheme="minorHAnsi" w:cstheme="minorHAnsi"/>
          <w:b/>
          <w:lang w:eastAsia="en-US"/>
        </w:rPr>
        <w:lastRenderedPageBreak/>
        <w:t>The Hollies Pupil Referral Unit</w:t>
      </w:r>
    </w:p>
    <w:p w:rsidR="00B5587A" w:rsidRPr="00462B29" w:rsidRDefault="00B5587A" w:rsidP="00B5587A">
      <w:pPr>
        <w:spacing w:after="200" w:line="276" w:lineRule="auto"/>
        <w:jc w:val="center"/>
        <w:rPr>
          <w:rFonts w:asciiTheme="minorHAnsi" w:eastAsiaTheme="minorHAnsi" w:hAnsiTheme="minorHAnsi" w:cstheme="minorHAnsi"/>
          <w:b/>
          <w:lang w:eastAsia="en-US"/>
        </w:rPr>
      </w:pPr>
      <w:r w:rsidRPr="00462B29">
        <w:rPr>
          <w:rFonts w:asciiTheme="minorHAnsi" w:eastAsiaTheme="minorHAnsi" w:hAnsiTheme="minorHAnsi" w:cstheme="minorHAnsi"/>
          <w:b/>
          <w:lang w:eastAsia="en-US"/>
        </w:rPr>
        <w:t xml:space="preserve">Deputy </w:t>
      </w:r>
      <w:r w:rsidR="005D5789">
        <w:rPr>
          <w:rFonts w:asciiTheme="minorHAnsi" w:eastAsiaTheme="minorHAnsi" w:hAnsiTheme="minorHAnsi" w:cstheme="minorHAnsi"/>
          <w:b/>
          <w:lang w:eastAsia="en-US"/>
        </w:rPr>
        <w:t>Head Teacher</w:t>
      </w:r>
    </w:p>
    <w:p w:rsidR="00B5587A" w:rsidRPr="00462B29" w:rsidRDefault="00B5587A" w:rsidP="00B5587A">
      <w:pPr>
        <w:spacing w:after="200" w:line="276" w:lineRule="auto"/>
        <w:jc w:val="center"/>
        <w:rPr>
          <w:rFonts w:asciiTheme="minorHAnsi" w:eastAsiaTheme="minorHAnsi" w:hAnsiTheme="minorHAnsi" w:cstheme="minorHAnsi"/>
          <w:b/>
          <w:lang w:eastAsia="en-US"/>
        </w:rPr>
      </w:pPr>
      <w:r w:rsidRPr="00462B29">
        <w:rPr>
          <w:rFonts w:asciiTheme="minorHAnsi" w:eastAsiaTheme="minorHAnsi" w:hAnsiTheme="minorHAnsi" w:cstheme="minorHAnsi"/>
          <w:b/>
          <w:lang w:eastAsia="en-US"/>
        </w:rPr>
        <w:t>Person Specification</w:t>
      </w:r>
    </w:p>
    <w:p w:rsidR="00B5587A" w:rsidRPr="00462B29" w:rsidRDefault="00B5587A" w:rsidP="00B5587A">
      <w:pPr>
        <w:spacing w:after="200" w:line="276" w:lineRule="auto"/>
        <w:jc w:val="center"/>
        <w:rPr>
          <w:rFonts w:asciiTheme="minorHAnsi" w:eastAsiaTheme="minorHAnsi" w:hAnsiTheme="minorHAnsi" w:cstheme="minorHAnsi"/>
          <w:b/>
          <w:lang w:eastAsia="en-US"/>
        </w:rPr>
      </w:pPr>
    </w:p>
    <w:p w:rsidR="00B5587A" w:rsidRPr="00462B29" w:rsidRDefault="00B5587A" w:rsidP="00B5587A">
      <w:pPr>
        <w:spacing w:after="200" w:line="276" w:lineRule="auto"/>
        <w:jc w:val="center"/>
        <w:rPr>
          <w:rFonts w:asciiTheme="minorHAnsi" w:eastAsiaTheme="minorHAnsi" w:hAnsiTheme="minorHAnsi" w:cstheme="minorHAnsi"/>
          <w:sz w:val="20"/>
          <w:szCs w:val="20"/>
          <w:lang w:eastAsia="en-US"/>
        </w:rPr>
      </w:pPr>
      <w:r w:rsidRPr="00462B29">
        <w:rPr>
          <w:rFonts w:asciiTheme="minorHAnsi" w:eastAsiaTheme="minorHAnsi" w:hAnsiTheme="minorHAnsi" w:cstheme="minorHAnsi"/>
          <w:sz w:val="20"/>
          <w:szCs w:val="20"/>
          <w:lang w:eastAsia="en-US"/>
        </w:rPr>
        <w:t>E = Essential    D = Desirable    A = Application    I = Interview    R = Reference</w:t>
      </w:r>
    </w:p>
    <w:p w:rsidR="00B5587A" w:rsidRPr="00462B29" w:rsidRDefault="00B5587A" w:rsidP="00B5587A">
      <w:pPr>
        <w:spacing w:after="200" w:line="276" w:lineRule="auto"/>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The following list shows the essential and desirable characteristics we are looking for when considering your application and at interview.</w:t>
      </w:r>
    </w:p>
    <w:tbl>
      <w:tblPr>
        <w:tblStyle w:val="TableGrid"/>
        <w:tblW w:w="0" w:type="auto"/>
        <w:tblLook w:val="04A0" w:firstRow="1" w:lastRow="0" w:firstColumn="1" w:lastColumn="0" w:noHBand="0" w:noVBand="1"/>
      </w:tblPr>
      <w:tblGrid>
        <w:gridCol w:w="7005"/>
        <w:gridCol w:w="970"/>
        <w:gridCol w:w="1041"/>
      </w:tblGrid>
      <w:tr w:rsidR="00B5587A" w:rsidRPr="00462B29" w:rsidTr="00462B29">
        <w:tc>
          <w:tcPr>
            <w:tcW w:w="7005" w:type="dxa"/>
          </w:tcPr>
          <w:p w:rsidR="00B5587A" w:rsidRPr="00462B29" w:rsidRDefault="00B5587A" w:rsidP="00B5587A">
            <w:pPr>
              <w:rPr>
                <w:rFonts w:asciiTheme="minorHAnsi" w:eastAsiaTheme="minorHAnsi" w:hAnsiTheme="minorHAnsi" w:cstheme="minorHAnsi"/>
                <w:b/>
                <w:sz w:val="22"/>
                <w:szCs w:val="22"/>
                <w:lang w:eastAsia="en-US"/>
              </w:rPr>
            </w:pPr>
            <w:r w:rsidRPr="00462B29">
              <w:rPr>
                <w:rFonts w:asciiTheme="minorHAnsi" w:eastAsiaTheme="minorHAnsi" w:hAnsiTheme="minorHAnsi" w:cstheme="minorHAnsi"/>
                <w:b/>
                <w:sz w:val="22"/>
                <w:szCs w:val="22"/>
                <w:lang w:eastAsia="en-US"/>
              </w:rPr>
              <w:t>Characteristic</w:t>
            </w:r>
          </w:p>
        </w:tc>
        <w:tc>
          <w:tcPr>
            <w:tcW w:w="970" w:type="dxa"/>
          </w:tcPr>
          <w:p w:rsidR="00B5587A" w:rsidRPr="00462B29" w:rsidRDefault="00B5587A" w:rsidP="00B5587A">
            <w:pPr>
              <w:rPr>
                <w:rFonts w:asciiTheme="minorHAnsi" w:eastAsiaTheme="minorHAnsi" w:hAnsiTheme="minorHAnsi" w:cstheme="minorHAnsi"/>
                <w:b/>
                <w:sz w:val="22"/>
                <w:szCs w:val="22"/>
                <w:lang w:eastAsia="en-US"/>
              </w:rPr>
            </w:pPr>
            <w:r w:rsidRPr="00462B29">
              <w:rPr>
                <w:rFonts w:asciiTheme="minorHAnsi" w:eastAsiaTheme="minorHAnsi" w:hAnsiTheme="minorHAnsi" w:cstheme="minorHAnsi"/>
                <w:b/>
                <w:sz w:val="22"/>
                <w:szCs w:val="22"/>
                <w:lang w:eastAsia="en-US"/>
              </w:rPr>
              <w:t>E / D</w:t>
            </w:r>
          </w:p>
        </w:tc>
        <w:tc>
          <w:tcPr>
            <w:tcW w:w="1041" w:type="dxa"/>
          </w:tcPr>
          <w:p w:rsidR="00B5587A" w:rsidRPr="00462B29" w:rsidRDefault="00B5587A" w:rsidP="00B5587A">
            <w:pPr>
              <w:rPr>
                <w:rFonts w:asciiTheme="minorHAnsi" w:eastAsiaTheme="minorHAnsi" w:hAnsiTheme="minorHAnsi" w:cstheme="minorHAnsi"/>
                <w:b/>
                <w:sz w:val="22"/>
                <w:szCs w:val="22"/>
                <w:lang w:eastAsia="en-US"/>
              </w:rPr>
            </w:pPr>
            <w:r w:rsidRPr="00462B29">
              <w:rPr>
                <w:rFonts w:asciiTheme="minorHAnsi" w:eastAsiaTheme="minorHAnsi" w:hAnsiTheme="minorHAnsi" w:cstheme="minorHAnsi"/>
                <w:b/>
                <w:sz w:val="22"/>
                <w:szCs w:val="22"/>
                <w:lang w:eastAsia="en-US"/>
              </w:rPr>
              <w:t>A / I / R</w:t>
            </w:r>
          </w:p>
        </w:tc>
      </w:tr>
      <w:tr w:rsidR="00B5587A" w:rsidRPr="00462B29" w:rsidTr="00462B29">
        <w:tc>
          <w:tcPr>
            <w:tcW w:w="9016" w:type="dxa"/>
            <w:gridSpan w:val="3"/>
          </w:tcPr>
          <w:p w:rsidR="00B5587A" w:rsidRPr="00462B29" w:rsidRDefault="00B5587A" w:rsidP="00B5587A">
            <w:pPr>
              <w:rPr>
                <w:rFonts w:asciiTheme="minorHAnsi" w:eastAsiaTheme="minorHAnsi" w:hAnsiTheme="minorHAnsi" w:cstheme="minorHAnsi"/>
                <w:b/>
                <w:sz w:val="22"/>
                <w:szCs w:val="22"/>
                <w:lang w:eastAsia="en-US"/>
              </w:rPr>
            </w:pPr>
            <w:r w:rsidRPr="00462B29">
              <w:rPr>
                <w:rFonts w:asciiTheme="minorHAnsi" w:eastAsiaTheme="minorHAnsi" w:hAnsiTheme="minorHAnsi" w:cstheme="minorHAnsi"/>
                <w:b/>
                <w:sz w:val="22"/>
                <w:szCs w:val="22"/>
                <w:lang w:eastAsia="en-US"/>
              </w:rPr>
              <w:t>Qualifications and skills</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Recent further relevant study</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D</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A </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Qualified Teacher Status</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A </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Good people management and communication skills</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 I </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Recent teaching experience with disaffected pupils at KS4/4</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p>
        </w:tc>
        <w:tc>
          <w:tcPr>
            <w:tcW w:w="970" w:type="dxa"/>
          </w:tcPr>
          <w:p w:rsidR="00B5587A" w:rsidRPr="00462B29" w:rsidRDefault="00B5587A" w:rsidP="00B5587A">
            <w:pPr>
              <w:rPr>
                <w:rFonts w:asciiTheme="minorHAnsi" w:eastAsiaTheme="minorHAnsi" w:hAnsiTheme="minorHAnsi" w:cstheme="minorHAnsi"/>
                <w:sz w:val="22"/>
                <w:szCs w:val="22"/>
                <w:lang w:eastAsia="en-US"/>
              </w:rPr>
            </w:pPr>
          </w:p>
        </w:tc>
        <w:tc>
          <w:tcPr>
            <w:tcW w:w="1041" w:type="dxa"/>
          </w:tcPr>
          <w:p w:rsidR="00B5587A" w:rsidRPr="00462B29" w:rsidRDefault="00B5587A" w:rsidP="00B5587A">
            <w:pPr>
              <w:rPr>
                <w:rFonts w:asciiTheme="minorHAnsi" w:eastAsiaTheme="minorHAnsi" w:hAnsiTheme="minorHAnsi" w:cstheme="minorHAnsi"/>
                <w:sz w:val="22"/>
                <w:szCs w:val="22"/>
                <w:lang w:eastAsia="en-US"/>
              </w:rPr>
            </w:pPr>
          </w:p>
        </w:tc>
      </w:tr>
      <w:tr w:rsidR="00B5587A" w:rsidRPr="00462B29" w:rsidTr="00462B29">
        <w:tc>
          <w:tcPr>
            <w:tcW w:w="9016" w:type="dxa"/>
            <w:gridSpan w:val="3"/>
          </w:tcPr>
          <w:p w:rsidR="00B5587A" w:rsidRPr="00462B29" w:rsidRDefault="00B5587A" w:rsidP="00B5587A">
            <w:pPr>
              <w:rPr>
                <w:rFonts w:asciiTheme="minorHAnsi" w:eastAsiaTheme="minorHAnsi" w:hAnsiTheme="minorHAnsi" w:cstheme="minorHAnsi"/>
                <w:b/>
                <w:sz w:val="22"/>
                <w:szCs w:val="22"/>
                <w:lang w:eastAsia="en-US"/>
              </w:rPr>
            </w:pPr>
            <w:r w:rsidRPr="00462B29">
              <w:rPr>
                <w:rFonts w:asciiTheme="minorHAnsi" w:eastAsiaTheme="minorHAnsi" w:hAnsiTheme="minorHAnsi" w:cstheme="minorHAnsi"/>
                <w:b/>
                <w:sz w:val="22"/>
                <w:szCs w:val="22"/>
                <w:lang w:eastAsia="en-US"/>
              </w:rPr>
              <w:t>Special Knowledge, abilities and/or experience</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Ability to articulate characteristics of effective teaching, especially of challenging pupils</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A </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Experience of middle management</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 / I</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Competence to monitor, and improve teaching through evaluation</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 I</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 presence which inspires confidence in others</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A/R</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The willingness to take difficult decisions and convey outcomes clearly and sensitively</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E </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I/R</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 xml:space="preserve">Experience of ICT across the curriculum </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I/R</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Experience of cross-curricular teaching</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I/R</w:t>
            </w:r>
          </w:p>
        </w:tc>
      </w:tr>
      <w:tr w:rsidR="00DE63FC" w:rsidRPr="00462B29" w:rsidTr="00462B29">
        <w:tc>
          <w:tcPr>
            <w:tcW w:w="7005" w:type="dxa"/>
          </w:tcPr>
          <w:p w:rsidR="00DE63FC" w:rsidRPr="00462B29" w:rsidRDefault="00DE63FC"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Experience of data management and implementing an effective system to monitor pupils progress and attainment</w:t>
            </w:r>
          </w:p>
        </w:tc>
        <w:tc>
          <w:tcPr>
            <w:tcW w:w="970" w:type="dxa"/>
          </w:tcPr>
          <w:p w:rsidR="00DE63FC" w:rsidRPr="00462B29" w:rsidRDefault="00DE63FC"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DE63FC" w:rsidRPr="00462B29" w:rsidRDefault="00DE63FC"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A/I/R</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p>
        </w:tc>
        <w:tc>
          <w:tcPr>
            <w:tcW w:w="970" w:type="dxa"/>
          </w:tcPr>
          <w:p w:rsidR="00B5587A" w:rsidRPr="00462B29" w:rsidRDefault="00B5587A" w:rsidP="00B5587A">
            <w:pPr>
              <w:rPr>
                <w:rFonts w:asciiTheme="minorHAnsi" w:eastAsiaTheme="minorHAnsi" w:hAnsiTheme="minorHAnsi" w:cstheme="minorHAnsi"/>
                <w:sz w:val="22"/>
                <w:szCs w:val="22"/>
                <w:lang w:eastAsia="en-US"/>
              </w:rPr>
            </w:pPr>
          </w:p>
        </w:tc>
        <w:tc>
          <w:tcPr>
            <w:tcW w:w="1041" w:type="dxa"/>
          </w:tcPr>
          <w:p w:rsidR="00B5587A" w:rsidRPr="00462B29" w:rsidRDefault="00B5587A" w:rsidP="00B5587A">
            <w:pPr>
              <w:rPr>
                <w:rFonts w:asciiTheme="minorHAnsi" w:eastAsiaTheme="minorHAnsi" w:hAnsiTheme="minorHAnsi" w:cstheme="minorHAnsi"/>
                <w:sz w:val="22"/>
                <w:szCs w:val="22"/>
                <w:lang w:eastAsia="en-US"/>
              </w:rPr>
            </w:pPr>
          </w:p>
        </w:tc>
      </w:tr>
      <w:tr w:rsidR="00B5587A" w:rsidRPr="00462B29" w:rsidTr="00462B29">
        <w:tc>
          <w:tcPr>
            <w:tcW w:w="9016" w:type="dxa"/>
            <w:gridSpan w:val="3"/>
          </w:tcPr>
          <w:p w:rsidR="00B5587A" w:rsidRPr="00462B29" w:rsidRDefault="00B5587A" w:rsidP="00B5587A">
            <w:pPr>
              <w:rPr>
                <w:rFonts w:asciiTheme="minorHAnsi" w:eastAsiaTheme="minorHAnsi" w:hAnsiTheme="minorHAnsi" w:cstheme="minorHAnsi"/>
                <w:b/>
                <w:sz w:val="22"/>
                <w:szCs w:val="22"/>
                <w:lang w:eastAsia="en-US"/>
              </w:rPr>
            </w:pPr>
            <w:r w:rsidRPr="00462B29">
              <w:rPr>
                <w:rFonts w:asciiTheme="minorHAnsi" w:eastAsiaTheme="minorHAnsi" w:hAnsiTheme="minorHAnsi" w:cstheme="minorHAnsi"/>
                <w:b/>
                <w:sz w:val="22"/>
                <w:szCs w:val="22"/>
                <w:lang w:eastAsia="en-US"/>
              </w:rPr>
              <w:t>Personal Qualities</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Flexibility, strength of character and listening skills</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Prepared to ask for advice and support where necessary</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I/R</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 sense of humour</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w:t>
            </w:r>
          </w:p>
        </w:tc>
      </w:tr>
      <w:tr w:rsidR="00B5587A" w:rsidRPr="00462B29" w:rsidTr="00462B29">
        <w:tc>
          <w:tcPr>
            <w:tcW w:w="7005"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A high level of commitment and determination</w:t>
            </w:r>
          </w:p>
        </w:tc>
        <w:tc>
          <w:tcPr>
            <w:tcW w:w="970"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E</w:t>
            </w:r>
          </w:p>
        </w:tc>
        <w:tc>
          <w:tcPr>
            <w:tcW w:w="1041" w:type="dxa"/>
          </w:tcPr>
          <w:p w:rsidR="00B5587A" w:rsidRPr="00462B29" w:rsidRDefault="00B5587A" w:rsidP="00B5587A">
            <w:pPr>
              <w:rPr>
                <w:rFonts w:asciiTheme="minorHAnsi" w:eastAsiaTheme="minorHAnsi" w:hAnsiTheme="minorHAnsi" w:cstheme="minorHAnsi"/>
                <w:sz w:val="22"/>
                <w:szCs w:val="22"/>
                <w:lang w:eastAsia="en-US"/>
              </w:rPr>
            </w:pPr>
            <w:r w:rsidRPr="00462B29">
              <w:rPr>
                <w:rFonts w:asciiTheme="minorHAnsi" w:eastAsiaTheme="minorHAnsi" w:hAnsiTheme="minorHAnsi" w:cstheme="minorHAnsi"/>
                <w:sz w:val="22"/>
                <w:szCs w:val="22"/>
                <w:lang w:eastAsia="en-US"/>
              </w:rPr>
              <w:t>I/R</w:t>
            </w:r>
          </w:p>
        </w:tc>
      </w:tr>
      <w:tr w:rsidR="00A610D1" w:rsidRPr="00462B29" w:rsidTr="00462B29">
        <w:tc>
          <w:tcPr>
            <w:tcW w:w="7005" w:type="dxa"/>
          </w:tcPr>
          <w:p w:rsidR="00A610D1" w:rsidRPr="00462B29" w:rsidRDefault="00A610D1" w:rsidP="00B5587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Be able to drive pupils in your own car</w:t>
            </w:r>
          </w:p>
        </w:tc>
        <w:tc>
          <w:tcPr>
            <w:tcW w:w="970" w:type="dxa"/>
          </w:tcPr>
          <w:p w:rsidR="00A610D1" w:rsidRPr="00462B29" w:rsidRDefault="00A610D1" w:rsidP="00B5587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E</w:t>
            </w:r>
          </w:p>
        </w:tc>
        <w:tc>
          <w:tcPr>
            <w:tcW w:w="1041" w:type="dxa"/>
          </w:tcPr>
          <w:p w:rsidR="00A610D1" w:rsidRPr="00462B29" w:rsidRDefault="00A610D1" w:rsidP="00B5587A">
            <w:pPr>
              <w:rPr>
                <w:rFonts w:asciiTheme="minorHAnsi" w:eastAsiaTheme="minorHAnsi" w:hAnsiTheme="minorHAnsi" w:cstheme="minorHAnsi"/>
                <w:sz w:val="22"/>
                <w:szCs w:val="22"/>
                <w:lang w:eastAsia="en-US"/>
              </w:rPr>
            </w:pPr>
            <w:r>
              <w:rPr>
                <w:rFonts w:asciiTheme="minorHAnsi" w:eastAsiaTheme="minorHAnsi" w:hAnsiTheme="minorHAnsi" w:cstheme="minorHAnsi"/>
                <w:sz w:val="22"/>
                <w:szCs w:val="22"/>
                <w:lang w:eastAsia="en-US"/>
              </w:rPr>
              <w:t>I/R</w:t>
            </w:r>
          </w:p>
        </w:tc>
      </w:tr>
      <w:tr w:rsidR="00B5587A" w:rsidRPr="00462B29" w:rsidTr="00462B29">
        <w:tc>
          <w:tcPr>
            <w:tcW w:w="9016" w:type="dxa"/>
            <w:gridSpan w:val="3"/>
          </w:tcPr>
          <w:p w:rsidR="00B5587A" w:rsidRPr="00462B29" w:rsidRDefault="005D5789" w:rsidP="00B5587A">
            <w:pPr>
              <w:rPr>
                <w:rFonts w:asciiTheme="minorHAnsi" w:eastAsiaTheme="minorHAnsi" w:hAnsiTheme="minorHAnsi" w:cstheme="minorHAnsi"/>
                <w:b/>
                <w:sz w:val="22"/>
                <w:szCs w:val="22"/>
                <w:lang w:eastAsia="en-US"/>
              </w:rPr>
            </w:pPr>
            <w:r>
              <w:rPr>
                <w:rFonts w:asciiTheme="minorHAnsi" w:eastAsiaTheme="minorHAnsi" w:hAnsiTheme="minorHAnsi" w:cstheme="minorHAnsi"/>
                <w:b/>
                <w:sz w:val="22"/>
                <w:szCs w:val="22"/>
                <w:lang w:eastAsia="en-US"/>
              </w:rPr>
              <w:t>Be a naturally resilient individual                                                                                E                  I/R</w:t>
            </w:r>
          </w:p>
        </w:tc>
      </w:tr>
    </w:tbl>
    <w:p w:rsidR="00EA350B" w:rsidRPr="00462B29" w:rsidRDefault="00EA350B" w:rsidP="003B72D7">
      <w:pPr>
        <w:rPr>
          <w:rFonts w:asciiTheme="minorHAnsi" w:hAnsiTheme="minorHAnsi" w:cstheme="minorHAnsi"/>
        </w:rPr>
      </w:pPr>
    </w:p>
    <w:sectPr w:rsidR="00EA350B" w:rsidRPr="00462B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68C" w:rsidRDefault="0035168C" w:rsidP="0041090D">
      <w:r>
        <w:separator/>
      </w:r>
    </w:p>
  </w:endnote>
  <w:endnote w:type="continuationSeparator" w:id="0">
    <w:p w:rsidR="0035168C" w:rsidRDefault="0035168C" w:rsidP="00410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68C" w:rsidRDefault="0035168C" w:rsidP="0041090D">
      <w:r>
        <w:separator/>
      </w:r>
    </w:p>
  </w:footnote>
  <w:footnote w:type="continuationSeparator" w:id="0">
    <w:p w:rsidR="0035168C" w:rsidRDefault="0035168C" w:rsidP="004109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33CF"/>
    <w:multiLevelType w:val="hybridMultilevel"/>
    <w:tmpl w:val="84203DC8"/>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 w15:restartNumberingAfterBreak="0">
    <w:nsid w:val="0ADB2406"/>
    <w:multiLevelType w:val="hybridMultilevel"/>
    <w:tmpl w:val="813E8D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6B3F94"/>
    <w:multiLevelType w:val="hybridMultilevel"/>
    <w:tmpl w:val="502E6CE6"/>
    <w:lvl w:ilvl="0" w:tplc="08090001">
      <w:start w:val="1"/>
      <w:numFmt w:val="bullet"/>
      <w:lvlText w:val=""/>
      <w:lvlJc w:val="left"/>
      <w:pPr>
        <w:tabs>
          <w:tab w:val="num" w:pos="1143"/>
        </w:tabs>
        <w:ind w:left="1143" w:hanging="360"/>
      </w:pPr>
      <w:rPr>
        <w:rFonts w:ascii="Symbol" w:hAnsi="Symbol" w:hint="default"/>
      </w:rPr>
    </w:lvl>
    <w:lvl w:ilvl="1" w:tplc="08090003" w:tentative="1">
      <w:start w:val="1"/>
      <w:numFmt w:val="bullet"/>
      <w:lvlText w:val="o"/>
      <w:lvlJc w:val="left"/>
      <w:pPr>
        <w:tabs>
          <w:tab w:val="num" w:pos="1863"/>
        </w:tabs>
        <w:ind w:left="1863" w:hanging="360"/>
      </w:pPr>
      <w:rPr>
        <w:rFonts w:ascii="Courier New" w:hAnsi="Courier New" w:cs="Courier New" w:hint="default"/>
      </w:rPr>
    </w:lvl>
    <w:lvl w:ilvl="2" w:tplc="08090005" w:tentative="1">
      <w:start w:val="1"/>
      <w:numFmt w:val="bullet"/>
      <w:lvlText w:val=""/>
      <w:lvlJc w:val="left"/>
      <w:pPr>
        <w:tabs>
          <w:tab w:val="num" w:pos="2583"/>
        </w:tabs>
        <w:ind w:left="2583" w:hanging="360"/>
      </w:pPr>
      <w:rPr>
        <w:rFonts w:ascii="Wingdings" w:hAnsi="Wingdings" w:hint="default"/>
      </w:rPr>
    </w:lvl>
    <w:lvl w:ilvl="3" w:tplc="08090001" w:tentative="1">
      <w:start w:val="1"/>
      <w:numFmt w:val="bullet"/>
      <w:lvlText w:val=""/>
      <w:lvlJc w:val="left"/>
      <w:pPr>
        <w:tabs>
          <w:tab w:val="num" w:pos="3303"/>
        </w:tabs>
        <w:ind w:left="3303" w:hanging="360"/>
      </w:pPr>
      <w:rPr>
        <w:rFonts w:ascii="Symbol" w:hAnsi="Symbol" w:hint="default"/>
      </w:rPr>
    </w:lvl>
    <w:lvl w:ilvl="4" w:tplc="08090003" w:tentative="1">
      <w:start w:val="1"/>
      <w:numFmt w:val="bullet"/>
      <w:lvlText w:val="o"/>
      <w:lvlJc w:val="left"/>
      <w:pPr>
        <w:tabs>
          <w:tab w:val="num" w:pos="4023"/>
        </w:tabs>
        <w:ind w:left="4023" w:hanging="360"/>
      </w:pPr>
      <w:rPr>
        <w:rFonts w:ascii="Courier New" w:hAnsi="Courier New" w:cs="Courier New" w:hint="default"/>
      </w:rPr>
    </w:lvl>
    <w:lvl w:ilvl="5" w:tplc="08090005" w:tentative="1">
      <w:start w:val="1"/>
      <w:numFmt w:val="bullet"/>
      <w:lvlText w:val=""/>
      <w:lvlJc w:val="left"/>
      <w:pPr>
        <w:tabs>
          <w:tab w:val="num" w:pos="4743"/>
        </w:tabs>
        <w:ind w:left="4743" w:hanging="360"/>
      </w:pPr>
      <w:rPr>
        <w:rFonts w:ascii="Wingdings" w:hAnsi="Wingdings" w:hint="default"/>
      </w:rPr>
    </w:lvl>
    <w:lvl w:ilvl="6" w:tplc="08090001" w:tentative="1">
      <w:start w:val="1"/>
      <w:numFmt w:val="bullet"/>
      <w:lvlText w:val=""/>
      <w:lvlJc w:val="left"/>
      <w:pPr>
        <w:tabs>
          <w:tab w:val="num" w:pos="5463"/>
        </w:tabs>
        <w:ind w:left="5463" w:hanging="360"/>
      </w:pPr>
      <w:rPr>
        <w:rFonts w:ascii="Symbol" w:hAnsi="Symbol" w:hint="default"/>
      </w:rPr>
    </w:lvl>
    <w:lvl w:ilvl="7" w:tplc="08090003" w:tentative="1">
      <w:start w:val="1"/>
      <w:numFmt w:val="bullet"/>
      <w:lvlText w:val="o"/>
      <w:lvlJc w:val="left"/>
      <w:pPr>
        <w:tabs>
          <w:tab w:val="num" w:pos="6183"/>
        </w:tabs>
        <w:ind w:left="6183" w:hanging="360"/>
      </w:pPr>
      <w:rPr>
        <w:rFonts w:ascii="Courier New" w:hAnsi="Courier New" w:cs="Courier New" w:hint="default"/>
      </w:rPr>
    </w:lvl>
    <w:lvl w:ilvl="8" w:tplc="08090005" w:tentative="1">
      <w:start w:val="1"/>
      <w:numFmt w:val="bullet"/>
      <w:lvlText w:val=""/>
      <w:lvlJc w:val="left"/>
      <w:pPr>
        <w:tabs>
          <w:tab w:val="num" w:pos="6903"/>
        </w:tabs>
        <w:ind w:left="6903" w:hanging="360"/>
      </w:pPr>
      <w:rPr>
        <w:rFonts w:ascii="Wingdings" w:hAnsi="Wingdings" w:hint="default"/>
      </w:rPr>
    </w:lvl>
  </w:abstractNum>
  <w:abstractNum w:abstractNumId="3" w15:restartNumberingAfterBreak="0">
    <w:nsid w:val="0D3568CA"/>
    <w:multiLevelType w:val="hybridMultilevel"/>
    <w:tmpl w:val="A314AB6C"/>
    <w:lvl w:ilvl="0" w:tplc="08090001">
      <w:start w:val="1"/>
      <w:numFmt w:val="bullet"/>
      <w:lvlText w:val=""/>
      <w:lvlJc w:val="left"/>
      <w:pPr>
        <w:tabs>
          <w:tab w:val="num" w:pos="1020"/>
        </w:tabs>
        <w:ind w:left="1020" w:hanging="360"/>
      </w:pPr>
      <w:rPr>
        <w:rFonts w:ascii="Symbol" w:hAnsi="Symbol"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4" w15:restartNumberingAfterBreak="0">
    <w:nsid w:val="0F0315A0"/>
    <w:multiLevelType w:val="hybridMultilevel"/>
    <w:tmpl w:val="C36A6EF2"/>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5" w15:restartNumberingAfterBreak="0">
    <w:nsid w:val="0FA019FA"/>
    <w:multiLevelType w:val="hybridMultilevel"/>
    <w:tmpl w:val="9A52C9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E10AA"/>
    <w:multiLevelType w:val="hybridMultilevel"/>
    <w:tmpl w:val="BCF204EE"/>
    <w:lvl w:ilvl="0" w:tplc="08090001">
      <w:start w:val="1"/>
      <w:numFmt w:val="bullet"/>
      <w:lvlText w:val=""/>
      <w:lvlJc w:val="left"/>
      <w:pPr>
        <w:tabs>
          <w:tab w:val="num" w:pos="862"/>
        </w:tabs>
        <w:ind w:left="862" w:hanging="360"/>
      </w:pPr>
      <w:rPr>
        <w:rFonts w:ascii="Symbol" w:hAnsi="Symbol" w:hint="default"/>
      </w:rPr>
    </w:lvl>
    <w:lvl w:ilvl="1" w:tplc="08090003" w:tentative="1">
      <w:start w:val="1"/>
      <w:numFmt w:val="bullet"/>
      <w:lvlText w:val="o"/>
      <w:lvlJc w:val="left"/>
      <w:pPr>
        <w:tabs>
          <w:tab w:val="num" w:pos="1582"/>
        </w:tabs>
        <w:ind w:left="1582" w:hanging="360"/>
      </w:pPr>
      <w:rPr>
        <w:rFonts w:ascii="Courier New" w:hAnsi="Courier New" w:cs="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08C5C68"/>
    <w:multiLevelType w:val="hybridMultilevel"/>
    <w:tmpl w:val="85521242"/>
    <w:lvl w:ilvl="0" w:tplc="08090001">
      <w:start w:val="1"/>
      <w:numFmt w:val="bullet"/>
      <w:lvlText w:val=""/>
      <w:lvlJc w:val="left"/>
      <w:pPr>
        <w:tabs>
          <w:tab w:val="num" w:pos="799"/>
        </w:tabs>
        <w:ind w:left="799" w:hanging="360"/>
      </w:pPr>
      <w:rPr>
        <w:rFonts w:ascii="Symbol" w:hAnsi="Symbol" w:hint="default"/>
      </w:rPr>
    </w:lvl>
    <w:lvl w:ilvl="1" w:tplc="08090003" w:tentative="1">
      <w:start w:val="1"/>
      <w:numFmt w:val="bullet"/>
      <w:lvlText w:val="o"/>
      <w:lvlJc w:val="left"/>
      <w:pPr>
        <w:tabs>
          <w:tab w:val="num" w:pos="1519"/>
        </w:tabs>
        <w:ind w:left="1519" w:hanging="360"/>
      </w:pPr>
      <w:rPr>
        <w:rFonts w:ascii="Courier New" w:hAnsi="Courier New" w:cs="Courier New" w:hint="default"/>
      </w:rPr>
    </w:lvl>
    <w:lvl w:ilvl="2" w:tplc="08090005" w:tentative="1">
      <w:start w:val="1"/>
      <w:numFmt w:val="bullet"/>
      <w:lvlText w:val=""/>
      <w:lvlJc w:val="left"/>
      <w:pPr>
        <w:tabs>
          <w:tab w:val="num" w:pos="2239"/>
        </w:tabs>
        <w:ind w:left="2239" w:hanging="360"/>
      </w:pPr>
      <w:rPr>
        <w:rFonts w:ascii="Wingdings" w:hAnsi="Wingdings" w:hint="default"/>
      </w:rPr>
    </w:lvl>
    <w:lvl w:ilvl="3" w:tplc="08090001" w:tentative="1">
      <w:start w:val="1"/>
      <w:numFmt w:val="bullet"/>
      <w:lvlText w:val=""/>
      <w:lvlJc w:val="left"/>
      <w:pPr>
        <w:tabs>
          <w:tab w:val="num" w:pos="2959"/>
        </w:tabs>
        <w:ind w:left="2959" w:hanging="360"/>
      </w:pPr>
      <w:rPr>
        <w:rFonts w:ascii="Symbol" w:hAnsi="Symbol" w:hint="default"/>
      </w:rPr>
    </w:lvl>
    <w:lvl w:ilvl="4" w:tplc="08090003" w:tentative="1">
      <w:start w:val="1"/>
      <w:numFmt w:val="bullet"/>
      <w:lvlText w:val="o"/>
      <w:lvlJc w:val="left"/>
      <w:pPr>
        <w:tabs>
          <w:tab w:val="num" w:pos="3679"/>
        </w:tabs>
        <w:ind w:left="3679" w:hanging="360"/>
      </w:pPr>
      <w:rPr>
        <w:rFonts w:ascii="Courier New" w:hAnsi="Courier New" w:cs="Courier New" w:hint="default"/>
      </w:rPr>
    </w:lvl>
    <w:lvl w:ilvl="5" w:tplc="08090005" w:tentative="1">
      <w:start w:val="1"/>
      <w:numFmt w:val="bullet"/>
      <w:lvlText w:val=""/>
      <w:lvlJc w:val="left"/>
      <w:pPr>
        <w:tabs>
          <w:tab w:val="num" w:pos="4399"/>
        </w:tabs>
        <w:ind w:left="4399" w:hanging="360"/>
      </w:pPr>
      <w:rPr>
        <w:rFonts w:ascii="Wingdings" w:hAnsi="Wingdings" w:hint="default"/>
      </w:rPr>
    </w:lvl>
    <w:lvl w:ilvl="6" w:tplc="08090001" w:tentative="1">
      <w:start w:val="1"/>
      <w:numFmt w:val="bullet"/>
      <w:lvlText w:val=""/>
      <w:lvlJc w:val="left"/>
      <w:pPr>
        <w:tabs>
          <w:tab w:val="num" w:pos="5119"/>
        </w:tabs>
        <w:ind w:left="5119" w:hanging="360"/>
      </w:pPr>
      <w:rPr>
        <w:rFonts w:ascii="Symbol" w:hAnsi="Symbol" w:hint="default"/>
      </w:rPr>
    </w:lvl>
    <w:lvl w:ilvl="7" w:tplc="08090003" w:tentative="1">
      <w:start w:val="1"/>
      <w:numFmt w:val="bullet"/>
      <w:lvlText w:val="o"/>
      <w:lvlJc w:val="left"/>
      <w:pPr>
        <w:tabs>
          <w:tab w:val="num" w:pos="5839"/>
        </w:tabs>
        <w:ind w:left="5839" w:hanging="360"/>
      </w:pPr>
      <w:rPr>
        <w:rFonts w:ascii="Courier New" w:hAnsi="Courier New" w:cs="Courier New" w:hint="default"/>
      </w:rPr>
    </w:lvl>
    <w:lvl w:ilvl="8" w:tplc="08090005" w:tentative="1">
      <w:start w:val="1"/>
      <w:numFmt w:val="bullet"/>
      <w:lvlText w:val=""/>
      <w:lvlJc w:val="left"/>
      <w:pPr>
        <w:tabs>
          <w:tab w:val="num" w:pos="6559"/>
        </w:tabs>
        <w:ind w:left="6559" w:hanging="360"/>
      </w:pPr>
      <w:rPr>
        <w:rFonts w:ascii="Wingdings" w:hAnsi="Wingdings" w:hint="default"/>
      </w:rPr>
    </w:lvl>
  </w:abstractNum>
  <w:abstractNum w:abstractNumId="8" w15:restartNumberingAfterBreak="0">
    <w:nsid w:val="215B463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9" w15:restartNumberingAfterBreak="0">
    <w:nsid w:val="221F426A"/>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252C3050"/>
    <w:multiLevelType w:val="hybridMultilevel"/>
    <w:tmpl w:val="3994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F7890"/>
    <w:multiLevelType w:val="hybridMultilevel"/>
    <w:tmpl w:val="10724E58"/>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2" w15:restartNumberingAfterBreak="0">
    <w:nsid w:val="2D3F02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215D4D"/>
    <w:multiLevelType w:val="hybridMultilevel"/>
    <w:tmpl w:val="CCB6E9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0952A6"/>
    <w:multiLevelType w:val="singleLevel"/>
    <w:tmpl w:val="EA06A4EA"/>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3EEE6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2AA2D68"/>
    <w:multiLevelType w:val="hybridMultilevel"/>
    <w:tmpl w:val="70803F0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44E13E83"/>
    <w:multiLevelType w:val="hybridMultilevel"/>
    <w:tmpl w:val="C5909C20"/>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8" w15:restartNumberingAfterBreak="0">
    <w:nsid w:val="4B703A5D"/>
    <w:multiLevelType w:val="hybridMultilevel"/>
    <w:tmpl w:val="A8D8E2EE"/>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9" w15:restartNumberingAfterBreak="0">
    <w:nsid w:val="4CFA5501"/>
    <w:multiLevelType w:val="hybridMultilevel"/>
    <w:tmpl w:val="88905D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D36B80"/>
    <w:multiLevelType w:val="hybridMultilevel"/>
    <w:tmpl w:val="A05C6158"/>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1" w15:restartNumberingAfterBreak="0">
    <w:nsid w:val="588D5FD3"/>
    <w:multiLevelType w:val="hybridMultilevel"/>
    <w:tmpl w:val="D034E0A8"/>
    <w:lvl w:ilvl="0" w:tplc="08090001">
      <w:start w:val="1"/>
      <w:numFmt w:val="bullet"/>
      <w:lvlText w:val=""/>
      <w:lvlJc w:val="left"/>
      <w:pPr>
        <w:tabs>
          <w:tab w:val="num" w:pos="1020"/>
        </w:tabs>
        <w:ind w:left="1020" w:hanging="360"/>
      </w:pPr>
      <w:rPr>
        <w:rFonts w:ascii="Symbol" w:hAnsi="Symbol"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22" w15:restartNumberingAfterBreak="0">
    <w:nsid w:val="5FA34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0521C6"/>
    <w:multiLevelType w:val="hybridMultilevel"/>
    <w:tmpl w:val="D8803C9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4" w15:restartNumberingAfterBreak="0">
    <w:nsid w:val="66104F41"/>
    <w:multiLevelType w:val="hybridMultilevel"/>
    <w:tmpl w:val="4FBEC4DA"/>
    <w:lvl w:ilvl="0" w:tplc="08090001">
      <w:start w:val="1"/>
      <w:numFmt w:val="bullet"/>
      <w:lvlText w:val=""/>
      <w:lvlJc w:val="left"/>
      <w:pPr>
        <w:tabs>
          <w:tab w:val="num" w:pos="799"/>
        </w:tabs>
        <w:ind w:left="799" w:hanging="360"/>
      </w:pPr>
      <w:rPr>
        <w:rFonts w:ascii="Symbol" w:hAnsi="Symbol" w:hint="default"/>
      </w:rPr>
    </w:lvl>
    <w:lvl w:ilvl="1" w:tplc="D3DE7D20">
      <w:start w:val="1"/>
      <w:numFmt w:val="lowerLetter"/>
      <w:lvlText w:val="%2)"/>
      <w:lvlJc w:val="left"/>
      <w:pPr>
        <w:tabs>
          <w:tab w:val="num" w:pos="1506"/>
        </w:tabs>
        <w:ind w:left="1506" w:hanging="360"/>
      </w:pPr>
      <w:rPr>
        <w:rFonts w:hint="default"/>
        <w:sz w:val="24"/>
        <w:szCs w:val="24"/>
      </w:r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5" w15:restartNumberingAfterBreak="0">
    <w:nsid w:val="69176311"/>
    <w:multiLevelType w:val="hybridMultilevel"/>
    <w:tmpl w:val="D89219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9D3A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114098"/>
    <w:multiLevelType w:val="hybridMultilevel"/>
    <w:tmpl w:val="C7D49456"/>
    <w:lvl w:ilvl="0" w:tplc="08090001">
      <w:start w:val="1"/>
      <w:numFmt w:val="bullet"/>
      <w:lvlText w:val=""/>
      <w:lvlJc w:val="left"/>
      <w:pPr>
        <w:tabs>
          <w:tab w:val="num" w:pos="1020"/>
        </w:tabs>
        <w:ind w:left="1020" w:hanging="360"/>
      </w:pPr>
      <w:rPr>
        <w:rFonts w:ascii="Symbol" w:hAnsi="Symbol"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28" w15:restartNumberingAfterBreak="0">
    <w:nsid w:val="797979D2"/>
    <w:multiLevelType w:val="hybridMultilevel"/>
    <w:tmpl w:val="72C8FF10"/>
    <w:lvl w:ilvl="0" w:tplc="08090001">
      <w:start w:val="1"/>
      <w:numFmt w:val="bullet"/>
      <w:lvlText w:val=""/>
      <w:lvlJc w:val="left"/>
      <w:pPr>
        <w:tabs>
          <w:tab w:val="num" w:pos="1020"/>
        </w:tabs>
        <w:ind w:left="1020" w:hanging="360"/>
      </w:pPr>
      <w:rPr>
        <w:rFonts w:ascii="Symbol" w:hAnsi="Symbol" w:hint="default"/>
      </w:rPr>
    </w:lvl>
    <w:lvl w:ilvl="1" w:tplc="08090019" w:tentative="1">
      <w:start w:val="1"/>
      <w:numFmt w:val="lowerLetter"/>
      <w:lvlText w:val="%2."/>
      <w:lvlJc w:val="left"/>
      <w:pPr>
        <w:tabs>
          <w:tab w:val="num" w:pos="1380"/>
        </w:tabs>
        <w:ind w:left="1380" w:hanging="360"/>
      </w:p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29" w15:restartNumberingAfterBreak="0">
    <w:nsid w:val="7B635C44"/>
    <w:multiLevelType w:val="hybridMultilevel"/>
    <w:tmpl w:val="F3E651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4"/>
  </w:num>
  <w:num w:numId="7">
    <w:abstractNumId w:val="15"/>
  </w:num>
  <w:num w:numId="8">
    <w:abstractNumId w:val="22"/>
  </w:num>
  <w:num w:numId="9">
    <w:abstractNumId w:val="26"/>
  </w:num>
  <w:num w:numId="10">
    <w:abstractNumId w:val="5"/>
  </w:num>
  <w:num w:numId="11">
    <w:abstractNumId w:val="12"/>
  </w:num>
  <w:num w:numId="12">
    <w:abstractNumId w:val="25"/>
  </w:num>
  <w:num w:numId="13">
    <w:abstractNumId w:val="2"/>
  </w:num>
  <w:num w:numId="14">
    <w:abstractNumId w:val="23"/>
  </w:num>
  <w:num w:numId="15">
    <w:abstractNumId w:val="28"/>
  </w:num>
  <w:num w:numId="16">
    <w:abstractNumId w:val="21"/>
  </w:num>
  <w:num w:numId="17">
    <w:abstractNumId w:val="3"/>
  </w:num>
  <w:num w:numId="18">
    <w:abstractNumId w:val="27"/>
  </w:num>
  <w:num w:numId="19">
    <w:abstractNumId w:val="7"/>
  </w:num>
  <w:num w:numId="20">
    <w:abstractNumId w:val="4"/>
  </w:num>
  <w:num w:numId="21">
    <w:abstractNumId w:val="18"/>
  </w:num>
  <w:num w:numId="22">
    <w:abstractNumId w:val="17"/>
  </w:num>
  <w:num w:numId="23">
    <w:abstractNumId w:val="0"/>
  </w:num>
  <w:num w:numId="24">
    <w:abstractNumId w:val="20"/>
  </w:num>
  <w:num w:numId="25">
    <w:abstractNumId w:val="24"/>
  </w:num>
  <w:num w:numId="26">
    <w:abstractNumId w:val="11"/>
  </w:num>
  <w:num w:numId="27">
    <w:abstractNumId w:val="6"/>
  </w:num>
  <w:num w:numId="28">
    <w:abstractNumId w:val="10"/>
  </w:num>
  <w:num w:numId="29">
    <w:abstractNumId w:val="16"/>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0D"/>
    <w:rsid w:val="0001303C"/>
    <w:rsid w:val="001A3197"/>
    <w:rsid w:val="00240F3D"/>
    <w:rsid w:val="002A11F0"/>
    <w:rsid w:val="003155BF"/>
    <w:rsid w:val="0035168C"/>
    <w:rsid w:val="003B72D7"/>
    <w:rsid w:val="0041090D"/>
    <w:rsid w:val="00462B29"/>
    <w:rsid w:val="005D5789"/>
    <w:rsid w:val="006C38EA"/>
    <w:rsid w:val="007364FD"/>
    <w:rsid w:val="00A610D1"/>
    <w:rsid w:val="00B5587A"/>
    <w:rsid w:val="00C67529"/>
    <w:rsid w:val="00D00624"/>
    <w:rsid w:val="00D66C84"/>
    <w:rsid w:val="00DE63FC"/>
    <w:rsid w:val="00E251ED"/>
    <w:rsid w:val="00E452E5"/>
    <w:rsid w:val="00E85353"/>
    <w:rsid w:val="00EA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EBAD2CA"/>
  <w15:docId w15:val="{297F6C1C-1E4F-4E99-BAFC-47193C8E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90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090D"/>
    <w:rPr>
      <w:color w:val="000080"/>
      <w:u w:val="single"/>
    </w:rPr>
  </w:style>
  <w:style w:type="character" w:customStyle="1" w:styleId="EmailStyle16">
    <w:name w:val="EmailStyle16"/>
    <w:basedOn w:val="DefaultParagraphFont"/>
    <w:semiHidden/>
    <w:rsid w:val="0041090D"/>
    <w:rPr>
      <w:rFonts w:ascii="Arial" w:hAnsi="Arial" w:cs="Arial" w:hint="default"/>
      <w:b w:val="0"/>
      <w:bCs w:val="0"/>
      <w:i w:val="0"/>
      <w:iCs w:val="0"/>
      <w:strike w:val="0"/>
      <w:dstrike w:val="0"/>
      <w:color w:val="auto"/>
      <w:sz w:val="24"/>
      <w:szCs w:val="24"/>
      <w:u w:val="none"/>
      <w:effect w:val="none"/>
    </w:rPr>
  </w:style>
  <w:style w:type="paragraph" w:styleId="FootnoteText">
    <w:name w:val="footnote text"/>
    <w:basedOn w:val="Normal"/>
    <w:link w:val="FootnoteTextChar"/>
    <w:semiHidden/>
    <w:rsid w:val="0041090D"/>
    <w:rPr>
      <w:sz w:val="20"/>
      <w:szCs w:val="20"/>
      <w:lang w:eastAsia="en-US"/>
    </w:rPr>
  </w:style>
  <w:style w:type="character" w:customStyle="1" w:styleId="FootnoteTextChar">
    <w:name w:val="Footnote Text Char"/>
    <w:basedOn w:val="DefaultParagraphFont"/>
    <w:link w:val="FootnoteText"/>
    <w:semiHidden/>
    <w:rsid w:val="0041090D"/>
    <w:rPr>
      <w:rFonts w:ascii="Times New Roman" w:eastAsia="Times New Roman" w:hAnsi="Times New Roman" w:cs="Times New Roman"/>
      <w:sz w:val="20"/>
      <w:szCs w:val="20"/>
    </w:rPr>
  </w:style>
  <w:style w:type="character" w:styleId="FootnoteReference">
    <w:name w:val="footnote reference"/>
    <w:basedOn w:val="DefaultParagraphFont"/>
    <w:semiHidden/>
    <w:rsid w:val="0041090D"/>
    <w:rPr>
      <w:vertAlign w:val="superscript"/>
    </w:rPr>
  </w:style>
  <w:style w:type="table" w:styleId="TableGrid">
    <w:name w:val="Table Grid"/>
    <w:basedOn w:val="TableNormal"/>
    <w:uiPriority w:val="59"/>
    <w:rsid w:val="00B55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587A"/>
    <w:pPr>
      <w:ind w:left="720"/>
      <w:contextualSpacing/>
    </w:pPr>
  </w:style>
  <w:style w:type="paragraph" w:styleId="BalloonText">
    <w:name w:val="Balloon Text"/>
    <w:basedOn w:val="Normal"/>
    <w:link w:val="BalloonTextChar"/>
    <w:uiPriority w:val="99"/>
    <w:semiHidden/>
    <w:unhideWhenUsed/>
    <w:rsid w:val="00D66C84"/>
    <w:rPr>
      <w:rFonts w:ascii="Tahoma" w:hAnsi="Tahoma" w:cs="Tahoma"/>
      <w:sz w:val="16"/>
      <w:szCs w:val="16"/>
    </w:rPr>
  </w:style>
  <w:style w:type="character" w:customStyle="1" w:styleId="BalloonTextChar">
    <w:name w:val="Balloon Text Char"/>
    <w:basedOn w:val="DefaultParagraphFont"/>
    <w:link w:val="BalloonText"/>
    <w:uiPriority w:val="99"/>
    <w:semiHidden/>
    <w:rsid w:val="00D66C84"/>
    <w:rPr>
      <w:rFonts w:ascii="Tahoma" w:eastAsia="Times New Roman" w:hAnsi="Tahoma" w:cs="Tahoma"/>
      <w:sz w:val="16"/>
      <w:szCs w:val="16"/>
      <w:lang w:eastAsia="en-GB"/>
    </w:rPr>
  </w:style>
  <w:style w:type="paragraph" w:styleId="NormalWeb">
    <w:name w:val="Normal (Web)"/>
    <w:basedOn w:val="Normal"/>
    <w:uiPriority w:val="99"/>
    <w:unhideWhenUsed/>
    <w:rsid w:val="001A3197"/>
    <w:pPr>
      <w:spacing w:before="100" w:beforeAutospacing="1" w:after="100" w:afterAutospacing="1"/>
    </w:pPr>
  </w:style>
  <w:style w:type="paragraph" w:styleId="Header">
    <w:name w:val="header"/>
    <w:basedOn w:val="Normal"/>
    <w:link w:val="HeaderChar"/>
    <w:uiPriority w:val="99"/>
    <w:unhideWhenUsed/>
    <w:rsid w:val="005D5789"/>
    <w:pPr>
      <w:tabs>
        <w:tab w:val="center" w:pos="4513"/>
        <w:tab w:val="right" w:pos="9026"/>
      </w:tabs>
    </w:pPr>
  </w:style>
  <w:style w:type="character" w:customStyle="1" w:styleId="HeaderChar">
    <w:name w:val="Header Char"/>
    <w:basedOn w:val="DefaultParagraphFont"/>
    <w:link w:val="Header"/>
    <w:uiPriority w:val="99"/>
    <w:rsid w:val="005D578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D5789"/>
    <w:pPr>
      <w:tabs>
        <w:tab w:val="center" w:pos="4513"/>
        <w:tab w:val="right" w:pos="9026"/>
      </w:tabs>
    </w:pPr>
  </w:style>
  <w:style w:type="character" w:customStyle="1" w:styleId="FooterChar">
    <w:name w:val="Footer Char"/>
    <w:basedOn w:val="DefaultParagraphFont"/>
    <w:link w:val="Footer"/>
    <w:uiPriority w:val="99"/>
    <w:rsid w:val="005D578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r@holliesschool.staff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Jackson</dc:creator>
  <cp:lastModifiedBy>Emma Jackson</cp:lastModifiedBy>
  <cp:revision>3</cp:revision>
  <cp:lastPrinted>2017-09-13T11:28:00Z</cp:lastPrinted>
  <dcterms:created xsi:type="dcterms:W3CDTF">2019-05-01T12:48:00Z</dcterms:created>
  <dcterms:modified xsi:type="dcterms:W3CDTF">2019-05-01T12:50:00Z</dcterms:modified>
</cp:coreProperties>
</file>