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EDA" w:rsidRPr="002F7EDA" w:rsidRDefault="002F7EDA" w:rsidP="002F7EDA">
      <w:pPr>
        <w:rPr>
          <w:rFonts w:ascii="Tahoma" w:hAnsi="Tahoma" w:cs="Tahoma"/>
          <w:b/>
          <w:u w:val="single"/>
        </w:rPr>
      </w:pPr>
      <w:r w:rsidRPr="002F7EDA">
        <w:rPr>
          <w:rFonts w:ascii="Tahoma" w:hAnsi="Tahoma" w:cs="Tahoma"/>
          <w:b/>
          <w:u w:val="single"/>
        </w:rPr>
        <w:t>February 2018</w:t>
      </w:r>
    </w:p>
    <w:p w:rsidR="002F7EDA" w:rsidRDefault="002F7EDA" w:rsidP="002F7EDA">
      <w:pPr>
        <w:rPr>
          <w:rFonts w:ascii="Tahoma" w:hAnsi="Tahoma" w:cs="Tahoma"/>
        </w:rPr>
      </w:pPr>
    </w:p>
    <w:p w:rsidR="002F7EDA" w:rsidRPr="003A7E31" w:rsidRDefault="002F7EDA" w:rsidP="002F7EDA">
      <w:pPr>
        <w:rPr>
          <w:rFonts w:ascii="Tahoma" w:hAnsi="Tahoma" w:cs="Tahoma"/>
          <w:sz w:val="22"/>
          <w:szCs w:val="22"/>
        </w:rPr>
      </w:pPr>
      <w:r w:rsidRPr="003A7E31">
        <w:rPr>
          <w:rFonts w:ascii="Tahoma" w:hAnsi="Tahoma" w:cs="Tahoma"/>
          <w:sz w:val="22"/>
          <w:szCs w:val="22"/>
        </w:rPr>
        <w:t xml:space="preserve">Dear </w:t>
      </w:r>
      <w:r w:rsidR="00BC6965">
        <w:rPr>
          <w:rFonts w:ascii="Tahoma" w:hAnsi="Tahoma" w:cs="Tahoma"/>
          <w:sz w:val="22"/>
          <w:szCs w:val="22"/>
        </w:rPr>
        <w:t>C</w:t>
      </w:r>
      <w:r w:rsidR="001023BB">
        <w:rPr>
          <w:rFonts w:ascii="Tahoma" w:hAnsi="Tahoma" w:cs="Tahoma"/>
          <w:sz w:val="22"/>
          <w:szCs w:val="22"/>
        </w:rPr>
        <w:t>andidate</w:t>
      </w:r>
      <w:r w:rsidRPr="003A7E31">
        <w:rPr>
          <w:rFonts w:ascii="Tahoma" w:hAnsi="Tahoma" w:cs="Tahoma"/>
          <w:sz w:val="22"/>
          <w:szCs w:val="22"/>
        </w:rPr>
        <w:t>,</w:t>
      </w:r>
    </w:p>
    <w:p w:rsidR="002F7EDA" w:rsidRPr="003A7E31" w:rsidRDefault="002F7EDA" w:rsidP="002F7EDA">
      <w:pPr>
        <w:rPr>
          <w:rFonts w:ascii="Tahoma" w:hAnsi="Tahoma" w:cs="Tahoma"/>
          <w:sz w:val="22"/>
          <w:szCs w:val="22"/>
        </w:rPr>
      </w:pPr>
    </w:p>
    <w:p w:rsidR="002F7EDA" w:rsidRDefault="002F7EDA" w:rsidP="002F7EDA">
      <w:pPr>
        <w:rPr>
          <w:rFonts w:ascii="Tahoma" w:hAnsi="Tahoma" w:cs="Tahoma"/>
          <w:sz w:val="22"/>
          <w:szCs w:val="22"/>
        </w:rPr>
      </w:pPr>
      <w:r w:rsidRPr="003A7E31">
        <w:rPr>
          <w:rFonts w:ascii="Tahoma" w:hAnsi="Tahoma" w:cs="Tahoma"/>
          <w:sz w:val="22"/>
          <w:szCs w:val="22"/>
        </w:rPr>
        <w:t>Thank you for showing an interest in our school. I hope that this gives you a bit more of a flavour of what our school is like and what you can expect.</w:t>
      </w:r>
    </w:p>
    <w:p w:rsidR="002F7EDA" w:rsidRDefault="002F7EDA" w:rsidP="002F7EDA">
      <w:pPr>
        <w:rPr>
          <w:rFonts w:ascii="Tahoma" w:hAnsi="Tahoma" w:cs="Tahoma"/>
          <w:sz w:val="22"/>
          <w:szCs w:val="22"/>
        </w:rPr>
      </w:pPr>
    </w:p>
    <w:p w:rsidR="002F7EDA" w:rsidRDefault="002F7EDA" w:rsidP="002F7EDA">
      <w:pPr>
        <w:rPr>
          <w:rFonts w:ascii="Tahoma" w:hAnsi="Tahoma" w:cs="Tahoma"/>
          <w:sz w:val="22"/>
          <w:szCs w:val="22"/>
        </w:rPr>
      </w:pPr>
      <w:r>
        <w:rPr>
          <w:rFonts w:ascii="Tahoma" w:hAnsi="Tahoma" w:cs="Tahoma"/>
          <w:sz w:val="22"/>
          <w:szCs w:val="22"/>
        </w:rPr>
        <w:t xml:space="preserve">Colham Manor is an excellent place to begin your teaching career. We provide a bespoke </w:t>
      </w:r>
      <w:r w:rsidR="001023BB">
        <w:rPr>
          <w:rFonts w:ascii="Tahoma" w:hAnsi="Tahoma" w:cs="Tahoma"/>
          <w:sz w:val="22"/>
          <w:szCs w:val="22"/>
        </w:rPr>
        <w:t>CPD for our staff</w:t>
      </w:r>
      <w:r>
        <w:rPr>
          <w:rFonts w:ascii="Tahoma" w:hAnsi="Tahoma" w:cs="Tahoma"/>
          <w:sz w:val="22"/>
          <w:szCs w:val="22"/>
        </w:rPr>
        <w:t xml:space="preserve"> in conjunction with a range of partners and also provide specific ‘in school’ support. </w:t>
      </w:r>
      <w:r w:rsidRPr="003A7E31">
        <w:rPr>
          <w:rFonts w:ascii="Tahoma" w:hAnsi="Tahoma" w:cs="Tahoma"/>
          <w:sz w:val="22"/>
          <w:szCs w:val="22"/>
        </w:rPr>
        <w:t>We have some outstanding practitioners who are willing to share and take time to develop others.</w:t>
      </w:r>
      <w:r>
        <w:rPr>
          <w:rFonts w:ascii="Tahoma" w:hAnsi="Tahoma" w:cs="Tahoma"/>
          <w:sz w:val="22"/>
          <w:szCs w:val="22"/>
        </w:rPr>
        <w:t xml:space="preserve"> </w:t>
      </w:r>
      <w:r w:rsidR="001023BB">
        <w:rPr>
          <w:rFonts w:ascii="Tahoma" w:hAnsi="Tahoma" w:cs="Tahoma"/>
          <w:sz w:val="22"/>
          <w:szCs w:val="22"/>
        </w:rPr>
        <w:t>We expect staff to be committed to this because it helps our teachers to develop into the best they can be. Our CPD programmes are highly regarded by other agencies.</w:t>
      </w:r>
    </w:p>
    <w:p w:rsidR="001023BB" w:rsidRPr="003A7E31" w:rsidRDefault="001023BB" w:rsidP="002F7EDA">
      <w:pPr>
        <w:rPr>
          <w:rFonts w:ascii="Tahoma" w:hAnsi="Tahoma" w:cs="Tahoma"/>
          <w:sz w:val="22"/>
          <w:szCs w:val="22"/>
        </w:rPr>
      </w:pPr>
    </w:p>
    <w:p w:rsidR="002F7EDA" w:rsidRPr="003A7E31" w:rsidRDefault="002F7EDA" w:rsidP="002F7EDA">
      <w:pPr>
        <w:rPr>
          <w:rFonts w:ascii="Tahoma" w:hAnsi="Tahoma" w:cs="Tahoma"/>
          <w:sz w:val="22"/>
          <w:szCs w:val="22"/>
        </w:rPr>
      </w:pPr>
      <w:r>
        <w:rPr>
          <w:rFonts w:ascii="Tahoma" w:hAnsi="Tahoma" w:cs="Tahoma"/>
          <w:sz w:val="22"/>
          <w:szCs w:val="22"/>
        </w:rPr>
        <w:t>We are</w:t>
      </w:r>
      <w:r w:rsidRPr="003A7E31">
        <w:rPr>
          <w:rFonts w:ascii="Tahoma" w:hAnsi="Tahoma" w:cs="Tahoma"/>
          <w:sz w:val="22"/>
          <w:szCs w:val="22"/>
        </w:rPr>
        <w:t xml:space="preserve"> a three form entry primary school in the London Borough of Hillingdon. Our classrooms are bright and vibrant and we have extensive grounds and playing fields. Our </w:t>
      </w:r>
      <w:proofErr w:type="gramStart"/>
      <w:r w:rsidRPr="003A7E31">
        <w:rPr>
          <w:rFonts w:ascii="Tahoma" w:hAnsi="Tahoma" w:cs="Tahoma"/>
          <w:sz w:val="22"/>
          <w:szCs w:val="22"/>
        </w:rPr>
        <w:t>staff are</w:t>
      </w:r>
      <w:proofErr w:type="gramEnd"/>
      <w:r w:rsidRPr="003A7E31">
        <w:rPr>
          <w:rFonts w:ascii="Tahoma" w:hAnsi="Tahoma" w:cs="Tahoma"/>
          <w:sz w:val="22"/>
          <w:szCs w:val="22"/>
        </w:rPr>
        <w:t xml:space="preserve"> passionate about ensuring that our pupils get the best opportunities possible to enable them to reach their potential. People enjoy their work, enjoy a challenge and work well together as a team.</w:t>
      </w:r>
    </w:p>
    <w:p w:rsidR="002F7EDA" w:rsidRPr="003A7E31" w:rsidRDefault="002F7EDA" w:rsidP="002F7EDA">
      <w:pPr>
        <w:rPr>
          <w:rFonts w:ascii="Tahoma" w:hAnsi="Tahoma" w:cs="Tahoma"/>
          <w:sz w:val="22"/>
          <w:szCs w:val="22"/>
        </w:rPr>
      </w:pPr>
    </w:p>
    <w:p w:rsidR="002F7EDA" w:rsidRPr="003A7E31" w:rsidRDefault="002F7EDA" w:rsidP="002F7EDA">
      <w:pPr>
        <w:rPr>
          <w:rFonts w:ascii="Tahoma" w:hAnsi="Tahoma" w:cs="Tahoma"/>
          <w:sz w:val="22"/>
          <w:szCs w:val="22"/>
        </w:rPr>
      </w:pPr>
      <w:r w:rsidRPr="003A7E31">
        <w:rPr>
          <w:rFonts w:ascii="Tahoma" w:hAnsi="Tahoma" w:cs="Tahoma"/>
          <w:sz w:val="22"/>
          <w:szCs w:val="22"/>
        </w:rPr>
        <w:t>The curriculum we teach is skills based and engaging to ensure that pupils get the best they can form their lessons. There are lots of opportunities for writing, as this is what many of our pupils find more difficult. Because of this, our pupils enjoy a wide range of activities that are skilfully taught.</w:t>
      </w:r>
    </w:p>
    <w:p w:rsidR="002F7EDA" w:rsidRPr="003A7E31" w:rsidRDefault="002F7EDA" w:rsidP="002F7EDA">
      <w:pPr>
        <w:rPr>
          <w:rFonts w:ascii="Tahoma" w:hAnsi="Tahoma" w:cs="Tahoma"/>
          <w:sz w:val="22"/>
          <w:szCs w:val="22"/>
        </w:rPr>
      </w:pPr>
    </w:p>
    <w:p w:rsidR="002F7EDA" w:rsidRPr="003A7E31" w:rsidRDefault="002F7EDA" w:rsidP="002F7EDA">
      <w:pPr>
        <w:rPr>
          <w:rFonts w:ascii="Tahoma" w:hAnsi="Tahoma" w:cs="Tahoma"/>
          <w:sz w:val="22"/>
          <w:szCs w:val="22"/>
        </w:rPr>
      </w:pPr>
      <w:r w:rsidRPr="003A7E31">
        <w:rPr>
          <w:rFonts w:ascii="Tahoma" w:hAnsi="Tahoma" w:cs="Tahoma"/>
          <w:sz w:val="22"/>
          <w:szCs w:val="22"/>
        </w:rPr>
        <w:t>We are proud of our pupils. Their attitudes to learning are excellent and their behaviour is ‘outstanding’. They are polite and well mannered. Expect to have doors held open for you and to be engaged in conversation, our pupils like to talk about their work! They treat each other with respect, are far from perfect, but learn from their mistakes!</w:t>
      </w:r>
    </w:p>
    <w:p w:rsidR="002F7EDA" w:rsidRPr="003A7E31" w:rsidRDefault="002F7EDA" w:rsidP="002F7EDA">
      <w:pPr>
        <w:rPr>
          <w:rFonts w:ascii="Tahoma" w:hAnsi="Tahoma" w:cs="Tahoma"/>
          <w:sz w:val="22"/>
          <w:szCs w:val="22"/>
        </w:rPr>
      </w:pPr>
    </w:p>
    <w:p w:rsidR="002F7EDA" w:rsidRPr="003A7E31" w:rsidRDefault="002F7EDA" w:rsidP="002F7EDA">
      <w:pPr>
        <w:rPr>
          <w:rFonts w:ascii="Tahoma" w:hAnsi="Tahoma" w:cs="Tahoma"/>
          <w:sz w:val="22"/>
          <w:szCs w:val="22"/>
        </w:rPr>
      </w:pPr>
      <w:r w:rsidRPr="003A7E31">
        <w:rPr>
          <w:rFonts w:ascii="Tahoma" w:hAnsi="Tahoma" w:cs="Tahoma"/>
          <w:sz w:val="22"/>
          <w:szCs w:val="22"/>
        </w:rPr>
        <w:t xml:space="preserve">We are delighted with what our pupils have achieved. By the end of KS2 our pupils generally do </w:t>
      </w:r>
      <w:r>
        <w:rPr>
          <w:rFonts w:ascii="Tahoma" w:hAnsi="Tahoma" w:cs="Tahoma"/>
          <w:sz w:val="22"/>
          <w:szCs w:val="22"/>
        </w:rPr>
        <w:t>well</w:t>
      </w:r>
      <w:r w:rsidR="005F622D">
        <w:rPr>
          <w:rFonts w:ascii="Tahoma" w:hAnsi="Tahoma" w:cs="Tahoma"/>
          <w:sz w:val="22"/>
          <w:szCs w:val="22"/>
        </w:rPr>
        <w:t>,</w:t>
      </w:r>
      <w:r w:rsidRPr="003A7E31">
        <w:rPr>
          <w:rFonts w:ascii="Tahoma" w:hAnsi="Tahoma" w:cs="Tahoma"/>
          <w:sz w:val="22"/>
          <w:szCs w:val="22"/>
        </w:rPr>
        <w:t xml:space="preserve"> </w:t>
      </w:r>
      <w:r w:rsidR="005F622D">
        <w:rPr>
          <w:rFonts w:ascii="Tahoma" w:hAnsi="Tahoma" w:cs="Tahoma"/>
          <w:sz w:val="22"/>
          <w:szCs w:val="22"/>
        </w:rPr>
        <w:t>a</w:t>
      </w:r>
      <w:r>
        <w:rPr>
          <w:rFonts w:ascii="Tahoma" w:hAnsi="Tahoma" w:cs="Tahoma"/>
          <w:sz w:val="22"/>
          <w:szCs w:val="22"/>
        </w:rPr>
        <w:t>lthough currently, reading is a strong development focus for us</w:t>
      </w:r>
      <w:r w:rsidR="005F622D">
        <w:rPr>
          <w:rFonts w:ascii="Tahoma" w:hAnsi="Tahoma" w:cs="Tahoma"/>
          <w:sz w:val="22"/>
          <w:szCs w:val="22"/>
        </w:rPr>
        <w:t xml:space="preserve"> across the school</w:t>
      </w:r>
      <w:r>
        <w:rPr>
          <w:rFonts w:ascii="Tahoma" w:hAnsi="Tahoma" w:cs="Tahoma"/>
          <w:sz w:val="22"/>
          <w:szCs w:val="22"/>
        </w:rPr>
        <w:t xml:space="preserve">. </w:t>
      </w:r>
      <w:proofErr w:type="gramStart"/>
      <w:r w:rsidR="005F622D">
        <w:rPr>
          <w:rFonts w:ascii="Tahoma" w:hAnsi="Tahoma" w:cs="Tahoma"/>
          <w:sz w:val="22"/>
          <w:szCs w:val="22"/>
        </w:rPr>
        <w:t>At our most recent inspection</w:t>
      </w:r>
      <w:r>
        <w:rPr>
          <w:rFonts w:ascii="Tahoma" w:hAnsi="Tahoma" w:cs="Tahoma"/>
          <w:sz w:val="22"/>
          <w:szCs w:val="22"/>
        </w:rPr>
        <w:t xml:space="preserve"> </w:t>
      </w:r>
      <w:r w:rsidR="005F622D" w:rsidRPr="003A7E31">
        <w:rPr>
          <w:rFonts w:ascii="Tahoma" w:hAnsi="Tahoma" w:cs="Tahoma"/>
          <w:sz w:val="22"/>
          <w:szCs w:val="22"/>
        </w:rPr>
        <w:t xml:space="preserve">(December 2015) </w:t>
      </w:r>
      <w:r>
        <w:rPr>
          <w:rFonts w:ascii="Tahoma" w:hAnsi="Tahoma" w:cs="Tahoma"/>
          <w:sz w:val="22"/>
          <w:szCs w:val="22"/>
        </w:rPr>
        <w:t>OFST</w:t>
      </w:r>
      <w:r w:rsidRPr="003A7E31">
        <w:rPr>
          <w:rFonts w:ascii="Tahoma" w:hAnsi="Tahoma" w:cs="Tahoma"/>
          <w:sz w:val="22"/>
          <w:szCs w:val="22"/>
        </w:rPr>
        <w:t>ED rated the school as ‘GOOD’ overall, with ‘OUTSTANDING’ personal development, behaviour and welfare.</w:t>
      </w:r>
      <w:proofErr w:type="gramEnd"/>
      <w:r w:rsidRPr="003A7E31">
        <w:rPr>
          <w:rFonts w:ascii="Tahoma" w:hAnsi="Tahoma" w:cs="Tahoma"/>
          <w:sz w:val="22"/>
          <w:szCs w:val="22"/>
        </w:rPr>
        <w:t xml:space="preserve"> Spend a few minutes reading the report: </w:t>
      </w:r>
    </w:p>
    <w:p w:rsidR="002F7EDA" w:rsidRDefault="002B050C" w:rsidP="002F7EDA">
      <w:hyperlink r:id="rId8" w:history="1">
        <w:r w:rsidR="002F7EDA" w:rsidRPr="003A7E31">
          <w:rPr>
            <w:rStyle w:val="Hyperlink"/>
            <w:rFonts w:ascii="Tahoma" w:hAnsi="Tahoma" w:cs="Tahoma"/>
            <w:sz w:val="22"/>
            <w:szCs w:val="22"/>
          </w:rPr>
          <w:t>http://reports.ofsted.gov.uk/inspection-reports/find-inspection-report/provider/ELS/102373</w:t>
        </w:r>
      </w:hyperlink>
    </w:p>
    <w:p w:rsidR="005F622D" w:rsidRPr="005F622D" w:rsidRDefault="005F622D" w:rsidP="002F7EDA">
      <w:pPr>
        <w:rPr>
          <w:rFonts w:ascii="Tahoma" w:hAnsi="Tahoma" w:cs="Tahoma"/>
          <w:color w:val="1F497D" w:themeColor="text2"/>
          <w:sz w:val="22"/>
          <w:szCs w:val="22"/>
        </w:rPr>
      </w:pPr>
      <w:r w:rsidRPr="005F622D">
        <w:rPr>
          <w:rFonts w:ascii="Tahoma" w:hAnsi="Tahoma" w:cs="Tahoma"/>
          <w:sz w:val="22"/>
          <w:szCs w:val="22"/>
        </w:rPr>
        <w:t>We also belong to the Challenge Partners group who carry out a school review each year</w:t>
      </w:r>
      <w:r>
        <w:rPr>
          <w:rFonts w:ascii="Tahoma" w:hAnsi="Tahoma" w:cs="Tahoma"/>
          <w:sz w:val="22"/>
          <w:szCs w:val="22"/>
        </w:rPr>
        <w:t xml:space="preserve">. They </w:t>
      </w:r>
      <w:r w:rsidR="00E65CA8">
        <w:rPr>
          <w:rFonts w:ascii="Tahoma" w:hAnsi="Tahoma" w:cs="Tahoma"/>
          <w:sz w:val="22"/>
          <w:szCs w:val="22"/>
        </w:rPr>
        <w:t>recently</w:t>
      </w:r>
      <w:r>
        <w:rPr>
          <w:rFonts w:ascii="Tahoma" w:hAnsi="Tahoma" w:cs="Tahoma"/>
          <w:sz w:val="22"/>
          <w:szCs w:val="22"/>
        </w:rPr>
        <w:t xml:space="preserve"> </w:t>
      </w:r>
      <w:r w:rsidR="00E65CA8">
        <w:rPr>
          <w:rFonts w:ascii="Tahoma" w:hAnsi="Tahoma" w:cs="Tahoma"/>
          <w:sz w:val="22"/>
          <w:szCs w:val="22"/>
        </w:rPr>
        <w:t xml:space="preserve">(February 2018) </w:t>
      </w:r>
      <w:r>
        <w:rPr>
          <w:rFonts w:ascii="Tahoma" w:hAnsi="Tahoma" w:cs="Tahoma"/>
          <w:sz w:val="22"/>
          <w:szCs w:val="22"/>
        </w:rPr>
        <w:t>rate</w:t>
      </w:r>
      <w:r w:rsidR="00E65CA8">
        <w:rPr>
          <w:rFonts w:ascii="Tahoma" w:hAnsi="Tahoma" w:cs="Tahoma"/>
          <w:sz w:val="22"/>
          <w:szCs w:val="22"/>
        </w:rPr>
        <w:t>d</w:t>
      </w:r>
      <w:r>
        <w:rPr>
          <w:rFonts w:ascii="Tahoma" w:hAnsi="Tahoma" w:cs="Tahoma"/>
          <w:sz w:val="22"/>
          <w:szCs w:val="22"/>
        </w:rPr>
        <w:t xml:space="preserve"> the school as good with many areas of outstanding practice.</w:t>
      </w:r>
    </w:p>
    <w:p w:rsidR="002F7EDA" w:rsidRPr="003A7E31" w:rsidRDefault="002F7EDA" w:rsidP="002F7EDA">
      <w:pPr>
        <w:rPr>
          <w:rFonts w:ascii="Tahoma" w:hAnsi="Tahoma" w:cs="Tahoma"/>
          <w:color w:val="1F497D" w:themeColor="text2"/>
          <w:sz w:val="22"/>
          <w:szCs w:val="22"/>
        </w:rPr>
      </w:pPr>
    </w:p>
    <w:p w:rsidR="002F7EDA" w:rsidRPr="003A7E31" w:rsidRDefault="002F7EDA" w:rsidP="002F7EDA">
      <w:pPr>
        <w:rPr>
          <w:rFonts w:ascii="Tahoma" w:hAnsi="Tahoma" w:cs="Tahoma"/>
          <w:sz w:val="22"/>
          <w:szCs w:val="22"/>
        </w:rPr>
      </w:pPr>
      <w:r w:rsidRPr="003A7E31">
        <w:rPr>
          <w:rFonts w:ascii="Tahoma" w:hAnsi="Tahoma" w:cs="Tahoma"/>
          <w:sz w:val="22"/>
          <w:szCs w:val="22"/>
        </w:rPr>
        <w:t>I hope that gives you a flavour of what we are all about. Our work can be challenging, it is certainly not dull and is often incredibly rewarding. If you share a passion for learning and want to join a school that really does make a difference, drop us an e-mail or give us a call. We’d be pleased to welcome you!</w:t>
      </w:r>
    </w:p>
    <w:p w:rsidR="002F7EDA" w:rsidRPr="003A7E31" w:rsidRDefault="002F7EDA" w:rsidP="002F7EDA">
      <w:pPr>
        <w:rPr>
          <w:rFonts w:ascii="Tahoma" w:hAnsi="Tahoma" w:cs="Tahoma"/>
          <w:sz w:val="22"/>
          <w:szCs w:val="22"/>
        </w:rPr>
      </w:pPr>
    </w:p>
    <w:p w:rsidR="002F7EDA" w:rsidRDefault="002F7EDA" w:rsidP="002F7EDA">
      <w:pPr>
        <w:rPr>
          <w:rFonts w:ascii="Tahoma" w:hAnsi="Tahoma" w:cs="Tahoma"/>
          <w:sz w:val="22"/>
          <w:szCs w:val="22"/>
        </w:rPr>
      </w:pPr>
      <w:r>
        <w:rPr>
          <w:rFonts w:ascii="Tahoma" w:hAnsi="Tahoma" w:cs="Tahoma"/>
          <w:sz w:val="22"/>
          <w:szCs w:val="22"/>
        </w:rPr>
        <w:t>Yours truly</w:t>
      </w:r>
    </w:p>
    <w:p w:rsidR="002F7EDA" w:rsidRDefault="002F7EDA" w:rsidP="002F7EDA">
      <w:pPr>
        <w:rPr>
          <w:rFonts w:ascii="Tahoma" w:hAnsi="Tahoma" w:cs="Tahoma"/>
          <w:sz w:val="22"/>
          <w:szCs w:val="22"/>
        </w:rPr>
      </w:pPr>
      <w:r>
        <w:rPr>
          <w:noProof/>
        </w:rPr>
        <w:drawing>
          <wp:inline distT="0" distB="0" distL="0" distR="0">
            <wp:extent cx="714375" cy="457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14375" cy="457200"/>
                    </a:xfrm>
                    <a:prstGeom prst="rect">
                      <a:avLst/>
                    </a:prstGeom>
                    <a:noFill/>
                    <a:ln w="9525">
                      <a:noFill/>
                      <a:miter lim="800000"/>
                      <a:headEnd/>
                      <a:tailEnd/>
                    </a:ln>
                  </pic:spPr>
                </pic:pic>
              </a:graphicData>
            </a:graphic>
          </wp:inline>
        </w:drawing>
      </w:r>
    </w:p>
    <w:p w:rsidR="000D6208" w:rsidRPr="002F7EDA" w:rsidRDefault="002F7EDA" w:rsidP="002F7EDA">
      <w:pPr>
        <w:rPr>
          <w:rFonts w:ascii="Tahoma" w:hAnsi="Tahoma" w:cs="Tahoma"/>
          <w:sz w:val="22"/>
          <w:szCs w:val="22"/>
        </w:rPr>
      </w:pPr>
      <w:r w:rsidRPr="003A7E31">
        <w:rPr>
          <w:rFonts w:ascii="Tahoma" w:hAnsi="Tahoma" w:cs="Tahoma"/>
          <w:sz w:val="22"/>
          <w:szCs w:val="22"/>
        </w:rPr>
        <w:t>Simon Hawley</w:t>
      </w:r>
      <w:r w:rsidR="000D6208">
        <w:rPr>
          <w:rFonts w:ascii="Tahoma" w:hAnsi="Tahoma" w:cs="Tahoma"/>
        </w:rPr>
        <w:t xml:space="preserve">  </w:t>
      </w:r>
      <w:r w:rsidR="000D6208">
        <w:rPr>
          <w:rFonts w:ascii="Tahoma" w:hAnsi="Tahoma" w:cs="Tahoma"/>
        </w:rPr>
        <w:tab/>
      </w:r>
    </w:p>
    <w:sectPr w:rsidR="000D6208" w:rsidRPr="002F7EDA" w:rsidSect="000D6208">
      <w:headerReference w:type="first" r:id="rId10"/>
      <w:footerReference w:type="first" r:id="rId11"/>
      <w:pgSz w:w="11906" w:h="16838"/>
      <w:pgMar w:top="2657" w:right="991" w:bottom="1440" w:left="993" w:header="539" w:footer="15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323" w:rsidRDefault="00C45323">
      <w:r>
        <w:separator/>
      </w:r>
    </w:p>
  </w:endnote>
  <w:endnote w:type="continuationSeparator" w:id="0">
    <w:p w:rsidR="00C45323" w:rsidRDefault="00C453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3DB" w:rsidRDefault="002B050C">
    <w:pPr>
      <w:pStyle w:val="Footer"/>
    </w:pPr>
    <w:r w:rsidRPr="002B050C">
      <w:rPr>
        <w:noProof/>
        <w:lang w:val="en-US" w:eastAsia="en-US"/>
      </w:rPr>
      <w:pict>
        <v:line id="_x0000_s2062" style="position:absolute;z-index:251657216" from="-9pt,-8.35pt" to="531pt,-8.35pt" strokecolor="teal"/>
      </w:pict>
    </w:r>
  </w:p>
  <w:p w:rsidR="001E03DB" w:rsidRDefault="000D6208" w:rsidP="000D6208">
    <w:pPr>
      <w:pStyle w:val="Footer"/>
      <w:tabs>
        <w:tab w:val="left" w:pos="3045"/>
      </w:tabs>
    </w:pPr>
    <w:r>
      <w:rPr>
        <w:noProof/>
      </w:rPr>
      <w:drawing>
        <wp:anchor distT="0" distB="0" distL="114300" distR="114300" simplePos="0" relativeHeight="251651068" behindDoc="1" locked="0" layoutInCell="1" allowOverlap="1">
          <wp:simplePos x="0" y="0"/>
          <wp:positionH relativeFrom="column">
            <wp:posOffset>3514725</wp:posOffset>
          </wp:positionH>
          <wp:positionV relativeFrom="paragraph">
            <wp:posOffset>31750</wp:posOffset>
          </wp:positionV>
          <wp:extent cx="904875" cy="866775"/>
          <wp:effectExtent l="19050" t="0" r="9525" b="0"/>
          <wp:wrapNone/>
          <wp:docPr id="37" name="Picture 37" descr="School Games Kitemark - Bronz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chool Games Kitemark - Bronze small"/>
                  <pic:cNvPicPr>
                    <a:picLocks noChangeAspect="1" noChangeArrowheads="1"/>
                  </pic:cNvPicPr>
                </pic:nvPicPr>
                <pic:blipFill>
                  <a:blip r:embed="rId1"/>
                  <a:srcRect/>
                  <a:stretch>
                    <a:fillRect/>
                  </a:stretch>
                </pic:blipFill>
                <pic:spPr bwMode="auto">
                  <a:xfrm>
                    <a:off x="0" y="0"/>
                    <a:ext cx="904875" cy="866775"/>
                  </a:xfrm>
                  <a:prstGeom prst="rect">
                    <a:avLst/>
                  </a:prstGeom>
                  <a:noFill/>
                  <a:ln w="9525">
                    <a:noFill/>
                    <a:miter lim="800000"/>
                    <a:headEnd/>
                    <a:tailEnd/>
                  </a:ln>
                </pic:spPr>
              </pic:pic>
            </a:graphicData>
          </a:graphic>
        </wp:anchor>
      </w:drawing>
    </w:r>
    <w:r>
      <w:rPr>
        <w:noProof/>
      </w:rPr>
      <w:drawing>
        <wp:anchor distT="0" distB="0" distL="114300" distR="114300" simplePos="0" relativeHeight="251652093" behindDoc="1" locked="0" layoutInCell="1" allowOverlap="1">
          <wp:simplePos x="0" y="0"/>
          <wp:positionH relativeFrom="column">
            <wp:posOffset>4600575</wp:posOffset>
          </wp:positionH>
          <wp:positionV relativeFrom="paragraph">
            <wp:posOffset>2540</wp:posOffset>
          </wp:positionV>
          <wp:extent cx="1038225" cy="1028700"/>
          <wp:effectExtent l="19050" t="0" r="9525" b="0"/>
          <wp:wrapNone/>
          <wp:docPr id="36" name="Picture 36" descr="Olymp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lympic Logo"/>
                  <pic:cNvPicPr>
                    <a:picLocks noChangeAspect="1" noChangeArrowheads="1"/>
                  </pic:cNvPicPr>
                </pic:nvPicPr>
                <pic:blipFill>
                  <a:blip r:embed="rId2"/>
                  <a:srcRect/>
                  <a:stretch>
                    <a:fillRect/>
                  </a:stretch>
                </pic:blipFill>
                <pic:spPr bwMode="auto">
                  <a:xfrm>
                    <a:off x="0" y="0"/>
                    <a:ext cx="1038225" cy="1028700"/>
                  </a:xfrm>
                  <a:prstGeom prst="rect">
                    <a:avLst/>
                  </a:prstGeom>
                  <a:noFill/>
                  <a:ln w="9525">
                    <a:noFill/>
                    <a:miter lim="800000"/>
                    <a:headEnd/>
                    <a:tailEnd/>
                  </a:ln>
                </pic:spPr>
              </pic:pic>
            </a:graphicData>
          </a:graphic>
        </wp:anchor>
      </w:drawing>
    </w:r>
    <w:r>
      <w:rPr>
        <w:noProof/>
      </w:rPr>
      <w:drawing>
        <wp:anchor distT="0" distB="0" distL="114300" distR="114300" simplePos="0" relativeHeight="251654143" behindDoc="1" locked="0" layoutInCell="1" allowOverlap="1">
          <wp:simplePos x="0" y="0"/>
          <wp:positionH relativeFrom="column">
            <wp:posOffset>883285</wp:posOffset>
          </wp:positionH>
          <wp:positionV relativeFrom="paragraph">
            <wp:posOffset>3810</wp:posOffset>
          </wp:positionV>
          <wp:extent cx="1228725" cy="1009650"/>
          <wp:effectExtent l="19050" t="0" r="9525" b="0"/>
          <wp:wrapNone/>
          <wp:docPr id="34" name="Picture 3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ntitled"/>
                  <pic:cNvPicPr>
                    <a:picLocks noChangeAspect="1" noChangeArrowheads="1"/>
                  </pic:cNvPicPr>
                </pic:nvPicPr>
                <pic:blipFill>
                  <a:blip r:embed="rId3"/>
                  <a:srcRect/>
                  <a:stretch>
                    <a:fillRect/>
                  </a:stretch>
                </pic:blipFill>
                <pic:spPr bwMode="auto">
                  <a:xfrm>
                    <a:off x="0" y="0"/>
                    <a:ext cx="1228725" cy="1009650"/>
                  </a:xfrm>
                  <a:prstGeom prst="rect">
                    <a:avLst/>
                  </a:prstGeom>
                  <a:noFill/>
                  <a:ln w="9525">
                    <a:noFill/>
                    <a:miter lim="800000"/>
                    <a:headEnd/>
                    <a:tailEnd/>
                  </a:ln>
                </pic:spPr>
              </pic:pic>
            </a:graphicData>
          </a:graphic>
        </wp:anchor>
      </w:drawing>
    </w:r>
    <w:r>
      <w:rPr>
        <w:noProof/>
      </w:rPr>
      <w:drawing>
        <wp:anchor distT="0" distB="0" distL="114300" distR="114300" simplePos="0" relativeHeight="251664384" behindDoc="1" locked="0" layoutInCell="1" allowOverlap="1">
          <wp:simplePos x="0" y="0"/>
          <wp:positionH relativeFrom="column">
            <wp:posOffset>5881370</wp:posOffset>
          </wp:positionH>
          <wp:positionV relativeFrom="paragraph">
            <wp:posOffset>95885</wp:posOffset>
          </wp:positionV>
          <wp:extent cx="809625" cy="809625"/>
          <wp:effectExtent l="19050" t="0" r="9525" b="0"/>
          <wp:wrapNone/>
          <wp:docPr id="35" name="Picture 35" descr="Ofsted_Good_GP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fsted_Good_GP_Colour"/>
                  <pic:cNvPicPr>
                    <a:picLocks noChangeAspect="1" noChangeArrowheads="1"/>
                  </pic:cNvPicPr>
                </pic:nvPicPr>
                <pic:blipFill>
                  <a:blip r:embed="rId4"/>
                  <a:srcRect/>
                  <a:stretch>
                    <a:fillRect/>
                  </a:stretch>
                </pic:blipFill>
                <pic:spPr bwMode="auto">
                  <a:xfrm>
                    <a:off x="0" y="0"/>
                    <a:ext cx="809625"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-400050</wp:posOffset>
          </wp:positionH>
          <wp:positionV relativeFrom="paragraph">
            <wp:posOffset>31750</wp:posOffset>
          </wp:positionV>
          <wp:extent cx="1219835" cy="999490"/>
          <wp:effectExtent l="19050" t="0" r="0" b="0"/>
          <wp:wrapNone/>
          <wp:docPr id="33" name="Picture 2" descr="Healthy Schools London gold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lthy Schools London gold award"/>
                  <pic:cNvPicPr>
                    <a:picLocks noChangeAspect="1" noChangeArrowheads="1"/>
                  </pic:cNvPicPr>
                </pic:nvPicPr>
                <pic:blipFill>
                  <a:blip r:embed="rId5"/>
                  <a:srcRect/>
                  <a:stretch>
                    <a:fillRect/>
                  </a:stretch>
                </pic:blipFill>
                <pic:spPr bwMode="auto">
                  <a:xfrm>
                    <a:off x="0" y="0"/>
                    <a:ext cx="1219835" cy="999490"/>
                  </a:xfrm>
                  <a:prstGeom prst="rect">
                    <a:avLst/>
                  </a:prstGeom>
                  <a:noFill/>
                  <a:ln w="9525" algn="in">
                    <a:noFill/>
                    <a:miter lim="800000"/>
                    <a:headEnd/>
                    <a:tailEnd/>
                  </a:ln>
                </pic:spPr>
              </pic:pic>
            </a:graphicData>
          </a:graphic>
        </wp:anchor>
      </w:drawing>
    </w:r>
    <w:r w:rsidR="001E03DB">
      <w:t xml:space="preserve">                                   </w:t>
    </w:r>
    <w:r w:rsidR="001E03DB">
      <w:tab/>
    </w:r>
    <w:r>
      <w:tab/>
    </w:r>
    <w:r>
      <w:rPr>
        <w:rFonts w:ascii="Tahoma" w:hAnsi="Tahoma" w:cs="Tahoma"/>
        <w:noProof/>
      </w:rPr>
      <w:drawing>
        <wp:inline distT="0" distB="0" distL="0" distR="0">
          <wp:extent cx="962025" cy="962025"/>
          <wp:effectExtent l="19050" t="0" r="9525" b="0"/>
          <wp:docPr id="55" name="Picture 55" descr="Colham Website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olham Website QR Code"/>
                  <pic:cNvPicPr>
                    <a:picLocks noChangeAspect="1" noChangeArrowheads="1"/>
                  </pic:cNvPicPr>
                </pic:nvPicPr>
                <pic:blipFill>
                  <a:blip r:embed="rId6"/>
                  <a:srcRect/>
                  <a:stretch>
                    <a:fillRect/>
                  </a:stretch>
                </pic:blipFill>
                <pic:spPr bwMode="auto">
                  <a:xfrm>
                    <a:off x="0" y="0"/>
                    <a:ext cx="962025" cy="962025"/>
                  </a:xfrm>
                  <a:prstGeom prst="rect">
                    <a:avLst/>
                  </a:prstGeom>
                  <a:noFill/>
                  <a:ln w="9525">
                    <a:noFill/>
                    <a:miter lim="800000"/>
                    <a:headEnd/>
                    <a:tailEnd/>
                  </a:ln>
                </pic:spPr>
              </pic:pic>
            </a:graphicData>
          </a:graphic>
        </wp:inline>
      </w:drawing>
    </w:r>
    <w:r w:rsidR="001E03DB">
      <w:rPr>
        <w:rFonts w:ascii="Tahoma" w:hAnsi="Tahoma" w:cs="Tahoma"/>
      </w:rPr>
      <w:t xml:space="preserve">  </w:t>
    </w:r>
    <w:r w:rsidR="001E03D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323" w:rsidRDefault="00C45323">
      <w:r>
        <w:separator/>
      </w:r>
    </w:p>
  </w:footnote>
  <w:footnote w:type="continuationSeparator" w:id="0">
    <w:p w:rsidR="00C45323" w:rsidRDefault="00C453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3DB" w:rsidRDefault="002B050C">
    <w:pPr>
      <w:rPr>
        <w:noProof/>
      </w:rPr>
    </w:pPr>
    <w:r w:rsidRPr="002B050C">
      <w:rPr>
        <w:noProof/>
        <w:lang w:val="en-US" w:eastAsia="en-US"/>
      </w:rPr>
      <w:pict>
        <v:group id="_x0000_s2067" style="position:absolute;margin-left:474pt;margin-top:2.3pt;width:54pt;height:54.3pt;z-index:251659264" coordorigin="1996,1564" coordsize="748,962">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068" type="#_x0000_t144" style="position:absolute;left:1996;top:1564;width:732;height:544" adj="-10935041,5400" fillcolor="black" o:cliptowrap="t">
            <v:shadow color="#868686"/>
            <v:textpath style="font-family:&quot;Arial&quot;;font-size:14pt" fitshape="t" trim="t" string="Colham Mano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2208;top:1776;width:318;height:528" fillcolor="window" o:cliptowrap="t">
            <v:imagedata r:id="rId1" o:title="owl 2"/>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070" type="#_x0000_t145" style="position:absolute;left:1996;top:2129;width:748;height:397" adj="464659" fillcolor="black" o:cliptowrap="t">
            <v:shadow color="#868686"/>
            <v:textpath style="font-family:&quot;Arial&quot;;font-size:14pt" fitshape="t" trim="t" string="Primary School"/>
          </v:shape>
        </v:group>
      </w:pict>
    </w:r>
    <w:r>
      <w:rPr>
        <w:noProof/>
      </w:rPr>
      <w:pict>
        <v:shapetype id="_x0000_t202" coordsize="21600,21600" o:spt="202" path="m,l,21600r21600,l21600,xe">
          <v:stroke joinstyle="miter"/>
          <v:path gradientshapeok="t" o:connecttype="rect"/>
        </v:shapetype>
        <v:shape id="_x0000_s2054" type="#_x0000_t202" alt="" style="position:absolute;margin-left:11.3pt;margin-top:-2.85pt;width:488.95pt;height:108.15pt;z-index:251655168;visibility:visible;mso-wrap-edited:f;mso-wrap-distance-left:2.88pt;mso-wrap-distance-top:2.88pt;mso-wrap-distance-right:2.88pt;mso-wrap-distance-bottom:2.88pt" filled="f" stroked="f" strokeweight="0" insetpen="t" o:cliptowrap="t">
          <v:shadow color="#ccc"/>
          <o:lock v:ext="edit" shapetype="t"/>
          <v:textbox style="mso-next-textbox:#_x0000_s2054;mso-column-margin:5.7pt" inset="2.88pt,0,2.88pt,0">
            <w:txbxContent>
              <w:p w:rsidR="001E03DB" w:rsidRDefault="001E03DB">
                <w:pPr>
                  <w:jc w:val="center"/>
                  <w:rPr>
                    <w:rFonts w:ascii="Tahoma" w:hAnsi="Tahoma" w:cs="Tahoma"/>
                    <w:b/>
                    <w:sz w:val="20"/>
                    <w:szCs w:val="20"/>
                  </w:rPr>
                </w:pPr>
                <w:smartTag w:uri="urn:schemas-microsoft-com:office:smarttags" w:element="place">
                  <w:smartTag w:uri="urn:schemas-microsoft-com:office:smarttags" w:element="PlaceName">
                    <w:r>
                      <w:rPr>
                        <w:rFonts w:ascii="Tahoma" w:hAnsi="Tahoma" w:cs="Tahoma"/>
                        <w:b/>
                        <w:sz w:val="20"/>
                        <w:szCs w:val="20"/>
                      </w:rPr>
                      <w:t>Colham</w:t>
                    </w:r>
                  </w:smartTag>
                  <w:r>
                    <w:rPr>
                      <w:rFonts w:ascii="Tahoma" w:hAnsi="Tahoma" w:cs="Tahoma"/>
                      <w:b/>
                      <w:sz w:val="20"/>
                      <w:szCs w:val="20"/>
                    </w:rPr>
                    <w:t xml:space="preserve"> </w:t>
                  </w:r>
                  <w:smartTag w:uri="urn:schemas-microsoft-com:office:smarttags" w:element="PlaceName">
                    <w:r>
                      <w:rPr>
                        <w:rFonts w:ascii="Tahoma" w:hAnsi="Tahoma" w:cs="Tahoma"/>
                        <w:b/>
                        <w:sz w:val="20"/>
                        <w:szCs w:val="20"/>
                      </w:rPr>
                      <w:t>Manor</w:t>
                    </w:r>
                  </w:smartTag>
                  <w:r>
                    <w:rPr>
                      <w:rFonts w:ascii="Tahoma" w:hAnsi="Tahoma" w:cs="Tahoma"/>
                      <w:b/>
                      <w:sz w:val="20"/>
                      <w:szCs w:val="20"/>
                    </w:rPr>
                    <w:t xml:space="preserve"> </w:t>
                  </w:r>
                  <w:smartTag w:uri="urn:schemas-microsoft-com:office:smarttags" w:element="PlaceType">
                    <w:r>
                      <w:rPr>
                        <w:rFonts w:ascii="Tahoma" w:hAnsi="Tahoma" w:cs="Tahoma"/>
                        <w:b/>
                        <w:sz w:val="20"/>
                        <w:szCs w:val="20"/>
                      </w:rPr>
                      <w:t>Primary School</w:t>
                    </w:r>
                  </w:smartTag>
                </w:smartTag>
              </w:p>
              <w:p w:rsidR="001E03DB" w:rsidRDefault="001E03DB">
                <w:pPr>
                  <w:jc w:val="center"/>
                  <w:rPr>
                    <w:rFonts w:ascii="Tahoma" w:hAnsi="Tahoma" w:cs="Tahoma"/>
                    <w:b/>
                    <w:sz w:val="20"/>
                    <w:szCs w:val="20"/>
                  </w:rPr>
                </w:pPr>
                <w:r>
                  <w:rPr>
                    <w:rFonts w:ascii="Tahoma" w:hAnsi="Tahoma" w:cs="Tahoma"/>
                    <w:b/>
                    <w:sz w:val="20"/>
                    <w:szCs w:val="20"/>
                  </w:rPr>
                  <w:t xml:space="preserve">Violet Avenue, </w:t>
                </w:r>
                <w:smartTag w:uri="urn:schemas-microsoft-com:office:smarttags" w:element="place">
                  <w:smartTag w:uri="urn:schemas-microsoft-com:office:smarttags" w:element="City">
                    <w:r>
                      <w:rPr>
                        <w:rFonts w:ascii="Tahoma" w:hAnsi="Tahoma" w:cs="Tahoma"/>
                        <w:b/>
                        <w:sz w:val="20"/>
                        <w:szCs w:val="20"/>
                      </w:rPr>
                      <w:t>Hillingdon</w:t>
                    </w:r>
                  </w:smartTag>
                  <w:r>
                    <w:rPr>
                      <w:rFonts w:ascii="Tahoma" w:hAnsi="Tahoma" w:cs="Tahoma"/>
                      <w:b/>
                      <w:sz w:val="20"/>
                      <w:szCs w:val="20"/>
                    </w:rPr>
                    <w:t xml:space="preserve">, </w:t>
                  </w:r>
                  <w:smartTag w:uri="urn:schemas-microsoft-com:office:smarttags" w:element="PostalCode">
                    <w:r>
                      <w:rPr>
                        <w:rFonts w:ascii="Tahoma" w:hAnsi="Tahoma" w:cs="Tahoma"/>
                        <w:b/>
                        <w:sz w:val="20"/>
                        <w:szCs w:val="20"/>
                      </w:rPr>
                      <w:t>UB8 3PT</w:t>
                    </w:r>
                  </w:smartTag>
                </w:smartTag>
              </w:p>
              <w:p w:rsidR="001E03DB" w:rsidRDefault="001E03DB">
                <w:pPr>
                  <w:jc w:val="center"/>
                  <w:rPr>
                    <w:rFonts w:ascii="Tahoma" w:hAnsi="Tahoma" w:cs="Tahoma"/>
                    <w:b/>
                    <w:sz w:val="20"/>
                    <w:szCs w:val="20"/>
                  </w:rPr>
                </w:pPr>
                <w:r>
                  <w:rPr>
                    <w:rFonts w:ascii="Tahoma" w:hAnsi="Tahoma" w:cs="Tahoma"/>
                    <w:b/>
                    <w:sz w:val="20"/>
                    <w:szCs w:val="20"/>
                  </w:rPr>
                  <w:t xml:space="preserve">Tel: 01895442879/01895442301 </w:t>
                </w:r>
                <w:proofErr w:type="gramStart"/>
                <w:r>
                  <w:rPr>
                    <w:rFonts w:ascii="Tahoma" w:hAnsi="Tahoma" w:cs="Tahoma"/>
                    <w:b/>
                    <w:sz w:val="20"/>
                    <w:szCs w:val="20"/>
                  </w:rPr>
                  <w:t>-  Fax</w:t>
                </w:r>
                <w:proofErr w:type="gramEnd"/>
                <w:r>
                  <w:rPr>
                    <w:rFonts w:ascii="Tahoma" w:hAnsi="Tahoma" w:cs="Tahoma"/>
                    <w:b/>
                    <w:sz w:val="20"/>
                    <w:szCs w:val="20"/>
                  </w:rPr>
                  <w:t>: 01895436492</w:t>
                </w:r>
              </w:p>
              <w:p w:rsidR="001E03DB" w:rsidRDefault="001E03DB">
                <w:pPr>
                  <w:jc w:val="center"/>
                  <w:rPr>
                    <w:rFonts w:ascii="Tahoma" w:hAnsi="Tahoma" w:cs="Tahoma"/>
                    <w:b/>
                    <w:sz w:val="20"/>
                    <w:szCs w:val="20"/>
                  </w:rPr>
                </w:pPr>
                <w:r>
                  <w:rPr>
                    <w:rFonts w:ascii="Tahoma" w:hAnsi="Tahoma" w:cs="Tahoma"/>
                    <w:b/>
                    <w:sz w:val="20"/>
                    <w:szCs w:val="20"/>
                  </w:rPr>
                  <w:t xml:space="preserve">Website: </w:t>
                </w:r>
                <w:hyperlink r:id="rId2" w:history="1">
                  <w:r>
                    <w:rPr>
                      <w:rStyle w:val="Hyperlink"/>
                      <w:rFonts w:ascii="Tahoma" w:hAnsi="Tahoma" w:cs="Tahoma"/>
                      <w:b/>
                      <w:color w:val="auto"/>
                      <w:sz w:val="20"/>
                      <w:szCs w:val="20"/>
                    </w:rPr>
                    <w:t>www.colhammanorprimary.com</w:t>
                  </w:r>
                </w:hyperlink>
              </w:p>
              <w:p w:rsidR="001E03DB" w:rsidRDefault="001E03DB">
                <w:pPr>
                  <w:jc w:val="center"/>
                  <w:rPr>
                    <w:rFonts w:ascii="Tahoma" w:hAnsi="Tahoma" w:cs="Tahoma"/>
                    <w:b/>
                    <w:sz w:val="20"/>
                    <w:szCs w:val="20"/>
                  </w:rPr>
                </w:pPr>
                <w:r>
                  <w:rPr>
                    <w:rFonts w:ascii="Tahoma" w:hAnsi="Tahoma" w:cs="Tahoma"/>
                    <w:b/>
                    <w:sz w:val="20"/>
                    <w:szCs w:val="20"/>
                  </w:rPr>
                  <w:t>Email: colhammanor@colham.org</w:t>
                </w:r>
              </w:p>
              <w:p w:rsidR="001E03DB" w:rsidRDefault="001E03DB">
                <w:pPr>
                  <w:jc w:val="center"/>
                  <w:rPr>
                    <w:rFonts w:ascii="Tahoma" w:hAnsi="Tahoma" w:cs="Tahoma"/>
                    <w:b/>
                    <w:sz w:val="20"/>
                    <w:szCs w:val="20"/>
                  </w:rPr>
                </w:pPr>
              </w:p>
              <w:p w:rsidR="001E03DB" w:rsidRDefault="001E03DB">
                <w:pPr>
                  <w:jc w:val="center"/>
                  <w:rPr>
                    <w:rFonts w:ascii="Tahoma" w:hAnsi="Tahoma" w:cs="Tahoma"/>
                    <w:b/>
                  </w:rPr>
                </w:pPr>
                <w:r>
                  <w:rPr>
                    <w:rFonts w:ascii="Tahoma" w:hAnsi="Tahoma" w:cs="Tahoma"/>
                    <w:b/>
                  </w:rPr>
                  <w:t xml:space="preserve">    Headteacher: Mr S Hawley / Deputy </w:t>
                </w:r>
                <w:proofErr w:type="spellStart"/>
                <w:r>
                  <w:rPr>
                    <w:rFonts w:ascii="Tahoma" w:hAnsi="Tahoma" w:cs="Tahoma"/>
                    <w:b/>
                  </w:rPr>
                  <w:t>Headteacher</w:t>
                </w:r>
                <w:proofErr w:type="spellEnd"/>
                <w:r>
                  <w:rPr>
                    <w:rFonts w:ascii="Tahoma" w:hAnsi="Tahoma" w:cs="Tahoma"/>
                    <w:b/>
                  </w:rPr>
                  <w:t xml:space="preserve">: Mr T </w:t>
                </w:r>
                <w:proofErr w:type="spellStart"/>
                <w:r>
                  <w:rPr>
                    <w:rFonts w:ascii="Tahoma" w:hAnsi="Tahoma" w:cs="Tahoma"/>
                    <w:b/>
                  </w:rPr>
                  <w:t>Moloi</w:t>
                </w:r>
                <w:proofErr w:type="spellEnd"/>
              </w:p>
              <w:p w:rsidR="001E03DB" w:rsidRDefault="001E03DB">
                <w:pPr>
                  <w:jc w:val="center"/>
                  <w:rPr>
                    <w:rFonts w:ascii="Tahoma" w:hAnsi="Tahoma" w:cs="Tahoma"/>
                    <w:b/>
                    <w:color w:val="0000FF"/>
                  </w:rPr>
                </w:pPr>
              </w:p>
              <w:p w:rsidR="001E03DB" w:rsidRDefault="001E03DB">
                <w:pPr>
                  <w:jc w:val="center"/>
                  <w:rPr>
                    <w:rFonts w:ascii="Tahoma" w:hAnsi="Tahoma" w:cs="Tahoma"/>
                    <w:b/>
                    <w:color w:val="0000FF"/>
                    <w:sz w:val="20"/>
                    <w:szCs w:val="20"/>
                  </w:rPr>
                </w:pPr>
              </w:p>
            </w:txbxContent>
          </v:textbox>
        </v:shape>
      </w:pict>
    </w:r>
    <w:r w:rsidRPr="002B050C">
      <w:rPr>
        <w:noProof/>
        <w:lang w:val="en-US" w:eastAsia="en-US"/>
      </w:rPr>
      <w:pict>
        <v:group id="_x0000_s2063" style="position:absolute;margin-left:-17.1pt;margin-top:2.3pt;width:54pt;height:54.3pt;z-index:251658240" coordorigin="1996,1564" coordsize="748,962">
          <v:shape id="_x0000_s2064" type="#_x0000_t144" style="position:absolute;left:1996;top:1564;width:732;height:544" adj="-10935041,5400" fillcolor="black" o:cliptowrap="t">
            <v:shadow color="#868686"/>
            <v:textpath style="font-family:&quot;Arial&quot;;font-size:14pt" fitshape="t" trim="t" string="Colham Manor"/>
          </v:shape>
          <v:shape id="_x0000_s2065" type="#_x0000_t75" style="position:absolute;left:2208;top:1776;width:318;height:528" fillcolor="window" o:cliptowrap="t">
            <v:imagedata r:id="rId1" o:title="owl 2"/>
          </v:shape>
          <v:shape id="_x0000_s2066" type="#_x0000_t145" style="position:absolute;left:1996;top:2129;width:748;height:397" adj="464659" fillcolor="black" o:cliptowrap="t">
            <v:shadow color="#868686"/>
            <v:textpath style="font-family:&quot;Arial&quot;;font-size:14pt" fitshape="t" trim="t" string="Primary School"/>
          </v:shape>
        </v:group>
      </w:pict>
    </w:r>
    <w:r>
      <w:rPr>
        <w:noProof/>
      </w:rPr>
      <w:pict>
        <v:shape id="_x0000_s2055" type="#_x0000_t202" alt="" style="position:absolute;margin-left:342pt;margin-top:69.15pt;width:186pt;height:90pt;z-index:251656192;visibility:visible;mso-wrap-edited:f;mso-wrap-distance-left:2.88pt;mso-wrap-distance-top:2.88pt;mso-wrap-distance-right:2.88pt;mso-wrap-distance-bottom:2.88pt" filled="f" stroked="f" strokeweight="0" insetpen="t" o:cliptowrap="t">
          <v:shadow color="#ccc"/>
          <o:lock v:ext="edit" shapetype="t"/>
          <v:textbox style="mso-next-textbox:#_x0000_s2055;mso-column-margin:5.7pt" inset="2.88pt,0,2.88pt,0">
            <w:txbxContent>
              <w:p w:rsidR="001E03DB" w:rsidRDefault="001E03DB">
                <w:pPr>
                  <w:pStyle w:val="msoaddress"/>
                  <w:widowControl w:val="0"/>
                </w:pPr>
              </w:p>
              <w:p w:rsidR="001E03DB" w:rsidRDefault="001E03DB">
                <w:pPr>
                  <w:pStyle w:val="msoaddress"/>
                  <w:widowControl w:val="0"/>
                </w:pPr>
              </w:p>
            </w:txbxContent>
          </v:textbox>
        </v:shape>
      </w:pict>
    </w:r>
    <w:r w:rsidR="001E03DB">
      <w:rPr>
        <w:noProof/>
      </w:rPr>
      <w:t xml:space="preserve"> </w:t>
    </w:r>
  </w:p>
  <w:p w:rsidR="001E03DB" w:rsidRDefault="001E03DB">
    <w:pPr>
      <w:rPr>
        <w:noProof/>
      </w:rPr>
    </w:pPr>
  </w:p>
  <w:p w:rsidR="001E03DB" w:rsidRDefault="001E03D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B10FF"/>
    <w:multiLevelType w:val="hybridMultilevel"/>
    <w:tmpl w:val="802C8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D8B7760"/>
    <w:multiLevelType w:val="hybridMultilevel"/>
    <w:tmpl w:val="D790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8"/>
  <w:defaultTabStop w:val="720"/>
  <w:drawingGridHorizontalSpacing w:val="120"/>
  <w:displayHorizontalDrawingGridEvery w:val="2"/>
  <w:characterSpacingControl w:val="doNotCompress"/>
  <w:hdrShapeDefaults>
    <o:shapedefaults v:ext="edit" spidmax="2072">
      <o:colormenu v:ext="edit" strokecolor="teal"/>
    </o:shapedefaults>
    <o:shapelayout v:ext="edit">
      <o:idmap v:ext="edit" data="2"/>
    </o:shapelayout>
  </w:hdrShapeDefaults>
  <w:footnotePr>
    <w:footnote w:id="-1"/>
    <w:footnote w:id="0"/>
  </w:footnotePr>
  <w:endnotePr>
    <w:endnote w:id="-1"/>
    <w:endnote w:id="0"/>
  </w:endnotePr>
  <w:compat/>
  <w:rsids>
    <w:rsidRoot w:val="005A5C40"/>
    <w:rsid w:val="00064D8D"/>
    <w:rsid w:val="000B439C"/>
    <w:rsid w:val="000D6208"/>
    <w:rsid w:val="001023BB"/>
    <w:rsid w:val="001E03DB"/>
    <w:rsid w:val="002B050C"/>
    <w:rsid w:val="002C2B73"/>
    <w:rsid w:val="002F7EDA"/>
    <w:rsid w:val="00353502"/>
    <w:rsid w:val="003A7518"/>
    <w:rsid w:val="003D0E7B"/>
    <w:rsid w:val="0041218A"/>
    <w:rsid w:val="00414063"/>
    <w:rsid w:val="004332CB"/>
    <w:rsid w:val="00481830"/>
    <w:rsid w:val="004F789C"/>
    <w:rsid w:val="005A5C40"/>
    <w:rsid w:val="005B53A2"/>
    <w:rsid w:val="005C5837"/>
    <w:rsid w:val="005F622D"/>
    <w:rsid w:val="00656DB2"/>
    <w:rsid w:val="00663A90"/>
    <w:rsid w:val="0078215F"/>
    <w:rsid w:val="008149F1"/>
    <w:rsid w:val="00936189"/>
    <w:rsid w:val="009A3206"/>
    <w:rsid w:val="009D548F"/>
    <w:rsid w:val="00A2015A"/>
    <w:rsid w:val="00B54802"/>
    <w:rsid w:val="00B71904"/>
    <w:rsid w:val="00BC6965"/>
    <w:rsid w:val="00C21C4C"/>
    <w:rsid w:val="00C45323"/>
    <w:rsid w:val="00D46DB9"/>
    <w:rsid w:val="00DE1334"/>
    <w:rsid w:val="00DE20C4"/>
    <w:rsid w:val="00E13057"/>
    <w:rsid w:val="00E35752"/>
    <w:rsid w:val="00E65CA8"/>
    <w:rsid w:val="00E803D4"/>
    <w:rsid w:val="00EA0B4E"/>
    <w:rsid w:val="00EC7F47"/>
    <w:rsid w:val="00F17777"/>
    <w:rsid w:val="00FB4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72">
      <o:colormenu v:ext="edit" strokecolor="teal"/>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1830"/>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1830"/>
    <w:pPr>
      <w:tabs>
        <w:tab w:val="center" w:pos="4153"/>
        <w:tab w:val="right" w:pos="8306"/>
      </w:tabs>
    </w:pPr>
  </w:style>
  <w:style w:type="paragraph" w:styleId="Footer">
    <w:name w:val="footer"/>
    <w:basedOn w:val="Normal"/>
    <w:rsid w:val="00481830"/>
    <w:pPr>
      <w:tabs>
        <w:tab w:val="center" w:pos="4153"/>
        <w:tab w:val="right" w:pos="8306"/>
      </w:tabs>
    </w:pPr>
  </w:style>
  <w:style w:type="paragraph" w:customStyle="1" w:styleId="msoaddress">
    <w:name w:val="msoaddress"/>
    <w:rsid w:val="00481830"/>
    <w:pPr>
      <w:spacing w:line="271" w:lineRule="auto"/>
    </w:pPr>
    <w:rPr>
      <w:rFonts w:ascii="Gill Sans MT" w:hAnsi="Gill Sans MT"/>
      <w:color w:val="000000"/>
      <w:kern w:val="28"/>
      <w:sz w:val="15"/>
      <w:szCs w:val="15"/>
    </w:rPr>
  </w:style>
  <w:style w:type="character" w:styleId="Hyperlink">
    <w:name w:val="Hyperlink"/>
    <w:basedOn w:val="DefaultParagraphFont"/>
    <w:rsid w:val="00481830"/>
    <w:rPr>
      <w:color w:val="0000FF"/>
      <w:u w:val="single"/>
    </w:rPr>
  </w:style>
  <w:style w:type="paragraph" w:styleId="BalloonText">
    <w:name w:val="Balloon Text"/>
    <w:basedOn w:val="Normal"/>
    <w:semiHidden/>
    <w:rsid w:val="00481830"/>
    <w:rPr>
      <w:rFonts w:ascii="Tahoma" w:hAnsi="Tahoma" w:cs="Tahoma"/>
      <w:sz w:val="16"/>
      <w:szCs w:val="16"/>
    </w:rPr>
  </w:style>
  <w:style w:type="paragraph" w:styleId="ListParagraph">
    <w:name w:val="List Paragraph"/>
    <w:basedOn w:val="Normal"/>
    <w:uiPriority w:val="34"/>
    <w:qFormat/>
    <w:rsid w:val="005B53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ports.ofsted.gov.uk/inspection-reports/find-inspection-report/provider/ELS/10237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hyperlink" Target="http://www.colhammanorprimary.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DBD96-39A6-474C-910C-9A69074ED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4th March 2013</vt:lpstr>
    </vt:vector>
  </TitlesOfParts>
  <Company>HGfL - London Borough of Hillingdon</Company>
  <LinksUpToDate>false</LinksUpToDate>
  <CharactersWithSpaces>2774</CharactersWithSpaces>
  <SharedDoc>false</SharedDoc>
  <HLinks>
    <vt:vector size="6" baseType="variant">
      <vt:variant>
        <vt:i4>3604539</vt:i4>
      </vt:variant>
      <vt:variant>
        <vt:i4>0</vt:i4>
      </vt:variant>
      <vt:variant>
        <vt:i4>0</vt:i4>
      </vt:variant>
      <vt:variant>
        <vt:i4>5</vt:i4>
      </vt:variant>
      <vt:variant>
        <vt:lpwstr>http://www.colhammanorprimary.com/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March 2013</dc:title>
  <dc:creator>mwaters</dc:creator>
  <cp:lastModifiedBy>cmilne</cp:lastModifiedBy>
  <cp:revision>2</cp:revision>
  <cp:lastPrinted>2017-12-05T14:31:00Z</cp:lastPrinted>
  <dcterms:created xsi:type="dcterms:W3CDTF">2018-02-09T14:34:00Z</dcterms:created>
  <dcterms:modified xsi:type="dcterms:W3CDTF">2018-02-09T14:34:00Z</dcterms:modified>
</cp:coreProperties>
</file>