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35DF" w:rsidRDefault="00A235D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0000002" w14:textId="77777777" w:rsidR="00A235DF" w:rsidRDefault="0072542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THE BRIT SCHOOL</w:t>
      </w:r>
    </w:p>
    <w:p w14:paraId="00000003" w14:textId="77777777" w:rsidR="00A235DF" w:rsidRDefault="0072542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JOB DESCRIPTION</w:t>
      </w:r>
    </w:p>
    <w:p w14:paraId="00000004" w14:textId="77777777" w:rsidR="00A235DF" w:rsidRDefault="00A235D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0000005" w14:textId="77777777" w:rsidR="00A235DF" w:rsidRDefault="00A235D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0000006" w14:textId="77777777" w:rsidR="00A235DF" w:rsidRDefault="0072542B">
      <w:pPr>
        <w:ind w:left="3600" w:hanging="360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Job Title: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>Musical Director and Teacher of Singing in Musical Theatre</w:t>
      </w:r>
    </w:p>
    <w:p w14:paraId="00000007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Reporting to: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Director of Musical Theatre </w:t>
      </w:r>
    </w:p>
    <w:p w14:paraId="00000008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Staffing Responsibilities: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</w:p>
    <w:p w14:paraId="00000009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Salary: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  <w:t xml:space="preserve">MPS </w:t>
      </w:r>
    </w:p>
    <w:p w14:paraId="0000000A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0B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---------------------------------------------------------------------------------------------------------------------------------</w:t>
      </w:r>
    </w:p>
    <w:p w14:paraId="0000000C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Purpose of Job:</w:t>
      </w:r>
    </w:p>
    <w:p w14:paraId="0000000D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0E" w14:textId="77777777" w:rsidR="00A235DF" w:rsidRDefault="0072542B">
      <w:pPr>
        <w:numPr>
          <w:ilvl w:val="0"/>
          <w:numId w:val="5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undertake teaching at both KS4 and Post-16 within the Musical Theatre Strand, in accordance with the depar</w:t>
      </w:r>
      <w:r>
        <w:rPr>
          <w:rFonts w:ascii="Century Gothic" w:eastAsia="Century Gothic" w:hAnsi="Century Gothic" w:cs="Century Gothic"/>
          <w:sz w:val="22"/>
          <w:szCs w:val="22"/>
        </w:rPr>
        <w:t>tment’s development plan and the school’s mission statement</w:t>
      </w:r>
    </w:p>
    <w:p w14:paraId="0000000F" w14:textId="77777777" w:rsidR="00A235DF" w:rsidRDefault="00A235DF">
      <w:pPr>
        <w:ind w:left="72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0" w14:textId="77777777" w:rsidR="00A235DF" w:rsidRDefault="0072542B">
      <w:pPr>
        <w:numPr>
          <w:ilvl w:val="0"/>
          <w:numId w:val="5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deliver a broad range of vocal and theoretical group singing classes</w:t>
      </w:r>
    </w:p>
    <w:p w14:paraId="00000011" w14:textId="77777777" w:rsidR="00A235DF" w:rsidRDefault="00A235DF">
      <w:pPr>
        <w:ind w:left="72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2" w14:textId="77777777" w:rsidR="00A235DF" w:rsidRDefault="0072542B">
      <w:pPr>
        <w:numPr>
          <w:ilvl w:val="0"/>
          <w:numId w:val="5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musically direct full-scale production projects</w:t>
      </w:r>
    </w:p>
    <w:p w14:paraId="00000013" w14:textId="77777777" w:rsidR="00A235DF" w:rsidRDefault="00A235DF">
      <w:pPr>
        <w:ind w:left="72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4" w14:textId="77777777" w:rsidR="00A235DF" w:rsidRDefault="0072542B">
      <w:pPr>
        <w:numPr>
          <w:ilvl w:val="0"/>
          <w:numId w:val="5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be a Post-16 past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oral </w:t>
      </w:r>
      <w:r>
        <w:rPr>
          <w:rFonts w:ascii="Century Gothic" w:eastAsia="Century Gothic" w:hAnsi="Century Gothic" w:cs="Century Gothic"/>
          <w:sz w:val="22"/>
          <w:szCs w:val="22"/>
        </w:rPr>
        <w:t>form tutor</w:t>
      </w:r>
    </w:p>
    <w:p w14:paraId="00000015" w14:textId="77777777" w:rsidR="00A235DF" w:rsidRDefault="00A235DF">
      <w:pPr>
        <w:ind w:left="283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6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---------------------------------</w:t>
      </w:r>
      <w:r>
        <w:rPr>
          <w:rFonts w:ascii="Century Gothic" w:eastAsia="Century Gothic" w:hAnsi="Century Gothic" w:cs="Century Gothic"/>
          <w:sz w:val="22"/>
          <w:szCs w:val="22"/>
        </w:rPr>
        <w:t>------------------------------------------------------------------------------------------------</w:t>
      </w:r>
    </w:p>
    <w:p w14:paraId="00000017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8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Main Activities &amp; Responsibilities:</w:t>
      </w:r>
    </w:p>
    <w:p w14:paraId="00000019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1A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plan, prepare and deliver lessons in Musical Theatre, (the music/singing element of the curriculum) according to the department schemes of work.</w:t>
      </w:r>
    </w:p>
    <w:p w14:paraId="0000001B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work in collaboration with other members of Musical Theatre staff on artistic projects.</w:t>
      </w:r>
    </w:p>
    <w:p w14:paraId="0000001C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monitor, assess and record work according to the level 2 BTEC and level 3 UAL criteria.</w:t>
      </w:r>
    </w:p>
    <w:p w14:paraId="0000001D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report to students and parents through documentation and by attendance at consultation evenings.</w:t>
      </w:r>
    </w:p>
    <w:p w14:paraId="0000001E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guide students’ academic, personal and professional developmen</w:t>
      </w:r>
      <w:r>
        <w:rPr>
          <w:rFonts w:ascii="Century Gothic" w:eastAsia="Century Gothic" w:hAnsi="Century Gothic" w:cs="Century Gothic"/>
          <w:sz w:val="22"/>
          <w:szCs w:val="22"/>
        </w:rPr>
        <w:t>t as a post-16 tutor in accordance with the school’s guidelines and procedures.</w:t>
      </w:r>
    </w:p>
    <w:p w14:paraId="0000001F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undertake the supervision of productions and community activities relating to the curriculum.</w:t>
      </w:r>
    </w:p>
    <w:p w14:paraId="00000020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maintain an up to date knowledge of the subject area and educational/industr</w:t>
      </w:r>
      <w:r>
        <w:rPr>
          <w:rFonts w:ascii="Century Gothic" w:eastAsia="Century Gothic" w:hAnsi="Century Gothic" w:cs="Century Gothic"/>
          <w:sz w:val="22"/>
          <w:szCs w:val="22"/>
        </w:rPr>
        <w:t>y advances</w:t>
      </w:r>
    </w:p>
    <w:p w14:paraId="00000021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undertaking CPD </w:t>
      </w:r>
    </w:p>
    <w:p w14:paraId="00000022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attend school and departmental meetings and INSET.</w:t>
      </w:r>
    </w:p>
    <w:p w14:paraId="00000023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support and promote the school and department code of practice regarding discipline, professional conduct and equality of opportunity.</w:t>
      </w:r>
    </w:p>
    <w:p w14:paraId="00000024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exercise a commit</w:t>
      </w:r>
      <w:r>
        <w:rPr>
          <w:rFonts w:ascii="Century Gothic" w:eastAsia="Century Gothic" w:hAnsi="Century Gothic" w:cs="Century Gothic"/>
          <w:sz w:val="22"/>
          <w:szCs w:val="22"/>
        </w:rPr>
        <w:t>ment to the school’s mission statement and stated ethos including the equal opportunities policy, health and safety policy and all other current school policies.</w:t>
      </w:r>
    </w:p>
    <w:p w14:paraId="00000025" w14:textId="77777777" w:rsidR="00A235DF" w:rsidRDefault="0072542B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To undertake any other duties or delegated one-off tasks at the reasonable request of the Prin</w:t>
      </w:r>
      <w:r>
        <w:rPr>
          <w:rFonts w:ascii="Century Gothic" w:eastAsia="Century Gothic" w:hAnsi="Century Gothic" w:cs="Century Gothic"/>
          <w:sz w:val="22"/>
          <w:szCs w:val="22"/>
        </w:rPr>
        <w:t>cipal/SLT/Line Manager.</w:t>
      </w:r>
    </w:p>
    <w:p w14:paraId="00000026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7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8" w14:textId="77777777" w:rsidR="00A235DF" w:rsidRDefault="0072542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This job description sets out the duties at the time of drafting. The job description may be amended from time to time without incurring a change in the grading of the post.  </w:t>
      </w:r>
    </w:p>
    <w:p w14:paraId="00000029" w14:textId="77777777" w:rsidR="00A235DF" w:rsidRDefault="0072542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</w:t>
      </w:r>
      <w:r>
        <w:rPr>
          <w:rFonts w:ascii="Century Gothic" w:eastAsia="Century Gothic" w:hAnsi="Century Gothic" w:cs="Century Gothic"/>
        </w:rPr>
        <w:tab/>
        <w:t xml:space="preserve">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May</w:t>
      </w:r>
      <w:r>
        <w:rPr>
          <w:rFonts w:ascii="Century Gothic" w:eastAsia="Century Gothic" w:hAnsi="Century Gothic" w:cs="Century Gothic"/>
        </w:rPr>
        <w:t xml:space="preserve"> 201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</w:rPr>
        <w:t xml:space="preserve"> </w:t>
      </w:r>
    </w:p>
    <w:p w14:paraId="0000002A" w14:textId="77777777" w:rsidR="00A235DF" w:rsidRDefault="0072542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000002B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C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D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E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2F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30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31" w14:textId="77777777" w:rsidR="00A235DF" w:rsidRDefault="00A235DF">
      <w:pPr>
        <w:rPr>
          <w:rFonts w:ascii="Century Gothic" w:eastAsia="Century Gothic" w:hAnsi="Century Gothic" w:cs="Century Gothic"/>
        </w:rPr>
      </w:pPr>
    </w:p>
    <w:p w14:paraId="00000032" w14:textId="77777777" w:rsidR="00A235DF" w:rsidRDefault="0072542B" w:rsidP="0072542B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>Musical Director and Teacher of Singing in Musical Theatre</w:t>
      </w:r>
    </w:p>
    <w:p w14:paraId="00000033" w14:textId="77777777" w:rsidR="00A235DF" w:rsidRDefault="0072542B">
      <w:pPr>
        <w:pBdr>
          <w:bottom w:val="single" w:sz="12" w:space="1" w:color="000000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PERSON SPECIFICATION</w:t>
      </w:r>
    </w:p>
    <w:p w14:paraId="00000034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35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36" w14:textId="77777777" w:rsidR="00A235DF" w:rsidRDefault="0072542B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 &amp; Training</w:t>
      </w:r>
    </w:p>
    <w:p w14:paraId="00000037" w14:textId="77777777" w:rsidR="00A235DF" w:rsidRDefault="00A235D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0000038" w14:textId="77777777" w:rsidR="00A235DF" w:rsidRDefault="0072542B">
      <w:pPr>
        <w:numPr>
          <w:ilvl w:val="0"/>
          <w:numId w:val="1"/>
        </w:numPr>
        <w:tabs>
          <w:tab w:val="left" w:pos="709"/>
        </w:tabs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Qualified Teacher Status </w:t>
      </w:r>
      <w:r>
        <w:rPr>
          <w:rFonts w:ascii="Century Gothic" w:eastAsia="Century Gothic" w:hAnsi="Century Gothic" w:cs="Century Gothic"/>
          <w:i/>
        </w:rPr>
        <w:t>(Desirable)</w:t>
      </w:r>
    </w:p>
    <w:p w14:paraId="00000039" w14:textId="77777777" w:rsidR="00A235DF" w:rsidRDefault="0072542B">
      <w:pPr>
        <w:numPr>
          <w:ilvl w:val="0"/>
          <w:numId w:val="1"/>
        </w:numPr>
        <w:tabs>
          <w:tab w:val="left" w:pos="709"/>
        </w:tabs>
        <w:spacing w:after="12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2"/>
          <w:szCs w:val="22"/>
        </w:rPr>
        <w:t>Training in a musical theatre or related sector to degree level or equivalent professional experience</w:t>
      </w:r>
    </w:p>
    <w:p w14:paraId="0000003A" w14:textId="77777777" w:rsidR="00A235DF" w:rsidRDefault="0072542B">
      <w:pPr>
        <w:numPr>
          <w:ilvl w:val="0"/>
          <w:numId w:val="1"/>
        </w:numPr>
        <w:tabs>
          <w:tab w:val="left" w:pos="709"/>
        </w:tabs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Significant experience of teaching singing at a vocational level in Musical Theatre </w:t>
      </w:r>
    </w:p>
    <w:p w14:paraId="0000003B" w14:textId="77777777" w:rsidR="00A235DF" w:rsidRDefault="00A235DF">
      <w:pPr>
        <w:spacing w:after="1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000003C" w14:textId="77777777" w:rsidR="00A235DF" w:rsidRDefault="0072542B">
      <w:pPr>
        <w:spacing w:after="1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Necessary e</w:t>
      </w:r>
      <w:r>
        <w:rPr>
          <w:rFonts w:ascii="Century Gothic" w:eastAsia="Century Gothic" w:hAnsi="Century Gothic" w:cs="Century Gothic"/>
          <w:b/>
          <w:sz w:val="22"/>
          <w:szCs w:val="22"/>
        </w:rPr>
        <w:t>xperience</w:t>
      </w:r>
    </w:p>
    <w:p w14:paraId="0000003D" w14:textId="77777777" w:rsidR="00A235DF" w:rsidRDefault="007254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Musical Direction of full scale musical productions</w:t>
      </w:r>
    </w:p>
    <w:p w14:paraId="0000003E" w14:textId="77777777" w:rsidR="00A235DF" w:rsidRDefault="007254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Teaching musical theatre </w:t>
      </w:r>
      <w:r>
        <w:rPr>
          <w:rFonts w:ascii="Century Gothic" w:eastAsia="Century Gothic" w:hAnsi="Century Gothic" w:cs="Century Gothic"/>
          <w:sz w:val="22"/>
          <w:szCs w:val="22"/>
        </w:rPr>
        <w:t>vocal repertoire</w:t>
      </w:r>
    </w:p>
    <w:p w14:paraId="0000003F" w14:textId="77777777" w:rsidR="00A235DF" w:rsidRDefault="0072542B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Working as part of a team of multi-disciplinary profess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ionals </w:t>
      </w:r>
    </w:p>
    <w:p w14:paraId="00000040" w14:textId="77777777" w:rsidR="00A235DF" w:rsidRDefault="0072542B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Working with young people </w:t>
      </w:r>
      <w:r>
        <w:rPr>
          <w:rFonts w:ascii="Century Gothic" w:eastAsia="Century Gothic" w:hAnsi="Century Gothic" w:cs="Century Gothic"/>
          <w:sz w:val="22"/>
          <w:szCs w:val="22"/>
        </w:rPr>
        <w:t>within the arts</w:t>
      </w:r>
    </w:p>
    <w:p w14:paraId="00000041" w14:textId="77777777" w:rsidR="00A235DF" w:rsidRDefault="00A235DF">
      <w:pPr>
        <w:spacing w:after="120"/>
        <w:ind w:left="340"/>
        <w:rPr>
          <w:rFonts w:ascii="Century Gothic" w:eastAsia="Century Gothic" w:hAnsi="Century Gothic" w:cs="Century Gothic"/>
          <w:sz w:val="22"/>
          <w:szCs w:val="22"/>
        </w:rPr>
      </w:pPr>
    </w:p>
    <w:p w14:paraId="00000042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Knowledge, Skills and Qualities</w:t>
      </w:r>
    </w:p>
    <w:p w14:paraId="00000043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44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Versatile teaching skills to serve the musical theatre curriculum in its practical and theoretical aspects </w:t>
      </w:r>
    </w:p>
    <w:p w14:paraId="00000045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An ability to play the piano and accompany to a </w:t>
      </w:r>
      <w:r>
        <w:rPr>
          <w:rFonts w:ascii="Century Gothic" w:eastAsia="Century Gothic" w:hAnsi="Century Gothic" w:cs="Century Gothic"/>
          <w:sz w:val="22"/>
          <w:szCs w:val="22"/>
        </w:rPr>
        <w:t>high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standard </w:t>
      </w:r>
    </w:p>
    <w:p w14:paraId="00000046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broad and thorough knowledge of musical theatre repertoire</w:t>
      </w:r>
    </w:p>
    <w:p w14:paraId="00000047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Excellent communication and organisational skills</w:t>
      </w:r>
    </w:p>
    <w:p w14:paraId="00000048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working with young people </w:t>
      </w:r>
    </w:p>
    <w:p w14:paraId="00000049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Evidence of the ability to consult and seek advice and professional support as necessary</w:t>
      </w:r>
    </w:p>
    <w:p w14:paraId="0000004A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Excellent written and oral skills</w:t>
      </w:r>
    </w:p>
    <w:p w14:paraId="0000004B" w14:textId="77777777" w:rsidR="00A235DF" w:rsidRDefault="0072542B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 understanding of the qualifications on offer</w:t>
      </w:r>
    </w:p>
    <w:p w14:paraId="0000004C" w14:textId="77777777" w:rsidR="00A235DF" w:rsidRDefault="00A235DF">
      <w:pPr>
        <w:spacing w:after="1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000004D" w14:textId="77777777" w:rsidR="00A235DF" w:rsidRDefault="0072542B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Qualities</w:t>
      </w:r>
    </w:p>
    <w:p w14:paraId="0000004E" w14:textId="77777777" w:rsidR="00A235DF" w:rsidRDefault="0072542B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commitment to the </w:t>
      </w:r>
      <w:r>
        <w:rPr>
          <w:rFonts w:ascii="Century Gothic" w:eastAsia="Century Gothic" w:hAnsi="Century Gothic" w:cs="Century Gothic"/>
          <w:sz w:val="22"/>
          <w:szCs w:val="22"/>
        </w:rPr>
        <w:t>School's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mission, ethos and equal opportunities policy, together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with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high standards of education, care and behaviour.</w:t>
      </w:r>
    </w:p>
    <w:p w14:paraId="0000004F" w14:textId="77777777" w:rsidR="00A235DF" w:rsidRDefault="0072542B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Ability to use </w:t>
      </w:r>
      <w:r>
        <w:rPr>
          <w:rFonts w:ascii="Century Gothic" w:eastAsia="Century Gothic" w:hAnsi="Century Gothic" w:cs="Century Gothic"/>
          <w:sz w:val="22"/>
          <w:szCs w:val="22"/>
        </w:rPr>
        <w:t>own initiative and work as part of a team</w:t>
      </w:r>
    </w:p>
    <w:p w14:paraId="00000050" w14:textId="77777777" w:rsidR="00A235DF" w:rsidRDefault="0072542B">
      <w:pPr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 empathy with the use of the Arts in education</w:t>
      </w:r>
    </w:p>
    <w:p w14:paraId="00000051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52" w14:textId="77777777" w:rsidR="00A235DF" w:rsidRDefault="00A235DF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00000053" w14:textId="77777777" w:rsidR="00A235DF" w:rsidRDefault="00A235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4" w14:textId="77777777" w:rsidR="00A235DF" w:rsidRDefault="00A235D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55" w14:textId="77777777" w:rsidR="00A235DF" w:rsidRDefault="00A235DF">
      <w:pPr>
        <w:rPr>
          <w:rFonts w:ascii="Century Gothic" w:eastAsia="Century Gothic" w:hAnsi="Century Gothic" w:cs="Century Gothic"/>
        </w:rPr>
      </w:pPr>
    </w:p>
    <w:sectPr w:rsidR="00A235DF">
      <w:pgSz w:w="11913" w:h="16834"/>
      <w:pgMar w:top="567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464"/>
    <w:multiLevelType w:val="multilevel"/>
    <w:tmpl w:val="884C2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9770A6"/>
    <w:multiLevelType w:val="multilevel"/>
    <w:tmpl w:val="ACA24E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2C6E50"/>
    <w:multiLevelType w:val="multilevel"/>
    <w:tmpl w:val="A72853DC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F974704"/>
    <w:multiLevelType w:val="multilevel"/>
    <w:tmpl w:val="39107084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AC8433C"/>
    <w:multiLevelType w:val="multilevel"/>
    <w:tmpl w:val="538E0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4F93576"/>
    <w:multiLevelType w:val="multilevel"/>
    <w:tmpl w:val="5CD0EA24"/>
    <w:lvl w:ilvl="0">
      <w:start w:val="334798472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F"/>
    <w:rsid w:val="0072542B"/>
    <w:rsid w:val="00A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608F6-5E07-4579-80F7-ACE0999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 School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Leveson</dc:creator>
  <cp:lastModifiedBy>Suzie Leveson</cp:lastModifiedBy>
  <cp:revision>2</cp:revision>
  <dcterms:created xsi:type="dcterms:W3CDTF">2019-05-20T10:19:00Z</dcterms:created>
  <dcterms:modified xsi:type="dcterms:W3CDTF">2019-05-20T10:19:00Z</dcterms:modified>
</cp:coreProperties>
</file>