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E1" w:rsidRPr="001D79C5" w:rsidRDefault="001D79C5" w:rsidP="001D79C5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1D79C5">
        <w:rPr>
          <w:rFonts w:ascii="Arial Narrow" w:hAnsi="Arial Narrow"/>
          <w:b/>
          <w:sz w:val="28"/>
          <w:szCs w:val="28"/>
          <w:u w:val="single"/>
        </w:rPr>
        <w:t>JOB DESCRIPTION</w:t>
      </w:r>
    </w:p>
    <w:p w:rsidR="001D79C5" w:rsidRPr="001D79C5" w:rsidRDefault="00F82E31" w:rsidP="001D79C5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MAINSCALE + TLR2C</w:t>
      </w:r>
    </w:p>
    <w:p w:rsidR="001D79C5" w:rsidRPr="001D79C5" w:rsidRDefault="001D79C5" w:rsidP="001D79C5">
      <w:pPr>
        <w:pStyle w:val="NoSpacing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D79C5" w:rsidRDefault="001D79C5" w:rsidP="001D79C5">
      <w:pPr>
        <w:pStyle w:val="NoSpacing"/>
        <w:jc w:val="left"/>
        <w:rPr>
          <w:rFonts w:ascii="Arial Narrow" w:hAnsi="Arial Narrow"/>
          <w:b/>
          <w:sz w:val="28"/>
          <w:szCs w:val="28"/>
          <w:u w:val="single"/>
        </w:rPr>
      </w:pPr>
      <w:r w:rsidRPr="001D79C5">
        <w:rPr>
          <w:rFonts w:ascii="Arial Narrow" w:hAnsi="Arial Narrow"/>
          <w:b/>
          <w:sz w:val="28"/>
          <w:szCs w:val="28"/>
          <w:u w:val="single"/>
        </w:rPr>
        <w:t>CLASS TEACHER RESONSIBILITIES</w:t>
      </w:r>
    </w:p>
    <w:p w:rsidR="001D79C5" w:rsidRDefault="001D79C5" w:rsidP="001D79C5">
      <w:pPr>
        <w:pStyle w:val="NoSpacing"/>
        <w:jc w:val="left"/>
        <w:rPr>
          <w:rFonts w:ascii="Arial Narrow" w:hAnsi="Arial Narrow"/>
          <w:b/>
          <w:sz w:val="24"/>
          <w:szCs w:val="24"/>
          <w:u w:val="single"/>
        </w:rPr>
      </w:pPr>
    </w:p>
    <w:p w:rsidR="001D79C5" w:rsidRDefault="001D79C5" w:rsidP="001D79C5">
      <w:pPr>
        <w:pStyle w:val="NoSpacing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particular responsibilities attaching to the post of class teacher are as follows:</w:t>
      </w:r>
    </w:p>
    <w:p w:rsidR="001D79C5" w:rsidRDefault="001D79C5" w:rsidP="001D79C5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teach, according to their education needs, pupils assigned to him/her in the allocated class.</w:t>
      </w: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control and oversee the use and storage of books and other teaching materials provided for class usage and to supervise the work of classroom assistant(s) relevant to the allocated class.</w:t>
      </w: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maintain discipline in accordance with the </w:t>
      </w:r>
      <w:r w:rsidR="00F82E31">
        <w:rPr>
          <w:rFonts w:ascii="Arial Narrow" w:hAnsi="Arial Narrow"/>
          <w:sz w:val="24"/>
          <w:szCs w:val="24"/>
        </w:rPr>
        <w:t>behaviour management</w:t>
      </w:r>
      <w:r>
        <w:rPr>
          <w:rFonts w:ascii="Arial Narrow" w:hAnsi="Arial Narrow"/>
          <w:sz w:val="24"/>
          <w:szCs w:val="24"/>
        </w:rPr>
        <w:t xml:space="preserve"> system of the school.</w:t>
      </w: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contribute to meetings, discussions and management systems necessary to coordinate the work of the school as a whole.</w:t>
      </w:r>
    </w:p>
    <w:p w:rsidR="001D79C5" w:rsidRDefault="00B21957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r w:rsidR="00F82E31">
        <w:rPr>
          <w:rFonts w:ascii="Arial Narrow" w:hAnsi="Arial Narrow"/>
          <w:sz w:val="24"/>
          <w:szCs w:val="24"/>
        </w:rPr>
        <w:t xml:space="preserve">obtain professional development which </w:t>
      </w:r>
      <w:r w:rsidR="001D79C5">
        <w:rPr>
          <w:rFonts w:ascii="Arial Narrow" w:hAnsi="Arial Narrow"/>
          <w:sz w:val="24"/>
          <w:szCs w:val="24"/>
        </w:rPr>
        <w:t>will benefit the post holder or the school.</w:t>
      </w: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promote equal opportunities with the school and to seek to ensure the implementation of the school’s equal opportunities policy</w:t>
      </w: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monitor and report to parents on the progress of pupils in the allocated class.</w:t>
      </w: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assess pupil’s achievements and progress in accordance with arrangements agreed within the school.</w:t>
      </w: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maintain class attendance registers.</w:t>
      </w:r>
    </w:p>
    <w:p w:rsidR="001D79C5" w:rsidRDefault="001D79C5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observe and abide by all school policies.</w:t>
      </w:r>
    </w:p>
    <w:p w:rsidR="002D286C" w:rsidRDefault="002D286C" w:rsidP="001D79C5">
      <w:pPr>
        <w:pStyle w:val="NoSpacing"/>
        <w:numPr>
          <w:ilvl w:val="0"/>
          <w:numId w:val="1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be responsible for promoting and safeguarding the welfare of children you are responsible for or come into contact with.  </w:t>
      </w:r>
    </w:p>
    <w:p w:rsidR="001D79C5" w:rsidRDefault="001D79C5" w:rsidP="001D79C5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D14C23" w:rsidRDefault="00D14C23" w:rsidP="002D286C">
      <w:pPr>
        <w:pStyle w:val="NoSpacing"/>
        <w:ind w:left="360"/>
        <w:jc w:val="left"/>
        <w:rPr>
          <w:rFonts w:ascii="Arial Narrow" w:hAnsi="Arial Narrow"/>
          <w:sz w:val="24"/>
          <w:szCs w:val="24"/>
        </w:rPr>
      </w:pPr>
    </w:p>
    <w:p w:rsidR="00776BF1" w:rsidRPr="00FC14AD" w:rsidRDefault="00776BF1" w:rsidP="00776BF1">
      <w:pPr>
        <w:pStyle w:val="NoSpacing"/>
        <w:jc w:val="left"/>
        <w:rPr>
          <w:rFonts w:ascii="Arial Narrow" w:hAnsi="Arial Narrow"/>
          <w:b/>
          <w:sz w:val="28"/>
          <w:szCs w:val="28"/>
          <w:u w:val="single"/>
        </w:rPr>
      </w:pPr>
      <w:r w:rsidRPr="00FC14AD">
        <w:rPr>
          <w:rFonts w:ascii="Arial Narrow" w:hAnsi="Arial Narrow"/>
          <w:b/>
          <w:sz w:val="28"/>
          <w:szCs w:val="28"/>
          <w:u w:val="single"/>
        </w:rPr>
        <w:t>P</w:t>
      </w:r>
      <w:r w:rsidR="00FC14AD">
        <w:rPr>
          <w:rFonts w:ascii="Arial Narrow" w:hAnsi="Arial Narrow"/>
          <w:b/>
          <w:sz w:val="28"/>
          <w:szCs w:val="28"/>
          <w:u w:val="single"/>
        </w:rPr>
        <w:t>HASE LEADE</w:t>
      </w:r>
      <w:r w:rsidR="00AE7E85">
        <w:rPr>
          <w:rFonts w:ascii="Arial Narrow" w:hAnsi="Arial Narrow"/>
          <w:b/>
          <w:sz w:val="28"/>
          <w:szCs w:val="28"/>
          <w:u w:val="single"/>
        </w:rPr>
        <w:t>R RESPONSIBILITIES</w:t>
      </w:r>
    </w:p>
    <w:p w:rsidR="00776BF1" w:rsidRDefault="00776BF1" w:rsidP="00776BF1">
      <w:pPr>
        <w:pStyle w:val="NoSpacing"/>
        <w:jc w:val="left"/>
        <w:rPr>
          <w:rFonts w:ascii="Arial Narrow" w:hAnsi="Arial Narrow"/>
          <w:b/>
          <w:sz w:val="28"/>
          <w:szCs w:val="28"/>
        </w:rPr>
      </w:pPr>
    </w:p>
    <w:p w:rsidR="00776BF1" w:rsidRDefault="00776BF1" w:rsidP="00776BF1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lead, organise and coordinate the work of the </w:t>
      </w:r>
      <w:r w:rsidR="00F82E31">
        <w:rPr>
          <w:rFonts w:ascii="Arial Narrow" w:hAnsi="Arial Narrow"/>
          <w:sz w:val="24"/>
          <w:szCs w:val="24"/>
        </w:rPr>
        <w:t xml:space="preserve">early years </w:t>
      </w:r>
      <w:r>
        <w:rPr>
          <w:rFonts w:ascii="Arial Narrow" w:hAnsi="Arial Narrow"/>
          <w:sz w:val="24"/>
          <w:szCs w:val="24"/>
        </w:rPr>
        <w:t>phase</w:t>
      </w:r>
      <w:r w:rsidR="00FC14AD">
        <w:rPr>
          <w:rFonts w:ascii="Arial Narrow" w:hAnsi="Arial Narrow"/>
          <w:sz w:val="24"/>
          <w:szCs w:val="24"/>
        </w:rPr>
        <w:t xml:space="preserve"> – </w:t>
      </w:r>
      <w:r w:rsidR="00F82E31">
        <w:rPr>
          <w:rFonts w:ascii="Arial Narrow" w:hAnsi="Arial Narrow"/>
          <w:sz w:val="24"/>
          <w:szCs w:val="24"/>
        </w:rPr>
        <w:t>(3 Reception plus Nursery)</w:t>
      </w:r>
      <w:r>
        <w:rPr>
          <w:rFonts w:ascii="Arial Narrow" w:hAnsi="Arial Narrow"/>
          <w:sz w:val="24"/>
          <w:szCs w:val="24"/>
        </w:rPr>
        <w:t>.</w:t>
      </w:r>
    </w:p>
    <w:p w:rsidR="00776BF1" w:rsidRDefault="00776BF1" w:rsidP="00776BF1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ensure continuity of the curriculum through joint planning meetings.</w:t>
      </w:r>
    </w:p>
    <w:p w:rsidR="00FC14AD" w:rsidRDefault="00FC14AD" w:rsidP="00776BF1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develop a team ethos within the phase.</w:t>
      </w:r>
    </w:p>
    <w:p w:rsidR="00FC14AD" w:rsidRDefault="00FC14AD" w:rsidP="00776BF1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ensure </w:t>
      </w:r>
      <w:r w:rsidR="004D4E0D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pastoral needs of the phase are catered for.</w:t>
      </w:r>
    </w:p>
    <w:p w:rsidR="00FC14AD" w:rsidRDefault="00FC14AD" w:rsidP="00776BF1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take a lead in the behaviour management of the children in the phase.</w:t>
      </w:r>
    </w:p>
    <w:p w:rsidR="00776BF1" w:rsidRDefault="00776BF1" w:rsidP="00776BF1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be </w:t>
      </w:r>
      <w:r w:rsidR="007826BE">
        <w:rPr>
          <w:rFonts w:ascii="Arial Narrow" w:hAnsi="Arial Narrow"/>
          <w:sz w:val="24"/>
          <w:szCs w:val="24"/>
        </w:rPr>
        <w:t>accountable</w:t>
      </w:r>
      <w:r>
        <w:rPr>
          <w:rFonts w:ascii="Arial Narrow" w:hAnsi="Arial Narrow"/>
          <w:sz w:val="24"/>
          <w:szCs w:val="24"/>
        </w:rPr>
        <w:t xml:space="preserve"> to the </w:t>
      </w:r>
      <w:r w:rsidR="00F82E31">
        <w:rPr>
          <w:rFonts w:ascii="Arial Narrow" w:hAnsi="Arial Narrow"/>
          <w:sz w:val="24"/>
          <w:szCs w:val="24"/>
        </w:rPr>
        <w:t>mini-school head</w:t>
      </w:r>
      <w:r>
        <w:rPr>
          <w:rFonts w:ascii="Arial Narrow" w:hAnsi="Arial Narrow"/>
          <w:sz w:val="24"/>
          <w:szCs w:val="24"/>
        </w:rPr>
        <w:t xml:space="preserve"> for the </w:t>
      </w:r>
      <w:r w:rsidR="007826BE">
        <w:rPr>
          <w:rFonts w:ascii="Arial Narrow" w:hAnsi="Arial Narrow"/>
          <w:sz w:val="24"/>
          <w:szCs w:val="24"/>
        </w:rPr>
        <w:t xml:space="preserve">standards </w:t>
      </w:r>
      <w:r>
        <w:rPr>
          <w:rFonts w:ascii="Arial Narrow" w:hAnsi="Arial Narrow"/>
          <w:sz w:val="24"/>
          <w:szCs w:val="24"/>
        </w:rPr>
        <w:t>of the phase.</w:t>
      </w:r>
    </w:p>
    <w:p w:rsidR="00776BF1" w:rsidRDefault="00776BF1" w:rsidP="00776BF1">
      <w:pPr>
        <w:pStyle w:val="NoSpacing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r w:rsidR="00F82E31">
        <w:rPr>
          <w:rFonts w:ascii="Arial Narrow" w:hAnsi="Arial Narrow"/>
          <w:sz w:val="24"/>
          <w:szCs w:val="24"/>
        </w:rPr>
        <w:t xml:space="preserve">be part of the </w:t>
      </w:r>
      <w:r>
        <w:rPr>
          <w:rFonts w:ascii="Arial Narrow" w:hAnsi="Arial Narrow"/>
          <w:sz w:val="24"/>
          <w:szCs w:val="24"/>
        </w:rPr>
        <w:t xml:space="preserve">Leadership Team </w:t>
      </w:r>
      <w:r w:rsidR="00F82E31">
        <w:rPr>
          <w:rFonts w:ascii="Arial Narrow" w:hAnsi="Arial Narrow"/>
          <w:sz w:val="24"/>
          <w:szCs w:val="24"/>
        </w:rPr>
        <w:t xml:space="preserve">and attend </w:t>
      </w:r>
      <w:r>
        <w:rPr>
          <w:rFonts w:ascii="Arial Narrow" w:hAnsi="Arial Narrow"/>
          <w:sz w:val="24"/>
          <w:szCs w:val="24"/>
        </w:rPr>
        <w:t>meetings where appropriate.</w:t>
      </w:r>
    </w:p>
    <w:p w:rsidR="00776BF1" w:rsidRDefault="00776BF1" w:rsidP="00776BF1">
      <w:pPr>
        <w:pStyle w:val="NoSpacing"/>
        <w:jc w:val="left"/>
        <w:rPr>
          <w:rFonts w:ascii="Arial Narrow" w:hAnsi="Arial Narrow"/>
          <w:b/>
          <w:sz w:val="28"/>
          <w:szCs w:val="28"/>
          <w:u w:val="single"/>
        </w:rPr>
      </w:pPr>
    </w:p>
    <w:p w:rsidR="00776BF1" w:rsidRDefault="00776BF1" w:rsidP="00776BF1">
      <w:pPr>
        <w:pStyle w:val="NoSpacing"/>
        <w:jc w:val="left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RELATIONSHIPS</w:t>
      </w:r>
    </w:p>
    <w:p w:rsidR="00776BF1" w:rsidRDefault="00776BF1" w:rsidP="00776BF1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776BF1" w:rsidRDefault="00776BF1" w:rsidP="00776BF1">
      <w:pPr>
        <w:pStyle w:val="NoSpacing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post holder is responsible:</w:t>
      </w:r>
    </w:p>
    <w:p w:rsidR="00776BF1" w:rsidRDefault="00776BF1" w:rsidP="00776BF1">
      <w:pPr>
        <w:pStyle w:val="NoSpacing"/>
        <w:jc w:val="left"/>
        <w:rPr>
          <w:rFonts w:ascii="Arial Narrow" w:hAnsi="Arial Narrow"/>
          <w:sz w:val="24"/>
          <w:szCs w:val="24"/>
        </w:rPr>
      </w:pPr>
    </w:p>
    <w:p w:rsidR="00776BF1" w:rsidRDefault="00776BF1" w:rsidP="00776BF1">
      <w:pPr>
        <w:pStyle w:val="NoSpacing"/>
        <w:numPr>
          <w:ilvl w:val="0"/>
          <w:numId w:val="5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the </w:t>
      </w:r>
      <w:proofErr w:type="spellStart"/>
      <w:r>
        <w:rPr>
          <w:rFonts w:ascii="Arial Narrow" w:hAnsi="Arial Narrow"/>
          <w:sz w:val="24"/>
          <w:szCs w:val="24"/>
        </w:rPr>
        <w:t>Headteacher</w:t>
      </w:r>
      <w:proofErr w:type="spellEnd"/>
      <w:r>
        <w:rPr>
          <w:rFonts w:ascii="Arial Narrow" w:hAnsi="Arial Narrow"/>
          <w:sz w:val="24"/>
          <w:szCs w:val="24"/>
        </w:rPr>
        <w:t xml:space="preserve"> for his/her teaching duties and responsibilities for the teaching tasks.</w:t>
      </w:r>
    </w:p>
    <w:p w:rsidR="00776BF1" w:rsidRPr="00776BF1" w:rsidRDefault="00776BF1" w:rsidP="00776BF1">
      <w:pPr>
        <w:pStyle w:val="NoSpacing"/>
        <w:numPr>
          <w:ilvl w:val="0"/>
          <w:numId w:val="5"/>
        </w:num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working collaboratively and cooperatively with other members of the school staff, teaching and non-teaching; and for the supervision of the work of classroom assistants relevant to his/her responsibilities.</w:t>
      </w:r>
    </w:p>
    <w:p w:rsidR="001D79C5" w:rsidRPr="001D79C5" w:rsidRDefault="001D79C5" w:rsidP="001D79C5">
      <w:pPr>
        <w:pStyle w:val="NoSpacing"/>
        <w:jc w:val="center"/>
        <w:rPr>
          <w:rFonts w:ascii="Arial Narrow" w:hAnsi="Arial Narrow"/>
        </w:rPr>
      </w:pPr>
    </w:p>
    <w:p w:rsidR="001D79C5" w:rsidRPr="001D79C5" w:rsidRDefault="001D79C5" w:rsidP="001D79C5">
      <w:pPr>
        <w:jc w:val="left"/>
        <w:rPr>
          <w:rFonts w:ascii="Arial Narrow" w:hAnsi="Arial Narrow"/>
          <w:b/>
          <w:sz w:val="28"/>
          <w:szCs w:val="28"/>
          <w:u w:val="single"/>
        </w:rPr>
      </w:pPr>
    </w:p>
    <w:sectPr w:rsidR="001D79C5" w:rsidRPr="001D7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1FE"/>
    <w:multiLevelType w:val="hybridMultilevel"/>
    <w:tmpl w:val="2A34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69BD"/>
    <w:multiLevelType w:val="hybridMultilevel"/>
    <w:tmpl w:val="8EBC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7306"/>
    <w:multiLevelType w:val="hybridMultilevel"/>
    <w:tmpl w:val="1CA2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E47CA"/>
    <w:multiLevelType w:val="hybridMultilevel"/>
    <w:tmpl w:val="914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12FEC"/>
    <w:multiLevelType w:val="hybridMultilevel"/>
    <w:tmpl w:val="7F96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C5"/>
    <w:rsid w:val="0009143A"/>
    <w:rsid w:val="001D79C5"/>
    <w:rsid w:val="002215BB"/>
    <w:rsid w:val="002D286C"/>
    <w:rsid w:val="002D3695"/>
    <w:rsid w:val="004A7AE8"/>
    <w:rsid w:val="004D4E0D"/>
    <w:rsid w:val="00776BF1"/>
    <w:rsid w:val="007826BE"/>
    <w:rsid w:val="009F3A81"/>
    <w:rsid w:val="00A2492D"/>
    <w:rsid w:val="00AE7E85"/>
    <w:rsid w:val="00B21957"/>
    <w:rsid w:val="00B85242"/>
    <w:rsid w:val="00BD0495"/>
    <w:rsid w:val="00C7323D"/>
    <w:rsid w:val="00D14C23"/>
    <w:rsid w:val="00DE5D0E"/>
    <w:rsid w:val="00E10902"/>
    <w:rsid w:val="00EF68E1"/>
    <w:rsid w:val="00F82E31"/>
    <w:rsid w:val="00F951B4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A3FEF-7802-4B1F-8BA3-8577506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492D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32"/>
      <w:szCs w:val="24"/>
    </w:rPr>
  </w:style>
  <w:style w:type="paragraph" w:styleId="NoSpacing">
    <w:name w:val="No Spacing"/>
    <w:uiPriority w:val="1"/>
    <w:qFormat/>
    <w:rsid w:val="001D79C5"/>
    <w:pPr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Madley</dc:creator>
  <cp:lastModifiedBy>Eugenia Weaver</cp:lastModifiedBy>
  <cp:revision>2</cp:revision>
  <dcterms:created xsi:type="dcterms:W3CDTF">2019-03-28T11:34:00Z</dcterms:created>
  <dcterms:modified xsi:type="dcterms:W3CDTF">2019-03-28T11:34:00Z</dcterms:modified>
</cp:coreProperties>
</file>