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861" w:rsidRDefault="00A61D5F" w:rsidP="00A61D5F">
      <w:pPr>
        <w:pStyle w:val="Title"/>
        <w:jc w:val="right"/>
        <w:rPr>
          <w:rFonts w:ascii="Goudy Old Style" w:hAnsi="Goudy Old Style"/>
          <w:sz w:val="32"/>
        </w:rPr>
      </w:pPr>
      <w:r>
        <w:rPr>
          <w:rFonts w:ascii="Goudy Old Style" w:hAnsi="Goudy Old Style"/>
          <w:noProof/>
          <w:sz w:val="32"/>
        </w:rPr>
        <w:drawing>
          <wp:inline distT="0" distB="0" distL="0" distR="0">
            <wp:extent cx="1522621" cy="143827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bendal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1300" cy="1446473"/>
                    </a:xfrm>
                    <a:prstGeom prst="rect">
                      <a:avLst/>
                    </a:prstGeom>
                  </pic:spPr>
                </pic:pic>
              </a:graphicData>
            </a:graphic>
          </wp:inline>
        </w:drawing>
      </w:r>
    </w:p>
    <w:p w:rsidR="00A61D5F" w:rsidRPr="00A61D5F" w:rsidRDefault="00162585" w:rsidP="00A61D5F">
      <w:pPr>
        <w:pStyle w:val="Title"/>
        <w:jc w:val="left"/>
        <w:rPr>
          <w:rFonts w:ascii="Goudy Old Style" w:hAnsi="Goudy Old Style"/>
          <w:color w:val="404040" w:themeColor="text1" w:themeTint="BF"/>
          <w:sz w:val="32"/>
        </w:rPr>
      </w:pPr>
      <w:r>
        <w:rPr>
          <w:rFonts w:ascii="Goudy Old Style" w:hAnsi="Goudy Old Style"/>
          <w:color w:val="404040" w:themeColor="text1" w:themeTint="BF"/>
          <w:sz w:val="32"/>
        </w:rPr>
        <w:t>HEAD OF BOARDING</w:t>
      </w:r>
    </w:p>
    <w:p w:rsidR="001E7861" w:rsidRPr="00A61D5F" w:rsidRDefault="001E7861" w:rsidP="00BF3C53">
      <w:pPr>
        <w:pStyle w:val="Title"/>
        <w:rPr>
          <w:rFonts w:ascii="Goudy Old Style" w:hAnsi="Goudy Old Style"/>
          <w:color w:val="404040" w:themeColor="text1" w:themeTint="BF"/>
          <w:sz w:val="32"/>
        </w:rPr>
      </w:pPr>
    </w:p>
    <w:p w:rsidR="001E7861" w:rsidRPr="00A61D5F" w:rsidRDefault="00A61D5F" w:rsidP="00BF3C53">
      <w:pPr>
        <w:pStyle w:val="Title"/>
        <w:rPr>
          <w:rFonts w:ascii="Goudy Old Style" w:hAnsi="Goudy Old Style"/>
          <w:color w:val="404040" w:themeColor="text1" w:themeTint="BF"/>
          <w:sz w:val="32"/>
        </w:rPr>
      </w:pPr>
      <w:r w:rsidRPr="00A61D5F">
        <w:rPr>
          <w:rFonts w:ascii="Goudy Old Style" w:hAnsi="Goudy Old Style"/>
          <w:noProof/>
          <w:color w:val="404040" w:themeColor="text1" w:themeTint="BF"/>
          <w:sz w:val="32"/>
        </w:rPr>
        <w:drawing>
          <wp:inline distT="0" distB="0" distL="0" distR="0">
            <wp:extent cx="5657850" cy="2019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ON_190304_Prebendal_48759.jpg"/>
                    <pic:cNvPicPr/>
                  </pic:nvPicPr>
                  <pic:blipFill rotWithShape="1">
                    <a:blip r:embed="rId6">
                      <a:extLst>
                        <a:ext uri="{28A0092B-C50C-407E-A947-70E740481C1C}">
                          <a14:useLocalDpi xmlns:a14="http://schemas.microsoft.com/office/drawing/2010/main" val="0"/>
                        </a:ext>
                      </a:extLst>
                    </a:blip>
                    <a:srcRect t="27777" b="18687"/>
                    <a:stretch/>
                  </pic:blipFill>
                  <pic:spPr bwMode="auto">
                    <a:xfrm>
                      <a:off x="0" y="0"/>
                      <a:ext cx="5657850" cy="2019300"/>
                    </a:xfrm>
                    <a:prstGeom prst="rect">
                      <a:avLst/>
                    </a:prstGeom>
                    <a:ln>
                      <a:noFill/>
                    </a:ln>
                    <a:extLst>
                      <a:ext uri="{53640926-AAD7-44D8-BBD7-CCE9431645EC}">
                        <a14:shadowObscured xmlns:a14="http://schemas.microsoft.com/office/drawing/2010/main"/>
                      </a:ext>
                    </a:extLst>
                  </pic:spPr>
                </pic:pic>
              </a:graphicData>
            </a:graphic>
          </wp:inline>
        </w:drawing>
      </w:r>
    </w:p>
    <w:p w:rsidR="00A61D5F" w:rsidRPr="00A61D5F" w:rsidRDefault="00A61D5F" w:rsidP="00BF3C53">
      <w:pPr>
        <w:pStyle w:val="Title"/>
        <w:rPr>
          <w:rFonts w:ascii="Goudy Old Style" w:hAnsi="Goudy Old Style"/>
          <w:color w:val="404040" w:themeColor="text1" w:themeTint="BF"/>
          <w:sz w:val="32"/>
        </w:rPr>
      </w:pPr>
    </w:p>
    <w:p w:rsidR="0074287A" w:rsidRPr="00A61D5F" w:rsidRDefault="0074287A" w:rsidP="00BF3C53">
      <w:pPr>
        <w:pStyle w:val="Title"/>
        <w:rPr>
          <w:rFonts w:ascii="Goudy Old Style" w:hAnsi="Goudy Old Style"/>
          <w:color w:val="404040" w:themeColor="text1" w:themeTint="BF"/>
          <w:sz w:val="32"/>
        </w:rPr>
      </w:pPr>
      <w:r w:rsidRPr="00A61D5F">
        <w:rPr>
          <w:rFonts w:ascii="Goudy Old Style" w:hAnsi="Goudy Old Style"/>
          <w:color w:val="404040" w:themeColor="text1" w:themeTint="BF"/>
          <w:sz w:val="32"/>
        </w:rPr>
        <w:t>The Prebendal School</w:t>
      </w:r>
    </w:p>
    <w:p w:rsidR="00A61D5F" w:rsidRPr="00A61D5F" w:rsidRDefault="00A61D5F" w:rsidP="00BF3C53">
      <w:pPr>
        <w:pStyle w:val="Title"/>
        <w:rPr>
          <w:rFonts w:ascii="Goudy Old Style" w:hAnsi="Goudy Old Style"/>
          <w:color w:val="404040" w:themeColor="text1" w:themeTint="BF"/>
          <w:sz w:val="32"/>
        </w:rPr>
      </w:pPr>
    </w:p>
    <w:p w:rsidR="00A61D5F" w:rsidRPr="00A61D5F" w:rsidRDefault="00A61D5F" w:rsidP="00BF3C53">
      <w:pPr>
        <w:pStyle w:val="Title"/>
        <w:rPr>
          <w:rFonts w:ascii="Goudy Old Style" w:hAnsi="Goudy Old Style"/>
          <w:color w:val="404040" w:themeColor="text1" w:themeTint="BF"/>
          <w:sz w:val="32"/>
        </w:rPr>
      </w:pPr>
      <w:r w:rsidRPr="00A61D5F">
        <w:rPr>
          <w:rFonts w:ascii="Goudy Old Style" w:hAnsi="Goudy Old Style"/>
          <w:color w:val="404040" w:themeColor="text1" w:themeTint="BF"/>
          <w:sz w:val="32"/>
        </w:rPr>
        <w:t>We are one of the region’s leading boarding and day schools, educating children aged 3-13.</w:t>
      </w:r>
    </w:p>
    <w:p w:rsidR="0074287A" w:rsidRPr="00A61D5F" w:rsidRDefault="0074287A" w:rsidP="00BF3C53">
      <w:pPr>
        <w:pStyle w:val="Title"/>
        <w:rPr>
          <w:rFonts w:ascii="Goudy Old Style" w:hAnsi="Goudy Old Style"/>
          <w:color w:val="404040" w:themeColor="text1" w:themeTint="BF"/>
          <w:sz w:val="28"/>
        </w:rPr>
      </w:pPr>
    </w:p>
    <w:p w:rsidR="00A61D5F" w:rsidRPr="00162585" w:rsidRDefault="00A61D5F" w:rsidP="00F74B5C">
      <w:pPr>
        <w:pStyle w:val="BodyText"/>
        <w:rPr>
          <w:rFonts w:ascii="Goudy Old Style" w:hAnsi="Goudy Old Style"/>
          <w:color w:val="404040" w:themeColor="text1" w:themeTint="BF"/>
          <w:szCs w:val="24"/>
        </w:rPr>
      </w:pPr>
      <w:r w:rsidRPr="00A61D5F">
        <w:rPr>
          <w:rFonts w:ascii="Goudy Old Style" w:hAnsi="Goudy Old Style"/>
          <w:color w:val="404040" w:themeColor="text1" w:themeTint="BF"/>
        </w:rPr>
        <w:t xml:space="preserve">The Head of the Prebendal School seeks to appoint, for January </w:t>
      </w:r>
      <w:r w:rsidR="00162585">
        <w:rPr>
          <w:rFonts w:ascii="Goudy Old Style" w:hAnsi="Goudy Old Style"/>
          <w:color w:val="404040" w:themeColor="text1" w:themeTint="BF"/>
        </w:rPr>
        <w:t xml:space="preserve">or </w:t>
      </w:r>
      <w:r w:rsidR="00162585" w:rsidRPr="00162585">
        <w:rPr>
          <w:rFonts w:ascii="Goudy Old Style" w:hAnsi="Goudy Old Style"/>
          <w:color w:val="404040" w:themeColor="text1" w:themeTint="BF"/>
          <w:szCs w:val="24"/>
        </w:rPr>
        <w:t xml:space="preserve">April </w:t>
      </w:r>
      <w:r w:rsidRPr="00162585">
        <w:rPr>
          <w:rFonts w:ascii="Goudy Old Style" w:hAnsi="Goudy Old Style"/>
          <w:color w:val="404040" w:themeColor="text1" w:themeTint="BF"/>
          <w:szCs w:val="24"/>
        </w:rPr>
        <w:t>2022</w:t>
      </w:r>
      <w:r w:rsidR="00162585" w:rsidRPr="00162585">
        <w:rPr>
          <w:rFonts w:ascii="Goudy Old Style" w:hAnsi="Goudy Old Style"/>
          <w:color w:val="404040" w:themeColor="text1" w:themeTint="BF"/>
          <w:szCs w:val="24"/>
        </w:rPr>
        <w:t>,</w:t>
      </w:r>
      <w:r w:rsidR="00FB5AF2" w:rsidRPr="00162585">
        <w:rPr>
          <w:rFonts w:ascii="Goudy Old Style" w:hAnsi="Goudy Old Style"/>
          <w:color w:val="404040" w:themeColor="text1" w:themeTint="BF"/>
          <w:szCs w:val="24"/>
        </w:rPr>
        <w:t xml:space="preserve"> </w:t>
      </w:r>
      <w:r w:rsidR="00162585" w:rsidRPr="00162585">
        <w:rPr>
          <w:rFonts w:ascii="Goudy Old Style" w:hAnsi="Goudy Old Style"/>
          <w:color w:val="222222"/>
          <w:szCs w:val="24"/>
          <w:lang w:val="en"/>
        </w:rPr>
        <w:t>a well-qualified and motivated Head of Boarding</w:t>
      </w:r>
      <w:r w:rsidR="00592E63">
        <w:rPr>
          <w:rFonts w:ascii="Goudy Old Style" w:hAnsi="Goudy Old Style"/>
          <w:color w:val="222222"/>
          <w:szCs w:val="24"/>
          <w:lang w:val="en"/>
        </w:rPr>
        <w:t>.</w:t>
      </w:r>
    </w:p>
    <w:p w:rsidR="00A61D5F" w:rsidRPr="00A61D5F" w:rsidRDefault="00A61D5F" w:rsidP="00F74B5C">
      <w:pPr>
        <w:pStyle w:val="BodyText"/>
        <w:rPr>
          <w:rFonts w:ascii="Goudy Old Style" w:hAnsi="Goudy Old Style"/>
          <w:color w:val="404040" w:themeColor="text1" w:themeTint="BF"/>
        </w:rPr>
      </w:pPr>
    </w:p>
    <w:p w:rsidR="00A61D5F" w:rsidRPr="00A61D5F" w:rsidRDefault="00A61D5F" w:rsidP="00F74B5C">
      <w:pPr>
        <w:pStyle w:val="BodyText"/>
        <w:rPr>
          <w:rFonts w:ascii="Goudy Old Style" w:hAnsi="Goudy Old Style"/>
          <w:color w:val="404040" w:themeColor="text1" w:themeTint="BF"/>
        </w:rPr>
      </w:pPr>
      <w:r w:rsidRPr="00A61D5F">
        <w:rPr>
          <w:rFonts w:ascii="Goudy Old Style" w:hAnsi="Goudy Old Style"/>
          <w:color w:val="404040" w:themeColor="text1" w:themeTint="BF"/>
        </w:rPr>
        <w:t xml:space="preserve">The Prebendal School is the oldest school in Sussex and probably dates back to the foundation of Chichester Cathedral in the eleventh century when it would have been a ‘song school’ responsible for teaching the choristers. It was re-founded as a grammar school in 1497 by the then Bishop of Chichester, Edward </w:t>
      </w:r>
      <w:proofErr w:type="spellStart"/>
      <w:r w:rsidRPr="00A61D5F">
        <w:rPr>
          <w:rFonts w:ascii="Goudy Old Style" w:hAnsi="Goudy Old Style"/>
          <w:color w:val="404040" w:themeColor="text1" w:themeTint="BF"/>
        </w:rPr>
        <w:t>Storey</w:t>
      </w:r>
      <w:proofErr w:type="spellEnd"/>
      <w:r w:rsidRPr="00A61D5F">
        <w:rPr>
          <w:rFonts w:ascii="Goudy Old Style" w:hAnsi="Goudy Old Style"/>
          <w:color w:val="404040" w:themeColor="text1" w:themeTint="BF"/>
        </w:rPr>
        <w:t xml:space="preserve">, who attached it to the </w:t>
      </w:r>
      <w:proofErr w:type="spellStart"/>
      <w:r w:rsidRPr="00A61D5F">
        <w:rPr>
          <w:rFonts w:ascii="Goudy Old Style" w:hAnsi="Goudy Old Style"/>
          <w:color w:val="404040" w:themeColor="text1" w:themeTint="BF"/>
        </w:rPr>
        <w:t>Prebend</w:t>
      </w:r>
      <w:proofErr w:type="spellEnd"/>
      <w:r w:rsidRPr="00A61D5F">
        <w:rPr>
          <w:rFonts w:ascii="Goudy Old Style" w:hAnsi="Goudy Old Style"/>
          <w:color w:val="404040" w:themeColor="text1" w:themeTint="BF"/>
        </w:rPr>
        <w:t xml:space="preserve"> of </w:t>
      </w:r>
      <w:proofErr w:type="spellStart"/>
      <w:r w:rsidRPr="00A61D5F">
        <w:rPr>
          <w:rFonts w:ascii="Goudy Old Style" w:hAnsi="Goudy Old Style"/>
          <w:color w:val="404040" w:themeColor="text1" w:themeTint="BF"/>
        </w:rPr>
        <w:t>Highleigh</w:t>
      </w:r>
      <w:proofErr w:type="spellEnd"/>
      <w:r w:rsidRPr="00A61D5F">
        <w:rPr>
          <w:rFonts w:ascii="Goudy Old Style" w:hAnsi="Goudy Old Style"/>
          <w:color w:val="404040" w:themeColor="text1" w:themeTint="BF"/>
        </w:rPr>
        <w:t xml:space="preserve">, after whom the school was named. The school is now a coeducational day and boarding preparatory school educating children between the ages of 3 and 13 years. Like many other Cathedral Choir Schools, the school occupies a range of buildings in and around the Cathedral Close dating from the original, fourteenth century song school to the modern </w:t>
      </w:r>
      <w:proofErr w:type="spellStart"/>
      <w:r w:rsidRPr="00A61D5F">
        <w:rPr>
          <w:rFonts w:ascii="Goudy Old Style" w:hAnsi="Goudy Old Style"/>
          <w:color w:val="404040" w:themeColor="text1" w:themeTint="BF"/>
        </w:rPr>
        <w:t>Highleigh</w:t>
      </w:r>
      <w:proofErr w:type="spellEnd"/>
      <w:r w:rsidRPr="00A61D5F">
        <w:rPr>
          <w:rFonts w:ascii="Goudy Old Style" w:hAnsi="Goudy Old Style"/>
          <w:color w:val="404040" w:themeColor="text1" w:themeTint="BF"/>
        </w:rPr>
        <w:t xml:space="preserve"> Building built and opened in 2000. </w:t>
      </w:r>
    </w:p>
    <w:p w:rsidR="00A61D5F" w:rsidRPr="00A61D5F" w:rsidRDefault="00A61D5F" w:rsidP="00F74B5C">
      <w:pPr>
        <w:pStyle w:val="BodyText"/>
        <w:rPr>
          <w:rFonts w:ascii="Goudy Old Style" w:hAnsi="Goudy Old Style"/>
          <w:color w:val="404040" w:themeColor="text1" w:themeTint="BF"/>
        </w:rPr>
      </w:pPr>
    </w:p>
    <w:p w:rsidR="00F74B5C" w:rsidRPr="00A61D5F" w:rsidRDefault="00A61D5F" w:rsidP="00F74B5C">
      <w:pPr>
        <w:pStyle w:val="BodyText"/>
        <w:rPr>
          <w:rFonts w:ascii="Goudy Old Style" w:hAnsi="Goudy Old Style"/>
          <w:color w:val="404040" w:themeColor="text1" w:themeTint="BF"/>
        </w:rPr>
      </w:pPr>
      <w:r w:rsidRPr="00A61D5F">
        <w:rPr>
          <w:rFonts w:ascii="Goudy Old Style" w:hAnsi="Goudy Old Style"/>
          <w:color w:val="404040" w:themeColor="text1" w:themeTint="BF"/>
        </w:rPr>
        <w:t xml:space="preserve">Outlined below are the key responsibilities of the </w:t>
      </w:r>
      <w:r w:rsidR="00642E37" w:rsidRPr="00162585">
        <w:rPr>
          <w:rFonts w:ascii="Goudy Old Style" w:hAnsi="Goudy Old Style"/>
          <w:color w:val="222222"/>
          <w:szCs w:val="24"/>
          <w:lang w:val="en"/>
        </w:rPr>
        <w:t>Head of Boarding</w:t>
      </w:r>
      <w:bookmarkStart w:id="0" w:name="_GoBack"/>
      <w:bookmarkEnd w:id="0"/>
      <w:r w:rsidRPr="00A61D5F">
        <w:rPr>
          <w:rFonts w:ascii="Goudy Old Style" w:hAnsi="Goudy Old Style"/>
          <w:color w:val="404040" w:themeColor="text1" w:themeTint="BF"/>
        </w:rPr>
        <w:t>. The post is expected to evolve in order to take account of the candidate’s strengths and weaknesses.</w:t>
      </w:r>
    </w:p>
    <w:p w:rsidR="00FB5AF2" w:rsidRDefault="00FB5AF2" w:rsidP="00F74B5C">
      <w:pPr>
        <w:pStyle w:val="BodyText"/>
        <w:rPr>
          <w:rFonts w:ascii="Goudy Old Style" w:hAnsi="Goudy Old Style"/>
          <w:color w:val="404040" w:themeColor="text1" w:themeTint="BF"/>
        </w:rPr>
      </w:pPr>
    </w:p>
    <w:p w:rsidR="00870061" w:rsidRDefault="00870061" w:rsidP="00F74B5C">
      <w:pPr>
        <w:pStyle w:val="BodyText"/>
        <w:rPr>
          <w:rFonts w:ascii="Goudy Old Style" w:hAnsi="Goudy Old Style"/>
          <w:color w:val="404040" w:themeColor="text1" w:themeTint="BF"/>
        </w:rPr>
      </w:pPr>
    </w:p>
    <w:p w:rsidR="00870061" w:rsidRDefault="00870061" w:rsidP="00F74B5C">
      <w:pPr>
        <w:pStyle w:val="BodyText"/>
        <w:rPr>
          <w:rFonts w:ascii="Goudy Old Style" w:hAnsi="Goudy Old Style"/>
          <w:color w:val="404040" w:themeColor="text1" w:themeTint="BF"/>
        </w:rPr>
      </w:pPr>
    </w:p>
    <w:p w:rsidR="00FB5AF2" w:rsidRDefault="00FB5AF2" w:rsidP="00F74B5C">
      <w:pPr>
        <w:pStyle w:val="BodyText"/>
        <w:rPr>
          <w:rFonts w:ascii="Goudy Old Style" w:hAnsi="Goudy Old Style"/>
          <w:color w:val="404040" w:themeColor="text1" w:themeTint="BF"/>
        </w:rPr>
      </w:pPr>
    </w:p>
    <w:p w:rsidR="00F74B5C" w:rsidRPr="00577EA7" w:rsidRDefault="00F74B5C" w:rsidP="00F74B5C">
      <w:pPr>
        <w:pStyle w:val="BodyText"/>
        <w:rPr>
          <w:rFonts w:ascii="Goudy Old Style" w:hAnsi="Goudy Old Style"/>
          <w:b/>
          <w:color w:val="404040" w:themeColor="text1" w:themeTint="BF"/>
          <w:sz w:val="28"/>
          <w:szCs w:val="28"/>
        </w:rPr>
      </w:pPr>
      <w:r w:rsidRPr="00577EA7">
        <w:rPr>
          <w:rFonts w:ascii="Goudy Old Style" w:hAnsi="Goudy Old Style"/>
          <w:b/>
          <w:color w:val="404040" w:themeColor="text1" w:themeTint="BF"/>
          <w:sz w:val="28"/>
          <w:szCs w:val="28"/>
        </w:rPr>
        <w:lastRenderedPageBreak/>
        <w:t>The Post</w:t>
      </w:r>
    </w:p>
    <w:p w:rsidR="00CE3F95" w:rsidRDefault="00CE3F95" w:rsidP="00F74B5C">
      <w:pPr>
        <w:pStyle w:val="BodyText"/>
        <w:rPr>
          <w:rFonts w:ascii="Goudy Old Style" w:hAnsi="Goudy Old Style"/>
          <w:b/>
          <w:color w:val="404040" w:themeColor="text1" w:themeTint="BF"/>
        </w:rPr>
      </w:pPr>
    </w:p>
    <w:p w:rsidR="00FB5AF2" w:rsidRDefault="00FB5AF2" w:rsidP="00F74B5C">
      <w:pPr>
        <w:pStyle w:val="BodyText"/>
        <w:rPr>
          <w:rFonts w:ascii="Goudy Old Style" w:hAnsi="Goudy Old Style"/>
          <w:b/>
          <w:color w:val="404040" w:themeColor="text1" w:themeTint="BF"/>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3"/>
        <w:gridCol w:w="7067"/>
      </w:tblGrid>
      <w:tr w:rsidR="00FB5AF2" w:rsidTr="00577EA7">
        <w:trPr>
          <w:trHeight w:val="824"/>
        </w:trPr>
        <w:tc>
          <w:tcPr>
            <w:tcW w:w="8880" w:type="dxa"/>
            <w:gridSpan w:val="2"/>
            <w:shd w:val="clear" w:color="auto" w:fill="FF5050"/>
          </w:tcPr>
          <w:p w:rsidR="00CE3F95" w:rsidRPr="00577EA7" w:rsidRDefault="00CE3F95" w:rsidP="00FB5AF2">
            <w:pPr>
              <w:pStyle w:val="BodyText"/>
              <w:rPr>
                <w:rFonts w:ascii="Goudy Old Style" w:hAnsi="Goudy Old Style"/>
                <w:b/>
                <w:color w:val="000000" w:themeColor="text1"/>
              </w:rPr>
            </w:pPr>
          </w:p>
          <w:p w:rsidR="00FB5AF2" w:rsidRPr="00577EA7" w:rsidRDefault="00FB5AF2" w:rsidP="00FB5AF2">
            <w:pPr>
              <w:pStyle w:val="BodyText"/>
              <w:rPr>
                <w:rFonts w:ascii="Goudy Old Style" w:hAnsi="Goudy Old Style"/>
                <w:b/>
                <w:color w:val="000000" w:themeColor="text1"/>
              </w:rPr>
            </w:pPr>
            <w:r w:rsidRPr="00577EA7">
              <w:rPr>
                <w:rFonts w:ascii="Goudy Old Style" w:hAnsi="Goudy Old Style"/>
                <w:b/>
                <w:color w:val="000000" w:themeColor="text1"/>
              </w:rPr>
              <w:t>Job Des</w:t>
            </w:r>
            <w:r w:rsidR="00CE3F95" w:rsidRPr="00577EA7">
              <w:rPr>
                <w:rFonts w:ascii="Goudy Old Style" w:hAnsi="Goudy Old Style"/>
                <w:b/>
                <w:color w:val="000000" w:themeColor="text1"/>
              </w:rPr>
              <w:t>c</w:t>
            </w:r>
            <w:r w:rsidRPr="00577EA7">
              <w:rPr>
                <w:rFonts w:ascii="Goudy Old Style" w:hAnsi="Goudy Old Style"/>
                <w:b/>
                <w:color w:val="000000" w:themeColor="text1"/>
              </w:rPr>
              <w:t>ription</w:t>
            </w:r>
          </w:p>
          <w:p w:rsidR="00CE3F95" w:rsidRPr="00577EA7" w:rsidRDefault="00CE3F95" w:rsidP="00FB5AF2">
            <w:pPr>
              <w:pStyle w:val="BodyText"/>
              <w:rPr>
                <w:rFonts w:ascii="Goudy Old Style" w:hAnsi="Goudy Old Style"/>
                <w:b/>
                <w:color w:val="000000" w:themeColor="text1"/>
              </w:rPr>
            </w:pPr>
          </w:p>
        </w:tc>
      </w:tr>
      <w:tr w:rsidR="00FB5AF2" w:rsidTr="00577EA7">
        <w:trPr>
          <w:trHeight w:val="525"/>
        </w:trPr>
        <w:tc>
          <w:tcPr>
            <w:tcW w:w="8880" w:type="dxa"/>
            <w:gridSpan w:val="2"/>
            <w:shd w:val="clear" w:color="auto" w:fill="FEB8AC"/>
          </w:tcPr>
          <w:p w:rsidR="00FB5AF2" w:rsidRPr="00577EA7" w:rsidRDefault="00FB5AF2" w:rsidP="00FB5AF2">
            <w:pPr>
              <w:pStyle w:val="BodyText"/>
              <w:rPr>
                <w:rFonts w:ascii="Goudy Old Style" w:hAnsi="Goudy Old Style"/>
                <w:color w:val="000000" w:themeColor="text1"/>
                <w:sz w:val="22"/>
                <w:szCs w:val="22"/>
              </w:rPr>
            </w:pPr>
            <w:r w:rsidRPr="00577EA7">
              <w:rPr>
                <w:rFonts w:ascii="Goudy Old Style" w:hAnsi="Goudy Old Style"/>
                <w:color w:val="000000" w:themeColor="text1"/>
                <w:sz w:val="22"/>
                <w:szCs w:val="22"/>
              </w:rPr>
              <w:t>The Prebendal School is committed to safeguarding and promoting the welfare of children and young people and expects all staff and volunteers to share this commitment.</w:t>
            </w:r>
          </w:p>
          <w:p w:rsidR="00FB5AF2" w:rsidRPr="00577EA7" w:rsidRDefault="00FB5AF2" w:rsidP="00FB5AF2">
            <w:pPr>
              <w:pStyle w:val="BodyText"/>
              <w:rPr>
                <w:rFonts w:ascii="Goudy Old Style" w:hAnsi="Goudy Old Style"/>
                <w:color w:val="000000" w:themeColor="text1"/>
                <w:sz w:val="22"/>
                <w:szCs w:val="22"/>
              </w:rPr>
            </w:pPr>
          </w:p>
        </w:tc>
      </w:tr>
      <w:tr w:rsidR="00FB5AF2" w:rsidTr="00577EA7">
        <w:trPr>
          <w:trHeight w:val="1110"/>
        </w:trPr>
        <w:tc>
          <w:tcPr>
            <w:tcW w:w="1813" w:type="dxa"/>
          </w:tcPr>
          <w:p w:rsidR="00FB5AF2" w:rsidRDefault="00FB5AF2" w:rsidP="00FB5AF2">
            <w:pPr>
              <w:pStyle w:val="BodyText"/>
              <w:rPr>
                <w:rFonts w:ascii="Goudy Old Style" w:hAnsi="Goudy Old Style"/>
                <w:b/>
                <w:color w:val="404040" w:themeColor="text1" w:themeTint="BF"/>
              </w:rPr>
            </w:pPr>
            <w:r>
              <w:rPr>
                <w:rFonts w:ascii="Goudy Old Style" w:hAnsi="Goudy Old Style"/>
                <w:b/>
                <w:color w:val="404040" w:themeColor="text1" w:themeTint="BF"/>
              </w:rPr>
              <w:t>Summary of the role</w:t>
            </w:r>
          </w:p>
        </w:tc>
        <w:tc>
          <w:tcPr>
            <w:tcW w:w="7067" w:type="dxa"/>
          </w:tcPr>
          <w:p w:rsidR="00FB5AF2" w:rsidRPr="006E4BEF" w:rsidRDefault="006E4BEF" w:rsidP="00FB5AF2">
            <w:pPr>
              <w:pStyle w:val="BodyText"/>
              <w:rPr>
                <w:rFonts w:ascii="Goudy Old Style" w:hAnsi="Goudy Old Style"/>
                <w:color w:val="595959" w:themeColor="text1" w:themeTint="A6"/>
              </w:rPr>
            </w:pPr>
            <w:r w:rsidRPr="006E4BEF">
              <w:rPr>
                <w:rFonts w:ascii="Goudy Old Style" w:hAnsi="Goudy Old Style"/>
                <w:color w:val="595959" w:themeColor="text1" w:themeTint="A6"/>
              </w:rPr>
              <w:t>Head of Boarding</w:t>
            </w:r>
          </w:p>
          <w:p w:rsidR="00FB5AF2" w:rsidRPr="006E4BEF" w:rsidRDefault="00FB5AF2" w:rsidP="00FB5AF2">
            <w:pPr>
              <w:pStyle w:val="BodyText"/>
              <w:rPr>
                <w:rFonts w:ascii="Goudy Old Style" w:hAnsi="Goudy Old Style"/>
                <w:color w:val="595959" w:themeColor="text1" w:themeTint="A6"/>
              </w:rPr>
            </w:pPr>
            <w:r w:rsidRPr="006E4BEF">
              <w:rPr>
                <w:rFonts w:ascii="Goudy Old Style" w:hAnsi="Goudy Old Style"/>
                <w:color w:val="595959" w:themeColor="text1" w:themeTint="A6"/>
              </w:rPr>
              <w:t>The Prebendal School</w:t>
            </w:r>
          </w:p>
          <w:p w:rsidR="00FB5AF2" w:rsidRPr="006E4BEF" w:rsidRDefault="006E4BEF" w:rsidP="00FB5AF2">
            <w:pPr>
              <w:pStyle w:val="BodyText"/>
              <w:rPr>
                <w:rFonts w:ascii="Goudy Old Style" w:hAnsi="Goudy Old Style"/>
                <w:color w:val="595959" w:themeColor="text1" w:themeTint="A6"/>
              </w:rPr>
            </w:pPr>
            <w:r w:rsidRPr="006E4BEF">
              <w:rPr>
                <w:rFonts w:ascii="Goudy Old Style" w:hAnsi="Goudy Old Style"/>
                <w:color w:val="595959" w:themeColor="text1" w:themeTint="A6"/>
              </w:rPr>
              <w:t xml:space="preserve">This could be a Teaching </w:t>
            </w:r>
            <w:r w:rsidR="00F97E0F">
              <w:rPr>
                <w:rFonts w:ascii="Goudy Old Style" w:hAnsi="Goudy Old Style"/>
                <w:color w:val="595959" w:themeColor="text1" w:themeTint="A6"/>
              </w:rPr>
              <w:t xml:space="preserve">(FT) </w:t>
            </w:r>
            <w:r w:rsidRPr="006E4BEF">
              <w:rPr>
                <w:rFonts w:ascii="Goudy Old Style" w:hAnsi="Goudy Old Style"/>
                <w:color w:val="595959" w:themeColor="text1" w:themeTint="A6"/>
              </w:rPr>
              <w:t>or Non-Teaching</w:t>
            </w:r>
            <w:r w:rsidR="00F97E0F">
              <w:rPr>
                <w:rFonts w:ascii="Goudy Old Style" w:hAnsi="Goudy Old Style"/>
                <w:color w:val="595959" w:themeColor="text1" w:themeTint="A6"/>
              </w:rPr>
              <w:t xml:space="preserve"> (PT)</w:t>
            </w:r>
            <w:r w:rsidRPr="006E4BEF">
              <w:rPr>
                <w:rFonts w:ascii="Goudy Old Style" w:hAnsi="Goudy Old Style"/>
                <w:color w:val="595959" w:themeColor="text1" w:themeTint="A6"/>
              </w:rPr>
              <w:t xml:space="preserve"> role</w:t>
            </w:r>
          </w:p>
          <w:p w:rsidR="00FB5AF2" w:rsidRPr="006E4BEF" w:rsidRDefault="00FB5AF2" w:rsidP="00FB5AF2">
            <w:pPr>
              <w:pStyle w:val="BodyText"/>
              <w:rPr>
                <w:rFonts w:ascii="Goudy Old Style" w:hAnsi="Goudy Old Style"/>
                <w:color w:val="595959" w:themeColor="text1" w:themeTint="A6"/>
              </w:rPr>
            </w:pPr>
            <w:r w:rsidRPr="006E4BEF">
              <w:rPr>
                <w:rFonts w:ascii="Goudy Old Style" w:hAnsi="Goudy Old Style"/>
                <w:color w:val="595959" w:themeColor="text1" w:themeTint="A6"/>
              </w:rPr>
              <w:t>School’s own salary scale</w:t>
            </w:r>
          </w:p>
          <w:p w:rsidR="00577EA7" w:rsidRPr="006E4BEF" w:rsidRDefault="00577EA7" w:rsidP="006E4BEF">
            <w:pPr>
              <w:pStyle w:val="BodyText"/>
              <w:rPr>
                <w:rFonts w:ascii="Goudy Old Style" w:hAnsi="Goudy Old Style"/>
                <w:b/>
                <w:color w:val="595959" w:themeColor="text1" w:themeTint="A6"/>
              </w:rPr>
            </w:pPr>
          </w:p>
        </w:tc>
      </w:tr>
      <w:tr w:rsidR="004C235B" w:rsidRPr="004C235B" w:rsidTr="00577EA7">
        <w:trPr>
          <w:trHeight w:val="1110"/>
        </w:trPr>
        <w:tc>
          <w:tcPr>
            <w:tcW w:w="1813" w:type="dxa"/>
          </w:tcPr>
          <w:p w:rsidR="00FB5AF2" w:rsidRPr="004C235B" w:rsidRDefault="00FB5AF2" w:rsidP="00FB5AF2">
            <w:pPr>
              <w:pStyle w:val="BodyText"/>
              <w:rPr>
                <w:rFonts w:ascii="Goudy Old Style" w:hAnsi="Goudy Old Style"/>
                <w:b/>
                <w:color w:val="404040" w:themeColor="text1" w:themeTint="BF"/>
              </w:rPr>
            </w:pPr>
            <w:r w:rsidRPr="004C235B">
              <w:rPr>
                <w:rFonts w:ascii="Goudy Old Style" w:hAnsi="Goudy Old Style"/>
                <w:b/>
                <w:color w:val="404040" w:themeColor="text1" w:themeTint="BF"/>
              </w:rPr>
              <w:t>Main duties and responsibilities</w:t>
            </w:r>
          </w:p>
        </w:tc>
        <w:tc>
          <w:tcPr>
            <w:tcW w:w="7067" w:type="dxa"/>
          </w:tcPr>
          <w:p w:rsidR="00FB5AF2" w:rsidRPr="006E4BEF" w:rsidRDefault="00FB5AF2" w:rsidP="00FB5AF2">
            <w:pPr>
              <w:pStyle w:val="BodyText"/>
              <w:rPr>
                <w:rFonts w:ascii="Goudy Old Style" w:hAnsi="Goudy Old Style"/>
                <w:b/>
                <w:color w:val="595959" w:themeColor="text1" w:themeTint="A6"/>
                <w:sz w:val="22"/>
                <w:szCs w:val="22"/>
              </w:rPr>
            </w:pPr>
            <w:r w:rsidRPr="006E4BEF">
              <w:rPr>
                <w:rFonts w:ascii="Goudy Old Style" w:hAnsi="Goudy Old Style"/>
                <w:b/>
                <w:color w:val="595959" w:themeColor="text1" w:themeTint="A6"/>
                <w:sz w:val="22"/>
                <w:szCs w:val="22"/>
              </w:rPr>
              <w:t xml:space="preserve">Your Professional Duties </w:t>
            </w:r>
          </w:p>
          <w:p w:rsidR="00FB5AF2" w:rsidRPr="006E4BEF" w:rsidRDefault="00FB5AF2" w:rsidP="00FB5AF2">
            <w:pPr>
              <w:pStyle w:val="BodyText"/>
              <w:rPr>
                <w:rFonts w:ascii="Goudy Old Style" w:hAnsi="Goudy Old Style"/>
                <w:color w:val="595959" w:themeColor="text1" w:themeTint="A6"/>
                <w:sz w:val="22"/>
                <w:szCs w:val="22"/>
              </w:rPr>
            </w:pPr>
          </w:p>
          <w:p w:rsidR="00FB5AF2" w:rsidRPr="006E4BEF" w:rsidRDefault="006E4BEF" w:rsidP="006E4BEF">
            <w:pPr>
              <w:jc w:val="both"/>
              <w:outlineLvl w:val="0"/>
              <w:rPr>
                <w:rFonts w:eastAsia="Arial Unicode MS"/>
                <w:color w:val="595959" w:themeColor="text1" w:themeTint="A6"/>
                <w:sz w:val="22"/>
                <w:szCs w:val="22"/>
              </w:rPr>
            </w:pPr>
            <w:r w:rsidRPr="006E4BEF">
              <w:rPr>
                <w:rFonts w:eastAsia="Arial Unicode MS"/>
                <w:color w:val="595959" w:themeColor="text1" w:themeTint="A6"/>
                <w:sz w:val="22"/>
                <w:szCs w:val="22"/>
              </w:rPr>
              <w:t xml:space="preserve">Responsibility to be taken for the coordination of the Boarding House and the welfare of those children staying in it whether on a full, weekly or flexi basis.  </w:t>
            </w:r>
          </w:p>
          <w:p w:rsidR="00FB5AF2" w:rsidRPr="006E4BEF" w:rsidRDefault="00FB5AF2" w:rsidP="00FB5AF2">
            <w:pPr>
              <w:pStyle w:val="BodyText"/>
              <w:rPr>
                <w:rFonts w:ascii="Goudy Old Style" w:hAnsi="Goudy Old Style"/>
                <w:color w:val="595959" w:themeColor="text1" w:themeTint="A6"/>
                <w:sz w:val="22"/>
                <w:szCs w:val="22"/>
              </w:rPr>
            </w:pPr>
            <w:r w:rsidRPr="006E4BEF">
              <w:rPr>
                <w:rFonts w:ascii="Goudy Old Style" w:hAnsi="Goudy Old Style"/>
                <w:color w:val="595959" w:themeColor="text1" w:themeTint="A6"/>
                <w:sz w:val="22"/>
                <w:szCs w:val="22"/>
              </w:rPr>
              <w:t xml:space="preserve">The following duties shall be deemed to be included in the professional duties which you will be required to perform: </w:t>
            </w:r>
          </w:p>
          <w:p w:rsidR="00FB5AF2" w:rsidRPr="006E4BEF" w:rsidRDefault="00FB5AF2" w:rsidP="00FB5AF2">
            <w:pPr>
              <w:pStyle w:val="BodyText"/>
              <w:rPr>
                <w:rFonts w:ascii="Goudy Old Style" w:hAnsi="Goudy Old Style"/>
                <w:color w:val="595959" w:themeColor="text1" w:themeTint="A6"/>
                <w:sz w:val="22"/>
                <w:szCs w:val="22"/>
              </w:rPr>
            </w:pPr>
          </w:p>
          <w:p w:rsidR="00FB5AF2" w:rsidRPr="006E4BEF" w:rsidRDefault="00FB5AF2" w:rsidP="00FB5AF2">
            <w:pPr>
              <w:pStyle w:val="BodyText"/>
              <w:rPr>
                <w:rFonts w:ascii="Goudy Old Style" w:hAnsi="Goudy Old Style"/>
                <w:b/>
                <w:color w:val="595959" w:themeColor="text1" w:themeTint="A6"/>
                <w:sz w:val="22"/>
                <w:szCs w:val="22"/>
              </w:rPr>
            </w:pPr>
            <w:r w:rsidRPr="006E4BEF">
              <w:rPr>
                <w:rFonts w:ascii="Goudy Old Style" w:hAnsi="Goudy Old Style"/>
                <w:b/>
                <w:color w:val="595959" w:themeColor="text1" w:themeTint="A6"/>
                <w:sz w:val="22"/>
                <w:szCs w:val="22"/>
              </w:rPr>
              <w:t xml:space="preserve">Specific Duties and Responsibilities </w:t>
            </w:r>
          </w:p>
          <w:p w:rsidR="00FB5AF2" w:rsidRPr="006E4BEF" w:rsidRDefault="00FB5AF2" w:rsidP="00FB5AF2">
            <w:pPr>
              <w:pStyle w:val="BodyText"/>
              <w:rPr>
                <w:rFonts w:ascii="Goudy Old Style" w:hAnsi="Goudy Old Style"/>
                <w:color w:val="595959" w:themeColor="text1" w:themeTint="A6"/>
                <w:sz w:val="22"/>
                <w:szCs w:val="22"/>
              </w:rPr>
            </w:pPr>
          </w:p>
          <w:p w:rsidR="00FB5AF2" w:rsidRPr="006E4BEF" w:rsidRDefault="00FB5AF2" w:rsidP="00FB5AF2">
            <w:pPr>
              <w:pStyle w:val="BodyText"/>
              <w:rPr>
                <w:rFonts w:ascii="Goudy Old Style" w:hAnsi="Goudy Old Style"/>
                <w:color w:val="595959" w:themeColor="text1" w:themeTint="A6"/>
                <w:sz w:val="22"/>
                <w:szCs w:val="22"/>
              </w:rPr>
            </w:pPr>
            <w:r w:rsidRPr="006E4BEF">
              <w:rPr>
                <w:rFonts w:ascii="Goudy Old Style" w:hAnsi="Goudy Old Style"/>
                <w:color w:val="595959" w:themeColor="text1" w:themeTint="A6"/>
                <w:sz w:val="22"/>
                <w:szCs w:val="22"/>
              </w:rPr>
              <w:t xml:space="preserve">The following duties shall be deemed to be included in the professional duties which you will be required to perform: </w:t>
            </w:r>
          </w:p>
          <w:p w:rsidR="00577EA7" w:rsidRPr="006E4BEF" w:rsidRDefault="00577EA7" w:rsidP="00FB5AF2">
            <w:pPr>
              <w:pStyle w:val="BodyText"/>
              <w:rPr>
                <w:rFonts w:ascii="Goudy Old Style" w:hAnsi="Goudy Old Style"/>
                <w:color w:val="595959" w:themeColor="text1" w:themeTint="A6"/>
                <w:sz w:val="22"/>
                <w:szCs w:val="22"/>
              </w:rPr>
            </w:pPr>
          </w:p>
          <w:p w:rsidR="006E4BEF" w:rsidRPr="006E4BEF" w:rsidRDefault="006E4BEF" w:rsidP="006E4BEF">
            <w:pPr>
              <w:pStyle w:val="Body1"/>
              <w:numPr>
                <w:ilvl w:val="0"/>
                <w:numId w:val="35"/>
              </w:numPr>
              <w:jc w:val="both"/>
              <w:rPr>
                <w:rFonts w:ascii="Goudy Old Style" w:hAnsi="Goudy Old Style"/>
                <w:color w:val="595959" w:themeColor="text1" w:themeTint="A6"/>
                <w:sz w:val="22"/>
                <w:szCs w:val="22"/>
              </w:rPr>
            </w:pPr>
            <w:r w:rsidRPr="006E4BEF">
              <w:rPr>
                <w:rFonts w:ascii="Goudy Old Style" w:hAnsi="Goudy Old Style"/>
                <w:color w:val="595959" w:themeColor="text1" w:themeTint="A6"/>
                <w:sz w:val="22"/>
                <w:szCs w:val="22"/>
              </w:rPr>
              <w:t>Acting in loco-Parentis for the boarders entrusted to their care;</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To be responsible for the running of the Boarding House liaising with the matrons and the duty member of staff on a day to day basis;</w:t>
            </w:r>
          </w:p>
          <w:p w:rsidR="006E4BEF" w:rsidRPr="006E4BEF" w:rsidRDefault="006E4BEF" w:rsidP="006E4BEF">
            <w:pPr>
              <w:pStyle w:val="Body1"/>
              <w:numPr>
                <w:ilvl w:val="0"/>
                <w:numId w:val="35"/>
              </w:numPr>
              <w:jc w:val="both"/>
              <w:rPr>
                <w:rFonts w:ascii="Goudy Old Style" w:hAnsi="Goudy Old Style"/>
                <w:color w:val="595959" w:themeColor="text1" w:themeTint="A6"/>
                <w:sz w:val="22"/>
                <w:szCs w:val="22"/>
              </w:rPr>
            </w:pPr>
            <w:r w:rsidRPr="006E4BEF">
              <w:rPr>
                <w:rFonts w:ascii="Goudy Old Style" w:hAnsi="Goudy Old Style"/>
                <w:color w:val="595959" w:themeColor="text1" w:themeTint="A6"/>
                <w:sz w:val="22"/>
                <w:szCs w:val="22"/>
              </w:rPr>
              <w:t>Ensuring, in consultation with matrons, that the Boarding House is a clean, safe, professional but homely and welcoming environment in which children can thrive;</w:t>
            </w:r>
          </w:p>
          <w:p w:rsidR="006E4BEF" w:rsidRPr="006E4BEF" w:rsidRDefault="006E4BEF" w:rsidP="006E4BEF">
            <w:pPr>
              <w:pStyle w:val="Body1"/>
              <w:numPr>
                <w:ilvl w:val="0"/>
                <w:numId w:val="35"/>
              </w:numPr>
              <w:jc w:val="both"/>
              <w:rPr>
                <w:rFonts w:ascii="Goudy Old Style" w:hAnsi="Goudy Old Style"/>
                <w:color w:val="595959" w:themeColor="text1" w:themeTint="A6"/>
                <w:sz w:val="22"/>
                <w:szCs w:val="22"/>
              </w:rPr>
            </w:pPr>
            <w:r w:rsidRPr="006E4BEF">
              <w:rPr>
                <w:rFonts w:ascii="Goudy Old Style" w:hAnsi="Goudy Old Style"/>
                <w:color w:val="595959" w:themeColor="text1" w:themeTint="A6"/>
                <w:sz w:val="22"/>
                <w:szCs w:val="22"/>
              </w:rPr>
              <w:t>Being an active and visible presence particularly at key times such as bedtime, wake up and meals;</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To devise resident duty rotas and boarding house routine schedules;</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To be responsible for the updating /review of the Boarding Handbook and other policies;</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To ensure that all new boarding staff receive induction;</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To ensure all new boarders receive induction;</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To organise the allocation of children to their dormitories;</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To welcome boarders and their parents at the start of the academic year and at the start of terms and after half term;</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To ensure that the boarders attend early morning music practice on time and vacate the Boarding House in time for registration;</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To check on the tidiness of the dorms with Matrons;</w:t>
            </w:r>
          </w:p>
          <w:p w:rsid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Co-ordinate and run a Boarding House reward competition that encourages prompt rising, tidy dorms and good behaviour through the awarding of dorm points;</w:t>
            </w:r>
          </w:p>
          <w:p w:rsidR="006E4BEF" w:rsidRPr="006E4BEF" w:rsidRDefault="006E4BEF" w:rsidP="006E4BEF">
            <w:pPr>
              <w:spacing w:after="0" w:line="240" w:lineRule="auto"/>
              <w:outlineLvl w:val="0"/>
              <w:rPr>
                <w:rFonts w:eastAsia="Arial Unicode MS"/>
                <w:color w:val="595959" w:themeColor="text1" w:themeTint="A6"/>
                <w:sz w:val="22"/>
                <w:szCs w:val="22"/>
              </w:rPr>
            </w:pP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lastRenderedPageBreak/>
              <w:t>To ensure resident staff oversee the academic work undertaken by boarders through the monitoring of preps and organisers and to ensure that there is an evening reading programme for the younger children;</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Support and advise resident staff and the Duty Teacher on matters affecting the boarders;</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Undertake Wednesday evening boarding duty specifically to provide a programme of themed evening activities on a weekly basis;</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To supervise chorister prep on Saturday morning after breakfast;</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To maintain regular contact with Boarding House staff to address pastoral concerns and matters of boarding routine;</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To hold meetings with the boarders through the “Boarders’ Forum” to gain feedback from the children and ensure that the aims of the Boarding Policy are being met;</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 xml:space="preserve">To administer the school pastoral survey; </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To liaise with the senior boarder over arranging routines;</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To liaise with parents on boarding matters;</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To carry out fire evacuation drills on a regular basis and be the person responsible for the Fire Alarms from 5pm to 8am, except on evening off;</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To keep a record of any pastoral concerns involving boarders that may require further discussion at a full staff meeting;</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To look at the Incident Book kept in the matrons’ room every Monday and sign;</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To check all buildings are secure in the evening;</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 xml:space="preserve">To encourage a family atmosphere </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To contribute to the Prebendal Newsletter;</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To deal with any minor disciplinary issues that may result in a loss of privileges. More major issues will follow the school disciplinary policy;</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To be accountable to the Head on all boarding matters;</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Undertake duties as set out;</w:t>
            </w:r>
          </w:p>
          <w:p w:rsidR="006E4BEF" w:rsidRPr="006E4BEF" w:rsidRDefault="006E4BEF" w:rsidP="006E4BEF">
            <w:pPr>
              <w:numPr>
                <w:ilvl w:val="0"/>
                <w:numId w:val="35"/>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To be the line manager for the matrons;</w:t>
            </w:r>
          </w:p>
          <w:p w:rsidR="006E4BEF" w:rsidRPr="006E4BEF" w:rsidRDefault="006E4BEF" w:rsidP="006E4BEF">
            <w:pPr>
              <w:pStyle w:val="Body1"/>
              <w:numPr>
                <w:ilvl w:val="0"/>
                <w:numId w:val="35"/>
              </w:numPr>
              <w:rPr>
                <w:rFonts w:ascii="Goudy Old Style" w:hAnsi="Goudy Old Style"/>
                <w:color w:val="595959" w:themeColor="text1" w:themeTint="A6"/>
                <w:sz w:val="22"/>
                <w:szCs w:val="22"/>
              </w:rPr>
            </w:pPr>
            <w:r w:rsidRPr="006E4BEF">
              <w:rPr>
                <w:rFonts w:ascii="Goudy Old Style" w:hAnsi="Goudy Old Style"/>
                <w:color w:val="595959" w:themeColor="text1" w:themeTint="A6"/>
                <w:sz w:val="22"/>
                <w:szCs w:val="22"/>
              </w:rPr>
              <w:t>Ensuring that appropriate risk assessments are carried out (either by the Cathedral or School) for any trip that the choristers are involved in;</w:t>
            </w:r>
          </w:p>
          <w:p w:rsidR="006E4BEF" w:rsidRPr="006E4BEF" w:rsidRDefault="006E4BEF" w:rsidP="006E4BEF">
            <w:pPr>
              <w:pStyle w:val="Body1"/>
              <w:numPr>
                <w:ilvl w:val="0"/>
                <w:numId w:val="35"/>
              </w:numPr>
              <w:rPr>
                <w:rFonts w:ascii="Goudy Old Style" w:hAnsi="Goudy Old Style"/>
                <w:color w:val="595959" w:themeColor="text1" w:themeTint="A6"/>
                <w:sz w:val="22"/>
                <w:szCs w:val="22"/>
              </w:rPr>
            </w:pPr>
            <w:r w:rsidRPr="006E4BEF">
              <w:rPr>
                <w:rFonts w:ascii="Goudy Old Style" w:hAnsi="Goudy Old Style"/>
                <w:color w:val="595959" w:themeColor="text1" w:themeTint="A6"/>
                <w:sz w:val="22"/>
                <w:szCs w:val="22"/>
              </w:rPr>
              <w:t>Being responsible for the publication of the matrons’ duty rota and fair allocation of medical and housekeeping duties.</w:t>
            </w:r>
          </w:p>
          <w:p w:rsidR="006E4BEF" w:rsidRPr="006E4BEF" w:rsidRDefault="006E4BEF" w:rsidP="006E4BEF">
            <w:pPr>
              <w:pStyle w:val="Body1"/>
              <w:rPr>
                <w:rFonts w:ascii="Goudy Old Style" w:hAnsi="Goudy Old Style"/>
                <w:color w:val="595959" w:themeColor="text1" w:themeTint="A6"/>
                <w:sz w:val="22"/>
                <w:szCs w:val="22"/>
              </w:rPr>
            </w:pPr>
          </w:p>
          <w:p w:rsidR="006E4BEF" w:rsidRPr="006E4BEF" w:rsidRDefault="006E4BEF" w:rsidP="006E4BEF">
            <w:pPr>
              <w:pStyle w:val="Body1"/>
              <w:rPr>
                <w:rFonts w:ascii="Goudy Old Style" w:hAnsi="Goudy Old Style"/>
                <w:b/>
                <w:color w:val="595959" w:themeColor="text1" w:themeTint="A6"/>
                <w:sz w:val="22"/>
                <w:szCs w:val="22"/>
              </w:rPr>
            </w:pPr>
            <w:r w:rsidRPr="006E4BEF">
              <w:rPr>
                <w:rFonts w:ascii="Goudy Old Style" w:hAnsi="Goudy Old Style"/>
                <w:b/>
                <w:color w:val="595959" w:themeColor="text1" w:themeTint="A6"/>
                <w:sz w:val="22"/>
                <w:szCs w:val="22"/>
              </w:rPr>
              <w:t>Choristers</w:t>
            </w:r>
          </w:p>
          <w:p w:rsidR="006E4BEF" w:rsidRPr="006E4BEF" w:rsidRDefault="006E4BEF" w:rsidP="006E4BEF">
            <w:pPr>
              <w:pStyle w:val="Body1"/>
              <w:rPr>
                <w:rFonts w:ascii="Goudy Old Style" w:hAnsi="Goudy Old Style"/>
                <w:color w:val="595959" w:themeColor="text1" w:themeTint="A6"/>
                <w:sz w:val="22"/>
                <w:szCs w:val="22"/>
              </w:rPr>
            </w:pPr>
          </w:p>
          <w:p w:rsidR="006E4BEF" w:rsidRPr="006E4BEF" w:rsidRDefault="006E4BEF" w:rsidP="006E4BEF">
            <w:pPr>
              <w:numPr>
                <w:ilvl w:val="0"/>
                <w:numId w:val="36"/>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Acts as a tutor to the choristers and ensuring that their all needs are met liaising with the Head and academic staff as appropriate;</w:t>
            </w:r>
          </w:p>
          <w:p w:rsidR="006E4BEF" w:rsidRPr="006E4BEF" w:rsidRDefault="006E4BEF" w:rsidP="006E4BEF">
            <w:pPr>
              <w:numPr>
                <w:ilvl w:val="0"/>
                <w:numId w:val="36"/>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 xml:space="preserve">Meet regularly with The Head and Organist to ensure that there is a </w:t>
            </w:r>
            <w:proofErr w:type="gramStart"/>
            <w:r w:rsidRPr="006E4BEF">
              <w:rPr>
                <w:rFonts w:eastAsia="Arial Unicode MS"/>
                <w:color w:val="595959" w:themeColor="text1" w:themeTint="A6"/>
                <w:sz w:val="22"/>
                <w:szCs w:val="22"/>
              </w:rPr>
              <w:t>joined up</w:t>
            </w:r>
            <w:proofErr w:type="gramEnd"/>
            <w:r w:rsidRPr="006E4BEF">
              <w:rPr>
                <w:rFonts w:eastAsia="Arial Unicode MS"/>
                <w:color w:val="595959" w:themeColor="text1" w:themeTint="A6"/>
                <w:sz w:val="22"/>
                <w:szCs w:val="22"/>
              </w:rPr>
              <w:t xml:space="preserve"> approach in dealing with any issues that may arise;</w:t>
            </w:r>
          </w:p>
          <w:p w:rsidR="006E4BEF" w:rsidRPr="006E4BEF" w:rsidRDefault="006E4BEF" w:rsidP="006E4BEF">
            <w:pPr>
              <w:numPr>
                <w:ilvl w:val="0"/>
                <w:numId w:val="36"/>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Ensure that good relations are maintained with the Cathedral, choristers and their parents;</w:t>
            </w:r>
          </w:p>
          <w:p w:rsidR="006E4BEF" w:rsidRPr="006E4BEF" w:rsidRDefault="006E4BEF" w:rsidP="006E4BEF">
            <w:pPr>
              <w:numPr>
                <w:ilvl w:val="0"/>
                <w:numId w:val="36"/>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Be responsible for overseeing any Chorister visits and trips either in the UK or overseas;</w:t>
            </w:r>
          </w:p>
          <w:p w:rsidR="006E4BEF" w:rsidRPr="006E4BEF" w:rsidRDefault="006E4BEF" w:rsidP="006E4BEF">
            <w:pPr>
              <w:numPr>
                <w:ilvl w:val="0"/>
                <w:numId w:val="36"/>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Being the school representative to accompany the choristers on tours etc;</w:t>
            </w:r>
          </w:p>
          <w:p w:rsidR="006E4BEF" w:rsidRPr="006E4BEF" w:rsidRDefault="006E4BEF" w:rsidP="006E4BEF">
            <w:pPr>
              <w:numPr>
                <w:ilvl w:val="0"/>
                <w:numId w:val="36"/>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lastRenderedPageBreak/>
              <w:t>Be a member of the duty team that looks after the Choristers during Choir Time i.e. leading up to Christmas, Holy week and the Southern Cathedrals Festival;</w:t>
            </w:r>
          </w:p>
          <w:p w:rsidR="006E4BEF" w:rsidRPr="006E4BEF" w:rsidRDefault="006E4BEF" w:rsidP="006E4BEF">
            <w:pPr>
              <w:numPr>
                <w:ilvl w:val="0"/>
                <w:numId w:val="36"/>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Attend services as Chorister Chaperone.</w:t>
            </w:r>
          </w:p>
          <w:p w:rsidR="006E4BEF" w:rsidRPr="006E4BEF" w:rsidRDefault="006E4BEF" w:rsidP="006E4BEF">
            <w:pPr>
              <w:pStyle w:val="Body1"/>
              <w:rPr>
                <w:rFonts w:ascii="Goudy Old Style" w:hAnsi="Goudy Old Style"/>
                <w:color w:val="595959" w:themeColor="text1" w:themeTint="A6"/>
                <w:sz w:val="22"/>
                <w:szCs w:val="22"/>
              </w:rPr>
            </w:pPr>
          </w:p>
          <w:p w:rsidR="00F97E0F" w:rsidRDefault="00F97E0F" w:rsidP="006E4BEF">
            <w:pPr>
              <w:pStyle w:val="Body1"/>
              <w:rPr>
                <w:rFonts w:ascii="Goudy Old Style" w:hAnsi="Goudy Old Style"/>
                <w:b/>
                <w:color w:val="595959" w:themeColor="text1" w:themeTint="A6"/>
                <w:sz w:val="22"/>
                <w:szCs w:val="22"/>
              </w:rPr>
            </w:pPr>
          </w:p>
          <w:p w:rsidR="006E4BEF" w:rsidRPr="006E4BEF" w:rsidRDefault="006E4BEF" w:rsidP="006E4BEF">
            <w:pPr>
              <w:pStyle w:val="Body1"/>
              <w:rPr>
                <w:rFonts w:ascii="Goudy Old Style" w:hAnsi="Goudy Old Style"/>
                <w:b/>
                <w:color w:val="595959" w:themeColor="text1" w:themeTint="A6"/>
                <w:sz w:val="22"/>
                <w:szCs w:val="22"/>
              </w:rPr>
            </w:pPr>
            <w:r w:rsidRPr="006E4BEF">
              <w:rPr>
                <w:rFonts w:ascii="Goudy Old Style" w:hAnsi="Goudy Old Style"/>
                <w:b/>
                <w:color w:val="595959" w:themeColor="text1" w:themeTint="A6"/>
                <w:sz w:val="22"/>
                <w:szCs w:val="22"/>
              </w:rPr>
              <w:t>Full Boarders</w:t>
            </w:r>
          </w:p>
          <w:p w:rsidR="006E4BEF" w:rsidRPr="006E4BEF" w:rsidRDefault="006E4BEF" w:rsidP="006E4BEF">
            <w:pPr>
              <w:pStyle w:val="Body1"/>
              <w:rPr>
                <w:rFonts w:ascii="Goudy Old Style" w:hAnsi="Goudy Old Style"/>
                <w:color w:val="595959" w:themeColor="text1" w:themeTint="A6"/>
                <w:sz w:val="22"/>
                <w:szCs w:val="22"/>
              </w:rPr>
            </w:pPr>
          </w:p>
          <w:p w:rsidR="006E4BEF" w:rsidRPr="006E4BEF" w:rsidRDefault="006E4BEF" w:rsidP="006E4BEF">
            <w:pPr>
              <w:numPr>
                <w:ilvl w:val="0"/>
                <w:numId w:val="37"/>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Acts as parent to Full Boarders and ensuring that their all needs are met liaising with the Head and academic staff as appropriate;</w:t>
            </w:r>
          </w:p>
          <w:p w:rsidR="006E4BEF" w:rsidRPr="006E4BEF" w:rsidRDefault="006E4BEF" w:rsidP="006E4BEF">
            <w:pPr>
              <w:numPr>
                <w:ilvl w:val="0"/>
                <w:numId w:val="37"/>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Ensure positive relations are maintained with their parents and guardians;</w:t>
            </w:r>
          </w:p>
          <w:p w:rsidR="006E4BEF" w:rsidRPr="006E4BEF" w:rsidRDefault="006E4BEF" w:rsidP="006E4BEF">
            <w:pPr>
              <w:numPr>
                <w:ilvl w:val="0"/>
                <w:numId w:val="37"/>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Arrange and maintain the ability for children of overseas families to video call their parents;</w:t>
            </w:r>
          </w:p>
          <w:p w:rsidR="006E4BEF" w:rsidRPr="006E4BEF" w:rsidRDefault="006E4BEF" w:rsidP="006E4BEF">
            <w:pPr>
              <w:numPr>
                <w:ilvl w:val="0"/>
                <w:numId w:val="37"/>
              </w:numPr>
              <w:spacing w:after="0" w:line="240" w:lineRule="auto"/>
              <w:outlineLvl w:val="0"/>
              <w:rPr>
                <w:rFonts w:eastAsia="Arial Unicode MS"/>
                <w:color w:val="595959" w:themeColor="text1" w:themeTint="A6"/>
                <w:sz w:val="22"/>
                <w:szCs w:val="22"/>
              </w:rPr>
            </w:pPr>
            <w:r w:rsidRPr="006E4BEF">
              <w:rPr>
                <w:rFonts w:eastAsia="Arial Unicode MS"/>
                <w:color w:val="595959" w:themeColor="text1" w:themeTint="A6"/>
                <w:sz w:val="22"/>
                <w:szCs w:val="22"/>
              </w:rPr>
              <w:t>Be responsible for ensuring that appropriate travel arrangements have been made for pupils coming to and from school.</w:t>
            </w:r>
          </w:p>
          <w:p w:rsidR="00FB5AF2" w:rsidRPr="006E4BEF" w:rsidRDefault="00FB5AF2" w:rsidP="00FB5AF2">
            <w:pPr>
              <w:pStyle w:val="BodyText"/>
              <w:rPr>
                <w:rFonts w:ascii="Goudy Old Style" w:hAnsi="Goudy Old Style"/>
                <w:color w:val="595959" w:themeColor="text1" w:themeTint="A6"/>
                <w:sz w:val="22"/>
                <w:szCs w:val="22"/>
              </w:rPr>
            </w:pPr>
          </w:p>
          <w:p w:rsidR="00577EA7" w:rsidRPr="006E4BEF" w:rsidRDefault="00577EA7" w:rsidP="00FB5AF2">
            <w:pPr>
              <w:pStyle w:val="BodyText"/>
              <w:ind w:left="360"/>
              <w:rPr>
                <w:rFonts w:ascii="Goudy Old Style" w:hAnsi="Goudy Old Style"/>
                <w:color w:val="595959" w:themeColor="text1" w:themeTint="A6"/>
                <w:sz w:val="22"/>
                <w:szCs w:val="22"/>
              </w:rPr>
            </w:pPr>
          </w:p>
          <w:p w:rsidR="00FB5AF2" w:rsidRPr="006E4BEF" w:rsidRDefault="00FB5AF2" w:rsidP="006E4BEF">
            <w:pPr>
              <w:pStyle w:val="BodyText"/>
              <w:rPr>
                <w:rFonts w:ascii="Goudy Old Style" w:hAnsi="Goudy Old Style"/>
                <w:b/>
                <w:color w:val="595959" w:themeColor="text1" w:themeTint="A6"/>
                <w:sz w:val="22"/>
                <w:szCs w:val="22"/>
              </w:rPr>
            </w:pPr>
            <w:r w:rsidRPr="006E4BEF">
              <w:rPr>
                <w:rFonts w:ascii="Goudy Old Style" w:hAnsi="Goudy Old Style"/>
                <w:b/>
                <w:color w:val="595959" w:themeColor="text1" w:themeTint="A6"/>
                <w:sz w:val="22"/>
                <w:szCs w:val="22"/>
              </w:rPr>
              <w:t xml:space="preserve">Pastoral Care </w:t>
            </w:r>
          </w:p>
          <w:p w:rsidR="004C235B" w:rsidRPr="006E4BEF" w:rsidRDefault="004C235B" w:rsidP="004C235B">
            <w:pPr>
              <w:pStyle w:val="BodyText"/>
              <w:ind w:left="720"/>
              <w:rPr>
                <w:rFonts w:ascii="Goudy Old Style" w:hAnsi="Goudy Old Style"/>
                <w:color w:val="595959" w:themeColor="text1" w:themeTint="A6"/>
                <w:sz w:val="22"/>
                <w:szCs w:val="22"/>
              </w:rPr>
            </w:pPr>
          </w:p>
          <w:p w:rsidR="004C235B" w:rsidRPr="006E4BEF" w:rsidRDefault="00FB5AF2" w:rsidP="00FB5AF2">
            <w:pPr>
              <w:pStyle w:val="BodyText"/>
              <w:ind w:left="360"/>
              <w:rPr>
                <w:rFonts w:ascii="Goudy Old Style" w:hAnsi="Goudy Old Style"/>
                <w:color w:val="595959" w:themeColor="text1" w:themeTint="A6"/>
                <w:sz w:val="22"/>
                <w:szCs w:val="22"/>
              </w:rPr>
            </w:pPr>
            <w:r w:rsidRPr="006E4BEF">
              <w:rPr>
                <w:rFonts w:ascii="Goudy Old Style" w:hAnsi="Goudy Old Style"/>
                <w:color w:val="595959" w:themeColor="text1" w:themeTint="A6"/>
                <w:sz w:val="22"/>
                <w:szCs w:val="22"/>
              </w:rPr>
              <w:t xml:space="preserve">• Be fully conversant with, and applying, the School’s child protection policy and all related issues </w:t>
            </w:r>
          </w:p>
          <w:p w:rsidR="004C235B" w:rsidRPr="006E4BEF" w:rsidRDefault="00FB5AF2" w:rsidP="00FB5AF2">
            <w:pPr>
              <w:pStyle w:val="BodyText"/>
              <w:ind w:left="360"/>
              <w:rPr>
                <w:rFonts w:ascii="Goudy Old Style" w:hAnsi="Goudy Old Style"/>
                <w:color w:val="595959" w:themeColor="text1" w:themeTint="A6"/>
                <w:sz w:val="22"/>
                <w:szCs w:val="22"/>
              </w:rPr>
            </w:pPr>
            <w:r w:rsidRPr="006E4BEF">
              <w:rPr>
                <w:rFonts w:ascii="Goudy Old Style" w:hAnsi="Goudy Old Style"/>
                <w:color w:val="595959" w:themeColor="text1" w:themeTint="A6"/>
                <w:sz w:val="22"/>
                <w:szCs w:val="22"/>
              </w:rPr>
              <w:t xml:space="preserve">• Promote good attendance and monitor it in accordance with School policy </w:t>
            </w:r>
          </w:p>
          <w:p w:rsidR="004C235B" w:rsidRPr="006E4BEF" w:rsidRDefault="00FB5AF2" w:rsidP="00FB5AF2">
            <w:pPr>
              <w:pStyle w:val="BodyText"/>
              <w:ind w:left="360"/>
              <w:rPr>
                <w:rFonts w:ascii="Goudy Old Style" w:hAnsi="Goudy Old Style"/>
                <w:color w:val="595959" w:themeColor="text1" w:themeTint="A6"/>
                <w:sz w:val="22"/>
                <w:szCs w:val="22"/>
              </w:rPr>
            </w:pPr>
            <w:r w:rsidRPr="006E4BEF">
              <w:rPr>
                <w:rFonts w:ascii="Goudy Old Style" w:hAnsi="Goudy Old Style"/>
                <w:color w:val="595959" w:themeColor="text1" w:themeTint="A6"/>
                <w:sz w:val="22"/>
                <w:szCs w:val="22"/>
              </w:rPr>
              <w:t xml:space="preserve">• Promote the general progress and well-being of </w:t>
            </w:r>
            <w:r w:rsidR="004C235B" w:rsidRPr="006E4BEF">
              <w:rPr>
                <w:rFonts w:ascii="Goudy Old Style" w:hAnsi="Goudy Old Style"/>
                <w:color w:val="595959" w:themeColor="text1" w:themeTint="A6"/>
                <w:sz w:val="22"/>
                <w:szCs w:val="22"/>
              </w:rPr>
              <w:t>pupils</w:t>
            </w:r>
            <w:r w:rsidRPr="006E4BEF">
              <w:rPr>
                <w:rFonts w:ascii="Goudy Old Style" w:hAnsi="Goudy Old Style"/>
                <w:color w:val="595959" w:themeColor="text1" w:themeTint="A6"/>
                <w:sz w:val="22"/>
                <w:szCs w:val="22"/>
              </w:rPr>
              <w:t xml:space="preserve"> in your care </w:t>
            </w:r>
          </w:p>
          <w:p w:rsidR="004C235B" w:rsidRPr="006E4BEF" w:rsidRDefault="00FB5AF2" w:rsidP="00FB5AF2">
            <w:pPr>
              <w:pStyle w:val="BodyText"/>
              <w:ind w:left="360"/>
              <w:rPr>
                <w:rFonts w:ascii="Goudy Old Style" w:hAnsi="Goudy Old Style"/>
                <w:color w:val="595959" w:themeColor="text1" w:themeTint="A6"/>
                <w:sz w:val="22"/>
                <w:szCs w:val="22"/>
              </w:rPr>
            </w:pPr>
            <w:r w:rsidRPr="006E4BEF">
              <w:rPr>
                <w:rFonts w:ascii="Goudy Old Style" w:hAnsi="Goudy Old Style"/>
                <w:color w:val="595959" w:themeColor="text1" w:themeTint="A6"/>
                <w:sz w:val="22"/>
                <w:szCs w:val="22"/>
              </w:rPr>
              <w:t xml:space="preserve">• Support each </w:t>
            </w:r>
            <w:r w:rsidR="00577EA7" w:rsidRPr="006E4BEF">
              <w:rPr>
                <w:rFonts w:ascii="Goudy Old Style" w:hAnsi="Goudy Old Style"/>
                <w:color w:val="595959" w:themeColor="text1" w:themeTint="A6"/>
                <w:sz w:val="22"/>
                <w:szCs w:val="22"/>
              </w:rPr>
              <w:t>pupil</w:t>
            </w:r>
            <w:r w:rsidRPr="006E4BEF">
              <w:rPr>
                <w:rFonts w:ascii="Goudy Old Style" w:hAnsi="Goudy Old Style"/>
                <w:color w:val="595959" w:themeColor="text1" w:themeTint="A6"/>
                <w:sz w:val="22"/>
                <w:szCs w:val="22"/>
              </w:rPr>
              <w:t xml:space="preserve"> to achieve </w:t>
            </w:r>
            <w:r w:rsidR="00577EA7" w:rsidRPr="006E4BEF">
              <w:rPr>
                <w:rFonts w:ascii="Goudy Old Style" w:hAnsi="Goudy Old Style"/>
                <w:color w:val="595959" w:themeColor="text1" w:themeTint="A6"/>
                <w:sz w:val="22"/>
                <w:szCs w:val="22"/>
              </w:rPr>
              <w:t>their</w:t>
            </w:r>
            <w:r w:rsidRPr="006E4BEF">
              <w:rPr>
                <w:rFonts w:ascii="Goudy Old Style" w:hAnsi="Goudy Old Style"/>
                <w:color w:val="595959" w:themeColor="text1" w:themeTint="A6"/>
                <w:sz w:val="22"/>
                <w:szCs w:val="22"/>
              </w:rPr>
              <w:t xml:space="preserve"> potential</w:t>
            </w:r>
          </w:p>
          <w:p w:rsidR="00577EA7" w:rsidRPr="006E4BEF" w:rsidRDefault="00577EA7" w:rsidP="00FB5AF2">
            <w:pPr>
              <w:pStyle w:val="BodyText"/>
              <w:ind w:left="360"/>
              <w:rPr>
                <w:rFonts w:ascii="Goudy Old Style" w:hAnsi="Goudy Old Style"/>
                <w:color w:val="595959" w:themeColor="text1" w:themeTint="A6"/>
                <w:sz w:val="22"/>
                <w:szCs w:val="22"/>
              </w:rPr>
            </w:pPr>
          </w:p>
          <w:p w:rsidR="004C235B" w:rsidRPr="006E4BEF" w:rsidRDefault="004C235B" w:rsidP="00FB5AF2">
            <w:pPr>
              <w:pStyle w:val="BodyText"/>
              <w:ind w:left="360"/>
              <w:rPr>
                <w:rFonts w:ascii="Goudy Old Style" w:hAnsi="Goudy Old Style"/>
                <w:color w:val="595959" w:themeColor="text1" w:themeTint="A6"/>
                <w:sz w:val="22"/>
                <w:szCs w:val="22"/>
              </w:rPr>
            </w:pPr>
          </w:p>
          <w:p w:rsidR="004C235B" w:rsidRPr="006E4BEF" w:rsidRDefault="00FB5AF2" w:rsidP="006E4BEF">
            <w:pPr>
              <w:pStyle w:val="BodyText"/>
              <w:rPr>
                <w:rFonts w:ascii="Goudy Old Style" w:hAnsi="Goudy Old Style"/>
                <w:b/>
                <w:color w:val="595959" w:themeColor="text1" w:themeTint="A6"/>
                <w:sz w:val="22"/>
                <w:szCs w:val="22"/>
              </w:rPr>
            </w:pPr>
            <w:r w:rsidRPr="006E4BEF">
              <w:rPr>
                <w:rFonts w:ascii="Goudy Old Style" w:hAnsi="Goudy Old Style"/>
                <w:b/>
                <w:color w:val="595959" w:themeColor="text1" w:themeTint="A6"/>
                <w:sz w:val="22"/>
                <w:szCs w:val="22"/>
              </w:rPr>
              <w:t xml:space="preserve">Professional Standards </w:t>
            </w:r>
          </w:p>
          <w:p w:rsidR="004C235B" w:rsidRPr="006E4BEF" w:rsidRDefault="004C235B" w:rsidP="004C235B">
            <w:pPr>
              <w:pStyle w:val="BodyText"/>
              <w:ind w:left="720"/>
              <w:rPr>
                <w:rFonts w:ascii="Goudy Old Style" w:hAnsi="Goudy Old Style"/>
                <w:b/>
                <w:color w:val="595959" w:themeColor="text1" w:themeTint="A6"/>
                <w:sz w:val="22"/>
                <w:szCs w:val="22"/>
              </w:rPr>
            </w:pPr>
          </w:p>
          <w:p w:rsidR="004C235B" w:rsidRPr="006E4BEF" w:rsidRDefault="00FB5AF2" w:rsidP="00FB5AF2">
            <w:pPr>
              <w:pStyle w:val="BodyText"/>
              <w:ind w:left="360"/>
              <w:rPr>
                <w:rFonts w:ascii="Goudy Old Style" w:hAnsi="Goudy Old Style"/>
                <w:color w:val="595959" w:themeColor="text1" w:themeTint="A6"/>
                <w:sz w:val="22"/>
                <w:szCs w:val="22"/>
              </w:rPr>
            </w:pPr>
            <w:r w:rsidRPr="006E4BEF">
              <w:rPr>
                <w:rFonts w:ascii="Goudy Old Style" w:hAnsi="Goudy Old Style"/>
                <w:color w:val="595959" w:themeColor="text1" w:themeTint="A6"/>
                <w:sz w:val="22"/>
                <w:szCs w:val="22"/>
              </w:rPr>
              <w:t xml:space="preserve">• Support the aims and ethos of the School </w:t>
            </w:r>
          </w:p>
          <w:p w:rsidR="004C235B" w:rsidRPr="006E4BEF" w:rsidRDefault="00FB5AF2" w:rsidP="00FB5AF2">
            <w:pPr>
              <w:pStyle w:val="BodyText"/>
              <w:ind w:left="360"/>
              <w:rPr>
                <w:rFonts w:ascii="Goudy Old Style" w:hAnsi="Goudy Old Style"/>
                <w:color w:val="595959" w:themeColor="text1" w:themeTint="A6"/>
                <w:sz w:val="22"/>
                <w:szCs w:val="22"/>
              </w:rPr>
            </w:pPr>
            <w:r w:rsidRPr="006E4BEF">
              <w:rPr>
                <w:rFonts w:ascii="Goudy Old Style" w:hAnsi="Goudy Old Style"/>
                <w:color w:val="595959" w:themeColor="text1" w:themeTint="A6"/>
                <w:sz w:val="22"/>
                <w:szCs w:val="22"/>
              </w:rPr>
              <w:t xml:space="preserve">• Treat all members of the School community with respect and consideration </w:t>
            </w:r>
          </w:p>
          <w:p w:rsidR="004C235B" w:rsidRPr="006E4BEF" w:rsidRDefault="00FB5AF2" w:rsidP="00FB5AF2">
            <w:pPr>
              <w:pStyle w:val="BodyText"/>
              <w:ind w:left="360"/>
              <w:rPr>
                <w:rFonts w:ascii="Goudy Old Style" w:hAnsi="Goudy Old Style"/>
                <w:color w:val="595959" w:themeColor="text1" w:themeTint="A6"/>
                <w:sz w:val="22"/>
                <w:szCs w:val="22"/>
              </w:rPr>
            </w:pPr>
            <w:r w:rsidRPr="006E4BEF">
              <w:rPr>
                <w:rFonts w:ascii="Goudy Old Style" w:hAnsi="Goudy Old Style"/>
                <w:color w:val="595959" w:themeColor="text1" w:themeTint="A6"/>
                <w:sz w:val="22"/>
                <w:szCs w:val="22"/>
              </w:rPr>
              <w:t xml:space="preserve">• Treat all </w:t>
            </w:r>
            <w:r w:rsidR="004C235B" w:rsidRPr="006E4BEF">
              <w:rPr>
                <w:rFonts w:ascii="Goudy Old Style" w:hAnsi="Goudy Old Style"/>
                <w:color w:val="595959" w:themeColor="text1" w:themeTint="A6"/>
                <w:sz w:val="22"/>
                <w:szCs w:val="22"/>
              </w:rPr>
              <w:t>pupil</w:t>
            </w:r>
            <w:r w:rsidRPr="006E4BEF">
              <w:rPr>
                <w:rFonts w:ascii="Goudy Old Style" w:hAnsi="Goudy Old Style"/>
                <w:color w:val="595959" w:themeColor="text1" w:themeTint="A6"/>
                <w:sz w:val="22"/>
                <w:szCs w:val="22"/>
              </w:rPr>
              <w:t xml:space="preserve">s fairly, consistently and without prejudice </w:t>
            </w:r>
          </w:p>
          <w:p w:rsidR="004C235B" w:rsidRPr="006E4BEF" w:rsidRDefault="00FB5AF2" w:rsidP="00FB5AF2">
            <w:pPr>
              <w:pStyle w:val="BodyText"/>
              <w:ind w:left="360"/>
              <w:rPr>
                <w:rFonts w:ascii="Goudy Old Style" w:hAnsi="Goudy Old Style"/>
                <w:color w:val="595959" w:themeColor="text1" w:themeTint="A6"/>
                <w:sz w:val="22"/>
                <w:szCs w:val="22"/>
              </w:rPr>
            </w:pPr>
            <w:r w:rsidRPr="006E4BEF">
              <w:rPr>
                <w:rFonts w:ascii="Goudy Old Style" w:hAnsi="Goudy Old Style"/>
                <w:color w:val="595959" w:themeColor="text1" w:themeTint="A6"/>
                <w:sz w:val="22"/>
                <w:szCs w:val="22"/>
              </w:rPr>
              <w:t xml:space="preserve">• Set a good example to </w:t>
            </w:r>
            <w:r w:rsidR="004C235B" w:rsidRPr="006E4BEF">
              <w:rPr>
                <w:rFonts w:ascii="Goudy Old Style" w:hAnsi="Goudy Old Style"/>
                <w:color w:val="595959" w:themeColor="text1" w:themeTint="A6"/>
                <w:sz w:val="22"/>
                <w:szCs w:val="22"/>
              </w:rPr>
              <w:t>pupils</w:t>
            </w:r>
            <w:r w:rsidRPr="006E4BEF">
              <w:rPr>
                <w:rFonts w:ascii="Goudy Old Style" w:hAnsi="Goudy Old Style"/>
                <w:color w:val="595959" w:themeColor="text1" w:themeTint="A6"/>
                <w:sz w:val="22"/>
                <w:szCs w:val="22"/>
              </w:rPr>
              <w:t xml:space="preserve"> in terms of appropriate dress, punctuality and attendance </w:t>
            </w:r>
          </w:p>
          <w:p w:rsidR="004C235B" w:rsidRPr="006E4BEF" w:rsidRDefault="00FB5AF2" w:rsidP="00FB5AF2">
            <w:pPr>
              <w:pStyle w:val="BodyText"/>
              <w:ind w:left="360"/>
              <w:rPr>
                <w:rFonts w:ascii="Goudy Old Style" w:hAnsi="Goudy Old Style"/>
                <w:color w:val="595959" w:themeColor="text1" w:themeTint="A6"/>
                <w:sz w:val="22"/>
                <w:szCs w:val="22"/>
              </w:rPr>
            </w:pPr>
            <w:r w:rsidRPr="006E4BEF">
              <w:rPr>
                <w:rFonts w:ascii="Goudy Old Style" w:hAnsi="Goudy Old Style"/>
                <w:color w:val="595959" w:themeColor="text1" w:themeTint="A6"/>
                <w:sz w:val="22"/>
                <w:szCs w:val="22"/>
              </w:rPr>
              <w:t xml:space="preserve">• Participate in the School’s extracurricular </w:t>
            </w:r>
            <w:proofErr w:type="spellStart"/>
            <w:r w:rsidRPr="006E4BEF">
              <w:rPr>
                <w:rFonts w:ascii="Goudy Old Style" w:hAnsi="Goudy Old Style"/>
                <w:color w:val="595959" w:themeColor="text1" w:themeTint="A6"/>
                <w:sz w:val="22"/>
                <w:szCs w:val="22"/>
              </w:rPr>
              <w:t>programme</w:t>
            </w:r>
            <w:proofErr w:type="spellEnd"/>
            <w:r w:rsidRPr="006E4BEF">
              <w:rPr>
                <w:rFonts w:ascii="Goudy Old Style" w:hAnsi="Goudy Old Style"/>
                <w:color w:val="595959" w:themeColor="text1" w:themeTint="A6"/>
                <w:sz w:val="22"/>
                <w:szCs w:val="22"/>
              </w:rPr>
              <w:t xml:space="preserve"> </w:t>
            </w:r>
          </w:p>
          <w:p w:rsidR="004C235B" w:rsidRPr="006E4BEF" w:rsidRDefault="00FB5AF2" w:rsidP="00FB5AF2">
            <w:pPr>
              <w:pStyle w:val="BodyText"/>
              <w:ind w:left="360"/>
              <w:rPr>
                <w:rFonts w:ascii="Goudy Old Style" w:hAnsi="Goudy Old Style"/>
                <w:color w:val="595959" w:themeColor="text1" w:themeTint="A6"/>
                <w:sz w:val="22"/>
                <w:szCs w:val="22"/>
              </w:rPr>
            </w:pPr>
            <w:r w:rsidRPr="006E4BEF">
              <w:rPr>
                <w:rFonts w:ascii="Goudy Old Style" w:hAnsi="Goudy Old Style"/>
                <w:color w:val="595959" w:themeColor="text1" w:themeTint="A6"/>
                <w:sz w:val="22"/>
                <w:szCs w:val="22"/>
              </w:rPr>
              <w:t xml:space="preserve">• Take responsibility for personal professional development within the School’s CPD </w:t>
            </w:r>
            <w:proofErr w:type="spellStart"/>
            <w:r w:rsidRPr="006E4BEF">
              <w:rPr>
                <w:rFonts w:ascii="Goudy Old Style" w:hAnsi="Goudy Old Style"/>
                <w:color w:val="595959" w:themeColor="text1" w:themeTint="A6"/>
                <w:sz w:val="22"/>
                <w:szCs w:val="22"/>
              </w:rPr>
              <w:t>programme</w:t>
            </w:r>
            <w:proofErr w:type="spellEnd"/>
            <w:r w:rsidRPr="006E4BEF">
              <w:rPr>
                <w:rFonts w:ascii="Goudy Old Style" w:hAnsi="Goudy Old Style"/>
                <w:color w:val="595959" w:themeColor="text1" w:themeTint="A6"/>
                <w:sz w:val="22"/>
                <w:szCs w:val="22"/>
              </w:rPr>
              <w:t xml:space="preserve"> </w:t>
            </w:r>
          </w:p>
          <w:p w:rsidR="004C235B" w:rsidRPr="006E4BEF" w:rsidRDefault="00FB5AF2" w:rsidP="00FB5AF2">
            <w:pPr>
              <w:pStyle w:val="BodyText"/>
              <w:ind w:left="360"/>
              <w:rPr>
                <w:rFonts w:ascii="Goudy Old Style" w:hAnsi="Goudy Old Style"/>
                <w:color w:val="595959" w:themeColor="text1" w:themeTint="A6"/>
                <w:sz w:val="22"/>
                <w:szCs w:val="22"/>
              </w:rPr>
            </w:pPr>
            <w:r w:rsidRPr="006E4BEF">
              <w:rPr>
                <w:rFonts w:ascii="Goudy Old Style" w:hAnsi="Goudy Old Style"/>
                <w:color w:val="595959" w:themeColor="text1" w:themeTint="A6"/>
                <w:sz w:val="22"/>
                <w:szCs w:val="22"/>
              </w:rPr>
              <w:t xml:space="preserve">• Attend all departmental and staff meetings </w:t>
            </w:r>
          </w:p>
          <w:p w:rsidR="004C235B" w:rsidRPr="006E4BEF" w:rsidRDefault="00FB5AF2" w:rsidP="00FB5AF2">
            <w:pPr>
              <w:pStyle w:val="BodyText"/>
              <w:ind w:left="360"/>
              <w:rPr>
                <w:rFonts w:ascii="Goudy Old Style" w:hAnsi="Goudy Old Style"/>
                <w:color w:val="595959" w:themeColor="text1" w:themeTint="A6"/>
                <w:sz w:val="22"/>
                <w:szCs w:val="22"/>
              </w:rPr>
            </w:pPr>
            <w:r w:rsidRPr="006E4BEF">
              <w:rPr>
                <w:rFonts w:ascii="Goudy Old Style" w:hAnsi="Goudy Old Style"/>
                <w:color w:val="595959" w:themeColor="text1" w:themeTint="A6"/>
                <w:sz w:val="22"/>
                <w:szCs w:val="22"/>
              </w:rPr>
              <w:t xml:space="preserve">• </w:t>
            </w:r>
            <w:r w:rsidR="006E4BEF" w:rsidRPr="006E4BEF">
              <w:rPr>
                <w:rFonts w:ascii="Goudy Old Style" w:hAnsi="Goudy Old Style"/>
                <w:color w:val="595959" w:themeColor="text1" w:themeTint="A6"/>
                <w:sz w:val="22"/>
                <w:szCs w:val="22"/>
              </w:rPr>
              <w:t>Ensure</w:t>
            </w:r>
            <w:r w:rsidRPr="006E4BEF">
              <w:rPr>
                <w:rFonts w:ascii="Goudy Old Style" w:hAnsi="Goudy Old Style"/>
                <w:color w:val="595959" w:themeColor="text1" w:themeTint="A6"/>
                <w:sz w:val="22"/>
                <w:szCs w:val="22"/>
              </w:rPr>
              <w:t xml:space="preserve"> that all deadlines are met as published in the School calendar</w:t>
            </w:r>
          </w:p>
          <w:p w:rsidR="004C235B" w:rsidRPr="006E4BEF" w:rsidRDefault="00FB5AF2" w:rsidP="00FB5AF2">
            <w:pPr>
              <w:pStyle w:val="BodyText"/>
              <w:ind w:left="360"/>
              <w:rPr>
                <w:rFonts w:ascii="Goudy Old Style" w:hAnsi="Goudy Old Style"/>
                <w:color w:val="595959" w:themeColor="text1" w:themeTint="A6"/>
                <w:sz w:val="22"/>
                <w:szCs w:val="22"/>
              </w:rPr>
            </w:pPr>
            <w:r w:rsidRPr="006E4BEF">
              <w:rPr>
                <w:rFonts w:ascii="Goudy Old Style" w:hAnsi="Goudy Old Style"/>
                <w:color w:val="595959" w:themeColor="text1" w:themeTint="A6"/>
                <w:sz w:val="22"/>
                <w:szCs w:val="22"/>
              </w:rPr>
              <w:t xml:space="preserve">• Take responsibility for matters relating to health and safety </w:t>
            </w:r>
          </w:p>
          <w:p w:rsidR="004C235B" w:rsidRPr="006E4BEF" w:rsidRDefault="00FB5AF2" w:rsidP="00FB5AF2">
            <w:pPr>
              <w:pStyle w:val="BodyText"/>
              <w:ind w:left="360"/>
              <w:rPr>
                <w:rFonts w:ascii="Goudy Old Style" w:hAnsi="Goudy Old Style"/>
                <w:color w:val="595959" w:themeColor="text1" w:themeTint="A6"/>
                <w:sz w:val="22"/>
                <w:szCs w:val="22"/>
              </w:rPr>
            </w:pPr>
            <w:r w:rsidRPr="006E4BEF">
              <w:rPr>
                <w:rFonts w:ascii="Goudy Old Style" w:hAnsi="Goudy Old Style"/>
                <w:color w:val="595959" w:themeColor="text1" w:themeTint="A6"/>
                <w:sz w:val="22"/>
                <w:szCs w:val="22"/>
              </w:rPr>
              <w:t xml:space="preserve">• Undertake duties that may be reasonably assigned by the Head (directly or indirectly) </w:t>
            </w:r>
          </w:p>
          <w:p w:rsidR="004C235B" w:rsidRPr="006E4BEF" w:rsidRDefault="004C235B" w:rsidP="00FB5AF2">
            <w:pPr>
              <w:pStyle w:val="BodyText"/>
              <w:ind w:left="360"/>
              <w:rPr>
                <w:rFonts w:ascii="Goudy Old Style" w:hAnsi="Goudy Old Style"/>
                <w:color w:val="595959" w:themeColor="text1" w:themeTint="A6"/>
                <w:sz w:val="22"/>
                <w:szCs w:val="22"/>
              </w:rPr>
            </w:pPr>
          </w:p>
          <w:p w:rsidR="00FB5AF2" w:rsidRPr="006E4BEF" w:rsidRDefault="00FB5AF2" w:rsidP="00FB5AF2">
            <w:pPr>
              <w:pStyle w:val="BodyText"/>
              <w:ind w:left="360"/>
              <w:rPr>
                <w:rFonts w:ascii="Goudy Old Style" w:hAnsi="Goudy Old Style"/>
                <w:color w:val="595959" w:themeColor="text1" w:themeTint="A6"/>
                <w:sz w:val="22"/>
                <w:szCs w:val="22"/>
              </w:rPr>
            </w:pPr>
            <w:r w:rsidRPr="006E4BEF">
              <w:rPr>
                <w:rFonts w:ascii="Goudy Old Style" w:hAnsi="Goudy Old Style"/>
                <w:color w:val="595959" w:themeColor="text1" w:themeTint="A6"/>
                <w:sz w:val="22"/>
                <w:szCs w:val="22"/>
              </w:rPr>
              <w:t xml:space="preserve">Responsibilities may be direct, joint or through devolved structures, but always in accordance with whole school policies. These details may be amended at any time by agreement, </w:t>
            </w:r>
            <w:proofErr w:type="gramStart"/>
            <w:r w:rsidRPr="006E4BEF">
              <w:rPr>
                <w:rFonts w:ascii="Goudy Old Style" w:hAnsi="Goudy Old Style"/>
                <w:color w:val="595959" w:themeColor="text1" w:themeTint="A6"/>
                <w:sz w:val="22"/>
                <w:szCs w:val="22"/>
              </w:rPr>
              <w:t xml:space="preserve">but in any case </w:t>
            </w:r>
            <w:proofErr w:type="gramEnd"/>
            <w:r w:rsidRPr="006E4BEF">
              <w:rPr>
                <w:rFonts w:ascii="Goudy Old Style" w:hAnsi="Goudy Old Style"/>
                <w:color w:val="595959" w:themeColor="text1" w:themeTint="A6"/>
                <w:sz w:val="22"/>
                <w:szCs w:val="22"/>
              </w:rPr>
              <w:t>will be reviewed through the appraisal process.</w:t>
            </w:r>
          </w:p>
          <w:p w:rsidR="00577EA7" w:rsidRPr="006E4BEF" w:rsidRDefault="00577EA7" w:rsidP="00FB5AF2">
            <w:pPr>
              <w:pStyle w:val="BodyText"/>
              <w:ind w:left="360"/>
              <w:rPr>
                <w:rFonts w:ascii="Goudy Old Style" w:hAnsi="Goudy Old Style"/>
                <w:b/>
                <w:color w:val="595959" w:themeColor="text1" w:themeTint="A6"/>
                <w:sz w:val="22"/>
                <w:szCs w:val="22"/>
              </w:rPr>
            </w:pPr>
          </w:p>
          <w:p w:rsidR="00577EA7" w:rsidRPr="006E4BEF" w:rsidRDefault="00577EA7" w:rsidP="00FB5AF2">
            <w:pPr>
              <w:pStyle w:val="BodyText"/>
              <w:ind w:left="360"/>
              <w:rPr>
                <w:rFonts w:ascii="Goudy Old Style" w:hAnsi="Goudy Old Style"/>
                <w:b/>
                <w:color w:val="595959" w:themeColor="text1" w:themeTint="A6"/>
                <w:sz w:val="22"/>
                <w:szCs w:val="22"/>
              </w:rPr>
            </w:pPr>
          </w:p>
          <w:p w:rsidR="00577EA7" w:rsidRPr="006E4BEF" w:rsidRDefault="00577EA7" w:rsidP="00F97E0F">
            <w:pPr>
              <w:pStyle w:val="BodyText"/>
              <w:rPr>
                <w:rFonts w:ascii="Goudy Old Style" w:hAnsi="Goudy Old Style"/>
                <w:b/>
                <w:color w:val="595959" w:themeColor="text1" w:themeTint="A6"/>
                <w:sz w:val="22"/>
                <w:szCs w:val="22"/>
              </w:rPr>
            </w:pPr>
          </w:p>
        </w:tc>
      </w:tr>
    </w:tbl>
    <w:p w:rsidR="00FB5AF2" w:rsidRPr="00FB5AF2" w:rsidRDefault="00FB5AF2" w:rsidP="00653991">
      <w:pPr>
        <w:pStyle w:val="Footer"/>
        <w:rPr>
          <w:rFonts w:ascii="Goudy Old Style" w:hAnsi="Goudy Old Style"/>
        </w:rPr>
      </w:pPr>
      <w:r w:rsidRPr="00FB5AF2">
        <w:rPr>
          <w:rFonts w:ascii="Goudy Old Style" w:hAnsi="Goudy Old Style"/>
        </w:rPr>
        <w:lastRenderedPageBreak/>
        <w:t xml:space="preserve">All Prebendal staff are expected to: </w:t>
      </w:r>
    </w:p>
    <w:p w:rsidR="00FB5AF2" w:rsidRPr="00FB5AF2" w:rsidRDefault="00FB5AF2" w:rsidP="00653991">
      <w:pPr>
        <w:pStyle w:val="Footer"/>
        <w:rPr>
          <w:rFonts w:ascii="Goudy Old Style" w:hAnsi="Goudy Old Style"/>
        </w:rPr>
      </w:pPr>
    </w:p>
    <w:p w:rsidR="00FB5AF2" w:rsidRPr="00FB5AF2" w:rsidRDefault="00FB5AF2" w:rsidP="00653991">
      <w:pPr>
        <w:pStyle w:val="Footer"/>
        <w:rPr>
          <w:rFonts w:ascii="Goudy Old Style" w:hAnsi="Goudy Old Style"/>
        </w:rPr>
      </w:pPr>
      <w:r w:rsidRPr="00FB5AF2">
        <w:rPr>
          <w:rFonts w:ascii="Goudy Old Style" w:hAnsi="Goudy Old Style"/>
        </w:rPr>
        <w:t xml:space="preserve">1. Participate in the continuous personal development, participating in appropriate training to maintain up-to-date professional expertise. </w:t>
      </w:r>
    </w:p>
    <w:p w:rsidR="00577EA7" w:rsidRDefault="00FB5AF2" w:rsidP="00653991">
      <w:pPr>
        <w:pStyle w:val="Footer"/>
        <w:rPr>
          <w:rFonts w:ascii="Goudy Old Style" w:hAnsi="Goudy Old Style"/>
        </w:rPr>
      </w:pPr>
      <w:r w:rsidRPr="00FB5AF2">
        <w:rPr>
          <w:rFonts w:ascii="Goudy Old Style" w:hAnsi="Goudy Old Style"/>
        </w:rPr>
        <w:t>2. To undertake other duties appropriate to the general purpose of the post that may from time to time be reasonably assigned by the Head</w:t>
      </w:r>
      <w:r w:rsidR="00577EA7">
        <w:rPr>
          <w:rFonts w:ascii="Goudy Old Style" w:hAnsi="Goudy Old Style"/>
        </w:rPr>
        <w:t>.</w:t>
      </w:r>
    </w:p>
    <w:p w:rsidR="00FB5AF2" w:rsidRPr="00FB5AF2" w:rsidRDefault="00577EA7" w:rsidP="00653991">
      <w:pPr>
        <w:pStyle w:val="Footer"/>
        <w:rPr>
          <w:rFonts w:ascii="Goudy Old Style" w:hAnsi="Goudy Old Style"/>
        </w:rPr>
      </w:pPr>
      <w:r>
        <w:rPr>
          <w:rFonts w:ascii="Goudy Old Style" w:hAnsi="Goudy Old Style"/>
        </w:rPr>
        <w:t xml:space="preserve">3. </w:t>
      </w:r>
      <w:r w:rsidR="00FB5AF2" w:rsidRPr="00FB5AF2">
        <w:rPr>
          <w:rFonts w:ascii="Goudy Old Style" w:hAnsi="Goudy Old Style"/>
        </w:rPr>
        <w:t xml:space="preserve">To make a full and active contribution to the extra-curricular life of the school. </w:t>
      </w:r>
    </w:p>
    <w:p w:rsidR="00FB5AF2" w:rsidRPr="00FB5AF2" w:rsidRDefault="00577EA7" w:rsidP="00653991">
      <w:pPr>
        <w:pStyle w:val="Footer"/>
        <w:rPr>
          <w:rFonts w:ascii="Goudy Old Style" w:hAnsi="Goudy Old Style"/>
        </w:rPr>
      </w:pPr>
      <w:r>
        <w:rPr>
          <w:rFonts w:ascii="Goudy Old Style" w:hAnsi="Goudy Old Style"/>
        </w:rPr>
        <w:t>4</w:t>
      </w:r>
      <w:r w:rsidR="00FB5AF2" w:rsidRPr="00FB5AF2">
        <w:rPr>
          <w:rFonts w:ascii="Goudy Old Style" w:hAnsi="Goudy Old Style"/>
        </w:rPr>
        <w:t xml:space="preserve">. To be pro-active on behalf of the school in external matters, particularly in relation to those concerning IAPS and local partnerships with schools </w:t>
      </w:r>
    </w:p>
    <w:p w:rsidR="00FB5AF2" w:rsidRPr="00FB5AF2" w:rsidRDefault="00577EA7" w:rsidP="00653991">
      <w:pPr>
        <w:pStyle w:val="Footer"/>
        <w:rPr>
          <w:rFonts w:ascii="Goudy Old Style" w:hAnsi="Goudy Old Style"/>
        </w:rPr>
      </w:pPr>
      <w:r>
        <w:rPr>
          <w:rFonts w:ascii="Goudy Old Style" w:hAnsi="Goudy Old Style"/>
        </w:rPr>
        <w:t>5</w:t>
      </w:r>
      <w:r w:rsidR="00FB5AF2" w:rsidRPr="00FB5AF2">
        <w:rPr>
          <w:rFonts w:ascii="Goudy Old Style" w:hAnsi="Goudy Old Style"/>
        </w:rPr>
        <w:t xml:space="preserve">. To be aware of any signs of stress, emotional imbalance or learning difficulties and keep appropriate people informed over these concerns </w:t>
      </w:r>
    </w:p>
    <w:p w:rsidR="00FB5AF2" w:rsidRDefault="00577EA7" w:rsidP="00653991">
      <w:pPr>
        <w:pStyle w:val="Footer"/>
        <w:rPr>
          <w:rFonts w:ascii="Goudy Old Style" w:hAnsi="Goudy Old Style"/>
        </w:rPr>
      </w:pPr>
      <w:r>
        <w:rPr>
          <w:rFonts w:ascii="Goudy Old Style" w:hAnsi="Goudy Old Style"/>
        </w:rPr>
        <w:t>6</w:t>
      </w:r>
      <w:r w:rsidR="00FB5AF2" w:rsidRPr="00FB5AF2">
        <w:rPr>
          <w:rFonts w:ascii="Goudy Old Style" w:hAnsi="Goudy Old Style"/>
        </w:rPr>
        <w:t xml:space="preserve">. Ensure that each child is working to the best of his/her ability is well disciplined, well mannered, considerate and happy! </w:t>
      </w:r>
    </w:p>
    <w:p w:rsidR="00F97E0F" w:rsidRPr="00FB5AF2" w:rsidRDefault="00F97E0F" w:rsidP="00653991">
      <w:pPr>
        <w:pStyle w:val="Footer"/>
        <w:rPr>
          <w:rFonts w:ascii="Goudy Old Style" w:hAnsi="Goudy Old Style"/>
        </w:rPr>
      </w:pPr>
    </w:p>
    <w:p w:rsidR="00F97E0F" w:rsidRDefault="00F97E0F" w:rsidP="00F97E0F">
      <w:pPr>
        <w:pStyle w:val="Footer"/>
        <w:rPr>
          <w:rFonts w:ascii="Goudy Old Style" w:hAnsi="Goudy Old Style"/>
        </w:rPr>
      </w:pPr>
      <w:r>
        <w:rPr>
          <w:rFonts w:ascii="Goudy Old Style" w:hAnsi="Goudy Old Style"/>
        </w:rPr>
        <w:t xml:space="preserve">Please apply by emailing an application form (available on the </w:t>
      </w:r>
      <w:hyperlink r:id="rId7" w:history="1">
        <w:r>
          <w:rPr>
            <w:rStyle w:val="Hyperlink"/>
            <w:rFonts w:ascii="Goudy Old Style" w:hAnsi="Goudy Old Style"/>
          </w:rPr>
          <w:t>school website</w:t>
        </w:r>
      </w:hyperlink>
      <w:r>
        <w:rPr>
          <w:rFonts w:ascii="Goudy Old Style" w:hAnsi="Goudy Old Style"/>
        </w:rPr>
        <w:t xml:space="preserve">) with a supporting letter to </w:t>
      </w:r>
      <w:hyperlink r:id="rId8" w:history="1">
        <w:r>
          <w:rPr>
            <w:rStyle w:val="Hyperlink"/>
            <w:rFonts w:ascii="Goudy Old Style" w:hAnsi="Goudy Old Style"/>
          </w:rPr>
          <w:t>head@prebendalschool.org.uk</w:t>
        </w:r>
      </w:hyperlink>
      <w:r>
        <w:rPr>
          <w:rFonts w:ascii="Goudy Old Style" w:hAnsi="Goudy Old Style"/>
        </w:rPr>
        <w:t xml:space="preserve"> </w:t>
      </w:r>
    </w:p>
    <w:p w:rsidR="00F97E0F" w:rsidRDefault="00F97E0F" w:rsidP="00F97E0F">
      <w:pPr>
        <w:pStyle w:val="Footer"/>
        <w:rPr>
          <w:rFonts w:ascii="Goudy Old Style" w:hAnsi="Goudy Old Style"/>
        </w:rPr>
      </w:pPr>
    </w:p>
    <w:p w:rsidR="00F97E0F" w:rsidRDefault="00F97E0F" w:rsidP="00F97E0F">
      <w:pPr>
        <w:pStyle w:val="Footer"/>
        <w:rPr>
          <w:rFonts w:ascii="Goudy Old Style" w:hAnsi="Goudy Old Style"/>
        </w:rPr>
      </w:pPr>
      <w:r>
        <w:rPr>
          <w:rFonts w:ascii="Goudy Old Style" w:hAnsi="Goudy Old Style"/>
        </w:rPr>
        <w:t xml:space="preserve">The closing date for applications is </w:t>
      </w:r>
      <w:r w:rsidR="00E67694">
        <w:rPr>
          <w:rFonts w:ascii="Goudy Old Style" w:hAnsi="Goudy Old Style"/>
        </w:rPr>
        <w:t>Wednesday 6</w:t>
      </w:r>
      <w:r w:rsidR="00E67694" w:rsidRPr="00E67694">
        <w:rPr>
          <w:rFonts w:ascii="Goudy Old Style" w:hAnsi="Goudy Old Style"/>
          <w:vertAlign w:val="superscript"/>
        </w:rPr>
        <w:t>th</w:t>
      </w:r>
      <w:r w:rsidR="00E67694">
        <w:rPr>
          <w:rFonts w:ascii="Goudy Old Style" w:hAnsi="Goudy Old Style"/>
        </w:rPr>
        <w:t xml:space="preserve"> October</w:t>
      </w:r>
      <w:r>
        <w:rPr>
          <w:rFonts w:ascii="Goudy Old Style" w:hAnsi="Goudy Old Style"/>
        </w:rPr>
        <w:t xml:space="preserve"> 2021.</w:t>
      </w:r>
    </w:p>
    <w:p w:rsidR="00F97E0F" w:rsidRDefault="00F97E0F" w:rsidP="00F97E0F">
      <w:pPr>
        <w:pStyle w:val="Footer"/>
        <w:rPr>
          <w:rFonts w:ascii="Goudy Old Style" w:hAnsi="Goudy Old Style"/>
        </w:rPr>
      </w:pPr>
    </w:p>
    <w:p w:rsidR="00F97E0F" w:rsidRDefault="00F97E0F" w:rsidP="00F97E0F">
      <w:pPr>
        <w:pStyle w:val="Footer"/>
        <w:rPr>
          <w:rFonts w:ascii="Goudy Old Style" w:hAnsi="Goudy Old Style"/>
        </w:rPr>
      </w:pPr>
      <w:r>
        <w:rPr>
          <w:rFonts w:ascii="Goudy Old Style" w:hAnsi="Goudy Old Style"/>
        </w:rPr>
        <w:t xml:space="preserve">The Prebendal School is an equal opportunities employer with a robust Child Protection Policy in force. Further details about the school can be found on our website at </w:t>
      </w:r>
      <w:hyperlink r:id="rId9" w:history="1">
        <w:r>
          <w:rPr>
            <w:rStyle w:val="Hyperlink"/>
            <w:rFonts w:ascii="Goudy Old Style" w:hAnsi="Goudy Old Style"/>
          </w:rPr>
          <w:t>www.prebendalschool.org.uk</w:t>
        </w:r>
      </w:hyperlink>
      <w:r>
        <w:rPr>
          <w:rFonts w:ascii="Goudy Old Style" w:hAnsi="Goudy Old Style"/>
        </w:rPr>
        <w:t xml:space="preserve"> </w:t>
      </w:r>
    </w:p>
    <w:p w:rsidR="00FB5AF2" w:rsidRPr="00FB5AF2" w:rsidRDefault="00FB5AF2" w:rsidP="00653991">
      <w:pPr>
        <w:pStyle w:val="Footer"/>
        <w:rPr>
          <w:rFonts w:ascii="Goudy Old Style" w:hAnsi="Goudy Old Style"/>
        </w:rPr>
      </w:pPr>
    </w:p>
    <w:p w:rsidR="00294868" w:rsidRPr="00FB5AF2" w:rsidRDefault="00FB5AF2" w:rsidP="00653991">
      <w:pPr>
        <w:pStyle w:val="Footer"/>
        <w:rPr>
          <w:rFonts w:ascii="Goudy Old Style" w:hAnsi="Goudy Old Style"/>
          <w:b/>
          <w:i/>
          <w:color w:val="404040" w:themeColor="text1" w:themeTint="BF"/>
        </w:rPr>
      </w:pPr>
      <w:r w:rsidRPr="00FB5AF2">
        <w:rPr>
          <w:rFonts w:ascii="Goudy Old Style" w:hAnsi="Goudy Old Style"/>
          <w:i/>
        </w:rPr>
        <w:t>A Disclosure from the Disclosure and Barring Service will be requested in the event of a successful application. The Prebendal School follows the Code of Practice issued by the DBS, a copy of which is available on request. A criminal record will not necessarily be a bar to obtaining a position. The Prebendal School is committed to safeguarding and promoting the welfare of children and young people and expects all staff and volunteers to share this commitment.</w:t>
      </w:r>
    </w:p>
    <w:sectPr w:rsidR="00294868" w:rsidRPr="00FB5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298F"/>
    <w:multiLevelType w:val="multilevel"/>
    <w:tmpl w:val="2E745E26"/>
    <w:styleLink w:val="List1"/>
    <w:lvl w:ilvl="0">
      <w:numFmt w:val="bullet"/>
      <w:lvlText w:val="•"/>
      <w:lvlJc w:val="left"/>
      <w:pPr>
        <w:tabs>
          <w:tab w:val="num" w:pos="256"/>
        </w:tabs>
        <w:ind w:left="256" w:hanging="256"/>
      </w:pPr>
      <w:rPr>
        <w:position w:val="0"/>
        <w:sz w:val="22"/>
        <w:szCs w:val="22"/>
        <w:lang w:val="en-US"/>
      </w:rPr>
    </w:lvl>
    <w:lvl w:ilvl="1">
      <w:start w:val="1"/>
      <w:numFmt w:val="bullet"/>
      <w:lvlText w:val="•"/>
      <w:lvlJc w:val="left"/>
      <w:pPr>
        <w:tabs>
          <w:tab w:val="num" w:pos="548"/>
        </w:tabs>
        <w:ind w:left="548" w:hanging="308"/>
      </w:pPr>
      <w:rPr>
        <w:position w:val="0"/>
        <w:sz w:val="26"/>
        <w:szCs w:val="26"/>
        <w:lang w:val="en-US"/>
      </w:rPr>
    </w:lvl>
    <w:lvl w:ilvl="2">
      <w:start w:val="1"/>
      <w:numFmt w:val="bullet"/>
      <w:lvlText w:val="•"/>
      <w:lvlJc w:val="left"/>
      <w:pPr>
        <w:tabs>
          <w:tab w:val="num" w:pos="788"/>
        </w:tabs>
        <w:ind w:left="788" w:hanging="308"/>
      </w:pPr>
      <w:rPr>
        <w:position w:val="0"/>
        <w:sz w:val="26"/>
        <w:szCs w:val="26"/>
        <w:lang w:val="en-US"/>
      </w:rPr>
    </w:lvl>
    <w:lvl w:ilvl="3">
      <w:start w:val="1"/>
      <w:numFmt w:val="bullet"/>
      <w:lvlText w:val="•"/>
      <w:lvlJc w:val="left"/>
      <w:pPr>
        <w:tabs>
          <w:tab w:val="num" w:pos="1028"/>
        </w:tabs>
        <w:ind w:left="1028" w:hanging="308"/>
      </w:pPr>
      <w:rPr>
        <w:position w:val="0"/>
        <w:sz w:val="26"/>
        <w:szCs w:val="26"/>
        <w:lang w:val="en-US"/>
      </w:rPr>
    </w:lvl>
    <w:lvl w:ilvl="4">
      <w:start w:val="1"/>
      <w:numFmt w:val="bullet"/>
      <w:lvlText w:val="•"/>
      <w:lvlJc w:val="left"/>
      <w:pPr>
        <w:tabs>
          <w:tab w:val="num" w:pos="1268"/>
        </w:tabs>
        <w:ind w:left="1268" w:hanging="308"/>
      </w:pPr>
      <w:rPr>
        <w:position w:val="0"/>
        <w:sz w:val="26"/>
        <w:szCs w:val="26"/>
        <w:lang w:val="en-US"/>
      </w:rPr>
    </w:lvl>
    <w:lvl w:ilvl="5">
      <w:start w:val="1"/>
      <w:numFmt w:val="bullet"/>
      <w:lvlText w:val="•"/>
      <w:lvlJc w:val="left"/>
      <w:pPr>
        <w:tabs>
          <w:tab w:val="num" w:pos="1508"/>
        </w:tabs>
        <w:ind w:left="1508" w:hanging="308"/>
      </w:pPr>
      <w:rPr>
        <w:position w:val="0"/>
        <w:sz w:val="26"/>
        <w:szCs w:val="26"/>
        <w:lang w:val="en-US"/>
      </w:rPr>
    </w:lvl>
    <w:lvl w:ilvl="6">
      <w:start w:val="1"/>
      <w:numFmt w:val="bullet"/>
      <w:lvlText w:val="•"/>
      <w:lvlJc w:val="left"/>
      <w:pPr>
        <w:tabs>
          <w:tab w:val="num" w:pos="1748"/>
        </w:tabs>
        <w:ind w:left="1748" w:hanging="308"/>
      </w:pPr>
      <w:rPr>
        <w:position w:val="0"/>
        <w:sz w:val="26"/>
        <w:szCs w:val="26"/>
        <w:lang w:val="en-US"/>
      </w:rPr>
    </w:lvl>
    <w:lvl w:ilvl="7">
      <w:start w:val="1"/>
      <w:numFmt w:val="bullet"/>
      <w:lvlText w:val="•"/>
      <w:lvlJc w:val="left"/>
      <w:pPr>
        <w:tabs>
          <w:tab w:val="num" w:pos="1988"/>
        </w:tabs>
        <w:ind w:left="1988" w:hanging="308"/>
      </w:pPr>
      <w:rPr>
        <w:position w:val="0"/>
        <w:sz w:val="26"/>
        <w:szCs w:val="26"/>
        <w:lang w:val="en-US"/>
      </w:rPr>
    </w:lvl>
    <w:lvl w:ilvl="8">
      <w:start w:val="1"/>
      <w:numFmt w:val="bullet"/>
      <w:lvlText w:val="•"/>
      <w:lvlJc w:val="left"/>
      <w:pPr>
        <w:tabs>
          <w:tab w:val="num" w:pos="2228"/>
        </w:tabs>
        <w:ind w:left="2228" w:hanging="308"/>
      </w:pPr>
      <w:rPr>
        <w:position w:val="0"/>
        <w:sz w:val="26"/>
        <w:szCs w:val="26"/>
        <w:lang w:val="en-US"/>
      </w:rPr>
    </w:lvl>
  </w:abstractNum>
  <w:abstractNum w:abstractNumId="1" w15:restartNumberingAfterBreak="0">
    <w:nsid w:val="01512C98"/>
    <w:multiLevelType w:val="multilevel"/>
    <w:tmpl w:val="051E92F0"/>
    <w:styleLink w:val="List7"/>
    <w:lvl w:ilvl="0">
      <w:numFmt w:val="bullet"/>
      <w:lvlText w:val="•"/>
      <w:lvlJc w:val="left"/>
      <w:pPr>
        <w:tabs>
          <w:tab w:val="num" w:pos="256"/>
        </w:tabs>
        <w:ind w:left="256" w:hanging="256"/>
      </w:pPr>
      <w:rPr>
        <w:position w:val="0"/>
        <w:sz w:val="22"/>
        <w:szCs w:val="22"/>
        <w:lang w:val="en-US"/>
      </w:rPr>
    </w:lvl>
    <w:lvl w:ilvl="1">
      <w:start w:val="1"/>
      <w:numFmt w:val="bullet"/>
      <w:lvlText w:val="•"/>
      <w:lvlJc w:val="left"/>
      <w:pPr>
        <w:tabs>
          <w:tab w:val="num" w:pos="548"/>
        </w:tabs>
        <w:ind w:left="548" w:hanging="308"/>
      </w:pPr>
      <w:rPr>
        <w:position w:val="0"/>
        <w:sz w:val="26"/>
        <w:szCs w:val="26"/>
        <w:lang w:val="en-US"/>
      </w:rPr>
    </w:lvl>
    <w:lvl w:ilvl="2">
      <w:start w:val="1"/>
      <w:numFmt w:val="bullet"/>
      <w:lvlText w:val="•"/>
      <w:lvlJc w:val="left"/>
      <w:pPr>
        <w:tabs>
          <w:tab w:val="num" w:pos="788"/>
        </w:tabs>
        <w:ind w:left="788" w:hanging="308"/>
      </w:pPr>
      <w:rPr>
        <w:position w:val="0"/>
        <w:sz w:val="26"/>
        <w:szCs w:val="26"/>
        <w:lang w:val="en-US"/>
      </w:rPr>
    </w:lvl>
    <w:lvl w:ilvl="3">
      <w:start w:val="1"/>
      <w:numFmt w:val="bullet"/>
      <w:lvlText w:val="•"/>
      <w:lvlJc w:val="left"/>
      <w:pPr>
        <w:tabs>
          <w:tab w:val="num" w:pos="1028"/>
        </w:tabs>
        <w:ind w:left="1028" w:hanging="308"/>
      </w:pPr>
      <w:rPr>
        <w:position w:val="0"/>
        <w:sz w:val="26"/>
        <w:szCs w:val="26"/>
        <w:lang w:val="en-US"/>
      </w:rPr>
    </w:lvl>
    <w:lvl w:ilvl="4">
      <w:start w:val="1"/>
      <w:numFmt w:val="bullet"/>
      <w:lvlText w:val="•"/>
      <w:lvlJc w:val="left"/>
      <w:pPr>
        <w:tabs>
          <w:tab w:val="num" w:pos="1268"/>
        </w:tabs>
        <w:ind w:left="1268" w:hanging="308"/>
      </w:pPr>
      <w:rPr>
        <w:position w:val="0"/>
        <w:sz w:val="26"/>
        <w:szCs w:val="26"/>
        <w:lang w:val="en-US"/>
      </w:rPr>
    </w:lvl>
    <w:lvl w:ilvl="5">
      <w:start w:val="1"/>
      <w:numFmt w:val="bullet"/>
      <w:lvlText w:val="•"/>
      <w:lvlJc w:val="left"/>
      <w:pPr>
        <w:tabs>
          <w:tab w:val="num" w:pos="1508"/>
        </w:tabs>
        <w:ind w:left="1508" w:hanging="308"/>
      </w:pPr>
      <w:rPr>
        <w:position w:val="0"/>
        <w:sz w:val="26"/>
        <w:szCs w:val="26"/>
        <w:lang w:val="en-US"/>
      </w:rPr>
    </w:lvl>
    <w:lvl w:ilvl="6">
      <w:start w:val="1"/>
      <w:numFmt w:val="bullet"/>
      <w:lvlText w:val="•"/>
      <w:lvlJc w:val="left"/>
      <w:pPr>
        <w:tabs>
          <w:tab w:val="num" w:pos="1748"/>
        </w:tabs>
        <w:ind w:left="1748" w:hanging="308"/>
      </w:pPr>
      <w:rPr>
        <w:position w:val="0"/>
        <w:sz w:val="26"/>
        <w:szCs w:val="26"/>
        <w:lang w:val="en-US"/>
      </w:rPr>
    </w:lvl>
    <w:lvl w:ilvl="7">
      <w:start w:val="1"/>
      <w:numFmt w:val="bullet"/>
      <w:lvlText w:val="•"/>
      <w:lvlJc w:val="left"/>
      <w:pPr>
        <w:tabs>
          <w:tab w:val="num" w:pos="1988"/>
        </w:tabs>
        <w:ind w:left="1988" w:hanging="308"/>
      </w:pPr>
      <w:rPr>
        <w:position w:val="0"/>
        <w:sz w:val="26"/>
        <w:szCs w:val="26"/>
        <w:lang w:val="en-US"/>
      </w:rPr>
    </w:lvl>
    <w:lvl w:ilvl="8">
      <w:start w:val="1"/>
      <w:numFmt w:val="bullet"/>
      <w:lvlText w:val="•"/>
      <w:lvlJc w:val="left"/>
      <w:pPr>
        <w:tabs>
          <w:tab w:val="num" w:pos="2228"/>
        </w:tabs>
        <w:ind w:left="2228" w:hanging="308"/>
      </w:pPr>
      <w:rPr>
        <w:position w:val="0"/>
        <w:sz w:val="26"/>
        <w:szCs w:val="26"/>
        <w:lang w:val="en-US"/>
      </w:rPr>
    </w:lvl>
  </w:abstractNum>
  <w:abstractNum w:abstractNumId="2" w15:restartNumberingAfterBreak="0">
    <w:nsid w:val="064B28A3"/>
    <w:multiLevelType w:val="multilevel"/>
    <w:tmpl w:val="3FE0E872"/>
    <w:styleLink w:val="List6"/>
    <w:lvl w:ilvl="0">
      <w:numFmt w:val="bullet"/>
      <w:lvlText w:val="•"/>
      <w:lvlJc w:val="left"/>
      <w:pPr>
        <w:tabs>
          <w:tab w:val="num" w:pos="256"/>
        </w:tabs>
        <w:ind w:left="256" w:hanging="256"/>
      </w:pPr>
      <w:rPr>
        <w:position w:val="0"/>
        <w:sz w:val="22"/>
        <w:szCs w:val="22"/>
        <w:lang w:val="en-US"/>
      </w:rPr>
    </w:lvl>
    <w:lvl w:ilvl="1">
      <w:start w:val="1"/>
      <w:numFmt w:val="bullet"/>
      <w:lvlText w:val="•"/>
      <w:lvlJc w:val="left"/>
      <w:pPr>
        <w:tabs>
          <w:tab w:val="num" w:pos="548"/>
        </w:tabs>
        <w:ind w:left="548" w:hanging="308"/>
      </w:pPr>
      <w:rPr>
        <w:position w:val="0"/>
        <w:sz w:val="26"/>
        <w:szCs w:val="26"/>
        <w:lang w:val="en-US"/>
      </w:rPr>
    </w:lvl>
    <w:lvl w:ilvl="2">
      <w:start w:val="1"/>
      <w:numFmt w:val="bullet"/>
      <w:lvlText w:val="•"/>
      <w:lvlJc w:val="left"/>
      <w:pPr>
        <w:tabs>
          <w:tab w:val="num" w:pos="788"/>
        </w:tabs>
        <w:ind w:left="788" w:hanging="308"/>
      </w:pPr>
      <w:rPr>
        <w:position w:val="0"/>
        <w:sz w:val="26"/>
        <w:szCs w:val="26"/>
        <w:lang w:val="en-US"/>
      </w:rPr>
    </w:lvl>
    <w:lvl w:ilvl="3">
      <w:start w:val="1"/>
      <w:numFmt w:val="bullet"/>
      <w:lvlText w:val="•"/>
      <w:lvlJc w:val="left"/>
      <w:pPr>
        <w:tabs>
          <w:tab w:val="num" w:pos="1028"/>
        </w:tabs>
        <w:ind w:left="1028" w:hanging="308"/>
      </w:pPr>
      <w:rPr>
        <w:position w:val="0"/>
        <w:sz w:val="26"/>
        <w:szCs w:val="26"/>
        <w:lang w:val="en-US"/>
      </w:rPr>
    </w:lvl>
    <w:lvl w:ilvl="4">
      <w:start w:val="1"/>
      <w:numFmt w:val="bullet"/>
      <w:lvlText w:val="•"/>
      <w:lvlJc w:val="left"/>
      <w:pPr>
        <w:tabs>
          <w:tab w:val="num" w:pos="1268"/>
        </w:tabs>
        <w:ind w:left="1268" w:hanging="308"/>
      </w:pPr>
      <w:rPr>
        <w:position w:val="0"/>
        <w:sz w:val="26"/>
        <w:szCs w:val="26"/>
        <w:lang w:val="en-US"/>
      </w:rPr>
    </w:lvl>
    <w:lvl w:ilvl="5">
      <w:start w:val="1"/>
      <w:numFmt w:val="bullet"/>
      <w:lvlText w:val="•"/>
      <w:lvlJc w:val="left"/>
      <w:pPr>
        <w:tabs>
          <w:tab w:val="num" w:pos="1508"/>
        </w:tabs>
        <w:ind w:left="1508" w:hanging="308"/>
      </w:pPr>
      <w:rPr>
        <w:position w:val="0"/>
        <w:sz w:val="26"/>
        <w:szCs w:val="26"/>
        <w:lang w:val="en-US"/>
      </w:rPr>
    </w:lvl>
    <w:lvl w:ilvl="6">
      <w:start w:val="1"/>
      <w:numFmt w:val="bullet"/>
      <w:lvlText w:val="•"/>
      <w:lvlJc w:val="left"/>
      <w:pPr>
        <w:tabs>
          <w:tab w:val="num" w:pos="1748"/>
        </w:tabs>
        <w:ind w:left="1748" w:hanging="308"/>
      </w:pPr>
      <w:rPr>
        <w:position w:val="0"/>
        <w:sz w:val="26"/>
        <w:szCs w:val="26"/>
        <w:lang w:val="en-US"/>
      </w:rPr>
    </w:lvl>
    <w:lvl w:ilvl="7">
      <w:start w:val="1"/>
      <w:numFmt w:val="bullet"/>
      <w:lvlText w:val="•"/>
      <w:lvlJc w:val="left"/>
      <w:pPr>
        <w:tabs>
          <w:tab w:val="num" w:pos="1988"/>
        </w:tabs>
        <w:ind w:left="1988" w:hanging="308"/>
      </w:pPr>
      <w:rPr>
        <w:position w:val="0"/>
        <w:sz w:val="26"/>
        <w:szCs w:val="26"/>
        <w:lang w:val="en-US"/>
      </w:rPr>
    </w:lvl>
    <w:lvl w:ilvl="8">
      <w:start w:val="1"/>
      <w:numFmt w:val="bullet"/>
      <w:lvlText w:val="•"/>
      <w:lvlJc w:val="left"/>
      <w:pPr>
        <w:tabs>
          <w:tab w:val="num" w:pos="2228"/>
        </w:tabs>
        <w:ind w:left="2228" w:hanging="308"/>
      </w:pPr>
      <w:rPr>
        <w:position w:val="0"/>
        <w:sz w:val="26"/>
        <w:szCs w:val="26"/>
        <w:lang w:val="en-US"/>
      </w:rPr>
    </w:lvl>
  </w:abstractNum>
  <w:abstractNum w:abstractNumId="3" w15:restartNumberingAfterBreak="0">
    <w:nsid w:val="0A980945"/>
    <w:multiLevelType w:val="hybridMultilevel"/>
    <w:tmpl w:val="946211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8792D"/>
    <w:multiLevelType w:val="multilevel"/>
    <w:tmpl w:val="F19A2188"/>
    <w:styleLink w:val="List21"/>
    <w:lvl w:ilvl="0">
      <w:numFmt w:val="bullet"/>
      <w:lvlText w:val="•"/>
      <w:lvlJc w:val="left"/>
      <w:pPr>
        <w:tabs>
          <w:tab w:val="num" w:pos="256"/>
        </w:tabs>
        <w:ind w:left="256" w:hanging="256"/>
      </w:pPr>
      <w:rPr>
        <w:position w:val="0"/>
        <w:sz w:val="22"/>
        <w:szCs w:val="22"/>
        <w:lang w:val="en-US"/>
      </w:rPr>
    </w:lvl>
    <w:lvl w:ilvl="1">
      <w:start w:val="1"/>
      <w:numFmt w:val="bullet"/>
      <w:lvlText w:val="•"/>
      <w:lvlJc w:val="left"/>
      <w:pPr>
        <w:tabs>
          <w:tab w:val="num" w:pos="548"/>
        </w:tabs>
        <w:ind w:left="548" w:hanging="308"/>
      </w:pPr>
      <w:rPr>
        <w:position w:val="0"/>
        <w:sz w:val="26"/>
        <w:szCs w:val="26"/>
        <w:lang w:val="en-US"/>
      </w:rPr>
    </w:lvl>
    <w:lvl w:ilvl="2">
      <w:start w:val="1"/>
      <w:numFmt w:val="bullet"/>
      <w:lvlText w:val="•"/>
      <w:lvlJc w:val="left"/>
      <w:pPr>
        <w:tabs>
          <w:tab w:val="num" w:pos="788"/>
        </w:tabs>
        <w:ind w:left="788" w:hanging="308"/>
      </w:pPr>
      <w:rPr>
        <w:position w:val="0"/>
        <w:sz w:val="26"/>
        <w:szCs w:val="26"/>
        <w:lang w:val="en-US"/>
      </w:rPr>
    </w:lvl>
    <w:lvl w:ilvl="3">
      <w:start w:val="1"/>
      <w:numFmt w:val="bullet"/>
      <w:lvlText w:val="•"/>
      <w:lvlJc w:val="left"/>
      <w:pPr>
        <w:tabs>
          <w:tab w:val="num" w:pos="1028"/>
        </w:tabs>
        <w:ind w:left="1028" w:hanging="308"/>
      </w:pPr>
      <w:rPr>
        <w:position w:val="0"/>
        <w:sz w:val="26"/>
        <w:szCs w:val="26"/>
        <w:lang w:val="en-US"/>
      </w:rPr>
    </w:lvl>
    <w:lvl w:ilvl="4">
      <w:start w:val="1"/>
      <w:numFmt w:val="bullet"/>
      <w:lvlText w:val="•"/>
      <w:lvlJc w:val="left"/>
      <w:pPr>
        <w:tabs>
          <w:tab w:val="num" w:pos="1268"/>
        </w:tabs>
        <w:ind w:left="1268" w:hanging="308"/>
      </w:pPr>
      <w:rPr>
        <w:position w:val="0"/>
        <w:sz w:val="26"/>
        <w:szCs w:val="26"/>
        <w:lang w:val="en-US"/>
      </w:rPr>
    </w:lvl>
    <w:lvl w:ilvl="5">
      <w:start w:val="1"/>
      <w:numFmt w:val="bullet"/>
      <w:lvlText w:val="•"/>
      <w:lvlJc w:val="left"/>
      <w:pPr>
        <w:tabs>
          <w:tab w:val="num" w:pos="1508"/>
        </w:tabs>
        <w:ind w:left="1508" w:hanging="308"/>
      </w:pPr>
      <w:rPr>
        <w:position w:val="0"/>
        <w:sz w:val="26"/>
        <w:szCs w:val="26"/>
        <w:lang w:val="en-US"/>
      </w:rPr>
    </w:lvl>
    <w:lvl w:ilvl="6">
      <w:start w:val="1"/>
      <w:numFmt w:val="bullet"/>
      <w:lvlText w:val="•"/>
      <w:lvlJc w:val="left"/>
      <w:pPr>
        <w:tabs>
          <w:tab w:val="num" w:pos="1748"/>
        </w:tabs>
        <w:ind w:left="1748" w:hanging="308"/>
      </w:pPr>
      <w:rPr>
        <w:position w:val="0"/>
        <w:sz w:val="26"/>
        <w:szCs w:val="26"/>
        <w:lang w:val="en-US"/>
      </w:rPr>
    </w:lvl>
    <w:lvl w:ilvl="7">
      <w:start w:val="1"/>
      <w:numFmt w:val="bullet"/>
      <w:lvlText w:val="•"/>
      <w:lvlJc w:val="left"/>
      <w:pPr>
        <w:tabs>
          <w:tab w:val="num" w:pos="1988"/>
        </w:tabs>
        <w:ind w:left="1988" w:hanging="308"/>
      </w:pPr>
      <w:rPr>
        <w:position w:val="0"/>
        <w:sz w:val="26"/>
        <w:szCs w:val="26"/>
        <w:lang w:val="en-US"/>
      </w:rPr>
    </w:lvl>
    <w:lvl w:ilvl="8">
      <w:start w:val="1"/>
      <w:numFmt w:val="bullet"/>
      <w:lvlText w:val="•"/>
      <w:lvlJc w:val="left"/>
      <w:pPr>
        <w:tabs>
          <w:tab w:val="num" w:pos="2228"/>
        </w:tabs>
        <w:ind w:left="2228" w:hanging="308"/>
      </w:pPr>
      <w:rPr>
        <w:position w:val="0"/>
        <w:sz w:val="26"/>
        <w:szCs w:val="26"/>
        <w:lang w:val="en-US"/>
      </w:rPr>
    </w:lvl>
  </w:abstractNum>
  <w:abstractNum w:abstractNumId="5" w15:restartNumberingAfterBreak="0">
    <w:nsid w:val="23B62CAA"/>
    <w:multiLevelType w:val="hybridMultilevel"/>
    <w:tmpl w:val="401A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638EA"/>
    <w:multiLevelType w:val="multilevel"/>
    <w:tmpl w:val="5EAEA5EA"/>
    <w:styleLink w:val="List9"/>
    <w:lvl w:ilvl="0">
      <w:numFmt w:val="bullet"/>
      <w:lvlText w:val="•"/>
      <w:lvlJc w:val="left"/>
      <w:pPr>
        <w:tabs>
          <w:tab w:val="num" w:pos="256"/>
        </w:tabs>
        <w:ind w:left="256" w:hanging="256"/>
      </w:pPr>
      <w:rPr>
        <w:position w:val="0"/>
        <w:sz w:val="22"/>
        <w:szCs w:val="22"/>
        <w:lang w:val="en-US"/>
      </w:rPr>
    </w:lvl>
    <w:lvl w:ilvl="1">
      <w:start w:val="1"/>
      <w:numFmt w:val="bullet"/>
      <w:lvlText w:val="•"/>
      <w:lvlJc w:val="left"/>
      <w:pPr>
        <w:tabs>
          <w:tab w:val="num" w:pos="548"/>
        </w:tabs>
        <w:ind w:left="548" w:hanging="308"/>
      </w:pPr>
      <w:rPr>
        <w:position w:val="0"/>
        <w:sz w:val="26"/>
        <w:szCs w:val="26"/>
        <w:lang w:val="en-US"/>
      </w:rPr>
    </w:lvl>
    <w:lvl w:ilvl="2">
      <w:start w:val="1"/>
      <w:numFmt w:val="bullet"/>
      <w:lvlText w:val="•"/>
      <w:lvlJc w:val="left"/>
      <w:pPr>
        <w:tabs>
          <w:tab w:val="num" w:pos="788"/>
        </w:tabs>
        <w:ind w:left="788" w:hanging="308"/>
      </w:pPr>
      <w:rPr>
        <w:position w:val="0"/>
        <w:sz w:val="26"/>
        <w:szCs w:val="26"/>
        <w:lang w:val="en-US"/>
      </w:rPr>
    </w:lvl>
    <w:lvl w:ilvl="3">
      <w:start w:val="1"/>
      <w:numFmt w:val="bullet"/>
      <w:lvlText w:val="•"/>
      <w:lvlJc w:val="left"/>
      <w:pPr>
        <w:tabs>
          <w:tab w:val="num" w:pos="1028"/>
        </w:tabs>
        <w:ind w:left="1028" w:hanging="308"/>
      </w:pPr>
      <w:rPr>
        <w:position w:val="0"/>
        <w:sz w:val="26"/>
        <w:szCs w:val="26"/>
        <w:lang w:val="en-US"/>
      </w:rPr>
    </w:lvl>
    <w:lvl w:ilvl="4">
      <w:start w:val="1"/>
      <w:numFmt w:val="bullet"/>
      <w:lvlText w:val="•"/>
      <w:lvlJc w:val="left"/>
      <w:pPr>
        <w:tabs>
          <w:tab w:val="num" w:pos="1268"/>
        </w:tabs>
        <w:ind w:left="1268" w:hanging="308"/>
      </w:pPr>
      <w:rPr>
        <w:position w:val="0"/>
        <w:sz w:val="26"/>
        <w:szCs w:val="26"/>
        <w:lang w:val="en-US"/>
      </w:rPr>
    </w:lvl>
    <w:lvl w:ilvl="5">
      <w:start w:val="1"/>
      <w:numFmt w:val="bullet"/>
      <w:lvlText w:val="•"/>
      <w:lvlJc w:val="left"/>
      <w:pPr>
        <w:tabs>
          <w:tab w:val="num" w:pos="1508"/>
        </w:tabs>
        <w:ind w:left="1508" w:hanging="308"/>
      </w:pPr>
      <w:rPr>
        <w:position w:val="0"/>
        <w:sz w:val="26"/>
        <w:szCs w:val="26"/>
        <w:lang w:val="en-US"/>
      </w:rPr>
    </w:lvl>
    <w:lvl w:ilvl="6">
      <w:start w:val="1"/>
      <w:numFmt w:val="bullet"/>
      <w:lvlText w:val="•"/>
      <w:lvlJc w:val="left"/>
      <w:pPr>
        <w:tabs>
          <w:tab w:val="num" w:pos="1748"/>
        </w:tabs>
        <w:ind w:left="1748" w:hanging="308"/>
      </w:pPr>
      <w:rPr>
        <w:position w:val="0"/>
        <w:sz w:val="26"/>
        <w:szCs w:val="26"/>
        <w:lang w:val="en-US"/>
      </w:rPr>
    </w:lvl>
    <w:lvl w:ilvl="7">
      <w:start w:val="1"/>
      <w:numFmt w:val="bullet"/>
      <w:lvlText w:val="•"/>
      <w:lvlJc w:val="left"/>
      <w:pPr>
        <w:tabs>
          <w:tab w:val="num" w:pos="1988"/>
        </w:tabs>
        <w:ind w:left="1988" w:hanging="308"/>
      </w:pPr>
      <w:rPr>
        <w:position w:val="0"/>
        <w:sz w:val="26"/>
        <w:szCs w:val="26"/>
        <w:lang w:val="en-US"/>
      </w:rPr>
    </w:lvl>
    <w:lvl w:ilvl="8">
      <w:start w:val="1"/>
      <w:numFmt w:val="bullet"/>
      <w:lvlText w:val="•"/>
      <w:lvlJc w:val="left"/>
      <w:pPr>
        <w:tabs>
          <w:tab w:val="num" w:pos="2228"/>
        </w:tabs>
        <w:ind w:left="2228" w:hanging="308"/>
      </w:pPr>
      <w:rPr>
        <w:position w:val="0"/>
        <w:sz w:val="26"/>
        <w:szCs w:val="26"/>
        <w:lang w:val="en-US"/>
      </w:rPr>
    </w:lvl>
  </w:abstractNum>
  <w:abstractNum w:abstractNumId="7" w15:restartNumberingAfterBreak="0">
    <w:nsid w:val="36A05622"/>
    <w:multiLevelType w:val="multilevel"/>
    <w:tmpl w:val="2E8C3B7E"/>
    <w:styleLink w:val="List41"/>
    <w:lvl w:ilvl="0">
      <w:numFmt w:val="bullet"/>
      <w:lvlText w:val="•"/>
      <w:lvlJc w:val="left"/>
      <w:pPr>
        <w:tabs>
          <w:tab w:val="num" w:pos="256"/>
        </w:tabs>
        <w:ind w:left="256" w:hanging="256"/>
      </w:pPr>
      <w:rPr>
        <w:position w:val="0"/>
        <w:sz w:val="22"/>
        <w:szCs w:val="22"/>
        <w:lang w:val="en-US"/>
      </w:rPr>
    </w:lvl>
    <w:lvl w:ilvl="1">
      <w:start w:val="1"/>
      <w:numFmt w:val="bullet"/>
      <w:lvlText w:val="•"/>
      <w:lvlJc w:val="left"/>
      <w:pPr>
        <w:tabs>
          <w:tab w:val="num" w:pos="548"/>
        </w:tabs>
        <w:ind w:left="548" w:hanging="308"/>
      </w:pPr>
      <w:rPr>
        <w:position w:val="0"/>
        <w:sz w:val="26"/>
        <w:szCs w:val="26"/>
        <w:lang w:val="en-US"/>
      </w:rPr>
    </w:lvl>
    <w:lvl w:ilvl="2">
      <w:start w:val="1"/>
      <w:numFmt w:val="bullet"/>
      <w:lvlText w:val="•"/>
      <w:lvlJc w:val="left"/>
      <w:pPr>
        <w:tabs>
          <w:tab w:val="num" w:pos="788"/>
        </w:tabs>
        <w:ind w:left="788" w:hanging="308"/>
      </w:pPr>
      <w:rPr>
        <w:position w:val="0"/>
        <w:sz w:val="26"/>
        <w:szCs w:val="26"/>
        <w:lang w:val="en-US"/>
      </w:rPr>
    </w:lvl>
    <w:lvl w:ilvl="3">
      <w:start w:val="1"/>
      <w:numFmt w:val="bullet"/>
      <w:lvlText w:val="•"/>
      <w:lvlJc w:val="left"/>
      <w:pPr>
        <w:tabs>
          <w:tab w:val="num" w:pos="1028"/>
        </w:tabs>
        <w:ind w:left="1028" w:hanging="308"/>
      </w:pPr>
      <w:rPr>
        <w:position w:val="0"/>
        <w:sz w:val="26"/>
        <w:szCs w:val="26"/>
        <w:lang w:val="en-US"/>
      </w:rPr>
    </w:lvl>
    <w:lvl w:ilvl="4">
      <w:start w:val="1"/>
      <w:numFmt w:val="bullet"/>
      <w:lvlText w:val="•"/>
      <w:lvlJc w:val="left"/>
      <w:pPr>
        <w:tabs>
          <w:tab w:val="num" w:pos="1268"/>
        </w:tabs>
        <w:ind w:left="1268" w:hanging="308"/>
      </w:pPr>
      <w:rPr>
        <w:position w:val="0"/>
        <w:sz w:val="26"/>
        <w:szCs w:val="26"/>
        <w:lang w:val="en-US"/>
      </w:rPr>
    </w:lvl>
    <w:lvl w:ilvl="5">
      <w:start w:val="1"/>
      <w:numFmt w:val="bullet"/>
      <w:lvlText w:val="•"/>
      <w:lvlJc w:val="left"/>
      <w:pPr>
        <w:tabs>
          <w:tab w:val="num" w:pos="1508"/>
        </w:tabs>
        <w:ind w:left="1508" w:hanging="308"/>
      </w:pPr>
      <w:rPr>
        <w:position w:val="0"/>
        <w:sz w:val="26"/>
        <w:szCs w:val="26"/>
        <w:lang w:val="en-US"/>
      </w:rPr>
    </w:lvl>
    <w:lvl w:ilvl="6">
      <w:start w:val="1"/>
      <w:numFmt w:val="bullet"/>
      <w:lvlText w:val="•"/>
      <w:lvlJc w:val="left"/>
      <w:pPr>
        <w:tabs>
          <w:tab w:val="num" w:pos="1748"/>
        </w:tabs>
        <w:ind w:left="1748" w:hanging="308"/>
      </w:pPr>
      <w:rPr>
        <w:position w:val="0"/>
        <w:sz w:val="26"/>
        <w:szCs w:val="26"/>
        <w:lang w:val="en-US"/>
      </w:rPr>
    </w:lvl>
    <w:lvl w:ilvl="7">
      <w:start w:val="1"/>
      <w:numFmt w:val="bullet"/>
      <w:lvlText w:val="•"/>
      <w:lvlJc w:val="left"/>
      <w:pPr>
        <w:tabs>
          <w:tab w:val="num" w:pos="1988"/>
        </w:tabs>
        <w:ind w:left="1988" w:hanging="308"/>
      </w:pPr>
      <w:rPr>
        <w:position w:val="0"/>
        <w:sz w:val="26"/>
        <w:szCs w:val="26"/>
        <w:lang w:val="en-US"/>
      </w:rPr>
    </w:lvl>
    <w:lvl w:ilvl="8">
      <w:start w:val="1"/>
      <w:numFmt w:val="bullet"/>
      <w:lvlText w:val="•"/>
      <w:lvlJc w:val="left"/>
      <w:pPr>
        <w:tabs>
          <w:tab w:val="num" w:pos="2228"/>
        </w:tabs>
        <w:ind w:left="2228" w:hanging="308"/>
      </w:pPr>
      <w:rPr>
        <w:position w:val="0"/>
        <w:sz w:val="26"/>
        <w:szCs w:val="26"/>
        <w:lang w:val="en-US"/>
      </w:rPr>
    </w:lvl>
  </w:abstractNum>
  <w:abstractNum w:abstractNumId="8" w15:restartNumberingAfterBreak="0">
    <w:nsid w:val="3AA750F1"/>
    <w:multiLevelType w:val="hybridMultilevel"/>
    <w:tmpl w:val="F3B0497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D40083C"/>
    <w:multiLevelType w:val="hybridMultilevel"/>
    <w:tmpl w:val="2C2846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6C6398"/>
    <w:multiLevelType w:val="hybridMultilevel"/>
    <w:tmpl w:val="31C234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3D6B6E"/>
    <w:multiLevelType w:val="hybridMultilevel"/>
    <w:tmpl w:val="63B447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155CA7"/>
    <w:multiLevelType w:val="hybridMultilevel"/>
    <w:tmpl w:val="6F1044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AC3689"/>
    <w:multiLevelType w:val="hybridMultilevel"/>
    <w:tmpl w:val="E65E3F02"/>
    <w:lvl w:ilvl="0" w:tplc="0809000F">
      <w:start w:val="1"/>
      <w:numFmt w:val="decimal"/>
      <w:lvlText w:val="%1."/>
      <w:lvlJc w:val="left"/>
      <w:pPr>
        <w:ind w:left="360" w:hanging="360"/>
      </w:pPr>
    </w:lvl>
    <w:lvl w:ilvl="1" w:tplc="9A3697C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12B328B"/>
    <w:multiLevelType w:val="multilevel"/>
    <w:tmpl w:val="6A9A337C"/>
    <w:styleLink w:val="List8"/>
    <w:lvl w:ilvl="0">
      <w:numFmt w:val="bullet"/>
      <w:lvlText w:val="•"/>
      <w:lvlJc w:val="left"/>
      <w:pPr>
        <w:tabs>
          <w:tab w:val="num" w:pos="256"/>
        </w:tabs>
        <w:ind w:left="256" w:hanging="256"/>
      </w:pPr>
      <w:rPr>
        <w:position w:val="0"/>
        <w:sz w:val="22"/>
        <w:szCs w:val="22"/>
        <w:lang w:val="en-US"/>
      </w:rPr>
    </w:lvl>
    <w:lvl w:ilvl="1">
      <w:start w:val="1"/>
      <w:numFmt w:val="bullet"/>
      <w:lvlText w:val="•"/>
      <w:lvlJc w:val="left"/>
      <w:pPr>
        <w:tabs>
          <w:tab w:val="num" w:pos="548"/>
        </w:tabs>
        <w:ind w:left="548" w:hanging="308"/>
      </w:pPr>
      <w:rPr>
        <w:position w:val="0"/>
        <w:sz w:val="26"/>
        <w:szCs w:val="26"/>
        <w:lang w:val="en-US"/>
      </w:rPr>
    </w:lvl>
    <w:lvl w:ilvl="2">
      <w:start w:val="1"/>
      <w:numFmt w:val="bullet"/>
      <w:lvlText w:val="•"/>
      <w:lvlJc w:val="left"/>
      <w:pPr>
        <w:tabs>
          <w:tab w:val="num" w:pos="788"/>
        </w:tabs>
        <w:ind w:left="788" w:hanging="308"/>
      </w:pPr>
      <w:rPr>
        <w:position w:val="0"/>
        <w:sz w:val="26"/>
        <w:szCs w:val="26"/>
        <w:lang w:val="en-US"/>
      </w:rPr>
    </w:lvl>
    <w:lvl w:ilvl="3">
      <w:start w:val="1"/>
      <w:numFmt w:val="bullet"/>
      <w:lvlText w:val="•"/>
      <w:lvlJc w:val="left"/>
      <w:pPr>
        <w:tabs>
          <w:tab w:val="num" w:pos="1028"/>
        </w:tabs>
        <w:ind w:left="1028" w:hanging="308"/>
      </w:pPr>
      <w:rPr>
        <w:position w:val="0"/>
        <w:sz w:val="26"/>
        <w:szCs w:val="26"/>
        <w:lang w:val="en-US"/>
      </w:rPr>
    </w:lvl>
    <w:lvl w:ilvl="4">
      <w:start w:val="1"/>
      <w:numFmt w:val="bullet"/>
      <w:lvlText w:val="•"/>
      <w:lvlJc w:val="left"/>
      <w:pPr>
        <w:tabs>
          <w:tab w:val="num" w:pos="1268"/>
        </w:tabs>
        <w:ind w:left="1268" w:hanging="308"/>
      </w:pPr>
      <w:rPr>
        <w:position w:val="0"/>
        <w:sz w:val="26"/>
        <w:szCs w:val="26"/>
        <w:lang w:val="en-US"/>
      </w:rPr>
    </w:lvl>
    <w:lvl w:ilvl="5">
      <w:start w:val="1"/>
      <w:numFmt w:val="bullet"/>
      <w:lvlText w:val="•"/>
      <w:lvlJc w:val="left"/>
      <w:pPr>
        <w:tabs>
          <w:tab w:val="num" w:pos="1508"/>
        </w:tabs>
        <w:ind w:left="1508" w:hanging="308"/>
      </w:pPr>
      <w:rPr>
        <w:position w:val="0"/>
        <w:sz w:val="26"/>
        <w:szCs w:val="26"/>
        <w:lang w:val="en-US"/>
      </w:rPr>
    </w:lvl>
    <w:lvl w:ilvl="6">
      <w:start w:val="1"/>
      <w:numFmt w:val="bullet"/>
      <w:lvlText w:val="•"/>
      <w:lvlJc w:val="left"/>
      <w:pPr>
        <w:tabs>
          <w:tab w:val="num" w:pos="1748"/>
        </w:tabs>
        <w:ind w:left="1748" w:hanging="308"/>
      </w:pPr>
      <w:rPr>
        <w:position w:val="0"/>
        <w:sz w:val="26"/>
        <w:szCs w:val="26"/>
        <w:lang w:val="en-US"/>
      </w:rPr>
    </w:lvl>
    <w:lvl w:ilvl="7">
      <w:start w:val="1"/>
      <w:numFmt w:val="bullet"/>
      <w:lvlText w:val="•"/>
      <w:lvlJc w:val="left"/>
      <w:pPr>
        <w:tabs>
          <w:tab w:val="num" w:pos="1988"/>
        </w:tabs>
        <w:ind w:left="1988" w:hanging="308"/>
      </w:pPr>
      <w:rPr>
        <w:position w:val="0"/>
        <w:sz w:val="26"/>
        <w:szCs w:val="26"/>
        <w:lang w:val="en-US"/>
      </w:rPr>
    </w:lvl>
    <w:lvl w:ilvl="8">
      <w:start w:val="1"/>
      <w:numFmt w:val="bullet"/>
      <w:lvlText w:val="•"/>
      <w:lvlJc w:val="left"/>
      <w:pPr>
        <w:tabs>
          <w:tab w:val="num" w:pos="2228"/>
        </w:tabs>
        <w:ind w:left="2228" w:hanging="308"/>
      </w:pPr>
      <w:rPr>
        <w:position w:val="0"/>
        <w:sz w:val="26"/>
        <w:szCs w:val="26"/>
        <w:lang w:val="en-US"/>
      </w:rPr>
    </w:lvl>
  </w:abstractNum>
  <w:abstractNum w:abstractNumId="15" w15:restartNumberingAfterBreak="0">
    <w:nsid w:val="59E147E0"/>
    <w:multiLevelType w:val="hybridMultilevel"/>
    <w:tmpl w:val="AED495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D74DA3"/>
    <w:multiLevelType w:val="multilevel"/>
    <w:tmpl w:val="67FCBCB4"/>
    <w:styleLink w:val="List31"/>
    <w:lvl w:ilvl="0">
      <w:numFmt w:val="bullet"/>
      <w:lvlText w:val="•"/>
      <w:lvlJc w:val="left"/>
      <w:pPr>
        <w:tabs>
          <w:tab w:val="num" w:pos="256"/>
        </w:tabs>
        <w:ind w:left="256" w:hanging="256"/>
      </w:pPr>
      <w:rPr>
        <w:position w:val="0"/>
        <w:sz w:val="22"/>
        <w:szCs w:val="22"/>
        <w:lang w:val="en-US"/>
      </w:rPr>
    </w:lvl>
    <w:lvl w:ilvl="1">
      <w:start w:val="1"/>
      <w:numFmt w:val="bullet"/>
      <w:lvlText w:val="•"/>
      <w:lvlJc w:val="left"/>
      <w:pPr>
        <w:tabs>
          <w:tab w:val="num" w:pos="548"/>
        </w:tabs>
        <w:ind w:left="548" w:hanging="308"/>
      </w:pPr>
      <w:rPr>
        <w:position w:val="0"/>
        <w:sz w:val="26"/>
        <w:szCs w:val="26"/>
        <w:lang w:val="en-US"/>
      </w:rPr>
    </w:lvl>
    <w:lvl w:ilvl="2">
      <w:start w:val="1"/>
      <w:numFmt w:val="bullet"/>
      <w:lvlText w:val="•"/>
      <w:lvlJc w:val="left"/>
      <w:pPr>
        <w:tabs>
          <w:tab w:val="num" w:pos="788"/>
        </w:tabs>
        <w:ind w:left="788" w:hanging="308"/>
      </w:pPr>
      <w:rPr>
        <w:position w:val="0"/>
        <w:sz w:val="26"/>
        <w:szCs w:val="26"/>
        <w:lang w:val="en-US"/>
      </w:rPr>
    </w:lvl>
    <w:lvl w:ilvl="3">
      <w:start w:val="1"/>
      <w:numFmt w:val="bullet"/>
      <w:lvlText w:val="•"/>
      <w:lvlJc w:val="left"/>
      <w:pPr>
        <w:tabs>
          <w:tab w:val="num" w:pos="1028"/>
        </w:tabs>
        <w:ind w:left="1028" w:hanging="308"/>
      </w:pPr>
      <w:rPr>
        <w:position w:val="0"/>
        <w:sz w:val="26"/>
        <w:szCs w:val="26"/>
        <w:lang w:val="en-US"/>
      </w:rPr>
    </w:lvl>
    <w:lvl w:ilvl="4">
      <w:start w:val="1"/>
      <w:numFmt w:val="bullet"/>
      <w:lvlText w:val="•"/>
      <w:lvlJc w:val="left"/>
      <w:pPr>
        <w:tabs>
          <w:tab w:val="num" w:pos="1268"/>
        </w:tabs>
        <w:ind w:left="1268" w:hanging="308"/>
      </w:pPr>
      <w:rPr>
        <w:position w:val="0"/>
        <w:sz w:val="26"/>
        <w:szCs w:val="26"/>
        <w:lang w:val="en-US"/>
      </w:rPr>
    </w:lvl>
    <w:lvl w:ilvl="5">
      <w:start w:val="1"/>
      <w:numFmt w:val="bullet"/>
      <w:lvlText w:val="•"/>
      <w:lvlJc w:val="left"/>
      <w:pPr>
        <w:tabs>
          <w:tab w:val="num" w:pos="1508"/>
        </w:tabs>
        <w:ind w:left="1508" w:hanging="308"/>
      </w:pPr>
      <w:rPr>
        <w:position w:val="0"/>
        <w:sz w:val="26"/>
        <w:szCs w:val="26"/>
        <w:lang w:val="en-US"/>
      </w:rPr>
    </w:lvl>
    <w:lvl w:ilvl="6">
      <w:start w:val="1"/>
      <w:numFmt w:val="bullet"/>
      <w:lvlText w:val="•"/>
      <w:lvlJc w:val="left"/>
      <w:pPr>
        <w:tabs>
          <w:tab w:val="num" w:pos="1748"/>
        </w:tabs>
        <w:ind w:left="1748" w:hanging="308"/>
      </w:pPr>
      <w:rPr>
        <w:position w:val="0"/>
        <w:sz w:val="26"/>
        <w:szCs w:val="26"/>
        <w:lang w:val="en-US"/>
      </w:rPr>
    </w:lvl>
    <w:lvl w:ilvl="7">
      <w:start w:val="1"/>
      <w:numFmt w:val="bullet"/>
      <w:lvlText w:val="•"/>
      <w:lvlJc w:val="left"/>
      <w:pPr>
        <w:tabs>
          <w:tab w:val="num" w:pos="1988"/>
        </w:tabs>
        <w:ind w:left="1988" w:hanging="308"/>
      </w:pPr>
      <w:rPr>
        <w:position w:val="0"/>
        <w:sz w:val="26"/>
        <w:szCs w:val="26"/>
        <w:lang w:val="en-US"/>
      </w:rPr>
    </w:lvl>
    <w:lvl w:ilvl="8">
      <w:start w:val="1"/>
      <w:numFmt w:val="bullet"/>
      <w:lvlText w:val="•"/>
      <w:lvlJc w:val="left"/>
      <w:pPr>
        <w:tabs>
          <w:tab w:val="num" w:pos="2228"/>
        </w:tabs>
        <w:ind w:left="2228" w:hanging="308"/>
      </w:pPr>
      <w:rPr>
        <w:position w:val="0"/>
        <w:sz w:val="26"/>
        <w:szCs w:val="26"/>
        <w:lang w:val="en-US"/>
      </w:rPr>
    </w:lvl>
  </w:abstractNum>
  <w:abstractNum w:abstractNumId="17" w15:restartNumberingAfterBreak="0">
    <w:nsid w:val="5F0335B4"/>
    <w:multiLevelType w:val="hybridMultilevel"/>
    <w:tmpl w:val="F3DE23E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011320E"/>
    <w:multiLevelType w:val="multilevel"/>
    <w:tmpl w:val="10783D9E"/>
    <w:styleLink w:val="List12"/>
    <w:lvl w:ilvl="0">
      <w:numFmt w:val="bullet"/>
      <w:lvlText w:val="•"/>
      <w:lvlJc w:val="left"/>
      <w:pPr>
        <w:tabs>
          <w:tab w:val="num" w:pos="256"/>
        </w:tabs>
        <w:ind w:left="256" w:hanging="256"/>
      </w:pPr>
      <w:rPr>
        <w:position w:val="0"/>
        <w:sz w:val="22"/>
        <w:szCs w:val="22"/>
        <w:lang w:val="en-US"/>
      </w:rPr>
    </w:lvl>
    <w:lvl w:ilvl="1">
      <w:start w:val="1"/>
      <w:numFmt w:val="bullet"/>
      <w:lvlText w:val="•"/>
      <w:lvlJc w:val="left"/>
      <w:pPr>
        <w:tabs>
          <w:tab w:val="num" w:pos="548"/>
        </w:tabs>
        <w:ind w:left="548" w:hanging="308"/>
      </w:pPr>
      <w:rPr>
        <w:position w:val="0"/>
        <w:sz w:val="26"/>
        <w:szCs w:val="26"/>
        <w:lang w:val="en-US"/>
      </w:rPr>
    </w:lvl>
    <w:lvl w:ilvl="2">
      <w:start w:val="1"/>
      <w:numFmt w:val="bullet"/>
      <w:lvlText w:val="•"/>
      <w:lvlJc w:val="left"/>
      <w:pPr>
        <w:tabs>
          <w:tab w:val="num" w:pos="788"/>
        </w:tabs>
        <w:ind w:left="788" w:hanging="308"/>
      </w:pPr>
      <w:rPr>
        <w:position w:val="0"/>
        <w:sz w:val="26"/>
        <w:szCs w:val="26"/>
        <w:lang w:val="en-US"/>
      </w:rPr>
    </w:lvl>
    <w:lvl w:ilvl="3">
      <w:start w:val="1"/>
      <w:numFmt w:val="bullet"/>
      <w:lvlText w:val="•"/>
      <w:lvlJc w:val="left"/>
      <w:pPr>
        <w:tabs>
          <w:tab w:val="num" w:pos="1028"/>
        </w:tabs>
        <w:ind w:left="1028" w:hanging="308"/>
      </w:pPr>
      <w:rPr>
        <w:position w:val="0"/>
        <w:sz w:val="26"/>
        <w:szCs w:val="26"/>
        <w:lang w:val="en-US"/>
      </w:rPr>
    </w:lvl>
    <w:lvl w:ilvl="4">
      <w:start w:val="1"/>
      <w:numFmt w:val="bullet"/>
      <w:lvlText w:val="•"/>
      <w:lvlJc w:val="left"/>
      <w:pPr>
        <w:tabs>
          <w:tab w:val="num" w:pos="1268"/>
        </w:tabs>
        <w:ind w:left="1268" w:hanging="308"/>
      </w:pPr>
      <w:rPr>
        <w:position w:val="0"/>
        <w:sz w:val="26"/>
        <w:szCs w:val="26"/>
        <w:lang w:val="en-US"/>
      </w:rPr>
    </w:lvl>
    <w:lvl w:ilvl="5">
      <w:start w:val="1"/>
      <w:numFmt w:val="bullet"/>
      <w:lvlText w:val="•"/>
      <w:lvlJc w:val="left"/>
      <w:pPr>
        <w:tabs>
          <w:tab w:val="num" w:pos="1508"/>
        </w:tabs>
        <w:ind w:left="1508" w:hanging="308"/>
      </w:pPr>
      <w:rPr>
        <w:position w:val="0"/>
        <w:sz w:val="26"/>
        <w:szCs w:val="26"/>
        <w:lang w:val="en-US"/>
      </w:rPr>
    </w:lvl>
    <w:lvl w:ilvl="6">
      <w:start w:val="1"/>
      <w:numFmt w:val="bullet"/>
      <w:lvlText w:val="•"/>
      <w:lvlJc w:val="left"/>
      <w:pPr>
        <w:tabs>
          <w:tab w:val="num" w:pos="1748"/>
        </w:tabs>
        <w:ind w:left="1748" w:hanging="308"/>
      </w:pPr>
      <w:rPr>
        <w:position w:val="0"/>
        <w:sz w:val="26"/>
        <w:szCs w:val="26"/>
        <w:lang w:val="en-US"/>
      </w:rPr>
    </w:lvl>
    <w:lvl w:ilvl="7">
      <w:start w:val="1"/>
      <w:numFmt w:val="bullet"/>
      <w:lvlText w:val="•"/>
      <w:lvlJc w:val="left"/>
      <w:pPr>
        <w:tabs>
          <w:tab w:val="num" w:pos="1988"/>
        </w:tabs>
        <w:ind w:left="1988" w:hanging="308"/>
      </w:pPr>
      <w:rPr>
        <w:position w:val="0"/>
        <w:sz w:val="26"/>
        <w:szCs w:val="26"/>
        <w:lang w:val="en-US"/>
      </w:rPr>
    </w:lvl>
    <w:lvl w:ilvl="8">
      <w:start w:val="1"/>
      <w:numFmt w:val="bullet"/>
      <w:lvlText w:val="•"/>
      <w:lvlJc w:val="left"/>
      <w:pPr>
        <w:tabs>
          <w:tab w:val="num" w:pos="2228"/>
        </w:tabs>
        <w:ind w:left="2228" w:hanging="308"/>
      </w:pPr>
      <w:rPr>
        <w:position w:val="0"/>
        <w:sz w:val="26"/>
        <w:szCs w:val="26"/>
        <w:lang w:val="en-US"/>
      </w:rPr>
    </w:lvl>
  </w:abstractNum>
  <w:abstractNum w:abstractNumId="19" w15:restartNumberingAfterBreak="0">
    <w:nsid w:val="60E31FBC"/>
    <w:multiLevelType w:val="hybridMultilevel"/>
    <w:tmpl w:val="332A3B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D215B5"/>
    <w:multiLevelType w:val="hybridMultilevel"/>
    <w:tmpl w:val="D26CF74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C427A3C"/>
    <w:multiLevelType w:val="multilevel"/>
    <w:tmpl w:val="2236DC6A"/>
    <w:styleLink w:val="List10"/>
    <w:lvl w:ilvl="0">
      <w:numFmt w:val="bullet"/>
      <w:lvlText w:val="•"/>
      <w:lvlJc w:val="left"/>
      <w:pPr>
        <w:tabs>
          <w:tab w:val="num" w:pos="256"/>
        </w:tabs>
        <w:ind w:left="256" w:hanging="256"/>
      </w:pPr>
      <w:rPr>
        <w:position w:val="0"/>
        <w:sz w:val="22"/>
        <w:szCs w:val="22"/>
        <w:lang w:val="en-US"/>
      </w:rPr>
    </w:lvl>
    <w:lvl w:ilvl="1">
      <w:start w:val="1"/>
      <w:numFmt w:val="bullet"/>
      <w:lvlText w:val="•"/>
      <w:lvlJc w:val="left"/>
      <w:pPr>
        <w:tabs>
          <w:tab w:val="num" w:pos="548"/>
        </w:tabs>
        <w:ind w:left="548" w:hanging="308"/>
      </w:pPr>
      <w:rPr>
        <w:position w:val="0"/>
        <w:sz w:val="26"/>
        <w:szCs w:val="26"/>
        <w:lang w:val="en-US"/>
      </w:rPr>
    </w:lvl>
    <w:lvl w:ilvl="2">
      <w:start w:val="1"/>
      <w:numFmt w:val="bullet"/>
      <w:lvlText w:val="•"/>
      <w:lvlJc w:val="left"/>
      <w:pPr>
        <w:tabs>
          <w:tab w:val="num" w:pos="788"/>
        </w:tabs>
        <w:ind w:left="788" w:hanging="308"/>
      </w:pPr>
      <w:rPr>
        <w:position w:val="0"/>
        <w:sz w:val="26"/>
        <w:szCs w:val="26"/>
        <w:lang w:val="en-US"/>
      </w:rPr>
    </w:lvl>
    <w:lvl w:ilvl="3">
      <w:start w:val="1"/>
      <w:numFmt w:val="bullet"/>
      <w:lvlText w:val="•"/>
      <w:lvlJc w:val="left"/>
      <w:pPr>
        <w:tabs>
          <w:tab w:val="num" w:pos="1028"/>
        </w:tabs>
        <w:ind w:left="1028" w:hanging="308"/>
      </w:pPr>
      <w:rPr>
        <w:position w:val="0"/>
        <w:sz w:val="26"/>
        <w:szCs w:val="26"/>
        <w:lang w:val="en-US"/>
      </w:rPr>
    </w:lvl>
    <w:lvl w:ilvl="4">
      <w:start w:val="1"/>
      <w:numFmt w:val="bullet"/>
      <w:lvlText w:val="•"/>
      <w:lvlJc w:val="left"/>
      <w:pPr>
        <w:tabs>
          <w:tab w:val="num" w:pos="1268"/>
        </w:tabs>
        <w:ind w:left="1268" w:hanging="308"/>
      </w:pPr>
      <w:rPr>
        <w:position w:val="0"/>
        <w:sz w:val="26"/>
        <w:szCs w:val="26"/>
        <w:lang w:val="en-US"/>
      </w:rPr>
    </w:lvl>
    <w:lvl w:ilvl="5">
      <w:start w:val="1"/>
      <w:numFmt w:val="bullet"/>
      <w:lvlText w:val="•"/>
      <w:lvlJc w:val="left"/>
      <w:pPr>
        <w:tabs>
          <w:tab w:val="num" w:pos="1508"/>
        </w:tabs>
        <w:ind w:left="1508" w:hanging="308"/>
      </w:pPr>
      <w:rPr>
        <w:position w:val="0"/>
        <w:sz w:val="26"/>
        <w:szCs w:val="26"/>
        <w:lang w:val="en-US"/>
      </w:rPr>
    </w:lvl>
    <w:lvl w:ilvl="6">
      <w:start w:val="1"/>
      <w:numFmt w:val="bullet"/>
      <w:lvlText w:val="•"/>
      <w:lvlJc w:val="left"/>
      <w:pPr>
        <w:tabs>
          <w:tab w:val="num" w:pos="1748"/>
        </w:tabs>
        <w:ind w:left="1748" w:hanging="308"/>
      </w:pPr>
      <w:rPr>
        <w:position w:val="0"/>
        <w:sz w:val="26"/>
        <w:szCs w:val="26"/>
        <w:lang w:val="en-US"/>
      </w:rPr>
    </w:lvl>
    <w:lvl w:ilvl="7">
      <w:start w:val="1"/>
      <w:numFmt w:val="bullet"/>
      <w:lvlText w:val="•"/>
      <w:lvlJc w:val="left"/>
      <w:pPr>
        <w:tabs>
          <w:tab w:val="num" w:pos="1988"/>
        </w:tabs>
        <w:ind w:left="1988" w:hanging="308"/>
      </w:pPr>
      <w:rPr>
        <w:position w:val="0"/>
        <w:sz w:val="26"/>
        <w:szCs w:val="26"/>
        <w:lang w:val="en-US"/>
      </w:rPr>
    </w:lvl>
    <w:lvl w:ilvl="8">
      <w:start w:val="1"/>
      <w:numFmt w:val="bullet"/>
      <w:lvlText w:val="•"/>
      <w:lvlJc w:val="left"/>
      <w:pPr>
        <w:tabs>
          <w:tab w:val="num" w:pos="2228"/>
        </w:tabs>
        <w:ind w:left="2228" w:hanging="308"/>
      </w:pPr>
      <w:rPr>
        <w:position w:val="0"/>
        <w:sz w:val="26"/>
        <w:szCs w:val="26"/>
        <w:lang w:val="en-US"/>
      </w:rPr>
    </w:lvl>
  </w:abstractNum>
  <w:abstractNum w:abstractNumId="22" w15:restartNumberingAfterBreak="0">
    <w:nsid w:val="6F2F201B"/>
    <w:multiLevelType w:val="hybridMultilevel"/>
    <w:tmpl w:val="C08C51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2B1E94"/>
    <w:multiLevelType w:val="multilevel"/>
    <w:tmpl w:val="AA48183C"/>
    <w:styleLink w:val="List11"/>
    <w:lvl w:ilvl="0">
      <w:numFmt w:val="bullet"/>
      <w:lvlText w:val="•"/>
      <w:lvlJc w:val="left"/>
      <w:pPr>
        <w:tabs>
          <w:tab w:val="num" w:pos="256"/>
        </w:tabs>
        <w:ind w:left="256" w:hanging="256"/>
      </w:pPr>
      <w:rPr>
        <w:position w:val="0"/>
        <w:sz w:val="22"/>
        <w:szCs w:val="22"/>
        <w:lang w:val="en-US"/>
      </w:rPr>
    </w:lvl>
    <w:lvl w:ilvl="1">
      <w:start w:val="1"/>
      <w:numFmt w:val="bullet"/>
      <w:lvlText w:val="•"/>
      <w:lvlJc w:val="left"/>
      <w:pPr>
        <w:tabs>
          <w:tab w:val="num" w:pos="548"/>
        </w:tabs>
        <w:ind w:left="548" w:hanging="308"/>
      </w:pPr>
      <w:rPr>
        <w:position w:val="0"/>
        <w:sz w:val="26"/>
        <w:szCs w:val="26"/>
        <w:lang w:val="en-US"/>
      </w:rPr>
    </w:lvl>
    <w:lvl w:ilvl="2">
      <w:start w:val="1"/>
      <w:numFmt w:val="bullet"/>
      <w:lvlText w:val="•"/>
      <w:lvlJc w:val="left"/>
      <w:pPr>
        <w:tabs>
          <w:tab w:val="num" w:pos="788"/>
        </w:tabs>
        <w:ind w:left="788" w:hanging="308"/>
      </w:pPr>
      <w:rPr>
        <w:position w:val="0"/>
        <w:sz w:val="26"/>
        <w:szCs w:val="26"/>
        <w:lang w:val="en-US"/>
      </w:rPr>
    </w:lvl>
    <w:lvl w:ilvl="3">
      <w:start w:val="1"/>
      <w:numFmt w:val="bullet"/>
      <w:lvlText w:val="•"/>
      <w:lvlJc w:val="left"/>
      <w:pPr>
        <w:tabs>
          <w:tab w:val="num" w:pos="1028"/>
        </w:tabs>
        <w:ind w:left="1028" w:hanging="308"/>
      </w:pPr>
      <w:rPr>
        <w:position w:val="0"/>
        <w:sz w:val="26"/>
        <w:szCs w:val="26"/>
        <w:lang w:val="en-US"/>
      </w:rPr>
    </w:lvl>
    <w:lvl w:ilvl="4">
      <w:start w:val="1"/>
      <w:numFmt w:val="bullet"/>
      <w:lvlText w:val="•"/>
      <w:lvlJc w:val="left"/>
      <w:pPr>
        <w:tabs>
          <w:tab w:val="num" w:pos="1268"/>
        </w:tabs>
        <w:ind w:left="1268" w:hanging="308"/>
      </w:pPr>
      <w:rPr>
        <w:position w:val="0"/>
        <w:sz w:val="26"/>
        <w:szCs w:val="26"/>
        <w:lang w:val="en-US"/>
      </w:rPr>
    </w:lvl>
    <w:lvl w:ilvl="5">
      <w:start w:val="1"/>
      <w:numFmt w:val="bullet"/>
      <w:lvlText w:val="•"/>
      <w:lvlJc w:val="left"/>
      <w:pPr>
        <w:tabs>
          <w:tab w:val="num" w:pos="1508"/>
        </w:tabs>
        <w:ind w:left="1508" w:hanging="308"/>
      </w:pPr>
      <w:rPr>
        <w:position w:val="0"/>
        <w:sz w:val="26"/>
        <w:szCs w:val="26"/>
        <w:lang w:val="en-US"/>
      </w:rPr>
    </w:lvl>
    <w:lvl w:ilvl="6">
      <w:start w:val="1"/>
      <w:numFmt w:val="bullet"/>
      <w:lvlText w:val="•"/>
      <w:lvlJc w:val="left"/>
      <w:pPr>
        <w:tabs>
          <w:tab w:val="num" w:pos="1748"/>
        </w:tabs>
        <w:ind w:left="1748" w:hanging="308"/>
      </w:pPr>
      <w:rPr>
        <w:position w:val="0"/>
        <w:sz w:val="26"/>
        <w:szCs w:val="26"/>
        <w:lang w:val="en-US"/>
      </w:rPr>
    </w:lvl>
    <w:lvl w:ilvl="7">
      <w:start w:val="1"/>
      <w:numFmt w:val="bullet"/>
      <w:lvlText w:val="•"/>
      <w:lvlJc w:val="left"/>
      <w:pPr>
        <w:tabs>
          <w:tab w:val="num" w:pos="1988"/>
        </w:tabs>
        <w:ind w:left="1988" w:hanging="308"/>
      </w:pPr>
      <w:rPr>
        <w:position w:val="0"/>
        <w:sz w:val="26"/>
        <w:szCs w:val="26"/>
        <w:lang w:val="en-US"/>
      </w:rPr>
    </w:lvl>
    <w:lvl w:ilvl="8">
      <w:start w:val="1"/>
      <w:numFmt w:val="bullet"/>
      <w:lvlText w:val="•"/>
      <w:lvlJc w:val="left"/>
      <w:pPr>
        <w:tabs>
          <w:tab w:val="num" w:pos="2228"/>
        </w:tabs>
        <w:ind w:left="2228" w:hanging="308"/>
      </w:pPr>
      <w:rPr>
        <w:position w:val="0"/>
        <w:sz w:val="26"/>
        <w:szCs w:val="26"/>
        <w:lang w:val="en-US"/>
      </w:rPr>
    </w:lvl>
  </w:abstractNum>
  <w:abstractNum w:abstractNumId="24" w15:restartNumberingAfterBreak="0">
    <w:nsid w:val="78384F5E"/>
    <w:multiLevelType w:val="multilevel"/>
    <w:tmpl w:val="0E041FDE"/>
    <w:styleLink w:val="List51"/>
    <w:lvl w:ilvl="0">
      <w:numFmt w:val="bullet"/>
      <w:lvlText w:val="•"/>
      <w:lvlJc w:val="left"/>
      <w:pPr>
        <w:tabs>
          <w:tab w:val="num" w:pos="256"/>
        </w:tabs>
        <w:ind w:left="256" w:hanging="256"/>
      </w:pPr>
      <w:rPr>
        <w:position w:val="0"/>
        <w:sz w:val="22"/>
        <w:szCs w:val="22"/>
        <w:lang w:val="en-US"/>
      </w:rPr>
    </w:lvl>
    <w:lvl w:ilvl="1">
      <w:start w:val="1"/>
      <w:numFmt w:val="bullet"/>
      <w:lvlText w:val="•"/>
      <w:lvlJc w:val="left"/>
      <w:pPr>
        <w:tabs>
          <w:tab w:val="num" w:pos="548"/>
        </w:tabs>
        <w:ind w:left="548" w:hanging="308"/>
      </w:pPr>
      <w:rPr>
        <w:position w:val="0"/>
        <w:sz w:val="26"/>
        <w:szCs w:val="26"/>
        <w:lang w:val="en-US"/>
      </w:rPr>
    </w:lvl>
    <w:lvl w:ilvl="2">
      <w:start w:val="1"/>
      <w:numFmt w:val="bullet"/>
      <w:lvlText w:val="•"/>
      <w:lvlJc w:val="left"/>
      <w:pPr>
        <w:tabs>
          <w:tab w:val="num" w:pos="788"/>
        </w:tabs>
        <w:ind w:left="788" w:hanging="308"/>
      </w:pPr>
      <w:rPr>
        <w:position w:val="0"/>
        <w:sz w:val="26"/>
        <w:szCs w:val="26"/>
        <w:lang w:val="en-US"/>
      </w:rPr>
    </w:lvl>
    <w:lvl w:ilvl="3">
      <w:start w:val="1"/>
      <w:numFmt w:val="bullet"/>
      <w:lvlText w:val="•"/>
      <w:lvlJc w:val="left"/>
      <w:pPr>
        <w:tabs>
          <w:tab w:val="num" w:pos="1028"/>
        </w:tabs>
        <w:ind w:left="1028" w:hanging="308"/>
      </w:pPr>
      <w:rPr>
        <w:position w:val="0"/>
        <w:sz w:val="26"/>
        <w:szCs w:val="26"/>
        <w:lang w:val="en-US"/>
      </w:rPr>
    </w:lvl>
    <w:lvl w:ilvl="4">
      <w:start w:val="1"/>
      <w:numFmt w:val="bullet"/>
      <w:lvlText w:val="•"/>
      <w:lvlJc w:val="left"/>
      <w:pPr>
        <w:tabs>
          <w:tab w:val="num" w:pos="1268"/>
        </w:tabs>
        <w:ind w:left="1268" w:hanging="308"/>
      </w:pPr>
      <w:rPr>
        <w:position w:val="0"/>
        <w:sz w:val="26"/>
        <w:szCs w:val="26"/>
        <w:lang w:val="en-US"/>
      </w:rPr>
    </w:lvl>
    <w:lvl w:ilvl="5">
      <w:start w:val="1"/>
      <w:numFmt w:val="bullet"/>
      <w:lvlText w:val="•"/>
      <w:lvlJc w:val="left"/>
      <w:pPr>
        <w:tabs>
          <w:tab w:val="num" w:pos="1508"/>
        </w:tabs>
        <w:ind w:left="1508" w:hanging="308"/>
      </w:pPr>
      <w:rPr>
        <w:position w:val="0"/>
        <w:sz w:val="26"/>
        <w:szCs w:val="26"/>
        <w:lang w:val="en-US"/>
      </w:rPr>
    </w:lvl>
    <w:lvl w:ilvl="6">
      <w:start w:val="1"/>
      <w:numFmt w:val="bullet"/>
      <w:lvlText w:val="•"/>
      <w:lvlJc w:val="left"/>
      <w:pPr>
        <w:tabs>
          <w:tab w:val="num" w:pos="1748"/>
        </w:tabs>
        <w:ind w:left="1748" w:hanging="308"/>
      </w:pPr>
      <w:rPr>
        <w:position w:val="0"/>
        <w:sz w:val="26"/>
        <w:szCs w:val="26"/>
        <w:lang w:val="en-US"/>
      </w:rPr>
    </w:lvl>
    <w:lvl w:ilvl="7">
      <w:start w:val="1"/>
      <w:numFmt w:val="bullet"/>
      <w:lvlText w:val="•"/>
      <w:lvlJc w:val="left"/>
      <w:pPr>
        <w:tabs>
          <w:tab w:val="num" w:pos="1988"/>
        </w:tabs>
        <w:ind w:left="1988" w:hanging="308"/>
      </w:pPr>
      <w:rPr>
        <w:position w:val="0"/>
        <w:sz w:val="26"/>
        <w:szCs w:val="26"/>
        <w:lang w:val="en-US"/>
      </w:rPr>
    </w:lvl>
    <w:lvl w:ilvl="8">
      <w:start w:val="1"/>
      <w:numFmt w:val="bullet"/>
      <w:lvlText w:val="•"/>
      <w:lvlJc w:val="left"/>
      <w:pPr>
        <w:tabs>
          <w:tab w:val="num" w:pos="2228"/>
        </w:tabs>
        <w:ind w:left="2228" w:hanging="308"/>
      </w:pPr>
      <w:rPr>
        <w:position w:val="0"/>
        <w:sz w:val="26"/>
        <w:szCs w:val="26"/>
        <w:lang w:val="en-US"/>
      </w:rPr>
    </w:lvl>
  </w:abstractNum>
  <w:num w:numId="1">
    <w:abstractNumId w:val="0"/>
  </w:num>
  <w:num w:numId="2">
    <w:abstractNumId w:val="0"/>
  </w:num>
  <w:num w:numId="3">
    <w:abstractNumId w:val="4"/>
  </w:num>
  <w:num w:numId="4">
    <w:abstractNumId w:val="4"/>
  </w:num>
  <w:num w:numId="5">
    <w:abstractNumId w:val="16"/>
  </w:num>
  <w:num w:numId="6">
    <w:abstractNumId w:val="16"/>
  </w:num>
  <w:num w:numId="7">
    <w:abstractNumId w:val="7"/>
  </w:num>
  <w:num w:numId="8">
    <w:abstractNumId w:val="7"/>
  </w:num>
  <w:num w:numId="9">
    <w:abstractNumId w:val="24"/>
  </w:num>
  <w:num w:numId="10">
    <w:abstractNumId w:val="24"/>
  </w:num>
  <w:num w:numId="11">
    <w:abstractNumId w:val="2"/>
  </w:num>
  <w:num w:numId="12">
    <w:abstractNumId w:val="2"/>
  </w:num>
  <w:num w:numId="13">
    <w:abstractNumId w:val="1"/>
  </w:num>
  <w:num w:numId="14">
    <w:abstractNumId w:val="1"/>
  </w:num>
  <w:num w:numId="15">
    <w:abstractNumId w:val="14"/>
  </w:num>
  <w:num w:numId="16">
    <w:abstractNumId w:val="14"/>
  </w:num>
  <w:num w:numId="17">
    <w:abstractNumId w:val="6"/>
  </w:num>
  <w:num w:numId="18">
    <w:abstractNumId w:val="6"/>
  </w:num>
  <w:num w:numId="19">
    <w:abstractNumId w:val="21"/>
  </w:num>
  <w:num w:numId="20">
    <w:abstractNumId w:val="21"/>
  </w:num>
  <w:num w:numId="21">
    <w:abstractNumId w:val="23"/>
  </w:num>
  <w:num w:numId="22">
    <w:abstractNumId w:val="23"/>
  </w:num>
  <w:num w:numId="23">
    <w:abstractNumId w:val="18"/>
  </w:num>
  <w:num w:numId="24">
    <w:abstractNumId w:val="18"/>
  </w:num>
  <w:num w:numId="25">
    <w:abstractNumId w:val="10"/>
  </w:num>
  <w:num w:numId="26">
    <w:abstractNumId w:val="9"/>
  </w:num>
  <w:num w:numId="27">
    <w:abstractNumId w:val="11"/>
  </w:num>
  <w:num w:numId="28">
    <w:abstractNumId w:val="5"/>
  </w:num>
  <w:num w:numId="29">
    <w:abstractNumId w:val="13"/>
  </w:num>
  <w:num w:numId="30">
    <w:abstractNumId w:val="12"/>
  </w:num>
  <w:num w:numId="31">
    <w:abstractNumId w:val="19"/>
  </w:num>
  <w:num w:numId="32">
    <w:abstractNumId w:val="3"/>
  </w:num>
  <w:num w:numId="33">
    <w:abstractNumId w:val="22"/>
  </w:num>
  <w:num w:numId="34">
    <w:abstractNumId w:val="15"/>
  </w:num>
  <w:num w:numId="35">
    <w:abstractNumId w:val="8"/>
  </w:num>
  <w:num w:numId="36">
    <w:abstractNumId w:val="20"/>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0C"/>
    <w:rsid w:val="00162585"/>
    <w:rsid w:val="001E7861"/>
    <w:rsid w:val="00223E41"/>
    <w:rsid w:val="00294868"/>
    <w:rsid w:val="003155F0"/>
    <w:rsid w:val="003F6089"/>
    <w:rsid w:val="00404493"/>
    <w:rsid w:val="00465072"/>
    <w:rsid w:val="004C235B"/>
    <w:rsid w:val="00577EA7"/>
    <w:rsid w:val="00592E63"/>
    <w:rsid w:val="00642E37"/>
    <w:rsid w:val="00653991"/>
    <w:rsid w:val="006E4BEF"/>
    <w:rsid w:val="006E5324"/>
    <w:rsid w:val="0074287A"/>
    <w:rsid w:val="007C73C7"/>
    <w:rsid w:val="00870061"/>
    <w:rsid w:val="008D1350"/>
    <w:rsid w:val="00A61D5F"/>
    <w:rsid w:val="00B83FF9"/>
    <w:rsid w:val="00BF3C53"/>
    <w:rsid w:val="00C60E88"/>
    <w:rsid w:val="00C8003F"/>
    <w:rsid w:val="00CE3F95"/>
    <w:rsid w:val="00D65275"/>
    <w:rsid w:val="00D82007"/>
    <w:rsid w:val="00D82177"/>
    <w:rsid w:val="00DC7388"/>
    <w:rsid w:val="00E67694"/>
    <w:rsid w:val="00ED470C"/>
    <w:rsid w:val="00F74B5C"/>
    <w:rsid w:val="00F97E0F"/>
    <w:rsid w:val="00FB5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C4B09-24F7-4AB7-8244-80BAFFCF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oudy Old Style" w:eastAsiaTheme="minorHAnsi" w:hAnsi="Goudy Old Style"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ED470C"/>
    <w:pPr>
      <w:spacing w:after="0" w:line="240" w:lineRule="auto"/>
    </w:pPr>
    <w:rPr>
      <w:rFonts w:ascii="Helvetica" w:eastAsia="Arial Unicode MS" w:hAnsi="Arial Unicode MS" w:cs="Arial Unicode MS"/>
      <w:color w:val="000000"/>
      <w:sz w:val="22"/>
      <w:szCs w:val="22"/>
      <w:u w:color="000000"/>
      <w:lang w:val="en-US" w:eastAsia="en-GB"/>
    </w:rPr>
  </w:style>
  <w:style w:type="numbering" w:customStyle="1" w:styleId="List1">
    <w:name w:val="List 1"/>
    <w:rsid w:val="00ED470C"/>
    <w:pPr>
      <w:numPr>
        <w:numId w:val="1"/>
      </w:numPr>
    </w:pPr>
  </w:style>
  <w:style w:type="numbering" w:customStyle="1" w:styleId="List21">
    <w:name w:val="List 21"/>
    <w:rsid w:val="00ED470C"/>
    <w:pPr>
      <w:numPr>
        <w:numId w:val="3"/>
      </w:numPr>
    </w:pPr>
  </w:style>
  <w:style w:type="numbering" w:customStyle="1" w:styleId="List31">
    <w:name w:val="List 31"/>
    <w:rsid w:val="00ED470C"/>
    <w:pPr>
      <w:numPr>
        <w:numId w:val="5"/>
      </w:numPr>
    </w:pPr>
  </w:style>
  <w:style w:type="numbering" w:customStyle="1" w:styleId="List41">
    <w:name w:val="List 41"/>
    <w:rsid w:val="00ED470C"/>
    <w:pPr>
      <w:numPr>
        <w:numId w:val="7"/>
      </w:numPr>
    </w:pPr>
  </w:style>
  <w:style w:type="numbering" w:customStyle="1" w:styleId="List51">
    <w:name w:val="List 51"/>
    <w:rsid w:val="00ED470C"/>
    <w:pPr>
      <w:numPr>
        <w:numId w:val="9"/>
      </w:numPr>
    </w:pPr>
  </w:style>
  <w:style w:type="numbering" w:customStyle="1" w:styleId="List6">
    <w:name w:val="List 6"/>
    <w:rsid w:val="00ED470C"/>
    <w:pPr>
      <w:numPr>
        <w:numId w:val="11"/>
      </w:numPr>
    </w:pPr>
  </w:style>
  <w:style w:type="numbering" w:customStyle="1" w:styleId="List7">
    <w:name w:val="List 7"/>
    <w:rsid w:val="00ED470C"/>
    <w:pPr>
      <w:numPr>
        <w:numId w:val="13"/>
      </w:numPr>
    </w:pPr>
  </w:style>
  <w:style w:type="numbering" w:customStyle="1" w:styleId="List8">
    <w:name w:val="List 8"/>
    <w:rsid w:val="00ED470C"/>
    <w:pPr>
      <w:numPr>
        <w:numId w:val="15"/>
      </w:numPr>
    </w:pPr>
  </w:style>
  <w:style w:type="numbering" w:customStyle="1" w:styleId="List9">
    <w:name w:val="List 9"/>
    <w:rsid w:val="00ED470C"/>
    <w:pPr>
      <w:numPr>
        <w:numId w:val="17"/>
      </w:numPr>
    </w:pPr>
  </w:style>
  <w:style w:type="numbering" w:customStyle="1" w:styleId="List10">
    <w:name w:val="List 10"/>
    <w:rsid w:val="00ED470C"/>
    <w:pPr>
      <w:numPr>
        <w:numId w:val="19"/>
      </w:numPr>
    </w:pPr>
  </w:style>
  <w:style w:type="numbering" w:customStyle="1" w:styleId="List11">
    <w:name w:val="List 11"/>
    <w:rsid w:val="00ED470C"/>
    <w:pPr>
      <w:numPr>
        <w:numId w:val="21"/>
      </w:numPr>
    </w:pPr>
  </w:style>
  <w:style w:type="numbering" w:customStyle="1" w:styleId="List12">
    <w:name w:val="List 12"/>
    <w:rsid w:val="00ED470C"/>
    <w:pPr>
      <w:numPr>
        <w:numId w:val="23"/>
      </w:numPr>
    </w:pPr>
  </w:style>
  <w:style w:type="paragraph" w:styleId="Title">
    <w:name w:val="Title"/>
    <w:basedOn w:val="Normal"/>
    <w:link w:val="TitleChar"/>
    <w:qFormat/>
    <w:rsid w:val="003F6089"/>
    <w:pPr>
      <w:spacing w:after="0" w:line="240" w:lineRule="auto"/>
      <w:jc w:val="center"/>
    </w:pPr>
    <w:rPr>
      <w:rFonts w:ascii="Times New Roman" w:eastAsia="Times New Roman" w:hAnsi="Times New Roman" w:cs="Times New Roman"/>
      <w:b/>
      <w:szCs w:val="20"/>
      <w:lang w:val="en-US" w:eastAsia="en-GB"/>
    </w:rPr>
  </w:style>
  <w:style w:type="character" w:customStyle="1" w:styleId="TitleChar">
    <w:name w:val="Title Char"/>
    <w:basedOn w:val="DefaultParagraphFont"/>
    <w:link w:val="Title"/>
    <w:rsid w:val="003F6089"/>
    <w:rPr>
      <w:rFonts w:ascii="Times New Roman" w:eastAsia="Times New Roman" w:hAnsi="Times New Roman" w:cs="Times New Roman"/>
      <w:b/>
      <w:szCs w:val="20"/>
      <w:lang w:val="en-US" w:eastAsia="en-GB"/>
    </w:rPr>
  </w:style>
  <w:style w:type="paragraph" w:styleId="BodyText">
    <w:name w:val="Body Text"/>
    <w:basedOn w:val="Normal"/>
    <w:link w:val="BodyTextChar"/>
    <w:rsid w:val="003F6089"/>
    <w:pPr>
      <w:spacing w:after="0" w:line="240" w:lineRule="auto"/>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rsid w:val="003F6089"/>
    <w:rPr>
      <w:rFonts w:ascii="Times New Roman" w:eastAsia="Times New Roman" w:hAnsi="Times New Roman" w:cs="Times New Roman"/>
      <w:szCs w:val="20"/>
      <w:lang w:val="en-US" w:eastAsia="en-GB"/>
    </w:rPr>
  </w:style>
  <w:style w:type="character" w:styleId="CommentReference">
    <w:name w:val="annotation reference"/>
    <w:basedOn w:val="DefaultParagraphFont"/>
    <w:uiPriority w:val="99"/>
    <w:semiHidden/>
    <w:unhideWhenUsed/>
    <w:rsid w:val="00BF3C53"/>
    <w:rPr>
      <w:sz w:val="16"/>
      <w:szCs w:val="16"/>
    </w:rPr>
  </w:style>
  <w:style w:type="paragraph" w:styleId="CommentText">
    <w:name w:val="annotation text"/>
    <w:basedOn w:val="Normal"/>
    <w:link w:val="CommentTextChar"/>
    <w:uiPriority w:val="99"/>
    <w:semiHidden/>
    <w:unhideWhenUsed/>
    <w:rsid w:val="00BF3C53"/>
    <w:pPr>
      <w:spacing w:line="240" w:lineRule="auto"/>
    </w:pPr>
    <w:rPr>
      <w:sz w:val="20"/>
      <w:szCs w:val="20"/>
    </w:rPr>
  </w:style>
  <w:style w:type="character" w:customStyle="1" w:styleId="CommentTextChar">
    <w:name w:val="Comment Text Char"/>
    <w:basedOn w:val="DefaultParagraphFont"/>
    <w:link w:val="CommentText"/>
    <w:uiPriority w:val="99"/>
    <w:semiHidden/>
    <w:rsid w:val="00BF3C53"/>
    <w:rPr>
      <w:sz w:val="20"/>
      <w:szCs w:val="20"/>
    </w:rPr>
  </w:style>
  <w:style w:type="paragraph" w:styleId="BalloonText">
    <w:name w:val="Balloon Text"/>
    <w:basedOn w:val="Normal"/>
    <w:link w:val="BalloonTextChar"/>
    <w:uiPriority w:val="99"/>
    <w:semiHidden/>
    <w:unhideWhenUsed/>
    <w:rsid w:val="00BF3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C53"/>
    <w:rPr>
      <w:rFonts w:ascii="Segoe UI" w:hAnsi="Segoe UI" w:cs="Segoe UI"/>
      <w:sz w:val="18"/>
      <w:szCs w:val="18"/>
    </w:rPr>
  </w:style>
  <w:style w:type="paragraph" w:styleId="ListParagraph">
    <w:name w:val="List Paragraph"/>
    <w:basedOn w:val="Normal"/>
    <w:uiPriority w:val="34"/>
    <w:qFormat/>
    <w:rsid w:val="00BF3C53"/>
    <w:pPr>
      <w:ind w:left="720"/>
      <w:contextualSpacing/>
    </w:pPr>
  </w:style>
  <w:style w:type="paragraph" w:styleId="Footer">
    <w:name w:val="footer"/>
    <w:basedOn w:val="Normal"/>
    <w:link w:val="FooterChar"/>
    <w:rsid w:val="00653991"/>
    <w:pPr>
      <w:widowControl w:val="0"/>
      <w:tabs>
        <w:tab w:val="center" w:pos="4153"/>
        <w:tab w:val="right" w:pos="8306"/>
      </w:tabs>
      <w:spacing w:after="0" w:line="240" w:lineRule="auto"/>
    </w:pPr>
    <w:rPr>
      <w:rFonts w:ascii="Times New Roman" w:eastAsia="Times New Roman" w:hAnsi="Times New Roman" w:cs="Times New Roman"/>
      <w:szCs w:val="20"/>
      <w:lang w:val="en-US"/>
    </w:rPr>
  </w:style>
  <w:style w:type="character" w:customStyle="1" w:styleId="FooterChar">
    <w:name w:val="Footer Char"/>
    <w:basedOn w:val="DefaultParagraphFont"/>
    <w:link w:val="Footer"/>
    <w:rsid w:val="00653991"/>
    <w:rPr>
      <w:rFonts w:ascii="Times New Roman" w:eastAsia="Times New Roman" w:hAnsi="Times New Roman" w:cs="Times New Roman"/>
      <w:szCs w:val="20"/>
      <w:lang w:val="en-US"/>
    </w:rPr>
  </w:style>
  <w:style w:type="character" w:styleId="Hyperlink">
    <w:name w:val="Hyperlink"/>
    <w:basedOn w:val="DefaultParagraphFont"/>
    <w:uiPriority w:val="99"/>
    <w:unhideWhenUsed/>
    <w:rsid w:val="00653991"/>
    <w:rPr>
      <w:color w:val="0563C1" w:themeColor="hyperlink"/>
      <w:u w:val="single"/>
    </w:rPr>
  </w:style>
  <w:style w:type="character" w:styleId="UnresolvedMention">
    <w:name w:val="Unresolved Mention"/>
    <w:basedOn w:val="DefaultParagraphFont"/>
    <w:uiPriority w:val="99"/>
    <w:semiHidden/>
    <w:unhideWhenUsed/>
    <w:rsid w:val="00FB5AF2"/>
    <w:rPr>
      <w:color w:val="605E5C"/>
      <w:shd w:val="clear" w:color="auto" w:fill="E1DFDD"/>
    </w:rPr>
  </w:style>
  <w:style w:type="paragraph" w:customStyle="1" w:styleId="Body1">
    <w:name w:val="Body 1"/>
    <w:uiPriority w:val="99"/>
    <w:rsid w:val="006E4BEF"/>
    <w:pPr>
      <w:spacing w:after="0" w:line="240" w:lineRule="auto"/>
      <w:outlineLvl w:val="0"/>
    </w:pPr>
    <w:rPr>
      <w:rFonts w:ascii="Times New Roman" w:eastAsia="Arial Unicode MS" w:hAnsi="Times New Roman" w:cs="Times New Roman"/>
      <w:color w:val="000000"/>
      <w:szCs w:val="20"/>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263187">
      <w:bodyDiv w:val="1"/>
      <w:marLeft w:val="0"/>
      <w:marRight w:val="0"/>
      <w:marTop w:val="0"/>
      <w:marBottom w:val="0"/>
      <w:divBdr>
        <w:top w:val="none" w:sz="0" w:space="0" w:color="auto"/>
        <w:left w:val="none" w:sz="0" w:space="0" w:color="auto"/>
        <w:bottom w:val="none" w:sz="0" w:space="0" w:color="auto"/>
        <w:right w:val="none" w:sz="0" w:space="0" w:color="auto"/>
      </w:divBdr>
    </w:div>
    <w:div w:id="1089079755">
      <w:bodyDiv w:val="1"/>
      <w:marLeft w:val="0"/>
      <w:marRight w:val="0"/>
      <w:marTop w:val="0"/>
      <w:marBottom w:val="0"/>
      <w:divBdr>
        <w:top w:val="none" w:sz="0" w:space="0" w:color="auto"/>
        <w:left w:val="none" w:sz="0" w:space="0" w:color="auto"/>
        <w:bottom w:val="none" w:sz="0" w:space="0" w:color="auto"/>
        <w:right w:val="none" w:sz="0" w:space="0" w:color="auto"/>
      </w:divBdr>
    </w:div>
    <w:div w:id="1355234239">
      <w:bodyDiv w:val="1"/>
      <w:marLeft w:val="0"/>
      <w:marRight w:val="0"/>
      <w:marTop w:val="0"/>
      <w:marBottom w:val="0"/>
      <w:divBdr>
        <w:top w:val="none" w:sz="0" w:space="0" w:color="auto"/>
        <w:left w:val="none" w:sz="0" w:space="0" w:color="auto"/>
        <w:bottom w:val="none" w:sz="0" w:space="0" w:color="auto"/>
        <w:right w:val="none" w:sz="0" w:space="0" w:color="auto"/>
      </w:divBdr>
    </w:div>
    <w:div w:id="1414661749">
      <w:bodyDiv w:val="1"/>
      <w:marLeft w:val="0"/>
      <w:marRight w:val="0"/>
      <w:marTop w:val="0"/>
      <w:marBottom w:val="0"/>
      <w:divBdr>
        <w:top w:val="none" w:sz="0" w:space="0" w:color="auto"/>
        <w:left w:val="none" w:sz="0" w:space="0" w:color="auto"/>
        <w:bottom w:val="none" w:sz="0" w:space="0" w:color="auto"/>
        <w:right w:val="none" w:sz="0" w:space="0" w:color="auto"/>
      </w:divBdr>
    </w:div>
    <w:div w:id="203183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prebendalschool.org.uk" TargetMode="External"/><Relationship Id="rId3" Type="http://schemas.openxmlformats.org/officeDocument/2006/relationships/settings" Target="settings.xml"/><Relationship Id="rId7" Type="http://schemas.openxmlformats.org/officeDocument/2006/relationships/hyperlink" Target="https://www.prebendalschool.org.uk/265/vacan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ebendal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1371</TotalTime>
  <Pages>5</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 Cannell</dc:creator>
  <cp:keywords/>
  <dc:description/>
  <cp:lastModifiedBy>Mark Chapman</cp:lastModifiedBy>
  <cp:revision>7</cp:revision>
  <dcterms:created xsi:type="dcterms:W3CDTF">2021-09-07T16:22:00Z</dcterms:created>
  <dcterms:modified xsi:type="dcterms:W3CDTF">2021-09-20T11:09:00Z</dcterms:modified>
</cp:coreProperties>
</file>